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D48" w:rsidRPr="00D14554" w:rsidRDefault="00EF1D48" w:rsidP="00EF1D48">
      <w:pPr>
        <w:shd w:val="clear" w:color="auto" w:fill="FFFFFF"/>
        <w:spacing w:after="0" w:line="240" w:lineRule="auto"/>
        <w:jc w:val="right"/>
        <w:rPr>
          <w:rFonts w:ascii="HelveticaNeueCyr-Roman" w:eastAsia="Times New Roman" w:hAnsi="HelveticaNeueCyr-Roman" w:cs="Times New Roman"/>
          <w:color w:val="ED7D31" w:themeColor="accent2"/>
          <w:sz w:val="19"/>
          <w:szCs w:val="19"/>
          <w:lang w:eastAsia="ru-RU"/>
        </w:rPr>
      </w:pPr>
      <w:r w:rsidRPr="00D14554">
        <w:rPr>
          <w:rFonts w:ascii="HelveticaNeueCyr-Roman" w:eastAsia="Times New Roman" w:hAnsi="HelveticaNeueCyr-Roman" w:cs="Times New Roman"/>
          <w:b/>
          <w:bCs/>
          <w:color w:val="ED7D31" w:themeColor="accent2"/>
          <w:sz w:val="19"/>
          <w:szCs w:val="19"/>
          <w:u w:val="single"/>
          <w:lang w:eastAsia="ru-RU"/>
        </w:rPr>
        <w:t>ЗРАЗОК</w:t>
      </w:r>
    </w:p>
    <w:p w:rsidR="00EF1D48" w:rsidRDefault="00EF1D48" w:rsidP="00EF1D48">
      <w:pPr>
        <w:shd w:val="clear" w:color="auto" w:fill="FFFFFF"/>
        <w:spacing w:after="0" w:line="240" w:lineRule="auto"/>
        <w:ind w:left="5103"/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8"/>
          <w:szCs w:val="28"/>
          <w:lang w:val="uk-UA" w:eastAsia="ru-RU"/>
        </w:rPr>
      </w:pPr>
    </w:p>
    <w:p w:rsidR="00EF1D48" w:rsidRPr="00005FD0" w:rsidRDefault="00EF1D48" w:rsidP="00EF1D48">
      <w:pPr>
        <w:shd w:val="clear" w:color="auto" w:fill="FFFFFF"/>
        <w:spacing w:after="0" w:line="240" w:lineRule="auto"/>
        <w:ind w:left="5103"/>
        <w:rPr>
          <w:rFonts w:ascii="HelveticaNeueCyr-Roman" w:eastAsia="Times New Roman" w:hAnsi="HelveticaNeueCyr-Roman" w:cs="Times New Roman"/>
          <w:color w:val="3A3A3A"/>
          <w:sz w:val="24"/>
          <w:szCs w:val="24"/>
          <w:lang w:val="uk-UA" w:eastAsia="ru-RU"/>
        </w:rPr>
      </w:pP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>ГОЛОВІ (</w:t>
      </w:r>
      <w:proofErr w:type="spellStart"/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>в.о.голови</w:t>
      </w:r>
      <w:proofErr w:type="spellEnd"/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>) ЗНАМ'ЯНСЬКОГО  МІСЬКРАЙОННОГО СУДУ КІРОВОГРАДСЬКОЇ</w:t>
      </w: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eastAsia="ru-RU"/>
        </w:rPr>
        <w:t> </w:t>
      </w: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 xml:space="preserve"> ОБЛАСТІ</w:t>
      </w:r>
    </w:p>
    <w:p w:rsidR="00EF1D48" w:rsidRPr="00005FD0" w:rsidRDefault="00EF1D48" w:rsidP="00EF1D48">
      <w:pPr>
        <w:shd w:val="clear" w:color="auto" w:fill="FFFFFF"/>
        <w:spacing w:after="0" w:line="240" w:lineRule="auto"/>
        <w:ind w:left="5103"/>
        <w:rPr>
          <w:rFonts w:ascii="HelveticaNeueCyr-Roman" w:eastAsia="Times New Roman" w:hAnsi="HelveticaNeueCyr-Roman" w:cs="Times New Roman"/>
          <w:color w:val="3A3A3A"/>
          <w:sz w:val="24"/>
          <w:szCs w:val="24"/>
          <w:lang w:val="uk-UA" w:eastAsia="ru-RU"/>
        </w:rPr>
      </w:pP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>Ім</w:t>
      </w:r>
      <w:r w:rsidRPr="00005FD0">
        <w:rPr>
          <w:rFonts w:ascii="HelveticaNeueCyr-Roman" w:eastAsia="Times New Roman" w:hAnsi="HelveticaNeueCyr-Roman" w:cs="Times New Roman" w:hint="eastAsia"/>
          <w:b/>
          <w:bCs/>
          <w:i/>
          <w:iCs/>
          <w:color w:val="3A3A3A"/>
          <w:sz w:val="24"/>
          <w:szCs w:val="24"/>
          <w:lang w:val="uk-UA" w:eastAsia="ru-RU"/>
        </w:rPr>
        <w:t>’</w:t>
      </w: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>я ПРІЗВИЩЕ (голови (</w:t>
      </w:r>
      <w:proofErr w:type="spellStart"/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>в.о.голови</w:t>
      </w:r>
      <w:proofErr w:type="spellEnd"/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 xml:space="preserve">)суду)  </w:t>
      </w:r>
    </w:p>
    <w:p w:rsidR="00EF1D48" w:rsidRPr="00005FD0" w:rsidRDefault="00EF1D48" w:rsidP="00EF1D48">
      <w:pPr>
        <w:shd w:val="clear" w:color="auto" w:fill="FFFFFF"/>
        <w:spacing w:after="0" w:line="240" w:lineRule="auto"/>
        <w:jc w:val="right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ru-RU"/>
        </w:rPr>
      </w:pP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eastAsia="ru-RU"/>
        </w:rPr>
        <w:t> </w:t>
      </w:r>
    </w:p>
    <w:p w:rsidR="00EF1D48" w:rsidRPr="00005FD0" w:rsidRDefault="00EF1D48" w:rsidP="00EF1D48">
      <w:pPr>
        <w:shd w:val="clear" w:color="auto" w:fill="FFFFFF"/>
        <w:spacing w:after="0" w:line="240" w:lineRule="auto"/>
        <w:ind w:left="5103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ru-RU"/>
        </w:rPr>
      </w:pP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 xml:space="preserve">  П.І.Б.</w:t>
      </w: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eastAsia="ru-RU"/>
        </w:rPr>
        <w:t xml:space="preserve"> ( ЗАЯВНИКА )</w:t>
      </w:r>
    </w:p>
    <w:p w:rsidR="00EF1D48" w:rsidRPr="00005FD0" w:rsidRDefault="00EF1D48" w:rsidP="00EF1D48">
      <w:pPr>
        <w:shd w:val="clear" w:color="auto" w:fill="FFFFFF"/>
        <w:spacing w:after="0" w:line="240" w:lineRule="auto"/>
        <w:ind w:left="5103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ru-RU"/>
        </w:rPr>
      </w:pP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 xml:space="preserve"> </w:t>
      </w:r>
      <w:proofErr w:type="gramStart"/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eastAsia="ru-RU"/>
        </w:rPr>
        <w:t>МІСЦЕ  ПРОЖИВАННЯ</w:t>
      </w:r>
      <w:proofErr w:type="gramEnd"/>
    </w:p>
    <w:p w:rsidR="00EF1D48" w:rsidRPr="00005FD0" w:rsidRDefault="00EF1D48" w:rsidP="00EF1D48">
      <w:pPr>
        <w:shd w:val="clear" w:color="auto" w:fill="FFFFFF"/>
        <w:spacing w:after="0" w:line="240" w:lineRule="auto"/>
        <w:ind w:left="5103"/>
        <w:jc w:val="both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ru-RU"/>
        </w:rPr>
      </w:pP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val="uk-UA" w:eastAsia="ru-RU"/>
        </w:rPr>
        <w:t xml:space="preserve"> НОМЕР ТЕЛЕФОНУ</w:t>
      </w:r>
      <w:r w:rsidRPr="00005FD0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24"/>
          <w:szCs w:val="24"/>
          <w:lang w:eastAsia="ru-RU"/>
        </w:rPr>
        <w:t> </w:t>
      </w:r>
    </w:p>
    <w:p w:rsidR="00EF1D48" w:rsidRPr="003208B3" w:rsidRDefault="00EF1D48" w:rsidP="00EF1D48">
      <w:pPr>
        <w:shd w:val="clear" w:color="auto" w:fill="FFFFFF"/>
        <w:spacing w:after="0" w:line="240" w:lineRule="auto"/>
        <w:jc w:val="both"/>
        <w:rPr>
          <w:rFonts w:ascii="HelveticaNeueCyr-Roman" w:eastAsia="Times New Roman" w:hAnsi="HelveticaNeueCyr-Roman" w:cs="Times New Roman"/>
          <w:color w:val="3A3A3A"/>
          <w:sz w:val="19"/>
          <w:szCs w:val="19"/>
          <w:lang w:eastAsia="ru-RU"/>
        </w:rPr>
      </w:pPr>
      <w:r w:rsidRPr="003208B3">
        <w:rPr>
          <w:rFonts w:ascii="HelveticaNeueCyr-Roman" w:eastAsia="Times New Roman" w:hAnsi="HelveticaNeueCyr-Roman" w:cs="Times New Roman"/>
          <w:b/>
          <w:bCs/>
          <w:i/>
          <w:iCs/>
          <w:color w:val="3A3A3A"/>
          <w:sz w:val="19"/>
          <w:szCs w:val="19"/>
          <w:lang w:eastAsia="ru-RU"/>
        </w:rPr>
        <w:t> </w:t>
      </w:r>
    </w:p>
    <w:p w:rsidR="00EF1D48" w:rsidRPr="00D14554" w:rsidRDefault="00EF1D48" w:rsidP="00EF1D48">
      <w:pPr>
        <w:shd w:val="clear" w:color="auto" w:fill="FFFFFF"/>
        <w:spacing w:after="0" w:line="240" w:lineRule="auto"/>
        <w:jc w:val="center"/>
        <w:rPr>
          <w:rFonts w:ascii="HelveticaNeueCyr-Roman" w:eastAsia="Times New Roman" w:hAnsi="HelveticaNeueCyr-Roman" w:cs="Times New Roman"/>
          <w:color w:val="0070C0"/>
          <w:sz w:val="19"/>
          <w:szCs w:val="19"/>
          <w:lang w:eastAsia="ru-RU"/>
        </w:rPr>
      </w:pPr>
      <w:r w:rsidRPr="00D14554">
        <w:rPr>
          <w:rFonts w:ascii="HelveticaNeueCyr-Roman" w:eastAsia="Times New Roman" w:hAnsi="HelveticaNeueCyr-Roman" w:cs="Times New Roman"/>
          <w:b/>
          <w:bCs/>
          <w:i/>
          <w:iCs/>
          <w:color w:val="0070C0"/>
          <w:sz w:val="96"/>
          <w:szCs w:val="96"/>
          <w:lang w:eastAsia="ru-RU"/>
        </w:rPr>
        <w:t>ЗАЯВА</w:t>
      </w:r>
    </w:p>
    <w:p w:rsidR="00EF1D48" w:rsidRPr="00005FD0" w:rsidRDefault="00EF1D48" w:rsidP="005B40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36"/>
          <w:szCs w:val="36"/>
          <w:lang w:eastAsia="ru-RU"/>
        </w:rPr>
      </w:pPr>
      <w:r w:rsidRPr="00005FD0">
        <w:rPr>
          <w:rFonts w:ascii="Times New Roman" w:eastAsia="Times New Roman" w:hAnsi="Times New Roman" w:cs="Times New Roman"/>
          <w:b/>
          <w:bCs/>
          <w:i/>
          <w:iCs/>
          <w:color w:val="3A3A3A"/>
          <w:sz w:val="36"/>
          <w:szCs w:val="36"/>
          <w:lang w:eastAsia="ru-RU"/>
        </w:rPr>
        <w:t>  </w:t>
      </w:r>
      <w:r w:rsidRPr="00005FD0">
        <w:rPr>
          <w:rFonts w:ascii="Times New Roman" w:hAnsi="Times New Roman" w:cs="Times New Roman"/>
          <w:b/>
          <w:color w:val="7030A0"/>
          <w:sz w:val="36"/>
          <w:szCs w:val="36"/>
        </w:rPr>
        <w:t xml:space="preserve">про </w:t>
      </w:r>
      <w:proofErr w:type="spellStart"/>
      <w:r w:rsidRPr="00005FD0">
        <w:rPr>
          <w:rFonts w:ascii="Times New Roman" w:hAnsi="Times New Roman" w:cs="Times New Roman"/>
          <w:b/>
          <w:color w:val="7030A0"/>
          <w:sz w:val="36"/>
          <w:szCs w:val="36"/>
        </w:rPr>
        <w:t>повернення</w:t>
      </w:r>
      <w:proofErr w:type="spellEnd"/>
      <w:r w:rsidRPr="00005FD0">
        <w:rPr>
          <w:rFonts w:ascii="Times New Roman" w:hAnsi="Times New Roman" w:cs="Times New Roman"/>
          <w:b/>
          <w:color w:val="7030A0"/>
          <w:sz w:val="36"/>
          <w:szCs w:val="36"/>
        </w:rPr>
        <w:t xml:space="preserve"> </w:t>
      </w:r>
      <w:proofErr w:type="spellStart"/>
      <w:r w:rsidRPr="00005FD0">
        <w:rPr>
          <w:rFonts w:ascii="Times New Roman" w:hAnsi="Times New Roman" w:cs="Times New Roman"/>
          <w:b/>
          <w:color w:val="7030A0"/>
          <w:sz w:val="36"/>
          <w:szCs w:val="36"/>
        </w:rPr>
        <w:t>помилково</w:t>
      </w:r>
      <w:proofErr w:type="spellEnd"/>
      <w:r w:rsidRPr="00005FD0">
        <w:rPr>
          <w:rFonts w:ascii="Times New Roman" w:hAnsi="Times New Roman" w:cs="Times New Roman"/>
          <w:b/>
          <w:color w:val="7030A0"/>
          <w:sz w:val="36"/>
          <w:szCs w:val="36"/>
        </w:rPr>
        <w:t xml:space="preserve"> </w:t>
      </w:r>
      <w:proofErr w:type="spellStart"/>
      <w:r w:rsidRPr="00005FD0">
        <w:rPr>
          <w:rFonts w:ascii="Times New Roman" w:hAnsi="Times New Roman" w:cs="Times New Roman"/>
          <w:b/>
          <w:color w:val="7030A0"/>
          <w:sz w:val="36"/>
          <w:szCs w:val="36"/>
        </w:rPr>
        <w:t>сплаченого</w:t>
      </w:r>
      <w:proofErr w:type="spellEnd"/>
      <w:r w:rsidRPr="00005FD0">
        <w:rPr>
          <w:rFonts w:ascii="Times New Roman" w:hAnsi="Times New Roman" w:cs="Times New Roman"/>
          <w:b/>
          <w:color w:val="7030A0"/>
          <w:sz w:val="36"/>
          <w:szCs w:val="36"/>
        </w:rPr>
        <w:t xml:space="preserve"> судового </w:t>
      </w:r>
      <w:proofErr w:type="spellStart"/>
      <w:r w:rsidRPr="00005FD0">
        <w:rPr>
          <w:rFonts w:ascii="Times New Roman" w:hAnsi="Times New Roman" w:cs="Times New Roman"/>
          <w:b/>
          <w:color w:val="7030A0"/>
          <w:sz w:val="36"/>
          <w:szCs w:val="36"/>
        </w:rPr>
        <w:t>збору</w:t>
      </w:r>
      <w:proofErr w:type="spellEnd"/>
    </w:p>
    <w:p w:rsidR="005B402D" w:rsidRDefault="005B402D" w:rsidP="00245ED5">
      <w:pPr>
        <w:spacing w:after="0"/>
        <w:jc w:val="both"/>
        <w:rPr>
          <w:rFonts w:ascii="HelveticaNeueCyr-Roman" w:eastAsia="Times New Roman" w:hAnsi="HelveticaNeueCyr-Roman" w:cs="Times New Roman"/>
          <w:color w:val="3A3A3A"/>
          <w:sz w:val="19"/>
          <w:szCs w:val="19"/>
          <w:lang w:eastAsia="ru-RU"/>
        </w:rPr>
      </w:pPr>
    </w:p>
    <w:p w:rsidR="00245ED5" w:rsidRPr="008E4FF3" w:rsidRDefault="00245ED5" w:rsidP="005B402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4FF3">
        <w:rPr>
          <w:rFonts w:ascii="Times New Roman" w:hAnsi="Times New Roman" w:cs="Times New Roman"/>
          <w:sz w:val="24"/>
          <w:szCs w:val="24"/>
        </w:rPr>
        <w:t xml:space="preserve">Прошу </w:t>
      </w:r>
      <w:proofErr w:type="spellStart"/>
      <w:r w:rsidRPr="008E4FF3">
        <w:rPr>
          <w:rFonts w:ascii="Times New Roman" w:hAnsi="Times New Roman" w:cs="Times New Roman"/>
          <w:sz w:val="24"/>
          <w:szCs w:val="24"/>
        </w:rPr>
        <w:t>повернути</w:t>
      </w:r>
      <w:proofErr w:type="spellEnd"/>
      <w:r w:rsidRPr="008E4F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4FF3">
        <w:rPr>
          <w:rFonts w:ascii="Times New Roman" w:hAnsi="Times New Roman" w:cs="Times New Roman"/>
          <w:sz w:val="24"/>
          <w:szCs w:val="24"/>
        </w:rPr>
        <w:t>помилково</w:t>
      </w:r>
      <w:proofErr w:type="spellEnd"/>
      <w:r w:rsidRPr="008E4F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4FF3">
        <w:rPr>
          <w:rFonts w:ascii="Times New Roman" w:hAnsi="Times New Roman" w:cs="Times New Roman"/>
          <w:sz w:val="24"/>
          <w:szCs w:val="24"/>
        </w:rPr>
        <w:t>сплачений</w:t>
      </w:r>
      <w:proofErr w:type="spellEnd"/>
      <w:r w:rsidRPr="008E4F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4FF3">
        <w:rPr>
          <w:rFonts w:ascii="Times New Roman" w:hAnsi="Times New Roman" w:cs="Times New Roman"/>
          <w:sz w:val="24"/>
          <w:szCs w:val="24"/>
        </w:rPr>
        <w:t>судовий</w:t>
      </w:r>
      <w:proofErr w:type="spellEnd"/>
      <w:r w:rsidRPr="008E4F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4FF3">
        <w:rPr>
          <w:rFonts w:ascii="Times New Roman" w:hAnsi="Times New Roman" w:cs="Times New Roman"/>
          <w:sz w:val="24"/>
          <w:szCs w:val="24"/>
        </w:rPr>
        <w:t>збір</w:t>
      </w:r>
      <w:proofErr w:type="spellEnd"/>
      <w:r w:rsidRPr="008E4FF3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8E4FF3">
        <w:rPr>
          <w:rFonts w:ascii="Times New Roman" w:hAnsi="Times New Roman" w:cs="Times New Roman"/>
          <w:sz w:val="24"/>
          <w:szCs w:val="24"/>
        </w:rPr>
        <w:t>розмірі</w:t>
      </w:r>
      <w:proofErr w:type="spellEnd"/>
      <w:r w:rsidR="005B402D" w:rsidRPr="008E4FF3">
        <w:rPr>
          <w:rFonts w:ascii="Times New Roman" w:hAnsi="Times New Roman" w:cs="Times New Roman"/>
          <w:sz w:val="24"/>
          <w:szCs w:val="24"/>
        </w:rPr>
        <w:t xml:space="preserve"> </w:t>
      </w:r>
      <w:r w:rsidRPr="008E4FF3">
        <w:rPr>
          <w:rFonts w:ascii="Times New Roman" w:hAnsi="Times New Roman" w:cs="Times New Roman"/>
          <w:sz w:val="24"/>
          <w:szCs w:val="24"/>
        </w:rPr>
        <w:t>______</w:t>
      </w:r>
      <w:proofErr w:type="gramStart"/>
      <w:r w:rsidRPr="008E4FF3">
        <w:rPr>
          <w:rFonts w:ascii="Times New Roman" w:hAnsi="Times New Roman" w:cs="Times New Roman"/>
          <w:sz w:val="24"/>
          <w:szCs w:val="24"/>
        </w:rPr>
        <w:t>_ ,</w:t>
      </w:r>
      <w:proofErr w:type="gramEnd"/>
      <w:r w:rsidRPr="008E4FF3">
        <w:rPr>
          <w:rFonts w:ascii="Times New Roman" w:hAnsi="Times New Roman" w:cs="Times New Roman"/>
          <w:sz w:val="24"/>
          <w:szCs w:val="24"/>
        </w:rPr>
        <w:t xml:space="preserve"> для </w:t>
      </w:r>
      <w:proofErr w:type="spellStart"/>
      <w:r w:rsidRPr="008E4FF3">
        <w:rPr>
          <w:rFonts w:ascii="Times New Roman" w:hAnsi="Times New Roman" w:cs="Times New Roman"/>
          <w:sz w:val="24"/>
          <w:szCs w:val="24"/>
        </w:rPr>
        <w:t>чого</w:t>
      </w:r>
      <w:proofErr w:type="spellEnd"/>
      <w:r w:rsidRPr="008E4FF3">
        <w:rPr>
          <w:rFonts w:ascii="Times New Roman" w:hAnsi="Times New Roman" w:cs="Times New Roman"/>
          <w:sz w:val="24"/>
          <w:szCs w:val="24"/>
        </w:rPr>
        <w:t xml:space="preserve"> надаю </w:t>
      </w:r>
      <w:proofErr w:type="spellStart"/>
      <w:r w:rsidRPr="008E4FF3">
        <w:rPr>
          <w:rFonts w:ascii="Times New Roman" w:hAnsi="Times New Roman" w:cs="Times New Roman"/>
          <w:sz w:val="24"/>
          <w:szCs w:val="24"/>
        </w:rPr>
        <w:t>наступну</w:t>
      </w:r>
      <w:proofErr w:type="spellEnd"/>
      <w:r w:rsidRPr="008E4F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4FF3">
        <w:rPr>
          <w:rFonts w:ascii="Times New Roman" w:hAnsi="Times New Roman" w:cs="Times New Roman"/>
          <w:sz w:val="24"/>
          <w:szCs w:val="24"/>
        </w:rPr>
        <w:t>інформацію</w:t>
      </w:r>
      <w:proofErr w:type="spellEnd"/>
      <w:r w:rsidRPr="008E4FF3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245ED5" w:rsidRPr="00C21852" w:rsidRDefault="00245ED5" w:rsidP="00245ED5">
      <w:pPr>
        <w:spacing w:after="0"/>
        <w:jc w:val="both"/>
      </w:pPr>
      <w:r>
        <w:rPr>
          <w:lang w:val="uk-UA"/>
        </w:rPr>
        <w:t>_______________________________________________________________________________________</w:t>
      </w:r>
    </w:p>
    <w:p w:rsidR="00245ED5" w:rsidRDefault="00245ED5" w:rsidP="005B402D">
      <w:pPr>
        <w:jc w:val="center"/>
        <w:rPr>
          <w:rFonts w:ascii="Times New Roman" w:hAnsi="Times New Roman" w:cs="Times New Roman"/>
          <w:i/>
          <w:sz w:val="16"/>
          <w:szCs w:val="16"/>
          <w:lang w:val="uk-UA"/>
        </w:rPr>
      </w:pPr>
      <w:r w:rsidRPr="005B402D">
        <w:rPr>
          <w:rFonts w:ascii="Times New Roman" w:hAnsi="Times New Roman" w:cs="Times New Roman"/>
          <w:i/>
          <w:sz w:val="16"/>
          <w:szCs w:val="16"/>
          <w:lang w:val="uk-UA"/>
        </w:rPr>
        <w:t>найменування платника (суб'єкта господарювання) або прізвище, ім'я, по батькові (за наявності) фізичної особи (латиницею в разі повернення коштів в іноземній валюті)</w:t>
      </w:r>
    </w:p>
    <w:p w:rsidR="00245ED5" w:rsidRPr="008E4FF3" w:rsidRDefault="005B402D" w:rsidP="008E4FF3">
      <w:pPr>
        <w:jc w:val="center"/>
        <w:rPr>
          <w:rFonts w:ascii="Times New Roman" w:hAnsi="Times New Roman" w:cs="Times New Roman"/>
          <w:i/>
          <w:sz w:val="16"/>
          <w:szCs w:val="16"/>
          <w:lang w:val="uk-UA"/>
        </w:rPr>
      </w:pPr>
      <w:r w:rsidRPr="008E4FF3">
        <w:rPr>
          <w:rFonts w:ascii="Times New Roman" w:hAnsi="Times New Roman" w:cs="Times New Roman"/>
          <w:i/>
          <w:sz w:val="16"/>
          <w:szCs w:val="16"/>
          <w:lang w:val="uk-UA"/>
        </w:rPr>
        <w:t>________________________________________________________________________________________________________________________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код за ЄДРПОУ (для юр</w:t>
      </w:r>
      <w:r w:rsidR="008E4FF3">
        <w:rPr>
          <w:rFonts w:ascii="Times New Roman" w:hAnsi="Times New Roman" w:cs="Times New Roman"/>
          <w:i/>
          <w:sz w:val="16"/>
          <w:szCs w:val="16"/>
          <w:lang w:val="uk-UA"/>
        </w:rPr>
        <w:t>идичної особи) або прізвище, ім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'я, по батькові (за наявності) фізичної особи (латиницею</w:t>
      </w:r>
      <w:r w:rsidR="008E4FF3" w:rsidRPr="008E4FF3">
        <w:rPr>
          <w:rFonts w:ascii="Times New Roman" w:hAnsi="Times New Roman" w:cs="Times New Roman"/>
          <w:i/>
          <w:sz w:val="16"/>
          <w:szCs w:val="16"/>
          <w:lang w:val="uk-UA"/>
        </w:rPr>
        <w:t xml:space="preserve"> 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у</w:t>
      </w:r>
      <w:r w:rsidR="008E4FF3" w:rsidRPr="008E4FF3">
        <w:rPr>
          <w:rFonts w:ascii="Times New Roman" w:hAnsi="Times New Roman" w:cs="Times New Roman"/>
          <w:i/>
          <w:sz w:val="16"/>
          <w:szCs w:val="16"/>
          <w:lang w:val="uk-UA"/>
        </w:rPr>
        <w:t xml:space="preserve"> 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разі повернення коштів в іноземній валюті), ІПН (для фізичної особи) або серія та номер паспорта-уразі відсутності ІПН за релігійними переконаннями</w:t>
      </w:r>
    </w:p>
    <w:p w:rsidR="00245ED5" w:rsidRPr="008E4FF3" w:rsidRDefault="005B402D" w:rsidP="008E4FF3">
      <w:pPr>
        <w:jc w:val="center"/>
        <w:rPr>
          <w:rFonts w:ascii="Times New Roman" w:hAnsi="Times New Roman" w:cs="Times New Roman"/>
          <w:i/>
          <w:sz w:val="16"/>
          <w:szCs w:val="16"/>
          <w:lang w:val="uk-UA"/>
        </w:rPr>
      </w:pPr>
      <w:r w:rsidRPr="008E4FF3">
        <w:rPr>
          <w:rFonts w:ascii="Times New Roman" w:hAnsi="Times New Roman" w:cs="Times New Roman"/>
          <w:i/>
          <w:sz w:val="16"/>
          <w:szCs w:val="16"/>
          <w:lang w:val="uk-UA"/>
        </w:rPr>
        <w:t>________________________________________________________________________________________________________________________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місцезнаходження юридичної особи або місце проживання фізичної особи (латиницею у разі повернення коштів в іноземній валюті)</w:t>
      </w:r>
    </w:p>
    <w:p w:rsidR="00245ED5" w:rsidRPr="008E4FF3" w:rsidRDefault="005B402D" w:rsidP="008E4FF3">
      <w:pPr>
        <w:jc w:val="center"/>
        <w:rPr>
          <w:rFonts w:ascii="Times New Roman" w:hAnsi="Times New Roman" w:cs="Times New Roman"/>
          <w:i/>
          <w:sz w:val="16"/>
          <w:szCs w:val="16"/>
        </w:rPr>
      </w:pPr>
      <w:r w:rsidRPr="008E4FF3">
        <w:rPr>
          <w:rFonts w:ascii="Times New Roman" w:hAnsi="Times New Roman" w:cs="Times New Roman"/>
          <w:i/>
          <w:sz w:val="16"/>
          <w:szCs w:val="16"/>
        </w:rPr>
        <w:t>________________________________________________________________________________________________________________________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номер контактного телефону /для фізичної особи за її</w:t>
      </w:r>
      <w:r w:rsidR="008E4FF3" w:rsidRPr="008E4FF3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згоди</w:t>
      </w:r>
    </w:p>
    <w:p w:rsidR="00245ED5" w:rsidRPr="008E4FF3" w:rsidRDefault="00005FD0" w:rsidP="008E4FF3">
      <w:pPr>
        <w:jc w:val="center"/>
        <w:rPr>
          <w:rFonts w:ascii="Times New Roman" w:hAnsi="Times New Roman" w:cs="Times New Roman"/>
          <w:i/>
          <w:sz w:val="16"/>
          <w:szCs w:val="16"/>
        </w:rPr>
      </w:pPr>
      <w:r w:rsidRPr="008E4FF3">
        <w:rPr>
          <w:rFonts w:ascii="Times New Roman" w:hAnsi="Times New Roman" w:cs="Times New Roman"/>
          <w:i/>
          <w:sz w:val="16"/>
          <w:szCs w:val="16"/>
        </w:rPr>
        <w:t>________________________________________________________________________________________________________________________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причина повернення (перерах</w:t>
      </w:r>
      <w:r w:rsidR="008E4FF3">
        <w:rPr>
          <w:rFonts w:ascii="Times New Roman" w:hAnsi="Times New Roman" w:cs="Times New Roman"/>
          <w:i/>
          <w:sz w:val="16"/>
          <w:szCs w:val="16"/>
          <w:lang w:val="uk-UA"/>
        </w:rPr>
        <w:t>ування) коштів з бюджету з обов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’язковим зазначенням (за наявності) назви відповідного суду та номера судової справи, за подання якої був здійснений платіж</w:t>
      </w:r>
    </w:p>
    <w:p w:rsidR="005B402D" w:rsidRPr="008E4FF3" w:rsidRDefault="00005FD0" w:rsidP="008E4FF3">
      <w:pPr>
        <w:jc w:val="center"/>
        <w:rPr>
          <w:rFonts w:ascii="Times New Roman" w:hAnsi="Times New Roman" w:cs="Times New Roman"/>
          <w:i/>
          <w:sz w:val="16"/>
          <w:szCs w:val="16"/>
        </w:rPr>
      </w:pPr>
      <w:r w:rsidRPr="008E4FF3">
        <w:rPr>
          <w:rFonts w:ascii="Times New Roman" w:hAnsi="Times New Roman" w:cs="Times New Roman"/>
          <w:i/>
          <w:sz w:val="16"/>
          <w:szCs w:val="16"/>
        </w:rPr>
        <w:t>________________________________________________________________________________________________________________________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ІВА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en-US"/>
        </w:rPr>
        <w:t>N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, на який повертаються кошти в на</w:t>
      </w:r>
      <w:r w:rsidR="00C21852">
        <w:rPr>
          <w:rFonts w:ascii="Times New Roman" w:hAnsi="Times New Roman" w:cs="Times New Roman"/>
          <w:i/>
          <w:sz w:val="16"/>
          <w:szCs w:val="16"/>
          <w:lang w:val="uk-UA"/>
        </w:rPr>
        <w:t xml:space="preserve">ціональній </w:t>
      </w:r>
      <w:proofErr w:type="gramStart"/>
      <w:r w:rsidR="00C21852">
        <w:rPr>
          <w:rFonts w:ascii="Times New Roman" w:hAnsi="Times New Roman" w:cs="Times New Roman"/>
          <w:i/>
          <w:sz w:val="16"/>
          <w:szCs w:val="16"/>
          <w:lang w:val="uk-UA"/>
        </w:rPr>
        <w:t xml:space="preserve">валюті </w:t>
      </w:r>
      <w:bookmarkStart w:id="0" w:name="_GoBack"/>
      <w:bookmarkEnd w:id="0"/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 xml:space="preserve"> /</w:t>
      </w:r>
      <w:proofErr w:type="gramEnd"/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реквізити рахунка отримувача коштів (латиницею у разі повернення коштів в іноземній валюті)</w:t>
      </w:r>
    </w:p>
    <w:p w:rsidR="005B402D" w:rsidRPr="008E4FF3" w:rsidRDefault="00005FD0" w:rsidP="008E4FF3">
      <w:pPr>
        <w:jc w:val="center"/>
        <w:rPr>
          <w:rFonts w:ascii="Times New Roman" w:hAnsi="Times New Roman" w:cs="Times New Roman"/>
          <w:i/>
          <w:sz w:val="16"/>
          <w:szCs w:val="16"/>
        </w:rPr>
      </w:pPr>
      <w:r w:rsidRPr="008E4FF3">
        <w:rPr>
          <w:rFonts w:ascii="Times New Roman" w:hAnsi="Times New Roman" w:cs="Times New Roman"/>
          <w:i/>
          <w:sz w:val="16"/>
          <w:szCs w:val="16"/>
        </w:rPr>
        <w:t>________________________________________________________________________________________________________________________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номер карткового рахунку отримувача коштів (за наявності)</w:t>
      </w:r>
    </w:p>
    <w:p w:rsidR="008E4FF3" w:rsidRDefault="00005FD0" w:rsidP="008E4FF3">
      <w:pPr>
        <w:jc w:val="center"/>
        <w:rPr>
          <w:rFonts w:ascii="Times New Roman" w:hAnsi="Times New Roman" w:cs="Times New Roman"/>
          <w:i/>
          <w:sz w:val="16"/>
          <w:szCs w:val="16"/>
        </w:rPr>
      </w:pPr>
      <w:r w:rsidRPr="008E4FF3">
        <w:rPr>
          <w:rFonts w:ascii="Times New Roman" w:hAnsi="Times New Roman" w:cs="Times New Roman"/>
          <w:i/>
          <w:sz w:val="16"/>
          <w:szCs w:val="16"/>
        </w:rPr>
        <w:t>________________________________________________________________________________________________________________________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найменування банку або небанківського надавача платіжних послуг</w:t>
      </w:r>
    </w:p>
    <w:p w:rsidR="005B402D" w:rsidRPr="008E4FF3" w:rsidRDefault="00005FD0" w:rsidP="008E4FF3">
      <w:pPr>
        <w:jc w:val="center"/>
        <w:rPr>
          <w:rFonts w:ascii="Times New Roman" w:hAnsi="Times New Roman" w:cs="Times New Roman"/>
          <w:i/>
          <w:sz w:val="16"/>
          <w:szCs w:val="16"/>
        </w:rPr>
      </w:pPr>
      <w:r w:rsidRPr="00005FD0">
        <w:rPr>
          <w:rFonts w:ascii="Times New Roman" w:hAnsi="Times New Roman" w:cs="Times New Roman"/>
          <w:i/>
          <w:sz w:val="16"/>
          <w:szCs w:val="16"/>
        </w:rPr>
        <w:t>_</w:t>
      </w:r>
      <w:r w:rsidRPr="008E4FF3">
        <w:rPr>
          <w:rFonts w:ascii="Times New Roman" w:hAnsi="Times New Roman" w:cs="Times New Roman"/>
          <w:i/>
          <w:sz w:val="16"/>
          <w:szCs w:val="16"/>
        </w:rPr>
        <w:t>_______________________________________________________________________________________________________________________</w:t>
      </w:r>
      <w:r w:rsidR="00245ED5" w:rsidRPr="005B402D">
        <w:rPr>
          <w:rFonts w:ascii="Times New Roman" w:hAnsi="Times New Roman" w:cs="Times New Roman"/>
          <w:i/>
          <w:sz w:val="16"/>
          <w:szCs w:val="16"/>
          <w:lang w:val="uk-UA"/>
        </w:rPr>
        <w:t>місцезнаходження банку (у разі повернення коштів в іноземній валюті латиницею), в якому відкрито рахунок отримувача коштів</w:t>
      </w:r>
    </w:p>
    <w:p w:rsidR="005B402D" w:rsidRPr="008E4FF3" w:rsidRDefault="00245ED5" w:rsidP="00245ED5">
      <w:pPr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8E4FF3">
        <w:rPr>
          <w:rFonts w:ascii="Times New Roman" w:hAnsi="Times New Roman" w:cs="Times New Roman"/>
          <w:sz w:val="20"/>
          <w:szCs w:val="20"/>
          <w:lang w:val="uk-UA"/>
        </w:rPr>
        <w:t>ДОДАТКИ:</w:t>
      </w:r>
    </w:p>
    <w:p w:rsidR="005B402D" w:rsidRPr="008E4FF3" w:rsidRDefault="00245ED5" w:rsidP="00245ED5">
      <w:pPr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8E4FF3">
        <w:rPr>
          <w:rFonts w:ascii="Times New Roman" w:hAnsi="Times New Roman" w:cs="Times New Roman"/>
          <w:sz w:val="20"/>
          <w:szCs w:val="20"/>
          <w:lang w:val="uk-UA"/>
        </w:rPr>
        <w:t xml:space="preserve">1. Оригінал або копія платіжної інструкції, яка підтверджує перерахування коштів до бюджету, або сканована копія зазначеного документа з обов’язковим накладенням електронного підпису платника, що базується на кваліфікованому сертифікаті електронного підпису, відповідно до вимог Закону України «Про електронні довірчі послуги», за умови подання такої заяви в електронній формі. </w:t>
      </w:r>
    </w:p>
    <w:p w:rsidR="005B402D" w:rsidRPr="008E4FF3" w:rsidRDefault="00245ED5" w:rsidP="00245ED5">
      <w:pPr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8E4FF3">
        <w:rPr>
          <w:rFonts w:ascii="Times New Roman" w:hAnsi="Times New Roman" w:cs="Times New Roman"/>
          <w:sz w:val="20"/>
          <w:szCs w:val="20"/>
          <w:lang w:val="uk-UA"/>
        </w:rPr>
        <w:t xml:space="preserve">2. Документ, що підтверджує повноваження представника юридичної особи; інші підтверджуючі документи або їх копії. </w:t>
      </w:r>
    </w:p>
    <w:p w:rsidR="00005FD0" w:rsidRPr="008E4FF3" w:rsidRDefault="00245ED5" w:rsidP="00245ED5">
      <w:pPr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8E4FF3">
        <w:rPr>
          <w:rFonts w:ascii="Times New Roman" w:hAnsi="Times New Roman" w:cs="Times New Roman"/>
          <w:sz w:val="20"/>
          <w:szCs w:val="20"/>
          <w:lang w:val="uk-UA"/>
        </w:rPr>
        <w:t xml:space="preserve">3. Сформована довідка про банківські реквізити (за можливості). </w:t>
      </w:r>
    </w:p>
    <w:p w:rsidR="00245ED5" w:rsidRPr="008E4FF3" w:rsidRDefault="00245ED5" w:rsidP="00245ED5">
      <w:pPr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8E4FF3">
        <w:rPr>
          <w:rFonts w:ascii="Times New Roman" w:hAnsi="Times New Roman" w:cs="Times New Roman"/>
          <w:sz w:val="20"/>
          <w:szCs w:val="20"/>
          <w:lang w:val="uk-UA"/>
        </w:rPr>
        <w:t xml:space="preserve">Дата </w:t>
      </w:r>
      <w:r w:rsidR="005B402D" w:rsidRPr="008E4FF3">
        <w:rPr>
          <w:rFonts w:ascii="Times New Roman" w:hAnsi="Times New Roman" w:cs="Times New Roman"/>
          <w:sz w:val="20"/>
          <w:szCs w:val="20"/>
          <w:lang w:val="en-US"/>
        </w:rPr>
        <w:t xml:space="preserve">                                                                                                                                                                          </w:t>
      </w:r>
      <w:r w:rsidRPr="008E4FF3">
        <w:rPr>
          <w:rFonts w:ascii="Times New Roman" w:hAnsi="Times New Roman" w:cs="Times New Roman"/>
          <w:sz w:val="20"/>
          <w:szCs w:val="20"/>
          <w:lang w:val="uk-UA"/>
        </w:rPr>
        <w:t>Підпис</w:t>
      </w:r>
    </w:p>
    <w:sectPr w:rsidR="00245ED5" w:rsidRPr="008E4FF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NeueCyr-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9A4"/>
    <w:rsid w:val="00005FD0"/>
    <w:rsid w:val="00245ED5"/>
    <w:rsid w:val="004645A2"/>
    <w:rsid w:val="005B402D"/>
    <w:rsid w:val="008E4FF3"/>
    <w:rsid w:val="00922B92"/>
    <w:rsid w:val="00C21852"/>
    <w:rsid w:val="00E129A4"/>
    <w:rsid w:val="00EF1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3E5817"/>
  <w15:chartTrackingRefBased/>
  <w15:docId w15:val="{C7EC85F8-0849-40A3-A4E6-0E6EB6290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D48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2128</Words>
  <Characters>1213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ЗІРОЧКА ТАНЮШКА</dc:creator>
  <cp:keywords/>
  <dc:description/>
  <cp:lastModifiedBy>ЗІРОЧКА ТАНЮШКА</cp:lastModifiedBy>
  <cp:revision>4</cp:revision>
  <dcterms:created xsi:type="dcterms:W3CDTF">2025-02-25T09:02:00Z</dcterms:created>
  <dcterms:modified xsi:type="dcterms:W3CDTF">2025-02-25T11:57:00Z</dcterms:modified>
</cp:coreProperties>
</file>