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000000">
        <w:trPr>
          <w:divId w:val="888538861"/>
        </w:trPr>
        <w:tc>
          <w:tcPr>
            <w:tcW w:w="16935" w:type="dxa"/>
            <w:tcBorders>
              <w:top w:val="single" w:sz="2" w:space="0" w:color="auto"/>
              <w:left w:val="single" w:sz="2" w:space="0" w:color="auto"/>
              <w:bottom w:val="single" w:sz="2" w:space="0" w:color="auto"/>
              <w:right w:val="single" w:sz="2" w:space="0" w:color="auto"/>
            </w:tcBorders>
            <w:hideMark/>
          </w:tcPr>
          <w:p w:rsidR="00000000" w:rsidRDefault="00D97886">
            <w:pPr>
              <w:pStyle w:val="rvps7"/>
            </w:pPr>
            <w:bookmarkStart w:id="0" w:name="n9697"/>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888538861"/>
        </w:trPr>
        <w:tc>
          <w:tcPr>
            <w:tcW w:w="16935" w:type="dxa"/>
            <w:tcBorders>
              <w:top w:val="single" w:sz="2" w:space="0" w:color="auto"/>
              <w:left w:val="single" w:sz="2" w:space="0" w:color="auto"/>
              <w:bottom w:val="single" w:sz="2" w:space="0" w:color="auto"/>
              <w:right w:val="single" w:sz="2" w:space="0" w:color="auto"/>
            </w:tcBorders>
            <w:hideMark/>
          </w:tcPr>
          <w:p w:rsidR="00000000" w:rsidRDefault="00D97886">
            <w:pPr>
              <w:pStyle w:val="rvps17"/>
            </w:pPr>
            <w:r>
              <w:rPr>
                <w:rStyle w:val="rvts64"/>
              </w:rPr>
              <w:t>ЦИВІЛЬНИЙ ПРОЦЕСУАЛЬНИЙ КОДЕКС УКРАЇНИ</w:t>
            </w:r>
          </w:p>
        </w:tc>
      </w:tr>
    </w:tbl>
    <w:p w:rsidR="00000000" w:rsidRDefault="00D97886">
      <w:pPr>
        <w:pStyle w:val="rvps7"/>
        <w:divId w:val="662390928"/>
        <w:rPr>
          <w:color w:val="000000"/>
        </w:rPr>
      </w:pPr>
      <w:bookmarkStart w:id="2" w:name="n6034"/>
      <w:bookmarkEnd w:id="2"/>
      <w:r>
        <w:rPr>
          <w:rStyle w:val="rvts9"/>
        </w:rPr>
        <w:t>(Відомості Верховної Ради України (ВВР), 2004, № 40-41, 42, ст.492)</w:t>
      </w:r>
    </w:p>
    <w:p w:rsidR="00000000" w:rsidRDefault="00D97886">
      <w:pPr>
        <w:pStyle w:val="rvps18"/>
        <w:divId w:val="662390928"/>
        <w:rPr>
          <w:color w:val="000000"/>
        </w:rPr>
      </w:pPr>
      <w:bookmarkStart w:id="3" w:name="n9699"/>
      <w:bookmarkEnd w:id="3"/>
      <w:r>
        <w:rPr>
          <w:color w:val="000000"/>
        </w:rPr>
        <w:t xml:space="preserve">{Із змінами, внесеними згідно із Законом </w:t>
      </w:r>
      <w:r>
        <w:rPr>
          <w:color w:val="000000"/>
        </w:rPr>
        <w:br/>
      </w:r>
      <w:hyperlink r:id="rId6" w:tgtFrame="_blank" w:history="1">
        <w:r>
          <w:rPr>
            <w:rStyle w:val="a3"/>
            <w:color w:val="000099"/>
            <w:u w:val="none"/>
          </w:rPr>
          <w:t>№ 2709-IV від 23.06.2005</w:t>
        </w:r>
      </w:hyperlink>
      <w:r>
        <w:rPr>
          <w:color w:val="000000"/>
        </w:rPr>
        <w:t xml:space="preserve">, ВВР, 2005, № 32, ст.422 </w:t>
      </w:r>
      <w:r>
        <w:rPr>
          <w:color w:val="000000"/>
        </w:rPr>
        <w:br/>
        <w:t xml:space="preserve">Кодексом </w:t>
      </w:r>
      <w:r>
        <w:rPr>
          <w:color w:val="000000"/>
        </w:rPr>
        <w:br/>
      </w:r>
      <w:hyperlink r:id="rId7" w:tgtFrame="_blank" w:history="1">
        <w:r>
          <w:rPr>
            <w:rStyle w:val="a3"/>
            <w:color w:val="000099"/>
            <w:u w:val="none"/>
          </w:rPr>
          <w:t>№ 2747-IV від 06.07.2005</w:t>
        </w:r>
      </w:hyperlink>
      <w:r>
        <w:rPr>
          <w:color w:val="000000"/>
        </w:rPr>
        <w:t xml:space="preserve">, ВВР, 2005, № 35-36, № 37, ст.446 </w:t>
      </w:r>
      <w:r>
        <w:rPr>
          <w:color w:val="000000"/>
        </w:rPr>
        <w:br/>
        <w:t xml:space="preserve">Законами </w:t>
      </w:r>
      <w:r>
        <w:rPr>
          <w:color w:val="000000"/>
        </w:rPr>
        <w:br/>
      </w:r>
      <w:hyperlink r:id="rId8" w:tgtFrame="_blank" w:history="1">
        <w:r>
          <w:rPr>
            <w:rStyle w:val="a3"/>
            <w:color w:val="000099"/>
            <w:u w:val="none"/>
          </w:rPr>
          <w:t>№ 2875-IV від 08.09.2005</w:t>
        </w:r>
      </w:hyperlink>
      <w:r>
        <w:rPr>
          <w:color w:val="000000"/>
        </w:rPr>
        <w:t xml:space="preserve">, ВВР, 2005, № 52, ст.562 </w:t>
      </w:r>
      <w:r>
        <w:rPr>
          <w:color w:val="000000"/>
        </w:rPr>
        <w:br/>
      </w:r>
      <w:hyperlink r:id="rId9" w:tgtFrame="_blank" w:history="1">
        <w:r>
          <w:rPr>
            <w:rStyle w:val="a3"/>
            <w:color w:val="000099"/>
            <w:u w:val="none"/>
          </w:rPr>
          <w:t>№ 3538-IV від 15.03.2006</w:t>
        </w:r>
      </w:hyperlink>
      <w:r>
        <w:rPr>
          <w:color w:val="000000"/>
        </w:rPr>
        <w:t xml:space="preserve">, ВВР, 2006, № 35, ст.295 </w:t>
      </w:r>
      <w:r>
        <w:rPr>
          <w:color w:val="000000"/>
        </w:rPr>
        <w:br/>
      </w:r>
      <w:hyperlink r:id="rId10" w:tgtFrame="_blank" w:history="1">
        <w:r>
          <w:rPr>
            <w:rStyle w:val="a3"/>
            <w:color w:val="000099"/>
            <w:u w:val="none"/>
          </w:rPr>
          <w:t>№ 3551-IV від 16.03.2006</w:t>
        </w:r>
      </w:hyperlink>
      <w:r>
        <w:rPr>
          <w:color w:val="000000"/>
        </w:rPr>
        <w:t xml:space="preserve">, ВВР, 2006, № 35, ст.298 </w:t>
      </w:r>
      <w:r>
        <w:rPr>
          <w:color w:val="000000"/>
        </w:rPr>
        <w:br/>
      </w:r>
      <w:hyperlink r:id="rId11" w:tgtFrame="_blank" w:history="1">
        <w:r>
          <w:rPr>
            <w:rStyle w:val="a3"/>
            <w:color w:val="000099"/>
            <w:u w:val="none"/>
          </w:rPr>
          <w:t>№ 3570-IV від 16.03.2006</w:t>
        </w:r>
      </w:hyperlink>
      <w:r>
        <w:rPr>
          <w:color w:val="000000"/>
        </w:rPr>
        <w:t xml:space="preserve">, ВВР, 2006, № 35, ст.303 </w:t>
      </w:r>
      <w:r>
        <w:rPr>
          <w:color w:val="000000"/>
        </w:rPr>
        <w:br/>
      </w:r>
      <w:hyperlink r:id="rId12" w:tgtFrame="_blank" w:history="1">
        <w:r>
          <w:rPr>
            <w:rStyle w:val="a3"/>
            <w:color w:val="000099"/>
            <w:u w:val="none"/>
          </w:rPr>
          <w:t>№ 424-V від 01.12.2006</w:t>
        </w:r>
      </w:hyperlink>
      <w:r>
        <w:rPr>
          <w:color w:val="000000"/>
        </w:rPr>
        <w:t xml:space="preserve">, ВВР, 2007, № 9, ст.67 </w:t>
      </w:r>
      <w:r>
        <w:rPr>
          <w:color w:val="000000"/>
        </w:rPr>
        <w:br/>
      </w:r>
      <w:hyperlink r:id="rId13" w:tgtFrame="_blank" w:history="1">
        <w:r>
          <w:rPr>
            <w:rStyle w:val="a3"/>
            <w:color w:val="000099"/>
            <w:u w:val="none"/>
          </w:rPr>
          <w:t>№ 483-V від 15.12.2006</w:t>
        </w:r>
      </w:hyperlink>
      <w:r>
        <w:rPr>
          <w:color w:val="000000"/>
        </w:rPr>
        <w:t xml:space="preserve">, ВВР, 2007, № 9, ст.77 </w:t>
      </w:r>
      <w:r>
        <w:rPr>
          <w:color w:val="000000"/>
        </w:rPr>
        <w:br/>
      </w:r>
      <w:hyperlink r:id="rId14" w:tgtFrame="_blank" w:history="1">
        <w:r>
          <w:rPr>
            <w:rStyle w:val="a3"/>
            <w:color w:val="000099"/>
            <w:u w:val="none"/>
          </w:rPr>
          <w:t>№ 543-V від 09.01.2007</w:t>
        </w:r>
      </w:hyperlink>
      <w:r>
        <w:rPr>
          <w:color w:val="000000"/>
        </w:rPr>
        <w:t xml:space="preserve">, ВВР, 2007, № 12, ст.103 </w:t>
      </w:r>
      <w:r>
        <w:rPr>
          <w:color w:val="000000"/>
        </w:rPr>
        <w:br/>
      </w:r>
      <w:hyperlink r:id="rId15" w:tgtFrame="_blank" w:history="1">
        <w:r>
          <w:rPr>
            <w:rStyle w:val="a3"/>
            <w:color w:val="000099"/>
            <w:u w:val="none"/>
          </w:rPr>
          <w:t>№ 962-V від 19.04.2007</w:t>
        </w:r>
      </w:hyperlink>
      <w:r>
        <w:rPr>
          <w:color w:val="000000"/>
        </w:rPr>
        <w:t>, ВВР, 2007, № 31, ст.405}</w:t>
      </w:r>
    </w:p>
    <w:p w:rsidR="00000000" w:rsidRDefault="00D97886">
      <w:pPr>
        <w:pStyle w:val="rvps18"/>
        <w:divId w:val="662390928"/>
        <w:rPr>
          <w:color w:val="000000"/>
        </w:rPr>
      </w:pPr>
      <w:bookmarkStart w:id="4" w:name="n9700"/>
      <w:bookmarkEnd w:id="4"/>
      <w:r>
        <w:rPr>
          <w:color w:val="000000"/>
        </w:rPr>
        <w:t>{Щодо визнання к</w:t>
      </w:r>
      <w:r>
        <w:rPr>
          <w:color w:val="000000"/>
        </w:rPr>
        <w:t xml:space="preserve">онституційними окремих положень див. Рішення Конституційного Суду </w:t>
      </w:r>
      <w:r>
        <w:rPr>
          <w:color w:val="000000"/>
        </w:rPr>
        <w:br/>
      </w:r>
      <w:hyperlink r:id="rId16" w:tgtFrame="_blank" w:history="1">
        <w:r>
          <w:rPr>
            <w:rStyle w:val="a3"/>
            <w:color w:val="000099"/>
            <w:u w:val="none"/>
          </w:rPr>
          <w:t>№ 8-рп/2008 від 22.04.2008</w:t>
        </w:r>
      </w:hyperlink>
      <w:r>
        <w:rPr>
          <w:color w:val="000000"/>
        </w:rPr>
        <w:t>}</w:t>
      </w:r>
    </w:p>
    <w:p w:rsidR="00000000" w:rsidRDefault="00D97886">
      <w:pPr>
        <w:pStyle w:val="rvps18"/>
        <w:divId w:val="662390928"/>
        <w:rPr>
          <w:color w:val="000000"/>
        </w:rPr>
      </w:pPr>
      <w:bookmarkStart w:id="5" w:name="n9701"/>
      <w:bookmarkEnd w:id="5"/>
      <w:r>
        <w:rPr>
          <w:color w:val="000000"/>
        </w:rPr>
        <w:t xml:space="preserve">{Із змінами, внесеними згідно із Законами </w:t>
      </w:r>
      <w:r>
        <w:rPr>
          <w:color w:val="000000"/>
        </w:rPr>
        <w:br/>
      </w:r>
      <w:hyperlink r:id="rId17" w:tgtFrame="_blank" w:history="1">
        <w:r>
          <w:rPr>
            <w:rStyle w:val="a3"/>
            <w:color w:val="000099"/>
            <w:u w:val="none"/>
          </w:rPr>
          <w:t>№ 1397-VI від 21.05.2009</w:t>
        </w:r>
      </w:hyperlink>
      <w:r>
        <w:rPr>
          <w:color w:val="000000"/>
        </w:rPr>
        <w:t xml:space="preserve">, ВВР, 2009, № 41, ст.596 </w:t>
      </w:r>
      <w:r>
        <w:rPr>
          <w:color w:val="000000"/>
        </w:rPr>
        <w:br/>
      </w:r>
      <w:hyperlink r:id="rId18" w:tgtFrame="_blank" w:history="1">
        <w:r>
          <w:rPr>
            <w:rStyle w:val="a3"/>
            <w:color w:val="000099"/>
            <w:u w:val="none"/>
          </w:rPr>
          <w:t>№ 1474-VI від 05.06.2009</w:t>
        </w:r>
      </w:hyperlink>
      <w:r>
        <w:rPr>
          <w:color w:val="000000"/>
        </w:rPr>
        <w:t xml:space="preserve">, ВВР, 2009, № 44, ст.656 </w:t>
      </w:r>
      <w:r>
        <w:rPr>
          <w:color w:val="000000"/>
        </w:rPr>
        <w:br/>
      </w:r>
      <w:hyperlink r:id="rId19" w:tgtFrame="_blank" w:history="1">
        <w:r>
          <w:rPr>
            <w:rStyle w:val="a3"/>
            <w:color w:val="000099"/>
            <w:u w:val="none"/>
          </w:rPr>
          <w:t>№ 1568-VI від 25.06.2009</w:t>
        </w:r>
      </w:hyperlink>
      <w:r>
        <w:rPr>
          <w:color w:val="000000"/>
        </w:rPr>
        <w:t xml:space="preserve">, ВВР, 2010, № 1, ст.5 </w:t>
      </w:r>
      <w:r>
        <w:rPr>
          <w:color w:val="000000"/>
        </w:rPr>
        <w:br/>
      </w:r>
      <w:hyperlink r:id="rId20" w:tgtFrame="_blank" w:history="1">
        <w:r>
          <w:rPr>
            <w:rStyle w:val="a3"/>
            <w:color w:val="000099"/>
            <w:u w:val="none"/>
          </w:rPr>
          <w:t>№ 1720-VI від 17.11.2009</w:t>
        </w:r>
      </w:hyperlink>
      <w:r>
        <w:rPr>
          <w:color w:val="000000"/>
        </w:rPr>
        <w:t>, ВВР, 2010, № 8, ст.51}</w:t>
      </w:r>
    </w:p>
    <w:p w:rsidR="00000000" w:rsidRDefault="00D97886">
      <w:pPr>
        <w:pStyle w:val="rvps18"/>
        <w:divId w:val="662390928"/>
        <w:rPr>
          <w:color w:val="000000"/>
        </w:rPr>
      </w:pPr>
      <w:bookmarkStart w:id="6" w:name="n9702"/>
      <w:bookmarkEnd w:id="6"/>
      <w:r>
        <w:rPr>
          <w:color w:val="000000"/>
        </w:rPr>
        <w:t>{Офіційне тлумачення до Кодексу див. в Рішенні Конституційного Суду</w:t>
      </w:r>
      <w:r>
        <w:rPr>
          <w:color w:val="000000"/>
        </w:rPr>
        <w:t xml:space="preserve"> </w:t>
      </w:r>
      <w:r>
        <w:rPr>
          <w:color w:val="000000"/>
        </w:rPr>
        <w:br/>
      </w:r>
      <w:hyperlink r:id="rId21" w:tgtFrame="_blank" w:history="1">
        <w:r>
          <w:rPr>
            <w:rStyle w:val="a3"/>
            <w:color w:val="000099"/>
            <w:u w:val="none"/>
          </w:rPr>
          <w:t>№ 3-рп/2010 від 27.01.2010</w:t>
        </w:r>
      </w:hyperlink>
      <w:r>
        <w:rPr>
          <w:color w:val="000000"/>
        </w:rPr>
        <w:t>}</w:t>
      </w:r>
    </w:p>
    <w:p w:rsidR="00000000" w:rsidRDefault="00D97886">
      <w:pPr>
        <w:pStyle w:val="rvps18"/>
        <w:divId w:val="662390928"/>
        <w:rPr>
          <w:color w:val="000000"/>
        </w:rPr>
      </w:pPr>
      <w:bookmarkStart w:id="7" w:name="n9703"/>
      <w:bookmarkEnd w:id="7"/>
      <w:r>
        <w:rPr>
          <w:color w:val="000000"/>
        </w:rPr>
        <w:t xml:space="preserve">{Із змінами, внесеними згідно із Законами </w:t>
      </w:r>
      <w:r>
        <w:rPr>
          <w:color w:val="000000"/>
        </w:rPr>
        <w:br/>
      </w:r>
      <w:hyperlink r:id="rId22" w:tgtFrame="_blank" w:history="1">
        <w:r>
          <w:rPr>
            <w:rStyle w:val="a3"/>
            <w:color w:val="000099"/>
            <w:u w:val="none"/>
          </w:rPr>
          <w:t>№ 1837-VI від 21.01.2010</w:t>
        </w:r>
      </w:hyperlink>
      <w:r>
        <w:rPr>
          <w:color w:val="000000"/>
        </w:rPr>
        <w:t>, ВВР, 2010</w:t>
      </w:r>
      <w:r>
        <w:rPr>
          <w:color w:val="000000"/>
        </w:rPr>
        <w:t xml:space="preserve">, № 12, ст.120 </w:t>
      </w:r>
      <w:r>
        <w:rPr>
          <w:color w:val="000000"/>
        </w:rPr>
        <w:br/>
      </w:r>
      <w:hyperlink r:id="rId23" w:tgtFrame="_blank" w:history="1">
        <w:r>
          <w:rPr>
            <w:rStyle w:val="a3"/>
            <w:color w:val="000099"/>
            <w:u w:val="none"/>
          </w:rPr>
          <w:t>№ 1691-VI від 18.02.2010</w:t>
        </w:r>
      </w:hyperlink>
      <w:r>
        <w:rPr>
          <w:color w:val="000000"/>
        </w:rPr>
        <w:t xml:space="preserve">, ВВР, 2010, № 19, ст.154 </w:t>
      </w:r>
      <w:r>
        <w:rPr>
          <w:color w:val="000000"/>
        </w:rPr>
        <w:br/>
      </w:r>
      <w:hyperlink r:id="rId24" w:tgtFrame="_blank" w:history="1">
        <w:r>
          <w:rPr>
            <w:rStyle w:val="a3"/>
            <w:color w:val="000099"/>
            <w:u w:val="none"/>
          </w:rPr>
          <w:t>№ 1876-VI від 11.02.2010</w:t>
        </w:r>
      </w:hyperlink>
      <w:r>
        <w:rPr>
          <w:color w:val="000000"/>
        </w:rPr>
        <w:t>, ВВР, 2010, № 18, ст</w:t>
      </w:r>
      <w:r>
        <w:rPr>
          <w:color w:val="000000"/>
        </w:rPr>
        <w:t>.139}</w:t>
      </w:r>
    </w:p>
    <w:p w:rsidR="00000000" w:rsidRDefault="00D97886">
      <w:pPr>
        <w:pStyle w:val="rvps18"/>
        <w:divId w:val="662390928"/>
        <w:rPr>
          <w:color w:val="000000"/>
        </w:rPr>
      </w:pPr>
      <w:bookmarkStart w:id="8" w:name="n9704"/>
      <w:bookmarkEnd w:id="8"/>
      <w:r>
        <w:rPr>
          <w:color w:val="000000"/>
        </w:rPr>
        <w:t xml:space="preserve">{Офіційне тлумачення до Кодексу див. в Рішенні Конституційного Суду </w:t>
      </w:r>
      <w:r>
        <w:rPr>
          <w:color w:val="000000"/>
        </w:rPr>
        <w:br/>
      </w:r>
      <w:hyperlink r:id="rId25" w:tgtFrame="_blank" w:history="1">
        <w:r>
          <w:rPr>
            <w:rStyle w:val="a3"/>
            <w:color w:val="000099"/>
            <w:u w:val="none"/>
          </w:rPr>
          <w:t>№ 12-рп/2010 від 28.04.2010</w:t>
        </w:r>
      </w:hyperlink>
      <w:r>
        <w:rPr>
          <w:color w:val="000000"/>
        </w:rPr>
        <w:t>}</w:t>
      </w:r>
    </w:p>
    <w:p w:rsidR="00000000" w:rsidRDefault="00D97886">
      <w:pPr>
        <w:pStyle w:val="rvps18"/>
        <w:divId w:val="662390928"/>
        <w:rPr>
          <w:color w:val="000000"/>
        </w:rPr>
      </w:pPr>
      <w:bookmarkStart w:id="9" w:name="n9705"/>
      <w:bookmarkEnd w:id="9"/>
      <w:r>
        <w:rPr>
          <w:color w:val="000000"/>
        </w:rPr>
        <w:t xml:space="preserve">{Із змінами, внесеними згідно із Законами </w:t>
      </w:r>
      <w:r>
        <w:rPr>
          <w:color w:val="000000"/>
        </w:rPr>
        <w:br/>
      </w:r>
      <w:hyperlink r:id="rId26" w:tgtFrame="_blank" w:history="1">
        <w:r>
          <w:rPr>
            <w:rStyle w:val="a3"/>
            <w:color w:val="000099"/>
            <w:u w:val="none"/>
          </w:rPr>
          <w:t>№ 2167-VI від 11.05.2010</w:t>
        </w:r>
      </w:hyperlink>
      <w:r>
        <w:rPr>
          <w:color w:val="000000"/>
        </w:rPr>
        <w:t xml:space="preserve">, ВВР, 2010, № 31, ст.416 </w:t>
      </w:r>
      <w:r>
        <w:rPr>
          <w:color w:val="000000"/>
        </w:rPr>
        <w:br/>
      </w:r>
      <w:hyperlink r:id="rId27" w:tgtFrame="_blank" w:history="1">
        <w:r>
          <w:rPr>
            <w:rStyle w:val="a3"/>
            <w:color w:val="000099"/>
            <w:u w:val="none"/>
          </w:rPr>
          <w:t>№ 2289-VI від 01.06.2010</w:t>
        </w:r>
      </w:hyperlink>
      <w:r>
        <w:rPr>
          <w:color w:val="000000"/>
        </w:rPr>
        <w:t xml:space="preserve">, ВВР, 2010, № 33, ст.471 </w:t>
      </w:r>
      <w:r>
        <w:rPr>
          <w:color w:val="000000"/>
        </w:rPr>
        <w:br/>
      </w:r>
      <w:hyperlink r:id="rId28" w:tgtFrame="_blank" w:history="1">
        <w:r>
          <w:rPr>
            <w:rStyle w:val="a3"/>
            <w:color w:val="000099"/>
            <w:u w:val="none"/>
          </w:rPr>
          <w:t>№ 2387-VI від 01.07.2010</w:t>
        </w:r>
      </w:hyperlink>
      <w:r>
        <w:rPr>
          <w:color w:val="000000"/>
        </w:rPr>
        <w:t xml:space="preserve">, ВВР, 2010, № 37, ст.495 </w:t>
      </w:r>
      <w:r>
        <w:rPr>
          <w:color w:val="000000"/>
        </w:rPr>
        <w:br/>
      </w:r>
      <w:hyperlink r:id="rId29" w:tgtFrame="_blank" w:history="1">
        <w:r>
          <w:rPr>
            <w:rStyle w:val="a3"/>
            <w:color w:val="000099"/>
            <w:u w:val="none"/>
          </w:rPr>
          <w:t>№ 2398-VI від 01.07.2010</w:t>
        </w:r>
      </w:hyperlink>
      <w:r>
        <w:rPr>
          <w:color w:val="000000"/>
        </w:rPr>
        <w:t>, ВВР, 2010, № 38, ст.509}</w:t>
      </w:r>
    </w:p>
    <w:p w:rsidR="00000000" w:rsidRDefault="00D97886">
      <w:pPr>
        <w:pStyle w:val="rvps18"/>
        <w:divId w:val="662390928"/>
        <w:rPr>
          <w:color w:val="000000"/>
        </w:rPr>
      </w:pPr>
      <w:bookmarkStart w:id="10" w:name="n9706"/>
      <w:bookmarkEnd w:id="10"/>
      <w:r>
        <w:rPr>
          <w:color w:val="000000"/>
        </w:rPr>
        <w:t>{Офіційне тлумачення до Кодексу див. в Рішенні Консти</w:t>
      </w:r>
      <w:r>
        <w:rPr>
          <w:color w:val="000000"/>
        </w:rPr>
        <w:t xml:space="preserve">туційного Суду </w:t>
      </w:r>
      <w:r>
        <w:rPr>
          <w:color w:val="000000"/>
        </w:rPr>
        <w:br/>
      </w:r>
      <w:hyperlink r:id="rId30" w:tgtFrame="_blank" w:history="1">
        <w:r>
          <w:rPr>
            <w:rStyle w:val="a3"/>
            <w:color w:val="000099"/>
            <w:u w:val="none"/>
          </w:rPr>
          <w:t>№ 18-рп/2010 від 08.07.2010</w:t>
        </w:r>
      </w:hyperlink>
      <w:r>
        <w:rPr>
          <w:color w:val="000000"/>
        </w:rPr>
        <w:t>}</w:t>
      </w:r>
    </w:p>
    <w:p w:rsidR="00000000" w:rsidRDefault="00D97886">
      <w:pPr>
        <w:pStyle w:val="rvps18"/>
        <w:divId w:val="662390928"/>
        <w:rPr>
          <w:color w:val="000000"/>
        </w:rPr>
      </w:pPr>
      <w:bookmarkStart w:id="11" w:name="n9707"/>
      <w:bookmarkEnd w:id="11"/>
      <w:r>
        <w:rPr>
          <w:color w:val="000000"/>
        </w:rPr>
        <w:t xml:space="preserve">{Із змінами, внесеними згідно із Законом </w:t>
      </w:r>
      <w:r>
        <w:rPr>
          <w:color w:val="000000"/>
        </w:rPr>
        <w:br/>
      </w:r>
      <w:hyperlink r:id="rId31" w:tgtFrame="_blank" w:history="1">
        <w:r>
          <w:rPr>
            <w:rStyle w:val="a3"/>
            <w:color w:val="000099"/>
            <w:u w:val="none"/>
          </w:rPr>
          <w:t>№ 2453-VI від 07.07.2010</w:t>
        </w:r>
      </w:hyperlink>
      <w:r>
        <w:rPr>
          <w:color w:val="000000"/>
        </w:rPr>
        <w:t>, ВВР, 2010, № 41-42, № 43, № 44-45, ст.529}</w:t>
      </w:r>
    </w:p>
    <w:p w:rsidR="00000000" w:rsidRDefault="00D97886">
      <w:pPr>
        <w:pStyle w:val="rvps18"/>
        <w:divId w:val="662390928"/>
        <w:rPr>
          <w:color w:val="000000"/>
        </w:rPr>
      </w:pPr>
      <w:bookmarkStart w:id="12" w:name="n9708"/>
      <w:bookmarkEnd w:id="12"/>
      <w:r>
        <w:rPr>
          <w:color w:val="000000"/>
        </w:rPr>
        <w:t xml:space="preserve">{ Щодо визнання неконституційними окремих положень див. Рішення Конституційного Суду </w:t>
      </w:r>
      <w:r>
        <w:rPr>
          <w:color w:val="000000"/>
        </w:rPr>
        <w:br/>
      </w:r>
      <w:hyperlink r:id="rId32" w:tgtFrame="_blank" w:history="1">
        <w:r>
          <w:rPr>
            <w:rStyle w:val="a3"/>
            <w:color w:val="000099"/>
            <w:u w:val="none"/>
          </w:rPr>
          <w:t>№ 19-рп/2010 від 09.09.20</w:t>
        </w:r>
        <w:r>
          <w:rPr>
            <w:rStyle w:val="a3"/>
            <w:color w:val="000099"/>
            <w:u w:val="none"/>
          </w:rPr>
          <w:t>10</w:t>
        </w:r>
      </w:hyperlink>
      <w:r>
        <w:rPr>
          <w:color w:val="000000"/>
        </w:rPr>
        <w:t>}</w:t>
      </w:r>
    </w:p>
    <w:p w:rsidR="00000000" w:rsidRDefault="00D97886">
      <w:pPr>
        <w:pStyle w:val="rvps18"/>
        <w:divId w:val="662390928"/>
        <w:rPr>
          <w:color w:val="000000"/>
        </w:rPr>
      </w:pPr>
      <w:bookmarkStart w:id="13" w:name="n9709"/>
      <w:bookmarkEnd w:id="13"/>
      <w:r>
        <w:rPr>
          <w:color w:val="000000"/>
        </w:rPr>
        <w:t xml:space="preserve">{Із змінами, внесеними згідно із Законами </w:t>
      </w:r>
      <w:r>
        <w:rPr>
          <w:color w:val="000000"/>
        </w:rPr>
        <w:br/>
      </w:r>
      <w:hyperlink r:id="rId33" w:tgtFrame="_blank" w:history="1">
        <w:r>
          <w:rPr>
            <w:rStyle w:val="a3"/>
            <w:color w:val="000099"/>
            <w:u w:val="none"/>
          </w:rPr>
          <w:t>№ 2536-VI від 21.09.2010</w:t>
        </w:r>
      </w:hyperlink>
      <w:r>
        <w:rPr>
          <w:color w:val="000000"/>
        </w:rPr>
        <w:t xml:space="preserve">, ВВР, 2011, № 5, ст.34 </w:t>
      </w:r>
      <w:r>
        <w:rPr>
          <w:color w:val="000000"/>
        </w:rPr>
        <w:br/>
      </w:r>
      <w:hyperlink r:id="rId34" w:tgtFrame="_blank" w:history="1">
        <w:r>
          <w:rPr>
            <w:rStyle w:val="a3"/>
            <w:color w:val="000099"/>
            <w:u w:val="none"/>
          </w:rPr>
          <w:t>№ 2677-VI від 04.11.2010</w:t>
        </w:r>
      </w:hyperlink>
      <w:r>
        <w:rPr>
          <w:color w:val="000000"/>
        </w:rPr>
        <w:t xml:space="preserve">, ВВР, 2011, № 19-20, ст.142 </w:t>
      </w:r>
      <w:r>
        <w:rPr>
          <w:color w:val="000000"/>
        </w:rPr>
        <w:br/>
      </w:r>
      <w:hyperlink r:id="rId35" w:tgtFrame="_blank" w:history="1">
        <w:r>
          <w:rPr>
            <w:rStyle w:val="a3"/>
            <w:color w:val="000099"/>
            <w:u w:val="none"/>
          </w:rPr>
          <w:t>№ 2748-VI від 02.12.2010</w:t>
        </w:r>
      </w:hyperlink>
      <w:r>
        <w:rPr>
          <w:color w:val="000000"/>
        </w:rPr>
        <w:t xml:space="preserve">, ВВР, 2011, № 18, ст.124 </w:t>
      </w:r>
      <w:r>
        <w:rPr>
          <w:color w:val="000000"/>
        </w:rPr>
        <w:br/>
        <w:t xml:space="preserve">Кодексом </w:t>
      </w:r>
      <w:r>
        <w:rPr>
          <w:color w:val="000000"/>
        </w:rPr>
        <w:br/>
      </w:r>
      <w:hyperlink r:id="rId36" w:tgtFrame="_blank" w:history="1">
        <w:r>
          <w:rPr>
            <w:rStyle w:val="a3"/>
            <w:color w:val="000099"/>
            <w:u w:val="none"/>
          </w:rPr>
          <w:t>№ 2755-VI від 02.12.2010</w:t>
        </w:r>
      </w:hyperlink>
      <w:r>
        <w:rPr>
          <w:color w:val="000000"/>
        </w:rPr>
        <w:t xml:space="preserve">, ВВР, 2011, № 13-14, № 15-16, № 17, ст.112 </w:t>
      </w:r>
      <w:r>
        <w:rPr>
          <w:color w:val="000000"/>
        </w:rPr>
        <w:br/>
        <w:t xml:space="preserve">Законами </w:t>
      </w:r>
      <w:r>
        <w:rPr>
          <w:color w:val="000000"/>
        </w:rPr>
        <w:br/>
      </w:r>
      <w:hyperlink r:id="rId37" w:tgtFrame="_blank" w:history="1">
        <w:r>
          <w:rPr>
            <w:rStyle w:val="a3"/>
            <w:color w:val="000099"/>
            <w:u w:val="none"/>
          </w:rPr>
          <w:t>№ 2979-VI від 03.02.2011</w:t>
        </w:r>
      </w:hyperlink>
      <w:r>
        <w:rPr>
          <w:color w:val="000000"/>
        </w:rPr>
        <w:t xml:space="preserve">, ВВР, 2011, № 33, ст.330 </w:t>
      </w:r>
      <w:r>
        <w:rPr>
          <w:color w:val="000000"/>
        </w:rPr>
        <w:br/>
      </w:r>
      <w:hyperlink r:id="rId38" w:tgtFrame="_blank" w:history="1">
        <w:r>
          <w:rPr>
            <w:rStyle w:val="a3"/>
            <w:color w:val="000099"/>
            <w:u w:val="none"/>
          </w:rPr>
          <w:t>№ 2981-VI від 03.02.2011</w:t>
        </w:r>
      </w:hyperlink>
      <w:r>
        <w:rPr>
          <w:color w:val="000000"/>
        </w:rPr>
        <w:t xml:space="preserve">, ВВР, 2011, № 33, ст.332 </w:t>
      </w:r>
      <w:r>
        <w:rPr>
          <w:color w:val="000000"/>
        </w:rPr>
        <w:br/>
      </w:r>
      <w:hyperlink r:id="rId39" w:tgtFrame="_blank" w:history="1">
        <w:r>
          <w:rPr>
            <w:rStyle w:val="a3"/>
            <w:color w:val="000099"/>
            <w:u w:val="none"/>
          </w:rPr>
          <w:t>№ 3038-VI від 17.02.2011</w:t>
        </w:r>
      </w:hyperlink>
      <w:r>
        <w:rPr>
          <w:color w:val="000000"/>
        </w:rPr>
        <w:t>, ВВР, 2011, № 34, ст.343}</w:t>
      </w:r>
    </w:p>
    <w:p w:rsidR="00000000" w:rsidRDefault="00D97886">
      <w:pPr>
        <w:pStyle w:val="rvps18"/>
        <w:divId w:val="662390928"/>
        <w:rPr>
          <w:color w:val="000000"/>
        </w:rPr>
      </w:pPr>
      <w:bookmarkStart w:id="14" w:name="n9710"/>
      <w:bookmarkEnd w:id="14"/>
      <w:r>
        <w:rPr>
          <w:color w:val="000000"/>
        </w:rPr>
        <w:t>{Офіційне тлумачення до Кодексу див. в Рішенні Конституційног</w:t>
      </w:r>
      <w:r>
        <w:rPr>
          <w:color w:val="000000"/>
        </w:rPr>
        <w:t xml:space="preserve">о Суду </w:t>
      </w:r>
      <w:r>
        <w:rPr>
          <w:color w:val="000000"/>
        </w:rPr>
        <w:br/>
      </w:r>
      <w:hyperlink r:id="rId40" w:tgtFrame="_blank" w:history="1">
        <w:r>
          <w:rPr>
            <w:rStyle w:val="a3"/>
            <w:color w:val="000099"/>
            <w:u w:val="none"/>
          </w:rPr>
          <w:t>№ 4-рп/2011 від 31.05.2011</w:t>
        </w:r>
      </w:hyperlink>
      <w:r>
        <w:rPr>
          <w:color w:val="000000"/>
        </w:rPr>
        <w:t>}</w:t>
      </w:r>
    </w:p>
    <w:p w:rsidR="00000000" w:rsidRDefault="00D97886">
      <w:pPr>
        <w:pStyle w:val="rvps18"/>
        <w:divId w:val="662390928"/>
        <w:rPr>
          <w:color w:val="000000"/>
        </w:rPr>
      </w:pPr>
      <w:bookmarkStart w:id="15" w:name="n9711"/>
      <w:bookmarkEnd w:id="15"/>
      <w:r>
        <w:rPr>
          <w:color w:val="000000"/>
        </w:rPr>
        <w:t xml:space="preserve">{Із змінами, внесеними згідно із Законами </w:t>
      </w:r>
      <w:r>
        <w:rPr>
          <w:color w:val="000000"/>
        </w:rPr>
        <w:br/>
      </w:r>
      <w:hyperlink r:id="rId41" w:tgtFrame="_blank" w:history="1">
        <w:r>
          <w:rPr>
            <w:rStyle w:val="a3"/>
            <w:color w:val="000099"/>
            <w:u w:val="none"/>
          </w:rPr>
          <w:t>№ 3674-VI від 08.07.2011</w:t>
        </w:r>
      </w:hyperlink>
      <w:r>
        <w:rPr>
          <w:color w:val="000000"/>
        </w:rPr>
        <w:t>, ВВР</w:t>
      </w:r>
      <w:r>
        <w:rPr>
          <w:color w:val="000000"/>
        </w:rPr>
        <w:t xml:space="preserve">, 2012, № 14, ст.87 </w:t>
      </w:r>
      <w:r>
        <w:rPr>
          <w:color w:val="000000"/>
        </w:rPr>
        <w:br/>
      </w:r>
      <w:hyperlink r:id="rId42" w:tgtFrame="_blank" w:history="1">
        <w:r>
          <w:rPr>
            <w:rStyle w:val="a3"/>
            <w:color w:val="000099"/>
            <w:u w:val="none"/>
          </w:rPr>
          <w:t>№ 3776-VI від 22.09.2011</w:t>
        </w:r>
      </w:hyperlink>
      <w:r>
        <w:rPr>
          <w:color w:val="000000"/>
        </w:rPr>
        <w:t>, ВВР, 2012, № 21, ст.195}</w:t>
      </w:r>
    </w:p>
    <w:p w:rsidR="00000000" w:rsidRDefault="00D97886">
      <w:pPr>
        <w:pStyle w:val="rvps18"/>
        <w:divId w:val="662390928"/>
        <w:rPr>
          <w:color w:val="000000"/>
        </w:rPr>
      </w:pPr>
      <w:bookmarkStart w:id="16" w:name="n9712"/>
      <w:bookmarkEnd w:id="16"/>
      <w:r>
        <w:rPr>
          <w:color w:val="000000"/>
        </w:rPr>
        <w:t xml:space="preserve">{Офіційне тлумачення до Кодексу див. в Рішенні Конституційного Суду </w:t>
      </w:r>
      <w:r>
        <w:rPr>
          <w:color w:val="000000"/>
        </w:rPr>
        <w:br/>
      </w:r>
      <w:hyperlink r:id="rId43" w:tgtFrame="_blank" w:history="1">
        <w:r>
          <w:rPr>
            <w:rStyle w:val="a3"/>
            <w:color w:val="000099"/>
            <w:u w:val="none"/>
          </w:rPr>
          <w:t>№ 13-рп/2011 від 02.11.2011</w:t>
        </w:r>
      </w:hyperlink>
      <w:r>
        <w:rPr>
          <w:color w:val="000000"/>
        </w:rPr>
        <w:t>}</w:t>
      </w:r>
    </w:p>
    <w:p w:rsidR="00000000" w:rsidRDefault="00D97886">
      <w:pPr>
        <w:pStyle w:val="rvps18"/>
        <w:divId w:val="662390928"/>
        <w:rPr>
          <w:color w:val="000000"/>
        </w:rPr>
      </w:pPr>
      <w:bookmarkStart w:id="17" w:name="n9713"/>
      <w:bookmarkEnd w:id="17"/>
      <w:r>
        <w:rPr>
          <w:color w:val="000000"/>
        </w:rPr>
        <w:t xml:space="preserve">{Із змінами, внесеними згідно із Законом </w:t>
      </w:r>
      <w:r>
        <w:rPr>
          <w:color w:val="000000"/>
        </w:rPr>
        <w:br/>
      </w:r>
      <w:hyperlink r:id="rId44" w:tgtFrame="_blank" w:history="1">
        <w:r>
          <w:rPr>
            <w:rStyle w:val="a3"/>
            <w:color w:val="000099"/>
            <w:u w:val="none"/>
          </w:rPr>
          <w:t>№ 3932-VI від 20.10.2011</w:t>
        </w:r>
      </w:hyperlink>
      <w:r>
        <w:rPr>
          <w:color w:val="000000"/>
        </w:rPr>
        <w:t>, ВВР, 2012, № 22, ст.221}</w:t>
      </w:r>
    </w:p>
    <w:p w:rsidR="00000000" w:rsidRDefault="00D97886">
      <w:pPr>
        <w:pStyle w:val="rvps18"/>
        <w:divId w:val="662390928"/>
        <w:rPr>
          <w:color w:val="000000"/>
        </w:rPr>
      </w:pPr>
      <w:bookmarkStart w:id="18" w:name="n9714"/>
      <w:bookmarkEnd w:id="18"/>
      <w:r>
        <w:rPr>
          <w:color w:val="000000"/>
        </w:rPr>
        <w:t>{Щодо визнання конституційним</w:t>
      </w:r>
      <w:r>
        <w:rPr>
          <w:color w:val="000000"/>
        </w:rPr>
        <w:t xml:space="preserve">и окремих положень див. Рішення Конституційного Суду </w:t>
      </w:r>
      <w:r>
        <w:rPr>
          <w:color w:val="000000"/>
        </w:rPr>
        <w:br/>
      </w:r>
      <w:hyperlink r:id="rId45" w:tgtFrame="_blank" w:history="1">
        <w:r>
          <w:rPr>
            <w:rStyle w:val="a3"/>
            <w:color w:val="000099"/>
            <w:u w:val="none"/>
          </w:rPr>
          <w:t>№ 16-рп/2011 від 08.12.2011</w:t>
        </w:r>
      </w:hyperlink>
      <w:r>
        <w:rPr>
          <w:color w:val="000000"/>
        </w:rPr>
        <w:t xml:space="preserve"> </w:t>
      </w:r>
      <w:r>
        <w:rPr>
          <w:color w:val="000000"/>
        </w:rPr>
        <w:br/>
      </w:r>
      <w:hyperlink r:id="rId46" w:tgtFrame="_blank" w:history="1">
        <w:r>
          <w:rPr>
            <w:rStyle w:val="a3"/>
            <w:color w:val="000099"/>
            <w:u w:val="none"/>
          </w:rPr>
          <w:t>№ 17-рп/2011 від 13.1</w:t>
        </w:r>
        <w:r>
          <w:rPr>
            <w:rStyle w:val="a3"/>
            <w:color w:val="000099"/>
            <w:u w:val="none"/>
          </w:rPr>
          <w:t>2.2011</w:t>
        </w:r>
      </w:hyperlink>
      <w:r>
        <w:rPr>
          <w:color w:val="000000"/>
        </w:rPr>
        <w:t>}</w:t>
      </w:r>
    </w:p>
    <w:p w:rsidR="00000000" w:rsidRDefault="00D97886">
      <w:pPr>
        <w:pStyle w:val="rvps18"/>
        <w:divId w:val="662390928"/>
        <w:rPr>
          <w:color w:val="000000"/>
        </w:rPr>
      </w:pPr>
      <w:bookmarkStart w:id="19" w:name="n9715"/>
      <w:bookmarkEnd w:id="19"/>
      <w:r>
        <w:rPr>
          <w:color w:val="000000"/>
        </w:rPr>
        <w:t xml:space="preserve">{Із змінами, внесеними згідно із Законами </w:t>
      </w:r>
      <w:r>
        <w:rPr>
          <w:color w:val="000000"/>
        </w:rPr>
        <w:br/>
      </w:r>
      <w:hyperlink r:id="rId47" w:tgtFrame="_blank" w:history="1">
        <w:r>
          <w:rPr>
            <w:rStyle w:val="a3"/>
            <w:color w:val="000099"/>
            <w:u w:val="none"/>
          </w:rPr>
          <w:t>№ 4176-VI від 20.12.2011</w:t>
        </w:r>
      </w:hyperlink>
      <w:r>
        <w:rPr>
          <w:color w:val="000000"/>
        </w:rPr>
        <w:t xml:space="preserve">, ВВР, 2012, № 29, ст.340 </w:t>
      </w:r>
      <w:r>
        <w:rPr>
          <w:color w:val="000000"/>
        </w:rPr>
        <w:br/>
      </w:r>
      <w:hyperlink r:id="rId48" w:tgtFrame="_blank" w:history="1">
        <w:r>
          <w:rPr>
            <w:rStyle w:val="a3"/>
            <w:color w:val="000099"/>
            <w:u w:val="none"/>
          </w:rPr>
          <w:t xml:space="preserve">№ 4190-VI </w:t>
        </w:r>
        <w:r>
          <w:rPr>
            <w:rStyle w:val="a3"/>
            <w:color w:val="000099"/>
            <w:u w:val="none"/>
          </w:rPr>
          <w:t>від 20.12.2011</w:t>
        </w:r>
      </w:hyperlink>
      <w:r>
        <w:rPr>
          <w:color w:val="000000"/>
        </w:rPr>
        <w:t xml:space="preserve">, ВВР, 2012, № 29, ст.342 </w:t>
      </w:r>
      <w:r>
        <w:rPr>
          <w:color w:val="000000"/>
        </w:rPr>
        <w:br/>
      </w:r>
      <w:hyperlink r:id="rId49" w:tgtFrame="_blank" w:history="1">
        <w:r>
          <w:rPr>
            <w:rStyle w:val="a3"/>
            <w:color w:val="000099"/>
            <w:u w:val="none"/>
          </w:rPr>
          <w:t>№ 4416-VI від 21.02.2012</w:t>
        </w:r>
      </w:hyperlink>
      <w:r>
        <w:rPr>
          <w:color w:val="000000"/>
        </w:rPr>
        <w:t xml:space="preserve">, ВВР, 2012, № 42, ст.522 </w:t>
      </w:r>
      <w:r>
        <w:rPr>
          <w:color w:val="000000"/>
        </w:rPr>
        <w:br/>
      </w:r>
      <w:hyperlink r:id="rId50" w:tgtFrame="_blank" w:history="1">
        <w:r>
          <w:rPr>
            <w:rStyle w:val="a3"/>
            <w:color w:val="000099"/>
            <w:u w:val="none"/>
          </w:rPr>
          <w:t>№ 4452-VI від 23.02.2012</w:t>
        </w:r>
      </w:hyperlink>
      <w:r>
        <w:rPr>
          <w:color w:val="000000"/>
        </w:rPr>
        <w:t xml:space="preserve">, ВВР, 2012, № 50, ст.564 </w:t>
      </w:r>
      <w:r>
        <w:rPr>
          <w:color w:val="000000"/>
        </w:rPr>
        <w:br/>
      </w:r>
      <w:hyperlink r:id="rId51" w:tgtFrame="_blank" w:history="1">
        <w:r>
          <w:rPr>
            <w:rStyle w:val="a3"/>
            <w:color w:val="000099"/>
            <w:u w:val="none"/>
          </w:rPr>
          <w:t>№ 4565-VI від 22.03.2012</w:t>
        </w:r>
      </w:hyperlink>
      <w:r>
        <w:rPr>
          <w:color w:val="000000"/>
        </w:rPr>
        <w:t xml:space="preserve">, ВВР, 2012, № 51, ст.574 </w:t>
      </w:r>
      <w:r>
        <w:rPr>
          <w:color w:val="000000"/>
        </w:rPr>
        <w:br/>
      </w:r>
      <w:hyperlink r:id="rId52" w:tgtFrame="_blank" w:history="1">
        <w:r>
          <w:rPr>
            <w:rStyle w:val="a3"/>
            <w:color w:val="000099"/>
            <w:u w:val="none"/>
          </w:rPr>
          <w:t xml:space="preserve">№ 4566-VI </w:t>
        </w:r>
        <w:r>
          <w:rPr>
            <w:rStyle w:val="a3"/>
            <w:color w:val="000099"/>
            <w:u w:val="none"/>
          </w:rPr>
          <w:t>від 22.03.2012</w:t>
        </w:r>
      </w:hyperlink>
      <w:r>
        <w:rPr>
          <w:color w:val="000000"/>
        </w:rPr>
        <w:t xml:space="preserve">, ВВР, 2012, № 51, ст.575 </w:t>
      </w:r>
      <w:r>
        <w:rPr>
          <w:color w:val="000000"/>
        </w:rPr>
        <w:br/>
      </w:r>
      <w:hyperlink r:id="rId53" w:tgtFrame="_blank" w:history="1">
        <w:r>
          <w:rPr>
            <w:rStyle w:val="a3"/>
            <w:color w:val="000099"/>
            <w:u w:val="none"/>
          </w:rPr>
          <w:t>№ 4652-VI від 13.04.2012</w:t>
        </w:r>
      </w:hyperlink>
      <w:r>
        <w:rPr>
          <w:color w:val="000000"/>
        </w:rPr>
        <w:t xml:space="preserve">, ВВР, 2013, № 21, ст.208 </w:t>
      </w:r>
      <w:r>
        <w:rPr>
          <w:color w:val="000000"/>
        </w:rPr>
        <w:br/>
      </w:r>
      <w:hyperlink r:id="rId54" w:tgtFrame="_blank" w:history="1">
        <w:r>
          <w:rPr>
            <w:rStyle w:val="a3"/>
            <w:color w:val="000099"/>
            <w:u w:val="none"/>
          </w:rPr>
          <w:t>№ 4847-VI від 24.05.</w:t>
        </w:r>
        <w:r>
          <w:rPr>
            <w:rStyle w:val="a3"/>
            <w:color w:val="000099"/>
            <w:u w:val="none"/>
          </w:rPr>
          <w:t>2012</w:t>
        </w:r>
      </w:hyperlink>
      <w:r>
        <w:rPr>
          <w:color w:val="000000"/>
        </w:rPr>
        <w:t xml:space="preserve">, ВВР, 2013, № 16, ст.139 </w:t>
      </w:r>
      <w:r>
        <w:rPr>
          <w:color w:val="000000"/>
        </w:rPr>
        <w:br/>
      </w:r>
      <w:hyperlink r:id="rId55" w:tgtFrame="_blank" w:history="1">
        <w:r>
          <w:rPr>
            <w:rStyle w:val="a3"/>
            <w:color w:val="000099"/>
            <w:u w:val="none"/>
          </w:rPr>
          <w:t>№ 5029-VI від 03.07.2012</w:t>
        </w:r>
      </w:hyperlink>
      <w:r>
        <w:rPr>
          <w:color w:val="000000"/>
        </w:rPr>
        <w:t xml:space="preserve">, ВВР, 2013, № 23, ст.218 </w:t>
      </w:r>
      <w:r>
        <w:rPr>
          <w:color w:val="000000"/>
        </w:rPr>
        <w:br/>
      </w:r>
      <w:hyperlink r:id="rId56" w:tgtFrame="_blank" w:history="1">
        <w:r>
          <w:rPr>
            <w:rStyle w:val="a3"/>
            <w:color w:val="000099"/>
            <w:u w:val="none"/>
          </w:rPr>
          <w:t>№ 5041-VI від 04.07.2012</w:t>
        </w:r>
      </w:hyperlink>
      <w:r>
        <w:rPr>
          <w:color w:val="000000"/>
        </w:rPr>
        <w:t>, ВВР,</w:t>
      </w:r>
      <w:r>
        <w:rPr>
          <w:color w:val="000000"/>
        </w:rPr>
        <w:t xml:space="preserve"> 2013, № 25, ст.247 </w:t>
      </w:r>
      <w:r>
        <w:rPr>
          <w:color w:val="000000"/>
        </w:rPr>
        <w:br/>
      </w:r>
      <w:hyperlink r:id="rId57" w:tgtFrame="_blank" w:history="1">
        <w:r>
          <w:rPr>
            <w:rStyle w:val="a3"/>
            <w:color w:val="000099"/>
            <w:u w:val="none"/>
          </w:rPr>
          <w:t>№ 5076-VI від 05.07.2012</w:t>
        </w:r>
      </w:hyperlink>
      <w:r>
        <w:rPr>
          <w:color w:val="000000"/>
        </w:rPr>
        <w:t xml:space="preserve">, ВВР, 2013, № 27, ст.282 </w:t>
      </w:r>
      <w:r>
        <w:rPr>
          <w:color w:val="000000"/>
        </w:rPr>
        <w:br/>
      </w:r>
      <w:hyperlink r:id="rId58" w:tgtFrame="_blank" w:history="1">
        <w:r>
          <w:rPr>
            <w:rStyle w:val="a3"/>
            <w:color w:val="000099"/>
            <w:u w:val="none"/>
          </w:rPr>
          <w:t>№ 5288-VI від 18.09.2012</w:t>
        </w:r>
      </w:hyperlink>
      <w:r>
        <w:rPr>
          <w:color w:val="000000"/>
        </w:rPr>
        <w:t>, ВВР, 2013, № 3</w:t>
      </w:r>
      <w:r>
        <w:rPr>
          <w:color w:val="000000"/>
        </w:rPr>
        <w:t xml:space="preserve">7, ст.490 </w:t>
      </w:r>
      <w:r>
        <w:rPr>
          <w:color w:val="000000"/>
        </w:rPr>
        <w:br/>
      </w:r>
      <w:hyperlink r:id="rId59" w:tgtFrame="_blank" w:history="1">
        <w:r>
          <w:rPr>
            <w:rStyle w:val="a3"/>
            <w:color w:val="000099"/>
            <w:u w:val="none"/>
          </w:rPr>
          <w:t>№ 5477-VI від 06.11.2012</w:t>
        </w:r>
      </w:hyperlink>
      <w:r>
        <w:rPr>
          <w:color w:val="000000"/>
        </w:rPr>
        <w:t xml:space="preserve">, ВВР, 2013, № 50, ст.693 </w:t>
      </w:r>
      <w:r>
        <w:rPr>
          <w:color w:val="000000"/>
        </w:rPr>
        <w:br/>
      </w:r>
      <w:hyperlink r:id="rId60" w:tgtFrame="_blank" w:history="1">
        <w:r>
          <w:rPr>
            <w:rStyle w:val="a3"/>
            <w:color w:val="000099"/>
            <w:u w:val="none"/>
          </w:rPr>
          <w:t>№ 245-VII від 16.05.2013</w:t>
        </w:r>
      </w:hyperlink>
      <w:r>
        <w:rPr>
          <w:color w:val="000000"/>
        </w:rPr>
        <w:t xml:space="preserve">, ВВР, 2014, № 12, ст.178 </w:t>
      </w:r>
      <w:r>
        <w:rPr>
          <w:color w:val="000000"/>
        </w:rPr>
        <w:br/>
      </w:r>
      <w:hyperlink r:id="rId61" w:tgtFrame="_blank" w:history="1">
        <w:r>
          <w:rPr>
            <w:rStyle w:val="a3"/>
            <w:color w:val="000099"/>
            <w:u w:val="none"/>
          </w:rPr>
          <w:t>№ 406-VII від 04.07.2013</w:t>
        </w:r>
      </w:hyperlink>
      <w:r>
        <w:rPr>
          <w:color w:val="000000"/>
        </w:rPr>
        <w:t xml:space="preserve">, ВВР, 2014, № 20-21, ст.712 </w:t>
      </w:r>
      <w:r>
        <w:rPr>
          <w:color w:val="000000"/>
        </w:rPr>
        <w:br/>
      </w:r>
      <w:hyperlink r:id="rId62" w:tgtFrame="_blank" w:history="1">
        <w:r>
          <w:rPr>
            <w:rStyle w:val="a3"/>
            <w:color w:val="000099"/>
            <w:u w:val="none"/>
          </w:rPr>
          <w:t>№ 721-VII від 16.01.2014</w:t>
        </w:r>
      </w:hyperlink>
      <w:r>
        <w:rPr>
          <w:color w:val="000000"/>
        </w:rPr>
        <w:t xml:space="preserve">, ВВР, 2014, № 22, ст.801 - втратив </w:t>
      </w:r>
      <w:r>
        <w:rPr>
          <w:color w:val="000000"/>
        </w:rPr>
        <w:t xml:space="preserve">чинність на підставі Закону </w:t>
      </w:r>
      <w:hyperlink r:id="rId63" w:tgtFrame="_blank" w:history="1">
        <w:r>
          <w:rPr>
            <w:rStyle w:val="a3"/>
            <w:color w:val="000099"/>
            <w:u w:val="none"/>
          </w:rPr>
          <w:t>№ 732-VII від 28.01.2014</w:t>
        </w:r>
      </w:hyperlink>
      <w:r>
        <w:rPr>
          <w:color w:val="000000"/>
        </w:rPr>
        <w:t xml:space="preserve"> </w:t>
      </w:r>
      <w:r>
        <w:rPr>
          <w:color w:val="000000"/>
        </w:rPr>
        <w:br/>
      </w:r>
      <w:hyperlink r:id="rId64" w:tgtFrame="_blank" w:history="1">
        <w:r>
          <w:rPr>
            <w:rStyle w:val="a3"/>
            <w:color w:val="000099"/>
            <w:u w:val="none"/>
          </w:rPr>
          <w:t>№ 767-VII від 23.02.2014</w:t>
        </w:r>
      </w:hyperlink>
      <w:r>
        <w:rPr>
          <w:color w:val="000000"/>
        </w:rPr>
        <w:t>, ВВР, 2014, № 17, ст.593}</w:t>
      </w:r>
    </w:p>
    <w:p w:rsidR="00000000" w:rsidRDefault="00D97886">
      <w:pPr>
        <w:pStyle w:val="rvps18"/>
        <w:divId w:val="662390928"/>
        <w:rPr>
          <w:color w:val="000000"/>
        </w:rPr>
      </w:pPr>
      <w:bookmarkStart w:id="20" w:name="n9716"/>
      <w:bookmarkEnd w:id="20"/>
      <w:r>
        <w:rPr>
          <w:color w:val="000000"/>
        </w:rPr>
        <w:t>{Офіційне</w:t>
      </w:r>
      <w:r>
        <w:rPr>
          <w:color w:val="000000"/>
        </w:rPr>
        <w:t xml:space="preserve"> тлумачення до Кодексу див. в Рішенні Конституційного Суду </w:t>
      </w:r>
      <w:r>
        <w:rPr>
          <w:color w:val="000000"/>
        </w:rPr>
        <w:br/>
      </w:r>
      <w:hyperlink r:id="rId65" w:tgtFrame="_blank" w:history="1">
        <w:r>
          <w:rPr>
            <w:rStyle w:val="a3"/>
            <w:color w:val="000099"/>
            <w:u w:val="none"/>
          </w:rPr>
          <w:t>№ 4-рп/2014 від 22.04.2014</w:t>
        </w:r>
      </w:hyperlink>
      <w:r>
        <w:rPr>
          <w:color w:val="000000"/>
        </w:rPr>
        <w:t>}</w:t>
      </w:r>
    </w:p>
    <w:p w:rsidR="00000000" w:rsidRDefault="00D97886">
      <w:pPr>
        <w:pStyle w:val="rvps18"/>
        <w:divId w:val="662390928"/>
        <w:rPr>
          <w:color w:val="000000"/>
        </w:rPr>
      </w:pPr>
      <w:bookmarkStart w:id="21" w:name="n9717"/>
      <w:bookmarkEnd w:id="21"/>
      <w:r>
        <w:rPr>
          <w:color w:val="000000"/>
        </w:rPr>
        <w:t xml:space="preserve">{Із змінами, внесеними згідно із Законами </w:t>
      </w:r>
      <w:r>
        <w:rPr>
          <w:color w:val="000000"/>
        </w:rPr>
        <w:br/>
      </w:r>
      <w:hyperlink r:id="rId66" w:tgtFrame="_blank" w:history="1">
        <w:r>
          <w:rPr>
            <w:rStyle w:val="a3"/>
            <w:color w:val="000099"/>
            <w:u w:val="none"/>
          </w:rPr>
          <w:t>№ 1206-VII від 15.04.2014</w:t>
        </w:r>
      </w:hyperlink>
      <w:r>
        <w:rPr>
          <w:color w:val="000000"/>
        </w:rPr>
        <w:t xml:space="preserve">, ВВР, 2014, № 24, ст.885 </w:t>
      </w:r>
      <w:r>
        <w:rPr>
          <w:color w:val="000000"/>
        </w:rPr>
        <w:br/>
      </w:r>
      <w:hyperlink r:id="rId67" w:tgtFrame="_blank" w:history="1">
        <w:r>
          <w:rPr>
            <w:rStyle w:val="a3"/>
            <w:color w:val="000099"/>
            <w:u w:val="none"/>
          </w:rPr>
          <w:t>№ 1261-VII від 13.05.2014</w:t>
        </w:r>
      </w:hyperlink>
      <w:r>
        <w:rPr>
          <w:color w:val="000000"/>
        </w:rPr>
        <w:t xml:space="preserve">, ВВР, 2014, № 28, ст.937 </w:t>
      </w:r>
      <w:r>
        <w:rPr>
          <w:color w:val="000000"/>
        </w:rPr>
        <w:br/>
      </w:r>
      <w:hyperlink r:id="rId68" w:tgtFrame="_blank" w:history="1">
        <w:r>
          <w:rPr>
            <w:rStyle w:val="a3"/>
            <w:color w:val="000099"/>
            <w:u w:val="none"/>
          </w:rPr>
          <w:t>№ 1263-VII від 13.05.2014</w:t>
        </w:r>
      </w:hyperlink>
      <w:r>
        <w:rPr>
          <w:color w:val="000000"/>
        </w:rPr>
        <w:t xml:space="preserve">, ВВР, 2014, № 27, ст.915 </w:t>
      </w:r>
      <w:r>
        <w:rPr>
          <w:color w:val="000000"/>
        </w:rPr>
        <w:br/>
      </w:r>
      <w:hyperlink r:id="rId69" w:tgtFrame="_blank" w:history="1">
        <w:r>
          <w:rPr>
            <w:rStyle w:val="a3"/>
            <w:color w:val="000099"/>
            <w:u w:val="none"/>
          </w:rPr>
          <w:t>№ 1697-VII від 14.10.2014</w:t>
        </w:r>
      </w:hyperlink>
      <w:r>
        <w:rPr>
          <w:color w:val="000000"/>
        </w:rPr>
        <w:t xml:space="preserve">, ВВР, 2015, № 2-3, ст.12 </w:t>
      </w:r>
      <w:r>
        <w:rPr>
          <w:color w:val="000000"/>
        </w:rPr>
        <w:br/>
      </w:r>
      <w:hyperlink r:id="rId70" w:tgtFrame="_blank" w:history="1">
        <w:r>
          <w:rPr>
            <w:rStyle w:val="a3"/>
            <w:color w:val="000099"/>
            <w:u w:val="none"/>
          </w:rPr>
          <w:t>№ 1700-VII від 14.10.2014</w:t>
        </w:r>
      </w:hyperlink>
      <w:r>
        <w:rPr>
          <w:color w:val="000000"/>
        </w:rPr>
        <w:t xml:space="preserve">, ВВР, 2014, № 49, ст.2056 </w:t>
      </w:r>
      <w:r>
        <w:rPr>
          <w:color w:val="000000"/>
        </w:rPr>
        <w:br/>
      </w:r>
      <w:hyperlink r:id="rId71" w:tgtFrame="_blank" w:history="1">
        <w:r>
          <w:rPr>
            <w:rStyle w:val="a3"/>
            <w:color w:val="000099"/>
            <w:u w:val="none"/>
          </w:rPr>
          <w:t>№ 192-VIII від 12.02.2015</w:t>
        </w:r>
      </w:hyperlink>
      <w:r>
        <w:rPr>
          <w:color w:val="000000"/>
        </w:rPr>
        <w:t xml:space="preserve">, ВВР, 2015, № 18, № 19-20, ст.132 </w:t>
      </w:r>
      <w:r>
        <w:rPr>
          <w:color w:val="000000"/>
        </w:rPr>
        <w:br/>
      </w:r>
      <w:hyperlink r:id="rId72" w:tgtFrame="_blank" w:history="1">
        <w:r>
          <w:rPr>
            <w:rStyle w:val="a3"/>
            <w:color w:val="000099"/>
            <w:u w:val="none"/>
          </w:rPr>
          <w:t>№ 198-VIII від 12.02.2015</w:t>
        </w:r>
      </w:hyperlink>
      <w:r>
        <w:rPr>
          <w:color w:val="000000"/>
        </w:rPr>
        <w:t xml:space="preserve">, ВВР, 2015, № 17, ст.118 </w:t>
      </w:r>
      <w:r>
        <w:rPr>
          <w:color w:val="000000"/>
        </w:rPr>
        <w:br/>
      </w:r>
      <w:hyperlink r:id="rId73" w:tgtFrame="_blank" w:history="1">
        <w:r>
          <w:rPr>
            <w:rStyle w:val="a3"/>
            <w:color w:val="000099"/>
            <w:u w:val="none"/>
          </w:rPr>
          <w:t>№ 484-VIII від 22.05.2015</w:t>
        </w:r>
      </w:hyperlink>
      <w:r>
        <w:rPr>
          <w:color w:val="000000"/>
        </w:rPr>
        <w:t xml:space="preserve">, ВВР, 2015, № 33, ст.323 </w:t>
      </w:r>
      <w:r>
        <w:rPr>
          <w:color w:val="000000"/>
        </w:rPr>
        <w:br/>
      </w:r>
      <w:hyperlink r:id="rId74" w:tgtFrame="_blank" w:history="1">
        <w:r>
          <w:rPr>
            <w:rStyle w:val="a3"/>
            <w:color w:val="000099"/>
            <w:u w:val="none"/>
          </w:rPr>
          <w:t>№ 541-VIII від 18.06.2015</w:t>
        </w:r>
      </w:hyperlink>
      <w:r>
        <w:rPr>
          <w:color w:val="000000"/>
        </w:rPr>
        <w:t xml:space="preserve">, ВВР, 2015, № 32, ст.315 </w:t>
      </w:r>
      <w:r>
        <w:rPr>
          <w:color w:val="000000"/>
        </w:rPr>
        <w:br/>
      </w:r>
      <w:hyperlink r:id="rId75" w:tgtFrame="_blank" w:history="1">
        <w:r>
          <w:rPr>
            <w:rStyle w:val="a3"/>
            <w:color w:val="000099"/>
            <w:u w:val="none"/>
          </w:rPr>
          <w:t>№ 629-VIII від 16.07.2015</w:t>
        </w:r>
      </w:hyperlink>
      <w:r>
        <w:rPr>
          <w:color w:val="000000"/>
        </w:rPr>
        <w:t xml:space="preserve">, ВВР, 2015, № 43, ст.386 </w:t>
      </w:r>
      <w:r>
        <w:rPr>
          <w:color w:val="000000"/>
        </w:rPr>
        <w:br/>
      </w:r>
      <w:hyperlink r:id="rId76" w:tgtFrame="_blank" w:history="1">
        <w:r>
          <w:rPr>
            <w:rStyle w:val="a3"/>
            <w:color w:val="000099"/>
            <w:u w:val="none"/>
          </w:rPr>
          <w:t>№ 772-VIII від 10.11.2015</w:t>
        </w:r>
      </w:hyperlink>
      <w:r>
        <w:rPr>
          <w:color w:val="000000"/>
        </w:rPr>
        <w:t xml:space="preserve">, ВВР, 2016, № 1, ст.2 </w:t>
      </w:r>
      <w:r>
        <w:rPr>
          <w:color w:val="000000"/>
        </w:rPr>
        <w:br/>
      </w:r>
      <w:hyperlink r:id="rId77" w:tgtFrame="_blank" w:history="1">
        <w:r>
          <w:rPr>
            <w:rStyle w:val="a3"/>
            <w:color w:val="000099"/>
            <w:u w:val="none"/>
          </w:rPr>
          <w:t>№ 835-VIII від 26.11.2015</w:t>
        </w:r>
      </w:hyperlink>
      <w:r>
        <w:rPr>
          <w:color w:val="000000"/>
        </w:rPr>
        <w:t xml:space="preserve">, ВВР, 2016, № 2, ст.17 </w:t>
      </w:r>
      <w:r>
        <w:rPr>
          <w:color w:val="000000"/>
        </w:rPr>
        <w:br/>
      </w:r>
      <w:hyperlink r:id="rId78" w:tgtFrame="_blank" w:history="1">
        <w:r>
          <w:rPr>
            <w:rStyle w:val="a3"/>
            <w:color w:val="000099"/>
            <w:u w:val="none"/>
          </w:rPr>
          <w:t>№ 901-VIII від 23.12.2015</w:t>
        </w:r>
      </w:hyperlink>
      <w:r>
        <w:rPr>
          <w:color w:val="000000"/>
        </w:rPr>
        <w:t xml:space="preserve">, ВВР, 2016, № 4, ст.44 </w:t>
      </w:r>
      <w:r>
        <w:rPr>
          <w:color w:val="000000"/>
        </w:rPr>
        <w:br/>
      </w:r>
      <w:hyperlink r:id="rId79" w:tgtFrame="_blank" w:history="1">
        <w:r>
          <w:rPr>
            <w:rStyle w:val="a3"/>
            <w:color w:val="000099"/>
            <w:u w:val="none"/>
          </w:rPr>
          <w:t>№ 922-VIII від 25.12.2015</w:t>
        </w:r>
      </w:hyperlink>
      <w:r>
        <w:rPr>
          <w:color w:val="000000"/>
        </w:rPr>
        <w:t xml:space="preserve">, ВВР, 2016, № 9, ст.89 </w:t>
      </w:r>
      <w:r>
        <w:rPr>
          <w:color w:val="000000"/>
        </w:rPr>
        <w:br/>
      </w:r>
      <w:hyperlink r:id="rId80" w:tgtFrame="_blank" w:history="1">
        <w:r>
          <w:rPr>
            <w:rStyle w:val="a3"/>
            <w:color w:val="000099"/>
            <w:u w:val="none"/>
          </w:rPr>
          <w:t>№ 990-VIII від 04.02.2016</w:t>
        </w:r>
      </w:hyperlink>
      <w:r>
        <w:rPr>
          <w:color w:val="000000"/>
        </w:rPr>
        <w:t xml:space="preserve">, ВВР, 2016, № 10, ст.107 </w:t>
      </w:r>
      <w:r>
        <w:rPr>
          <w:color w:val="000000"/>
        </w:rPr>
        <w:br/>
      </w:r>
      <w:hyperlink r:id="rId81" w:tgtFrame="_blank" w:history="1">
        <w:r>
          <w:rPr>
            <w:rStyle w:val="a3"/>
            <w:color w:val="000099"/>
            <w:u w:val="none"/>
          </w:rPr>
          <w:t>№ 1404-VIII від 02.06.2016</w:t>
        </w:r>
      </w:hyperlink>
      <w:r>
        <w:rPr>
          <w:color w:val="000000"/>
        </w:rPr>
        <w:t xml:space="preserve">, ВВР, 2016, № 30, ст.542 </w:t>
      </w:r>
      <w:r>
        <w:rPr>
          <w:color w:val="000000"/>
        </w:rPr>
        <w:br/>
      </w:r>
      <w:hyperlink r:id="rId82" w:tgtFrame="_blank" w:history="1">
        <w:r>
          <w:rPr>
            <w:rStyle w:val="a3"/>
            <w:color w:val="000099"/>
            <w:u w:val="none"/>
          </w:rPr>
          <w:t>№ 1533-VIII від 20.09.2016</w:t>
        </w:r>
      </w:hyperlink>
      <w:r>
        <w:rPr>
          <w:color w:val="000000"/>
        </w:rPr>
        <w:t xml:space="preserve">, ВВР, 2016, № 44, ст.747 </w:t>
      </w:r>
      <w:r>
        <w:rPr>
          <w:color w:val="000000"/>
        </w:rPr>
        <w:br/>
      </w:r>
      <w:hyperlink r:id="rId83" w:tgtFrame="_blank" w:history="1">
        <w:r>
          <w:rPr>
            <w:rStyle w:val="a3"/>
            <w:color w:val="000099"/>
            <w:u w:val="none"/>
          </w:rPr>
          <w:t>№ 1847-VIII від 09.02.2017</w:t>
        </w:r>
      </w:hyperlink>
      <w:r>
        <w:rPr>
          <w:color w:val="000000"/>
        </w:rPr>
        <w:t xml:space="preserve">, ВВР, 2017, № 12, ст.133 </w:t>
      </w:r>
      <w:r>
        <w:rPr>
          <w:color w:val="000000"/>
        </w:rPr>
        <w:br/>
      </w:r>
      <w:hyperlink r:id="rId84" w:tgtFrame="_blank" w:history="1">
        <w:r>
          <w:rPr>
            <w:rStyle w:val="a3"/>
            <w:color w:val="000099"/>
            <w:u w:val="none"/>
          </w:rPr>
          <w:t>№ 1977-VIII від 23.03.2017</w:t>
        </w:r>
      </w:hyperlink>
      <w:r>
        <w:rPr>
          <w:color w:val="000000"/>
        </w:rPr>
        <w:t xml:space="preserve">, ВВР, 2017, № 20, ст.240 </w:t>
      </w:r>
      <w:r>
        <w:rPr>
          <w:color w:val="000000"/>
        </w:rPr>
        <w:br/>
      </w:r>
      <w:hyperlink r:id="rId85" w:tgtFrame="_blank" w:history="1">
        <w:r>
          <w:rPr>
            <w:rStyle w:val="a3"/>
            <w:color w:val="000099"/>
            <w:u w:val="none"/>
          </w:rPr>
          <w:t>№ 1982-VIII від 23.03.2017</w:t>
        </w:r>
      </w:hyperlink>
      <w:r>
        <w:rPr>
          <w:color w:val="000000"/>
        </w:rPr>
        <w:t xml:space="preserve">, ВВР, 2017, № 18, ст.222 </w:t>
      </w:r>
      <w:r>
        <w:rPr>
          <w:color w:val="000000"/>
        </w:rPr>
        <w:br/>
      </w:r>
      <w:hyperlink r:id="rId86" w:tgtFrame="_blank" w:history="1">
        <w:r>
          <w:rPr>
            <w:rStyle w:val="a3"/>
            <w:color w:val="000099"/>
            <w:u w:val="none"/>
          </w:rPr>
          <w:t>№ 2037-VIII від 17.05.2017</w:t>
        </w:r>
      </w:hyperlink>
      <w:r>
        <w:rPr>
          <w:color w:val="000000"/>
        </w:rPr>
        <w:t xml:space="preserve">, ВВР, 2017, № 25, ст.291 </w:t>
      </w:r>
      <w:r>
        <w:rPr>
          <w:color w:val="000000"/>
        </w:rPr>
        <w:br/>
      </w:r>
      <w:hyperlink r:id="rId87" w:tgtFrame="_blank" w:history="1">
        <w:r>
          <w:rPr>
            <w:rStyle w:val="a3"/>
            <w:color w:val="000099"/>
            <w:u w:val="none"/>
          </w:rPr>
          <w:t>№ 2136-VIII від 13.07.2017</w:t>
        </w:r>
      </w:hyperlink>
      <w:r>
        <w:rPr>
          <w:color w:val="000000"/>
        </w:rPr>
        <w:t>, ВВР, 2017, № 35, ст.376}</w:t>
      </w:r>
    </w:p>
    <w:p w:rsidR="00000000" w:rsidRDefault="00D97886">
      <w:pPr>
        <w:pStyle w:val="rvps18"/>
        <w:divId w:val="662390928"/>
        <w:rPr>
          <w:color w:val="000000"/>
        </w:rPr>
      </w:pPr>
      <w:bookmarkStart w:id="22" w:name="n9721"/>
      <w:bookmarkEnd w:id="22"/>
      <w:r>
        <w:rPr>
          <w:color w:val="000000"/>
        </w:rPr>
        <w:t xml:space="preserve">{В редакції Закону </w:t>
      </w:r>
      <w:r>
        <w:rPr>
          <w:color w:val="000000"/>
        </w:rPr>
        <w:br/>
      </w:r>
      <w:hyperlink r:id="rId88" w:anchor="n2972" w:tgtFrame="_blank" w:history="1">
        <w:r>
          <w:rPr>
            <w:rStyle w:val="a3"/>
            <w:color w:val="000099"/>
            <w:u w:val="none"/>
          </w:rPr>
          <w:t>№ 2147-VIII від 03.10.2017</w:t>
        </w:r>
      </w:hyperlink>
      <w:r>
        <w:rPr>
          <w:color w:val="000000"/>
        </w:rPr>
        <w:t>, ВВР, 2017, № 48, ст.436}</w:t>
      </w:r>
    </w:p>
    <w:p w:rsidR="00000000" w:rsidRDefault="00D97886">
      <w:pPr>
        <w:pStyle w:val="rvps18"/>
        <w:divId w:val="662390928"/>
        <w:rPr>
          <w:color w:val="000000"/>
        </w:rPr>
      </w:pPr>
      <w:bookmarkStart w:id="23" w:name="n9722"/>
      <w:bookmarkEnd w:id="23"/>
      <w:r>
        <w:rPr>
          <w:color w:val="000000"/>
        </w:rPr>
        <w:t xml:space="preserve">{Із змінами, внесеними згідно із Законами </w:t>
      </w:r>
      <w:r>
        <w:rPr>
          <w:color w:val="000000"/>
        </w:rPr>
        <w:br/>
      </w:r>
      <w:hyperlink r:id="rId89" w:anchor="n460" w:tgtFrame="_blank" w:history="1">
        <w:r>
          <w:rPr>
            <w:rStyle w:val="a3"/>
            <w:color w:val="000099"/>
            <w:u w:val="none"/>
          </w:rPr>
          <w:t>№ 2229-VIII від 07.12.2017</w:t>
        </w:r>
      </w:hyperlink>
      <w:r>
        <w:rPr>
          <w:color w:val="000000"/>
        </w:rPr>
        <w:t xml:space="preserve"> </w:t>
      </w:r>
      <w:r>
        <w:rPr>
          <w:color w:val="000000"/>
        </w:rPr>
        <w:br/>
      </w:r>
      <w:hyperlink r:id="rId90" w:anchor="n80" w:tgtFrame="_blank" w:history="1">
        <w:r>
          <w:rPr>
            <w:rStyle w:val="a3"/>
            <w:color w:val="000099"/>
            <w:u w:val="none"/>
          </w:rPr>
          <w:t>№ 2234-VIII від 07.12.2017</w:t>
        </w:r>
      </w:hyperlink>
      <w:r>
        <w:rPr>
          <w:color w:val="000000"/>
        </w:rPr>
        <w:t>}</w:t>
      </w:r>
    </w:p>
    <w:p w:rsidR="00000000" w:rsidRDefault="00D97886">
      <w:pPr>
        <w:pStyle w:val="rvps7"/>
        <w:divId w:val="662390928"/>
        <w:rPr>
          <w:color w:val="000000"/>
        </w:rPr>
      </w:pPr>
      <w:bookmarkStart w:id="24" w:name="n6035"/>
      <w:bookmarkEnd w:id="24"/>
      <w:r>
        <w:rPr>
          <w:rStyle w:val="rvts15"/>
        </w:rPr>
        <w:t xml:space="preserve">Розділ I </w:t>
      </w:r>
      <w:r>
        <w:rPr>
          <w:color w:val="000000"/>
        </w:rPr>
        <w:br/>
      </w:r>
      <w:r>
        <w:rPr>
          <w:rStyle w:val="rvts15"/>
        </w:rPr>
        <w:t>ЗАГАЛЬНІ ПОЛОЖЕННЯ</w:t>
      </w:r>
    </w:p>
    <w:p w:rsidR="00000000" w:rsidRDefault="00D97886">
      <w:pPr>
        <w:pStyle w:val="rvps7"/>
        <w:divId w:val="662390928"/>
        <w:rPr>
          <w:color w:val="000000"/>
        </w:rPr>
      </w:pPr>
      <w:bookmarkStart w:id="25" w:name="n6036"/>
      <w:bookmarkEnd w:id="25"/>
      <w:r>
        <w:rPr>
          <w:rStyle w:val="rvts15"/>
        </w:rPr>
        <w:t>Глава 1. Основні положення</w:t>
      </w:r>
    </w:p>
    <w:p w:rsidR="00000000" w:rsidRDefault="00D97886">
      <w:pPr>
        <w:pStyle w:val="rvps2"/>
        <w:divId w:val="662390928"/>
        <w:rPr>
          <w:color w:val="000000"/>
        </w:rPr>
      </w:pPr>
      <w:bookmarkStart w:id="26" w:name="n6037"/>
      <w:bookmarkEnd w:id="26"/>
      <w:r>
        <w:rPr>
          <w:rStyle w:val="rvts9"/>
        </w:rPr>
        <w:t xml:space="preserve">Стаття 1. </w:t>
      </w:r>
      <w:r>
        <w:rPr>
          <w:color w:val="000000"/>
        </w:rPr>
        <w:t>Призначення Цивільного процесуального кодексу України</w:t>
      </w:r>
    </w:p>
    <w:p w:rsidR="00000000" w:rsidRDefault="00D97886">
      <w:pPr>
        <w:pStyle w:val="rvps2"/>
        <w:divId w:val="662390928"/>
        <w:rPr>
          <w:color w:val="000000"/>
        </w:rPr>
      </w:pPr>
      <w:bookmarkStart w:id="27" w:name="n6038"/>
      <w:bookmarkEnd w:id="27"/>
      <w:r>
        <w:rPr>
          <w:color w:val="000000"/>
        </w:rPr>
        <w:t>1. Цивільний процесуа</w:t>
      </w:r>
      <w:r>
        <w:rPr>
          <w:color w:val="000000"/>
        </w:rPr>
        <w:t>льний кодекс України визначає юрисдикцію та повноваження загальних судів щодо цивільних спорів та інших визначених цим Кодексом справ, встановлює порядок здійснення цивільного судочинства.</w:t>
      </w:r>
    </w:p>
    <w:p w:rsidR="00000000" w:rsidRDefault="00D97886">
      <w:pPr>
        <w:pStyle w:val="rvps2"/>
        <w:divId w:val="662390928"/>
        <w:rPr>
          <w:color w:val="000000"/>
        </w:rPr>
      </w:pPr>
      <w:bookmarkStart w:id="28" w:name="n6039"/>
      <w:bookmarkEnd w:id="28"/>
      <w:r>
        <w:rPr>
          <w:rStyle w:val="rvts9"/>
        </w:rPr>
        <w:t xml:space="preserve">Стаття 2. </w:t>
      </w:r>
      <w:r>
        <w:rPr>
          <w:color w:val="000000"/>
        </w:rPr>
        <w:t>Завдання та основні засади цивільного судочинства</w:t>
      </w:r>
    </w:p>
    <w:p w:rsidR="00000000" w:rsidRDefault="00D97886">
      <w:pPr>
        <w:pStyle w:val="rvps2"/>
        <w:divId w:val="662390928"/>
        <w:rPr>
          <w:color w:val="000000"/>
        </w:rPr>
      </w:pPr>
      <w:bookmarkStart w:id="29" w:name="n6040"/>
      <w:bookmarkEnd w:id="29"/>
      <w:r>
        <w:rPr>
          <w:color w:val="000000"/>
        </w:rPr>
        <w:t>1. Завд</w:t>
      </w:r>
      <w:r>
        <w:rPr>
          <w:color w:val="000000"/>
        </w:rPr>
        <w:t>анням цивільного судочинства є справедливий, неупереджений та своєчасний розгляд і вирішення цивільних справ з метою ефективного захисту порушених, невизнаних або оспорюваних прав, свобод чи інтересів фізичних осіб, прав та інтересів юридичних осіб, інтере</w:t>
      </w:r>
      <w:r>
        <w:rPr>
          <w:color w:val="000000"/>
        </w:rPr>
        <w:t>сів держави.</w:t>
      </w:r>
    </w:p>
    <w:p w:rsidR="00000000" w:rsidRDefault="00D97886">
      <w:pPr>
        <w:pStyle w:val="rvps2"/>
        <w:divId w:val="662390928"/>
        <w:rPr>
          <w:color w:val="000000"/>
        </w:rPr>
      </w:pPr>
      <w:bookmarkStart w:id="30" w:name="n6041"/>
      <w:bookmarkEnd w:id="30"/>
      <w:r>
        <w:rPr>
          <w:color w:val="000000"/>
        </w:rPr>
        <w:t>2. Суд та учасники судового процесу зобов’язані керуватися завданням цивільного судочинства, яке превалює над будь-якими іншими міркуваннями в судовому процесі.</w:t>
      </w:r>
    </w:p>
    <w:p w:rsidR="00000000" w:rsidRDefault="00D97886">
      <w:pPr>
        <w:pStyle w:val="rvps2"/>
        <w:divId w:val="662390928"/>
        <w:rPr>
          <w:color w:val="000000"/>
        </w:rPr>
      </w:pPr>
      <w:bookmarkStart w:id="31" w:name="n6042"/>
      <w:bookmarkEnd w:id="31"/>
      <w:r>
        <w:rPr>
          <w:color w:val="000000"/>
        </w:rPr>
        <w:t>3. Основними засадами (принципами) цивільного судочинства є:</w:t>
      </w:r>
    </w:p>
    <w:p w:rsidR="00000000" w:rsidRDefault="00D97886">
      <w:pPr>
        <w:pStyle w:val="rvps2"/>
        <w:divId w:val="662390928"/>
        <w:rPr>
          <w:color w:val="000000"/>
        </w:rPr>
      </w:pPr>
      <w:bookmarkStart w:id="32" w:name="n6043"/>
      <w:bookmarkEnd w:id="32"/>
      <w:r>
        <w:rPr>
          <w:color w:val="000000"/>
        </w:rPr>
        <w:t>1) верховенство права</w:t>
      </w:r>
      <w:r>
        <w:rPr>
          <w:color w:val="000000"/>
        </w:rPr>
        <w:t>;</w:t>
      </w:r>
    </w:p>
    <w:p w:rsidR="00000000" w:rsidRDefault="00D97886">
      <w:pPr>
        <w:pStyle w:val="rvps2"/>
        <w:divId w:val="662390928"/>
        <w:rPr>
          <w:color w:val="000000"/>
        </w:rPr>
      </w:pPr>
      <w:bookmarkStart w:id="33" w:name="n6044"/>
      <w:bookmarkEnd w:id="33"/>
      <w:r>
        <w:rPr>
          <w:color w:val="000000"/>
        </w:rPr>
        <w:t>2) повага до честі і гідності, рівність усіх учасників судового процесу перед законом та судом;</w:t>
      </w:r>
    </w:p>
    <w:p w:rsidR="00000000" w:rsidRDefault="00D97886">
      <w:pPr>
        <w:pStyle w:val="rvps2"/>
        <w:divId w:val="662390928"/>
        <w:rPr>
          <w:color w:val="000000"/>
        </w:rPr>
      </w:pPr>
      <w:bookmarkStart w:id="34" w:name="n6045"/>
      <w:bookmarkEnd w:id="34"/>
      <w:r>
        <w:rPr>
          <w:color w:val="000000"/>
        </w:rPr>
        <w:t>3) гласність і відкритість судового процесу та його повне фіксування технічними засобами;</w:t>
      </w:r>
    </w:p>
    <w:p w:rsidR="00000000" w:rsidRDefault="00D97886">
      <w:pPr>
        <w:pStyle w:val="rvps2"/>
        <w:divId w:val="662390928"/>
        <w:rPr>
          <w:color w:val="000000"/>
        </w:rPr>
      </w:pPr>
      <w:bookmarkStart w:id="35" w:name="n6046"/>
      <w:bookmarkEnd w:id="35"/>
      <w:r>
        <w:rPr>
          <w:color w:val="000000"/>
        </w:rPr>
        <w:t>4) змагальність сторін;</w:t>
      </w:r>
    </w:p>
    <w:p w:rsidR="00000000" w:rsidRDefault="00D97886">
      <w:pPr>
        <w:pStyle w:val="rvps2"/>
        <w:divId w:val="662390928"/>
        <w:rPr>
          <w:color w:val="000000"/>
        </w:rPr>
      </w:pPr>
      <w:bookmarkStart w:id="36" w:name="n6047"/>
      <w:bookmarkEnd w:id="36"/>
      <w:r>
        <w:rPr>
          <w:color w:val="000000"/>
        </w:rPr>
        <w:t>5) диспозитивність;</w:t>
      </w:r>
    </w:p>
    <w:p w:rsidR="00000000" w:rsidRDefault="00D97886">
      <w:pPr>
        <w:pStyle w:val="rvps2"/>
        <w:divId w:val="662390928"/>
        <w:rPr>
          <w:color w:val="000000"/>
        </w:rPr>
      </w:pPr>
      <w:bookmarkStart w:id="37" w:name="n6048"/>
      <w:bookmarkEnd w:id="37"/>
      <w:r>
        <w:rPr>
          <w:color w:val="000000"/>
        </w:rPr>
        <w:t>6) пропорційність;</w:t>
      </w:r>
    </w:p>
    <w:p w:rsidR="00000000" w:rsidRDefault="00D97886">
      <w:pPr>
        <w:pStyle w:val="rvps2"/>
        <w:divId w:val="662390928"/>
        <w:rPr>
          <w:color w:val="000000"/>
        </w:rPr>
      </w:pPr>
      <w:bookmarkStart w:id="38" w:name="n6049"/>
      <w:bookmarkEnd w:id="38"/>
      <w:r>
        <w:rPr>
          <w:color w:val="000000"/>
        </w:rPr>
        <w:t>7) об</w:t>
      </w:r>
      <w:r>
        <w:rPr>
          <w:color w:val="000000"/>
        </w:rPr>
        <w:t>ов’язковість судового рішення;</w:t>
      </w:r>
    </w:p>
    <w:p w:rsidR="00000000" w:rsidRDefault="00D97886">
      <w:pPr>
        <w:pStyle w:val="rvps2"/>
        <w:divId w:val="662390928"/>
        <w:rPr>
          <w:color w:val="000000"/>
        </w:rPr>
      </w:pPr>
      <w:bookmarkStart w:id="39" w:name="n6050"/>
      <w:bookmarkEnd w:id="39"/>
      <w:r>
        <w:rPr>
          <w:color w:val="000000"/>
        </w:rPr>
        <w:t>8) забезпечення права на апеляційний перегляд справи;</w:t>
      </w:r>
    </w:p>
    <w:p w:rsidR="00000000" w:rsidRDefault="00D97886">
      <w:pPr>
        <w:pStyle w:val="rvps2"/>
        <w:divId w:val="662390928"/>
        <w:rPr>
          <w:color w:val="000000"/>
        </w:rPr>
      </w:pPr>
      <w:bookmarkStart w:id="40" w:name="n6051"/>
      <w:bookmarkEnd w:id="40"/>
      <w:r>
        <w:rPr>
          <w:color w:val="000000"/>
        </w:rPr>
        <w:t>9) забезпечення права на касаційне оскарження судового рішення у випадках, встановлених законом;</w:t>
      </w:r>
    </w:p>
    <w:p w:rsidR="00000000" w:rsidRDefault="00D97886">
      <w:pPr>
        <w:pStyle w:val="rvps2"/>
        <w:divId w:val="662390928"/>
        <w:rPr>
          <w:color w:val="000000"/>
        </w:rPr>
      </w:pPr>
      <w:bookmarkStart w:id="41" w:name="n6052"/>
      <w:bookmarkEnd w:id="41"/>
      <w:r>
        <w:rPr>
          <w:color w:val="000000"/>
        </w:rPr>
        <w:t>10) розумність строків розгляду справи судом;</w:t>
      </w:r>
    </w:p>
    <w:p w:rsidR="00000000" w:rsidRDefault="00D97886">
      <w:pPr>
        <w:pStyle w:val="rvps2"/>
        <w:divId w:val="662390928"/>
        <w:rPr>
          <w:color w:val="000000"/>
        </w:rPr>
      </w:pPr>
      <w:bookmarkStart w:id="42" w:name="n6053"/>
      <w:bookmarkEnd w:id="42"/>
      <w:r>
        <w:rPr>
          <w:color w:val="000000"/>
        </w:rPr>
        <w:t>11) неприпустимість зловживання процесуальними правами;</w:t>
      </w:r>
    </w:p>
    <w:p w:rsidR="00000000" w:rsidRDefault="00D97886">
      <w:pPr>
        <w:pStyle w:val="rvps2"/>
        <w:divId w:val="662390928"/>
        <w:rPr>
          <w:color w:val="000000"/>
        </w:rPr>
      </w:pPr>
      <w:bookmarkStart w:id="43" w:name="n6054"/>
      <w:bookmarkEnd w:id="43"/>
      <w:r>
        <w:rPr>
          <w:color w:val="000000"/>
        </w:rPr>
        <w:t>12) відшкодування судових витрат сторони, на користь якої ухвалене судове рішення.</w:t>
      </w:r>
    </w:p>
    <w:p w:rsidR="00000000" w:rsidRDefault="00D97886">
      <w:pPr>
        <w:pStyle w:val="rvps2"/>
        <w:divId w:val="662390928"/>
        <w:rPr>
          <w:color w:val="000000"/>
        </w:rPr>
      </w:pPr>
      <w:bookmarkStart w:id="44" w:name="n6055"/>
      <w:bookmarkEnd w:id="44"/>
      <w:r>
        <w:rPr>
          <w:rStyle w:val="rvts9"/>
        </w:rPr>
        <w:t xml:space="preserve">Стаття 3. </w:t>
      </w:r>
      <w:r>
        <w:rPr>
          <w:color w:val="000000"/>
        </w:rPr>
        <w:t>Законодавство про цивільне судочинство</w:t>
      </w:r>
    </w:p>
    <w:p w:rsidR="00000000" w:rsidRDefault="00D97886">
      <w:pPr>
        <w:pStyle w:val="rvps2"/>
        <w:divId w:val="662390928"/>
        <w:rPr>
          <w:color w:val="000000"/>
        </w:rPr>
      </w:pPr>
      <w:bookmarkStart w:id="45" w:name="n6056"/>
      <w:bookmarkEnd w:id="45"/>
      <w:r>
        <w:rPr>
          <w:color w:val="000000"/>
        </w:rPr>
        <w:t xml:space="preserve">1. Цивільне судочинство здійснюється відповідно до </w:t>
      </w:r>
      <w:hyperlink r:id="rId91" w:tgtFrame="_blank" w:history="1">
        <w:r>
          <w:rPr>
            <w:rStyle w:val="a3"/>
            <w:color w:val="000099"/>
            <w:u w:val="none"/>
          </w:rPr>
          <w:t>Конституції України</w:t>
        </w:r>
      </w:hyperlink>
      <w:r>
        <w:rPr>
          <w:color w:val="000000"/>
        </w:rPr>
        <w:t xml:space="preserve">, цього Кодексу, </w:t>
      </w:r>
      <w:hyperlink r:id="rId92" w:tgtFrame="_blank" w:history="1">
        <w:r>
          <w:rPr>
            <w:rStyle w:val="a3"/>
            <w:color w:val="000099"/>
            <w:u w:val="none"/>
          </w:rPr>
          <w:t>Закону України</w:t>
        </w:r>
      </w:hyperlink>
      <w:r>
        <w:rPr>
          <w:color w:val="000000"/>
        </w:rPr>
        <w:t xml:space="preserve"> "Про міжнародне приватне право", законів України, що визнача</w:t>
      </w:r>
      <w:r>
        <w:rPr>
          <w:color w:val="000000"/>
        </w:rPr>
        <w:t>ють особливості розгляду окремих категорій справ, а також міжнародних договорів, згода на обов’язковість яких надана Верховною Радою України.</w:t>
      </w:r>
    </w:p>
    <w:p w:rsidR="00000000" w:rsidRDefault="00D97886">
      <w:pPr>
        <w:pStyle w:val="rvps2"/>
        <w:divId w:val="662390928"/>
        <w:rPr>
          <w:color w:val="000000"/>
        </w:rPr>
      </w:pPr>
      <w:bookmarkStart w:id="46" w:name="n6057"/>
      <w:bookmarkEnd w:id="46"/>
      <w:r>
        <w:rPr>
          <w:color w:val="000000"/>
        </w:rPr>
        <w:t>2. Якщо міжнародним договором, згода на обов’язковість якого надана Верховною Радою України, передбачено інші прав</w:t>
      </w:r>
      <w:r>
        <w:rPr>
          <w:color w:val="000000"/>
        </w:rPr>
        <w:t>ила, ніж встановлені цим Кодексом, застосовуються правила міжнародного договору України.</w:t>
      </w:r>
    </w:p>
    <w:p w:rsidR="00000000" w:rsidRDefault="00D97886">
      <w:pPr>
        <w:pStyle w:val="rvps2"/>
        <w:divId w:val="662390928"/>
        <w:rPr>
          <w:color w:val="000000"/>
        </w:rPr>
      </w:pPr>
      <w:bookmarkStart w:id="47" w:name="n6058"/>
      <w:bookmarkEnd w:id="47"/>
      <w:r>
        <w:rPr>
          <w:color w:val="000000"/>
        </w:rPr>
        <w:t>3. Провадження в цивільних справах здійснюється відповідно до законів, чинних на час вчинення окремих процесуальних дій, розгляду і вирішення справи.</w:t>
      </w:r>
    </w:p>
    <w:p w:rsidR="00000000" w:rsidRDefault="00D97886">
      <w:pPr>
        <w:pStyle w:val="rvps2"/>
        <w:divId w:val="662390928"/>
        <w:rPr>
          <w:color w:val="000000"/>
        </w:rPr>
      </w:pPr>
      <w:bookmarkStart w:id="48" w:name="n6059"/>
      <w:bookmarkEnd w:id="48"/>
      <w:r>
        <w:rPr>
          <w:color w:val="000000"/>
        </w:rPr>
        <w:t>4. Закон, який вс</w:t>
      </w:r>
      <w:r>
        <w:rPr>
          <w:color w:val="000000"/>
        </w:rPr>
        <w:t>тановлює нові обов’язки, скасовує чи звужує права, належні учасникам судового процесу, чи обмежує їх використання, не має зворотної дії в часі.</w:t>
      </w:r>
    </w:p>
    <w:p w:rsidR="00000000" w:rsidRDefault="00D97886">
      <w:pPr>
        <w:pStyle w:val="rvps2"/>
        <w:divId w:val="662390928"/>
        <w:rPr>
          <w:color w:val="000000"/>
        </w:rPr>
      </w:pPr>
      <w:bookmarkStart w:id="49" w:name="n6060"/>
      <w:bookmarkEnd w:id="49"/>
      <w:r>
        <w:rPr>
          <w:rStyle w:val="rvts9"/>
        </w:rPr>
        <w:t xml:space="preserve">Стаття 4. </w:t>
      </w:r>
      <w:r>
        <w:rPr>
          <w:color w:val="000000"/>
        </w:rPr>
        <w:t>Право на звернення до суду за захистом</w:t>
      </w:r>
    </w:p>
    <w:p w:rsidR="00000000" w:rsidRDefault="00D97886">
      <w:pPr>
        <w:pStyle w:val="rvps2"/>
        <w:divId w:val="662390928"/>
        <w:rPr>
          <w:color w:val="000000"/>
        </w:rPr>
      </w:pPr>
      <w:bookmarkStart w:id="50" w:name="n6061"/>
      <w:bookmarkEnd w:id="50"/>
      <w:r>
        <w:rPr>
          <w:color w:val="000000"/>
        </w:rPr>
        <w:t>1. Кожна особа має право в порядку, встановленому цим Кодексом,</w:t>
      </w:r>
      <w:r>
        <w:rPr>
          <w:color w:val="000000"/>
        </w:rPr>
        <w:t xml:space="preserve"> звернутися до суду за захистом своїх порушених, невизнаних або оспорюваних прав, свобод чи законних інтересів.</w:t>
      </w:r>
    </w:p>
    <w:p w:rsidR="00000000" w:rsidRDefault="00D97886">
      <w:pPr>
        <w:pStyle w:val="rvps2"/>
        <w:divId w:val="662390928"/>
        <w:rPr>
          <w:color w:val="000000"/>
        </w:rPr>
      </w:pPr>
      <w:bookmarkStart w:id="51" w:name="n6062"/>
      <w:bookmarkEnd w:id="51"/>
      <w:r>
        <w:rPr>
          <w:color w:val="000000"/>
        </w:rPr>
        <w:t>2. У випадках, встановлених законом, до суду можуть звертатися органи та особи, яким законом надано право звертатися до суду в інтересах інших о</w:t>
      </w:r>
      <w:r>
        <w:rPr>
          <w:color w:val="000000"/>
        </w:rPr>
        <w:t>сіб або державних чи суспільних інтересах.</w:t>
      </w:r>
    </w:p>
    <w:p w:rsidR="00000000" w:rsidRDefault="00D97886">
      <w:pPr>
        <w:pStyle w:val="rvps2"/>
        <w:divId w:val="662390928"/>
        <w:rPr>
          <w:color w:val="000000"/>
        </w:rPr>
      </w:pPr>
      <w:bookmarkStart w:id="52" w:name="n6063"/>
      <w:bookmarkEnd w:id="52"/>
      <w:r>
        <w:rPr>
          <w:color w:val="000000"/>
        </w:rPr>
        <w:t>3. Відмова від права на звернення до суду за захистом є недійсною.</w:t>
      </w:r>
    </w:p>
    <w:p w:rsidR="00000000" w:rsidRDefault="00D97886">
      <w:pPr>
        <w:pStyle w:val="rvps2"/>
        <w:divId w:val="662390928"/>
        <w:rPr>
          <w:color w:val="000000"/>
        </w:rPr>
      </w:pPr>
      <w:bookmarkStart w:id="53" w:name="n6064"/>
      <w:bookmarkEnd w:id="53"/>
      <w:r>
        <w:rPr>
          <w:color w:val="000000"/>
        </w:rPr>
        <w:t xml:space="preserve">4. Угода сторін про передачу спору на розгляд третейського суду допускається. До третейського суду за угодою сторін може бути переданий будь-який </w:t>
      </w:r>
      <w:r>
        <w:rPr>
          <w:color w:val="000000"/>
        </w:rPr>
        <w:t>спір, який виникає з цивільних правовідносин, крім випадків, передбачених законом.</w:t>
      </w:r>
    </w:p>
    <w:p w:rsidR="00000000" w:rsidRDefault="00D97886">
      <w:pPr>
        <w:pStyle w:val="rvps2"/>
        <w:divId w:val="662390928"/>
        <w:rPr>
          <w:color w:val="000000"/>
        </w:rPr>
      </w:pPr>
      <w:bookmarkStart w:id="54" w:name="n6065"/>
      <w:bookmarkEnd w:id="54"/>
      <w:r>
        <w:rPr>
          <w:color w:val="000000"/>
        </w:rPr>
        <w:t>5. Жодна особа не може бути позбавлена права на участь у розгляді своєї справи у визначеному цим Кодексом порядку.</w:t>
      </w:r>
    </w:p>
    <w:p w:rsidR="00000000" w:rsidRDefault="00D97886">
      <w:pPr>
        <w:pStyle w:val="rvps2"/>
        <w:divId w:val="662390928"/>
        <w:rPr>
          <w:color w:val="000000"/>
        </w:rPr>
      </w:pPr>
      <w:bookmarkStart w:id="55" w:name="n6066"/>
      <w:bookmarkEnd w:id="55"/>
      <w:r>
        <w:rPr>
          <w:rStyle w:val="rvts9"/>
        </w:rPr>
        <w:t xml:space="preserve">Стаття 5. </w:t>
      </w:r>
      <w:r>
        <w:rPr>
          <w:color w:val="000000"/>
        </w:rPr>
        <w:t>Способи захисту, які застосовуються судом</w:t>
      </w:r>
    </w:p>
    <w:p w:rsidR="00000000" w:rsidRDefault="00D97886">
      <w:pPr>
        <w:pStyle w:val="rvps2"/>
        <w:divId w:val="662390928"/>
        <w:rPr>
          <w:color w:val="000000"/>
        </w:rPr>
      </w:pPr>
      <w:bookmarkStart w:id="56" w:name="n6067"/>
      <w:bookmarkEnd w:id="56"/>
      <w:r>
        <w:rPr>
          <w:color w:val="000000"/>
        </w:rPr>
        <w:t>1. Зді</w:t>
      </w:r>
      <w:r>
        <w:rPr>
          <w:color w:val="000000"/>
        </w:rPr>
        <w:t>йснюючи правосуддя, суд захищає права, свободи та інтереси фізичних осіб, права та інтереси юридичних осіб, державні та суспільні інтереси у спосіб, визначений законом або договором.</w:t>
      </w:r>
    </w:p>
    <w:p w:rsidR="00000000" w:rsidRDefault="00D97886">
      <w:pPr>
        <w:pStyle w:val="rvps2"/>
        <w:divId w:val="662390928"/>
        <w:rPr>
          <w:color w:val="000000"/>
        </w:rPr>
      </w:pPr>
      <w:bookmarkStart w:id="57" w:name="n6068"/>
      <w:bookmarkEnd w:id="57"/>
      <w:r>
        <w:rPr>
          <w:color w:val="000000"/>
        </w:rPr>
        <w:t>2. У випадку, якщо закон або договір не визначають ефективного способу за</w:t>
      </w:r>
      <w:r>
        <w:rPr>
          <w:color w:val="000000"/>
        </w:rPr>
        <w:t>хисту порушеного, невизнаного або оспореного права, свободи чи інтересу особи, яка звернулася до суду, суд відповідно до викладеної в позові вимоги такої особи може визначити у своєму рішенні такий спосіб захисту, який не суперечить закону.</w:t>
      </w:r>
    </w:p>
    <w:p w:rsidR="00000000" w:rsidRDefault="00D97886">
      <w:pPr>
        <w:pStyle w:val="rvps2"/>
        <w:divId w:val="662390928"/>
        <w:rPr>
          <w:color w:val="000000"/>
        </w:rPr>
      </w:pPr>
      <w:bookmarkStart w:id="58" w:name="n6069"/>
      <w:bookmarkEnd w:id="58"/>
      <w:r>
        <w:rPr>
          <w:rStyle w:val="rvts9"/>
        </w:rPr>
        <w:t xml:space="preserve">Стаття 6. </w:t>
      </w:r>
      <w:r>
        <w:rPr>
          <w:color w:val="000000"/>
        </w:rPr>
        <w:t>Поваг</w:t>
      </w:r>
      <w:r>
        <w:rPr>
          <w:color w:val="000000"/>
        </w:rPr>
        <w:t>а до честі і гідності, рівності перед законом і судом</w:t>
      </w:r>
    </w:p>
    <w:p w:rsidR="00000000" w:rsidRDefault="00D97886">
      <w:pPr>
        <w:pStyle w:val="rvps2"/>
        <w:divId w:val="662390928"/>
        <w:rPr>
          <w:color w:val="000000"/>
        </w:rPr>
      </w:pPr>
      <w:bookmarkStart w:id="59" w:name="n6070"/>
      <w:bookmarkEnd w:id="59"/>
      <w:r>
        <w:rPr>
          <w:color w:val="000000"/>
        </w:rPr>
        <w:t>1. Суд зобов’язаний поважати честь і гідність усіх учасників судового процесу і здійснювати правосуддя на засадах їх рівності перед законом і судом незалежно від раси, кольору шкіри, політичних, релігій</w:t>
      </w:r>
      <w:r>
        <w:rPr>
          <w:color w:val="000000"/>
        </w:rPr>
        <w:t>них та інших переконань, статі, етнічного та соціального походження, майнового стану, місця проживання, мовних та інших ознак.</w:t>
      </w:r>
    </w:p>
    <w:p w:rsidR="00000000" w:rsidRDefault="00D97886">
      <w:pPr>
        <w:pStyle w:val="rvps2"/>
        <w:divId w:val="662390928"/>
        <w:rPr>
          <w:color w:val="000000"/>
        </w:rPr>
      </w:pPr>
      <w:bookmarkStart w:id="60" w:name="n6071"/>
      <w:bookmarkEnd w:id="60"/>
      <w:r>
        <w:rPr>
          <w:rStyle w:val="rvts9"/>
        </w:rPr>
        <w:t xml:space="preserve">Стаття 7. </w:t>
      </w:r>
      <w:r>
        <w:rPr>
          <w:color w:val="000000"/>
        </w:rPr>
        <w:t>Гласність судового процесу</w:t>
      </w:r>
    </w:p>
    <w:p w:rsidR="00000000" w:rsidRDefault="00D97886">
      <w:pPr>
        <w:pStyle w:val="rvps2"/>
        <w:divId w:val="662390928"/>
        <w:rPr>
          <w:color w:val="000000"/>
        </w:rPr>
      </w:pPr>
      <w:bookmarkStart w:id="61" w:name="n6072"/>
      <w:bookmarkEnd w:id="61"/>
      <w:r>
        <w:rPr>
          <w:color w:val="000000"/>
        </w:rPr>
        <w:t>1. Розгляд справ у судах проводиться усно і відкрито, крім випадків, передбачених цим Кодекс</w:t>
      </w:r>
      <w:r>
        <w:rPr>
          <w:color w:val="000000"/>
        </w:rPr>
        <w:t>ом.</w:t>
      </w:r>
    </w:p>
    <w:p w:rsidR="00000000" w:rsidRDefault="00D97886">
      <w:pPr>
        <w:pStyle w:val="rvps2"/>
        <w:divId w:val="662390928"/>
        <w:rPr>
          <w:color w:val="000000"/>
        </w:rPr>
      </w:pPr>
      <w:bookmarkStart w:id="62" w:name="n6073"/>
      <w:bookmarkEnd w:id="62"/>
      <w:r>
        <w:rPr>
          <w:color w:val="000000"/>
        </w:rPr>
        <w:t xml:space="preserve">2. Будь-яка особа має право бути присутньою у відкритому судовому засіданні. Від особи, яка бажає бути присутньою у судовому засіданні, забороняється вимагати будь-які документи, крім документа, що посвідчує особу. Особи, які бажають бути присутніми у </w:t>
      </w:r>
      <w:r>
        <w:rPr>
          <w:color w:val="000000"/>
        </w:rPr>
        <w:t>судовому засіданні, допускаються до зали судових засідань до початку судового засідання або під час перерви.</w:t>
      </w:r>
    </w:p>
    <w:p w:rsidR="00000000" w:rsidRDefault="00D97886">
      <w:pPr>
        <w:pStyle w:val="rvps2"/>
        <w:divId w:val="662390928"/>
        <w:rPr>
          <w:color w:val="000000"/>
        </w:rPr>
      </w:pPr>
      <w:bookmarkStart w:id="63" w:name="n6074"/>
      <w:bookmarkEnd w:id="63"/>
      <w:r>
        <w:rPr>
          <w:color w:val="000000"/>
        </w:rPr>
        <w:t>3. Суд може видалити із зали судових засідань осіб, які перешкоджають веденню судового засідання, здійсненню прав або виконанню обов’язків учасникі</w:t>
      </w:r>
      <w:r>
        <w:rPr>
          <w:color w:val="000000"/>
        </w:rPr>
        <w:t>в судового процесу або судді, порушують порядок у залі суду.</w:t>
      </w:r>
    </w:p>
    <w:p w:rsidR="00000000" w:rsidRDefault="00D97886">
      <w:pPr>
        <w:pStyle w:val="rvps2"/>
        <w:divId w:val="662390928"/>
        <w:rPr>
          <w:color w:val="000000"/>
        </w:rPr>
      </w:pPr>
      <w:bookmarkStart w:id="64" w:name="n6075"/>
      <w:bookmarkEnd w:id="64"/>
      <w:r>
        <w:rPr>
          <w:color w:val="000000"/>
        </w:rPr>
        <w:t>4. Особи, присутні в залі судового засідання, представники засобів масової інформації можуть проводити у залі судового засідання фотозйомку, відео- та аудіозапис з використанням портативних відео</w:t>
      </w:r>
      <w:r>
        <w:rPr>
          <w:color w:val="000000"/>
        </w:rPr>
        <w:t>- та аудіотехнічних засобів без отримання окремого дозволу суду, але з урахуванням обмежень, встановлених цим Кодексом.</w:t>
      </w:r>
    </w:p>
    <w:p w:rsidR="00000000" w:rsidRDefault="00D97886">
      <w:pPr>
        <w:pStyle w:val="rvps2"/>
        <w:divId w:val="662390928"/>
        <w:rPr>
          <w:color w:val="000000"/>
        </w:rPr>
      </w:pPr>
      <w:bookmarkStart w:id="65" w:name="n6076"/>
      <w:bookmarkEnd w:id="65"/>
      <w:r>
        <w:rPr>
          <w:color w:val="000000"/>
        </w:rPr>
        <w:t>5. Трансляція судового засідання здійснюється з дозволу суду. Якщо всі учасники справи беруть участь у судовому засіданні в режимі відео</w:t>
      </w:r>
      <w:r>
        <w:rPr>
          <w:color w:val="000000"/>
        </w:rPr>
        <w:t>конференції, здійснюється транслювання перебігу судового засідання в мережі Інтернет в обов’язковому порядку.</w:t>
      </w:r>
    </w:p>
    <w:p w:rsidR="00000000" w:rsidRDefault="00D97886">
      <w:pPr>
        <w:pStyle w:val="rvps2"/>
        <w:divId w:val="662390928"/>
        <w:rPr>
          <w:color w:val="000000"/>
        </w:rPr>
      </w:pPr>
      <w:bookmarkStart w:id="66" w:name="n6077"/>
      <w:bookmarkEnd w:id="66"/>
      <w:r>
        <w:rPr>
          <w:color w:val="000000"/>
        </w:rPr>
        <w:t>6. Проведення в залі судового засідання фотозйомки, відеозапису, а також трансляція судового засідання повинні здійснюватися без створення перешко</w:t>
      </w:r>
      <w:r>
        <w:rPr>
          <w:color w:val="000000"/>
        </w:rPr>
        <w:t>д у веденні засідання і здійсненні учасниками судового процесу їхніх процесуальних прав.</w:t>
      </w:r>
    </w:p>
    <w:p w:rsidR="00000000" w:rsidRDefault="00D97886">
      <w:pPr>
        <w:pStyle w:val="rvps2"/>
        <w:divId w:val="662390928"/>
        <w:rPr>
          <w:color w:val="000000"/>
        </w:rPr>
      </w:pPr>
      <w:bookmarkStart w:id="67" w:name="n6078"/>
      <w:bookmarkEnd w:id="67"/>
      <w:r>
        <w:rPr>
          <w:color w:val="000000"/>
        </w:rPr>
        <w:t>7. Розгляд справи у закритому судовому засіданні проводиться у випадках, коли відкритий судовий розгляд може мати наслідком розголошення таємної чи іншої інформації, щ</w:t>
      </w:r>
      <w:r>
        <w:rPr>
          <w:color w:val="000000"/>
        </w:rPr>
        <w:t>о охороняється законом, або за клопотанням учасників справи з метою забезпечення таємниці усиновлення, запобігання розголошенню відомостей про інтимні чи інші особисті сторони життя учасників справи або відомостей, що принижують їхню честь і гідність, а та</w:t>
      </w:r>
      <w:r>
        <w:rPr>
          <w:color w:val="000000"/>
        </w:rPr>
        <w:t>кож в інших випадках, установлених законом.</w:t>
      </w:r>
    </w:p>
    <w:p w:rsidR="00000000" w:rsidRDefault="00D97886">
      <w:pPr>
        <w:pStyle w:val="rvps2"/>
        <w:divId w:val="662390928"/>
        <w:rPr>
          <w:color w:val="000000"/>
        </w:rPr>
      </w:pPr>
      <w:bookmarkStart w:id="68" w:name="n6079"/>
      <w:bookmarkEnd w:id="68"/>
      <w:r>
        <w:rPr>
          <w:color w:val="000000"/>
        </w:rPr>
        <w:t xml:space="preserve">8. Особисті папери, листи, записи телефонних розмов, телеграми та інші види кореспонденції можуть бути оголошені у судовому засіданні лише за згодою осіб, визначених </w:t>
      </w:r>
      <w:hyperlink r:id="rId93" w:tgtFrame="_blank" w:history="1">
        <w:r>
          <w:rPr>
            <w:rStyle w:val="a3"/>
            <w:color w:val="000099"/>
            <w:u w:val="none"/>
          </w:rPr>
          <w:t>Цивільним кодексом України</w:t>
        </w:r>
      </w:hyperlink>
      <w:r>
        <w:rPr>
          <w:color w:val="000000"/>
        </w:rPr>
        <w:t>. Це правило застосовується при дослідженні звуко- і відеозаписів такого самого характеру.</w:t>
      </w:r>
    </w:p>
    <w:p w:rsidR="00000000" w:rsidRDefault="00D97886">
      <w:pPr>
        <w:pStyle w:val="rvps2"/>
        <w:divId w:val="662390928"/>
        <w:rPr>
          <w:color w:val="000000"/>
        </w:rPr>
      </w:pPr>
      <w:bookmarkStart w:id="69" w:name="n6080"/>
      <w:bookmarkEnd w:id="69"/>
      <w:r>
        <w:rPr>
          <w:color w:val="000000"/>
        </w:rPr>
        <w:t>9. Про розгляд справи у закритому судовому засіданні постановляється ухвала. Суд ухвалою може оголосити судове зас</w:t>
      </w:r>
      <w:r>
        <w:rPr>
          <w:color w:val="000000"/>
        </w:rPr>
        <w:t>ідання закритим повністю або закритою його частину.</w:t>
      </w:r>
    </w:p>
    <w:p w:rsidR="00000000" w:rsidRDefault="00D97886">
      <w:pPr>
        <w:pStyle w:val="rvps2"/>
        <w:divId w:val="662390928"/>
        <w:rPr>
          <w:color w:val="000000"/>
        </w:rPr>
      </w:pPr>
      <w:bookmarkStart w:id="70" w:name="n6081"/>
      <w:bookmarkEnd w:id="70"/>
      <w:r>
        <w:rPr>
          <w:color w:val="000000"/>
        </w:rPr>
        <w:t>10. Розгляд справи та вчинення окремих процесуальних дій у закритому судовому засіданні проводяться з додержанням правил здійснення цивільного судочинства. Під час такого розгляду можуть бути присутні лиш</w:t>
      </w:r>
      <w:r>
        <w:rPr>
          <w:color w:val="000000"/>
        </w:rPr>
        <w:t>е учасники справи, а в разі необхідності - свідки, експерти, спеціалісти, перекладачі. Суд попереджає зазначених осіб про обов’язок не розголошувати інформацію, для забезпечення захисту якої розгляд справи або вчинення окремих процесуальних дій відбуваєтьс</w:t>
      </w:r>
      <w:r>
        <w:rPr>
          <w:color w:val="000000"/>
        </w:rPr>
        <w:t>я в закритому судовому засіданні.</w:t>
      </w:r>
    </w:p>
    <w:p w:rsidR="00000000" w:rsidRDefault="00D97886">
      <w:pPr>
        <w:pStyle w:val="rvps2"/>
        <w:divId w:val="662390928"/>
        <w:rPr>
          <w:color w:val="000000"/>
        </w:rPr>
      </w:pPr>
      <w:bookmarkStart w:id="71" w:name="n6082"/>
      <w:bookmarkEnd w:id="71"/>
      <w:r>
        <w:rPr>
          <w:color w:val="000000"/>
        </w:rPr>
        <w:t>11. Використання систем відеоконференц-зв’язку та транслювання перебігу судового засідання в мережі Інтернет у закритому судовому засіданні не допускається.</w:t>
      </w:r>
    </w:p>
    <w:p w:rsidR="00000000" w:rsidRDefault="00D97886">
      <w:pPr>
        <w:pStyle w:val="rvps2"/>
        <w:divId w:val="662390928"/>
        <w:rPr>
          <w:color w:val="000000"/>
        </w:rPr>
      </w:pPr>
      <w:bookmarkStart w:id="72" w:name="n6083"/>
      <w:bookmarkEnd w:id="72"/>
      <w:r>
        <w:rPr>
          <w:color w:val="000000"/>
        </w:rPr>
        <w:t>12. Якщо під час закритого судового засідання буде встановлено, що інформація, для забезпечення нерозголошення якої розгляд справи або вчинення окремих процесуальних дій відбувалися в закритому судовому засіданні, вже є публічно доступною або обмеження дос</w:t>
      </w:r>
      <w:r>
        <w:rPr>
          <w:color w:val="000000"/>
        </w:rPr>
        <w:t>тупу до інформації є безпідставним чи не відповідає закону, суд постановляє ухвалу про подальший розгляд справи у відкритому судовому засіданні.</w:t>
      </w:r>
    </w:p>
    <w:p w:rsidR="00000000" w:rsidRDefault="00D97886">
      <w:pPr>
        <w:pStyle w:val="rvps2"/>
        <w:divId w:val="662390928"/>
        <w:rPr>
          <w:color w:val="000000"/>
        </w:rPr>
      </w:pPr>
      <w:bookmarkStart w:id="73" w:name="n6084"/>
      <w:bookmarkEnd w:id="73"/>
      <w:r>
        <w:rPr>
          <w:color w:val="000000"/>
        </w:rPr>
        <w:t>13. Розгляд справи здійснюється в порядку письмового провадження за наявними у справі матеріалами, якщо цим Код</w:t>
      </w:r>
      <w:r>
        <w:rPr>
          <w:color w:val="000000"/>
        </w:rPr>
        <w:t>ексом не передбачено повідомлення учасників справи. У такому випадку судове засідання не проводиться.</w:t>
      </w:r>
    </w:p>
    <w:p w:rsidR="00000000" w:rsidRDefault="00D97886">
      <w:pPr>
        <w:pStyle w:val="rvps2"/>
        <w:divId w:val="662390928"/>
        <w:rPr>
          <w:color w:val="000000"/>
        </w:rPr>
      </w:pPr>
      <w:bookmarkStart w:id="74" w:name="n6085"/>
      <w:bookmarkEnd w:id="74"/>
      <w:r>
        <w:rPr>
          <w:color w:val="000000"/>
        </w:rPr>
        <w:t>14. Суд під час розгляду справи в судовому засіданні здійснює повне фіксування його перебігу за допомогою відео- та (або) звукозаписувального технічного з</w:t>
      </w:r>
      <w:r>
        <w:rPr>
          <w:color w:val="000000"/>
        </w:rPr>
        <w:t>асобу, крім випадків, передбачених цим Кодексом. Порядок такого фіксування встановлюється цим Кодексом.</w:t>
      </w:r>
    </w:p>
    <w:p w:rsidR="00000000" w:rsidRDefault="00D97886">
      <w:pPr>
        <w:pStyle w:val="rvps2"/>
        <w:divId w:val="662390928"/>
        <w:rPr>
          <w:color w:val="000000"/>
        </w:rPr>
      </w:pPr>
      <w:bookmarkStart w:id="75" w:name="n6086"/>
      <w:bookmarkEnd w:id="75"/>
      <w:r>
        <w:rPr>
          <w:color w:val="000000"/>
        </w:rPr>
        <w:t>15. Офіційним записом судового засідання є лише технічний запис, здійснений судом у порядку, передбаченому цим Кодексом.</w:t>
      </w:r>
    </w:p>
    <w:p w:rsidR="00000000" w:rsidRDefault="00D97886">
      <w:pPr>
        <w:pStyle w:val="rvps2"/>
        <w:divId w:val="662390928"/>
        <w:rPr>
          <w:color w:val="000000"/>
        </w:rPr>
      </w:pPr>
      <w:bookmarkStart w:id="76" w:name="n6087"/>
      <w:bookmarkEnd w:id="76"/>
      <w:r>
        <w:rPr>
          <w:color w:val="000000"/>
        </w:rPr>
        <w:t>16. Судове рішення (повне або с</w:t>
      </w:r>
      <w:r>
        <w:rPr>
          <w:color w:val="000000"/>
        </w:rPr>
        <w:t>корочене), ухвалене у відкритому судовому засіданні, оголошується прилюдно у порядку, визначеному цим Кодексом.</w:t>
      </w:r>
    </w:p>
    <w:p w:rsidR="00000000" w:rsidRDefault="00D97886">
      <w:pPr>
        <w:pStyle w:val="rvps2"/>
        <w:divId w:val="662390928"/>
        <w:rPr>
          <w:color w:val="000000"/>
        </w:rPr>
      </w:pPr>
      <w:bookmarkStart w:id="77" w:name="n6088"/>
      <w:bookmarkEnd w:id="77"/>
      <w:r>
        <w:rPr>
          <w:color w:val="000000"/>
        </w:rPr>
        <w:t>17. Якщо судовий розгляд проводився в закритому судовому засіданні, прилюдно оголошується лише вступна та резолютивна частини рішення, якщо такі</w:t>
      </w:r>
      <w:r>
        <w:rPr>
          <w:color w:val="000000"/>
        </w:rPr>
        <w:t xml:space="preserve"> частини не містять інформації, для забезпечення захисту якої розгляд справи або вчинення окремих процесуальних дій проводилися в закритому судовому засіданні. Якщо вступна та (або) резолютивна частини рішення містять таку інформацію, їх оголошення здійсню</w:t>
      </w:r>
      <w:r>
        <w:rPr>
          <w:color w:val="000000"/>
        </w:rPr>
        <w:t>ється в закритому судовому засіданні.</w:t>
      </w:r>
    </w:p>
    <w:p w:rsidR="00000000" w:rsidRDefault="00D97886">
      <w:pPr>
        <w:pStyle w:val="rvps2"/>
        <w:divId w:val="662390928"/>
        <w:rPr>
          <w:color w:val="000000"/>
        </w:rPr>
      </w:pPr>
      <w:bookmarkStart w:id="78" w:name="n6089"/>
      <w:bookmarkEnd w:id="78"/>
      <w:r>
        <w:rPr>
          <w:color w:val="000000"/>
        </w:rPr>
        <w:t>18. Якщо судове рішення оголошується прилюдно, учасники справи, інші особи, присутні у залі судового засідання, представники засобів масової інформації можуть проводити в залі судового засідання фотозйомку, відеозапис,</w:t>
      </w:r>
      <w:r>
        <w:rPr>
          <w:color w:val="000000"/>
        </w:rPr>
        <w:t xml:space="preserve"> транслювання проголошення рішення по радіо і телебаченню, в мережі Інтернет.</w:t>
      </w:r>
    </w:p>
    <w:p w:rsidR="00000000" w:rsidRDefault="00D97886">
      <w:pPr>
        <w:pStyle w:val="rvps2"/>
        <w:divId w:val="662390928"/>
        <w:rPr>
          <w:color w:val="000000"/>
        </w:rPr>
      </w:pPr>
      <w:bookmarkStart w:id="79" w:name="n6090"/>
      <w:bookmarkEnd w:id="79"/>
      <w:r>
        <w:rPr>
          <w:rStyle w:val="rvts9"/>
        </w:rPr>
        <w:t xml:space="preserve">Стаття 8. </w:t>
      </w:r>
      <w:r>
        <w:rPr>
          <w:color w:val="000000"/>
        </w:rPr>
        <w:t>Відкритість інформації щодо справи</w:t>
      </w:r>
    </w:p>
    <w:p w:rsidR="00000000" w:rsidRDefault="00D97886">
      <w:pPr>
        <w:pStyle w:val="rvps2"/>
        <w:divId w:val="662390928"/>
        <w:rPr>
          <w:color w:val="000000"/>
        </w:rPr>
      </w:pPr>
      <w:bookmarkStart w:id="80" w:name="n6091"/>
      <w:bookmarkEnd w:id="80"/>
      <w:r>
        <w:rPr>
          <w:color w:val="000000"/>
        </w:rPr>
        <w:t>1. Ніхто не може бути позбавлений права на інформацію про дату, час і місце розгляду своєї справи або обмежений у праві отримання в с</w:t>
      </w:r>
      <w:r>
        <w:rPr>
          <w:color w:val="000000"/>
        </w:rPr>
        <w:t>уді усної або письмової інформації про результати розгляду його судової справи. Будь-яка особа, яка не є учасником справи, має право на доступ до судових рішень у порядку, встановленому законом.</w:t>
      </w:r>
    </w:p>
    <w:p w:rsidR="00000000" w:rsidRDefault="00D97886">
      <w:pPr>
        <w:pStyle w:val="rvps2"/>
        <w:divId w:val="662390928"/>
        <w:rPr>
          <w:color w:val="000000"/>
        </w:rPr>
      </w:pPr>
      <w:bookmarkStart w:id="81" w:name="n6092"/>
      <w:bookmarkEnd w:id="81"/>
      <w:r>
        <w:rPr>
          <w:color w:val="000000"/>
        </w:rPr>
        <w:t>2. Особи, які не брали участі у справі, якщо суд вирішив пита</w:t>
      </w:r>
      <w:r>
        <w:rPr>
          <w:color w:val="000000"/>
        </w:rPr>
        <w:t>ння про їхні права, свободи, інтереси та (або) обов’язки, які подали апеляційну чи касаційну скаргу на відповідне рішення, мають право ознайомлюватися з матеріалами справи, робити з них витяги, знімати копії з документів, долучених до справи, одержувати ко</w:t>
      </w:r>
      <w:r>
        <w:rPr>
          <w:color w:val="000000"/>
        </w:rPr>
        <w:t>пії судових рішень в порядку, передбаченому цим Кодексом.</w:t>
      </w:r>
    </w:p>
    <w:p w:rsidR="00000000" w:rsidRDefault="00D97886">
      <w:pPr>
        <w:pStyle w:val="rvps2"/>
        <w:divId w:val="662390928"/>
        <w:rPr>
          <w:color w:val="000000"/>
        </w:rPr>
      </w:pPr>
      <w:bookmarkStart w:id="82" w:name="n6093"/>
      <w:bookmarkEnd w:id="82"/>
      <w:r>
        <w:rPr>
          <w:color w:val="000000"/>
        </w:rPr>
        <w:t>3. Інформація щодо суду, який розглядає справу, учасників справи та предмета позову, дати надходження позовної заяви (скарги) чи будь-якої іншої заяви або клопотання у справі, у тому числі особи, як</w:t>
      </w:r>
      <w:r>
        <w:rPr>
          <w:color w:val="000000"/>
        </w:rPr>
        <w:t>а подала таку заяву, вжитих заходів забезпечення позову та (або) доказів, стадії розгляду справи, місця, дати і часу судового засідання, руху справи з одного суду до іншого є відкритою та підлягає невідкладному оприлюдненню на офіційному веб-порталі судово</w:t>
      </w:r>
      <w:r>
        <w:rPr>
          <w:color w:val="000000"/>
        </w:rPr>
        <w:t>ї влади України в порядку, визначеному Положенням про Єдину судову інформаційно-телекомунікаційну систему.</w:t>
      </w:r>
    </w:p>
    <w:p w:rsidR="00000000" w:rsidRDefault="00D97886">
      <w:pPr>
        <w:pStyle w:val="rvps2"/>
        <w:divId w:val="662390928"/>
        <w:rPr>
          <w:color w:val="000000"/>
        </w:rPr>
      </w:pPr>
      <w:bookmarkStart w:id="83" w:name="n6094"/>
      <w:bookmarkEnd w:id="83"/>
      <w:r>
        <w:rPr>
          <w:color w:val="000000"/>
        </w:rPr>
        <w:t xml:space="preserve">4. У разі постановлення судом ухвали про розгляд справи у закритому судовому засіданні інформація щодо справи не розкривається, окрім відомостей про </w:t>
      </w:r>
      <w:r>
        <w:rPr>
          <w:color w:val="000000"/>
        </w:rPr>
        <w:t>учасників справи, предмет позову, дату надходження позовної заяви, стадії розгляду справи, місце, дату і час судового засідання, рух справи з одного суду до іншого.</w:t>
      </w:r>
    </w:p>
    <w:p w:rsidR="00000000" w:rsidRDefault="00D97886">
      <w:pPr>
        <w:pStyle w:val="rvps2"/>
        <w:divId w:val="662390928"/>
        <w:rPr>
          <w:color w:val="000000"/>
        </w:rPr>
      </w:pPr>
      <w:bookmarkStart w:id="84" w:name="n6095"/>
      <w:bookmarkEnd w:id="84"/>
      <w:r>
        <w:rPr>
          <w:color w:val="000000"/>
        </w:rPr>
        <w:t>5. При розкритті інформації щодо справи, передбаченої частинами третьою та четвертою цієї с</w:t>
      </w:r>
      <w:r>
        <w:rPr>
          <w:color w:val="000000"/>
        </w:rPr>
        <w:t>татті, не можуть бути оприлюднені такі відомості:</w:t>
      </w:r>
    </w:p>
    <w:p w:rsidR="00000000" w:rsidRDefault="00D97886">
      <w:pPr>
        <w:pStyle w:val="rvps2"/>
        <w:divId w:val="662390928"/>
        <w:rPr>
          <w:color w:val="000000"/>
        </w:rPr>
      </w:pPr>
      <w:bookmarkStart w:id="85" w:name="n6096"/>
      <w:bookmarkEnd w:id="85"/>
      <w:r>
        <w:rPr>
          <w:color w:val="000000"/>
        </w:rPr>
        <w:t>1) місце проживання або перебування фізичних осіб із зазначенням адреси, номери телефонів чи інших засобів зв’язку, адреси електронної пошти, реєстраційні номери облікової картки платника податків, реквізит</w:t>
      </w:r>
      <w:r>
        <w:rPr>
          <w:color w:val="000000"/>
        </w:rPr>
        <w:t>и документів, що посвідчують особу, унікальні номери запису в Єдиному державному демографічному реєстрі;</w:t>
      </w:r>
    </w:p>
    <w:p w:rsidR="00000000" w:rsidRDefault="00D97886">
      <w:pPr>
        <w:pStyle w:val="rvps2"/>
        <w:divId w:val="662390928"/>
        <w:rPr>
          <w:color w:val="000000"/>
        </w:rPr>
      </w:pPr>
      <w:bookmarkStart w:id="86" w:name="n6097"/>
      <w:bookmarkEnd w:id="86"/>
      <w:r>
        <w:rPr>
          <w:color w:val="000000"/>
        </w:rPr>
        <w:t>2) реєстраційні номери транспортних засобів;</w:t>
      </w:r>
    </w:p>
    <w:p w:rsidR="00000000" w:rsidRDefault="00D97886">
      <w:pPr>
        <w:pStyle w:val="rvps2"/>
        <w:divId w:val="662390928"/>
        <w:rPr>
          <w:color w:val="000000"/>
        </w:rPr>
      </w:pPr>
      <w:bookmarkStart w:id="87" w:name="n6098"/>
      <w:bookmarkEnd w:id="87"/>
      <w:r>
        <w:rPr>
          <w:color w:val="000000"/>
        </w:rPr>
        <w:t>3) номери банківських рахунків, номери платіжних карток;</w:t>
      </w:r>
    </w:p>
    <w:p w:rsidR="00000000" w:rsidRDefault="00D97886">
      <w:pPr>
        <w:pStyle w:val="rvps2"/>
        <w:divId w:val="662390928"/>
        <w:rPr>
          <w:color w:val="000000"/>
        </w:rPr>
      </w:pPr>
      <w:bookmarkStart w:id="88" w:name="n6099"/>
      <w:bookmarkEnd w:id="88"/>
      <w:r>
        <w:rPr>
          <w:color w:val="000000"/>
        </w:rPr>
        <w:t>4) інформація, для забезпечення захисту якої розг</w:t>
      </w:r>
      <w:r>
        <w:rPr>
          <w:color w:val="000000"/>
        </w:rPr>
        <w:t>ляд справи або вчинення окремих процесуальних дій відбувалися в закритому судовому засіданні.</w:t>
      </w:r>
    </w:p>
    <w:p w:rsidR="00000000" w:rsidRDefault="00D97886">
      <w:pPr>
        <w:pStyle w:val="rvps2"/>
        <w:divId w:val="662390928"/>
        <w:rPr>
          <w:color w:val="000000"/>
        </w:rPr>
      </w:pPr>
      <w:bookmarkStart w:id="89" w:name="n6100"/>
      <w:bookmarkEnd w:id="89"/>
      <w:r>
        <w:rPr>
          <w:color w:val="000000"/>
        </w:rPr>
        <w:t>Такі відомості замінюються літерними або цифровими позначеннями.</w:t>
      </w:r>
    </w:p>
    <w:p w:rsidR="00000000" w:rsidRDefault="00D97886">
      <w:pPr>
        <w:pStyle w:val="rvps2"/>
        <w:divId w:val="662390928"/>
        <w:rPr>
          <w:color w:val="000000"/>
        </w:rPr>
      </w:pPr>
      <w:bookmarkStart w:id="90" w:name="n6101"/>
      <w:bookmarkEnd w:id="90"/>
      <w:r>
        <w:rPr>
          <w:rStyle w:val="rvts9"/>
        </w:rPr>
        <w:t xml:space="preserve">Стаття 9. </w:t>
      </w:r>
      <w:r>
        <w:rPr>
          <w:color w:val="000000"/>
        </w:rPr>
        <w:t>Мова цивільного судочинства</w:t>
      </w:r>
    </w:p>
    <w:p w:rsidR="00000000" w:rsidRDefault="00D97886">
      <w:pPr>
        <w:pStyle w:val="rvps2"/>
        <w:divId w:val="662390928"/>
        <w:rPr>
          <w:color w:val="000000"/>
        </w:rPr>
      </w:pPr>
      <w:bookmarkStart w:id="91" w:name="n6102"/>
      <w:bookmarkEnd w:id="91"/>
      <w:r>
        <w:rPr>
          <w:color w:val="000000"/>
        </w:rPr>
        <w:t>1. Цивільне судочинство в судах провадиться державною мовою</w:t>
      </w:r>
      <w:r>
        <w:rPr>
          <w:color w:val="000000"/>
        </w:rPr>
        <w:t>.</w:t>
      </w:r>
    </w:p>
    <w:p w:rsidR="00000000" w:rsidRDefault="00D97886">
      <w:pPr>
        <w:pStyle w:val="rvps2"/>
        <w:divId w:val="662390928"/>
        <w:rPr>
          <w:color w:val="000000"/>
        </w:rPr>
      </w:pPr>
      <w:bookmarkStart w:id="92" w:name="n6103"/>
      <w:bookmarkEnd w:id="92"/>
      <w:r>
        <w:rPr>
          <w:color w:val="000000"/>
        </w:rPr>
        <w:t>2. Суди забезпечують рівність прав учасників судового процесу за мовною ознакою.</w:t>
      </w:r>
    </w:p>
    <w:p w:rsidR="00000000" w:rsidRDefault="00D97886">
      <w:pPr>
        <w:pStyle w:val="rvps2"/>
        <w:divId w:val="662390928"/>
        <w:rPr>
          <w:color w:val="000000"/>
        </w:rPr>
      </w:pPr>
      <w:bookmarkStart w:id="93" w:name="n6104"/>
      <w:bookmarkEnd w:id="93"/>
      <w:r>
        <w:rPr>
          <w:color w:val="000000"/>
        </w:rPr>
        <w:t xml:space="preserve">3. Суди використовують державну мову в процесі судочинства та гарантують право учасникам судового процесу на використання ними в судовому процесі рідної мови або мови, якою </w:t>
      </w:r>
      <w:r>
        <w:rPr>
          <w:color w:val="000000"/>
        </w:rPr>
        <w:t>вони володіють.</w:t>
      </w:r>
    </w:p>
    <w:p w:rsidR="00000000" w:rsidRDefault="00D97886">
      <w:pPr>
        <w:pStyle w:val="rvps2"/>
        <w:divId w:val="662390928"/>
        <w:rPr>
          <w:color w:val="000000"/>
        </w:rPr>
      </w:pPr>
      <w:bookmarkStart w:id="94" w:name="n6105"/>
      <w:bookmarkEnd w:id="94"/>
      <w:r>
        <w:rPr>
          <w:color w:val="000000"/>
        </w:rPr>
        <w:t>4. Учасники судового процесу, які не володіють або недостатньо володіють державною мовою, мають право робити заяви, надавати пояснення, виступати в суді і заявляти клопотання рідною мовою або мовою, якою вони володіють, користуючись при цьо</w:t>
      </w:r>
      <w:r>
        <w:rPr>
          <w:color w:val="000000"/>
        </w:rPr>
        <w:t>му послугами перекладача, в порядку, встановленому цим Кодексом.</w:t>
      </w:r>
    </w:p>
    <w:p w:rsidR="00000000" w:rsidRDefault="00D97886">
      <w:pPr>
        <w:pStyle w:val="rvps2"/>
        <w:divId w:val="662390928"/>
        <w:rPr>
          <w:color w:val="000000"/>
        </w:rPr>
      </w:pPr>
      <w:bookmarkStart w:id="95" w:name="n6106"/>
      <w:bookmarkEnd w:id="95"/>
      <w:r>
        <w:rPr>
          <w:rStyle w:val="rvts9"/>
        </w:rPr>
        <w:t xml:space="preserve">Стаття 10. </w:t>
      </w:r>
      <w:r>
        <w:rPr>
          <w:color w:val="000000"/>
        </w:rPr>
        <w:t>Верховенство права та законодавство, відповідно до якого суд вирішує справи</w:t>
      </w:r>
    </w:p>
    <w:p w:rsidR="00000000" w:rsidRDefault="00D97886">
      <w:pPr>
        <w:pStyle w:val="rvps2"/>
        <w:divId w:val="662390928"/>
        <w:rPr>
          <w:color w:val="000000"/>
        </w:rPr>
      </w:pPr>
      <w:bookmarkStart w:id="96" w:name="n6107"/>
      <w:bookmarkEnd w:id="96"/>
      <w:r>
        <w:rPr>
          <w:color w:val="000000"/>
        </w:rPr>
        <w:t>1. Суд при розгляді справи керується принципом верховенства права.</w:t>
      </w:r>
    </w:p>
    <w:p w:rsidR="00000000" w:rsidRDefault="00D97886">
      <w:pPr>
        <w:pStyle w:val="rvps2"/>
        <w:divId w:val="662390928"/>
        <w:rPr>
          <w:color w:val="000000"/>
        </w:rPr>
      </w:pPr>
      <w:bookmarkStart w:id="97" w:name="n6108"/>
      <w:bookmarkEnd w:id="97"/>
      <w:r>
        <w:rPr>
          <w:color w:val="000000"/>
        </w:rPr>
        <w:t>2. Суд розглядає справи відповідно до</w:t>
      </w:r>
      <w:r>
        <w:rPr>
          <w:color w:val="000000"/>
        </w:rPr>
        <w:t xml:space="preserve"> </w:t>
      </w:r>
      <w:hyperlink r:id="rId94" w:tgtFrame="_blank" w:history="1">
        <w:r>
          <w:rPr>
            <w:rStyle w:val="a3"/>
            <w:color w:val="000099"/>
            <w:u w:val="none"/>
          </w:rPr>
          <w:t>Конституції України</w:t>
        </w:r>
      </w:hyperlink>
      <w:r>
        <w:rPr>
          <w:color w:val="000000"/>
        </w:rPr>
        <w:t>, законів України, міжнародних договорів, згода на обов’язковість яких надана Верховною Радою України.</w:t>
      </w:r>
    </w:p>
    <w:p w:rsidR="00000000" w:rsidRDefault="00D97886">
      <w:pPr>
        <w:pStyle w:val="rvps2"/>
        <w:divId w:val="662390928"/>
        <w:rPr>
          <w:color w:val="000000"/>
        </w:rPr>
      </w:pPr>
      <w:bookmarkStart w:id="98" w:name="n6109"/>
      <w:bookmarkEnd w:id="98"/>
      <w:r>
        <w:rPr>
          <w:color w:val="000000"/>
        </w:rPr>
        <w:t>3. Суд застосовує інші правові акти, прийня</w:t>
      </w:r>
      <w:r>
        <w:rPr>
          <w:color w:val="000000"/>
        </w:rPr>
        <w:t xml:space="preserve">ті відповідним органом на підставі, в межах повноважень та у спосіб, що встановлені </w:t>
      </w:r>
      <w:hyperlink r:id="rId95" w:tgtFrame="_blank" w:history="1">
        <w:r>
          <w:rPr>
            <w:rStyle w:val="a3"/>
            <w:color w:val="000099"/>
            <w:u w:val="none"/>
          </w:rPr>
          <w:t>Конституцією</w:t>
        </w:r>
      </w:hyperlink>
      <w:r>
        <w:rPr>
          <w:color w:val="000000"/>
        </w:rPr>
        <w:t xml:space="preserve"> та законами України.</w:t>
      </w:r>
    </w:p>
    <w:p w:rsidR="00000000" w:rsidRDefault="00D97886">
      <w:pPr>
        <w:pStyle w:val="rvps2"/>
        <w:divId w:val="662390928"/>
        <w:rPr>
          <w:color w:val="000000"/>
        </w:rPr>
      </w:pPr>
      <w:bookmarkStart w:id="99" w:name="n6110"/>
      <w:bookmarkEnd w:id="99"/>
      <w:r>
        <w:rPr>
          <w:color w:val="000000"/>
        </w:rPr>
        <w:t xml:space="preserve">4. Суд застосовує при розгляді справ </w:t>
      </w:r>
      <w:hyperlink r:id="rId96" w:tgtFrame="_blank" w:history="1">
        <w:r>
          <w:rPr>
            <w:rStyle w:val="a3"/>
            <w:color w:val="000099"/>
            <w:u w:val="none"/>
          </w:rPr>
          <w:t>Конвенцію про захист прав людини і основоположних свобод</w:t>
        </w:r>
      </w:hyperlink>
      <w:r>
        <w:rPr>
          <w:color w:val="000000"/>
        </w:rPr>
        <w:t xml:space="preserve"> 1950 року і протоколи до неї, згоду на обов’язковість яких надано Верховною Радою України, та практику Європейського суду з прав людини як</w:t>
      </w:r>
      <w:r>
        <w:rPr>
          <w:color w:val="000000"/>
        </w:rPr>
        <w:t xml:space="preserve"> джерело права.</w:t>
      </w:r>
    </w:p>
    <w:p w:rsidR="00000000" w:rsidRDefault="00D97886">
      <w:pPr>
        <w:pStyle w:val="rvps2"/>
        <w:divId w:val="662390928"/>
        <w:rPr>
          <w:color w:val="000000"/>
        </w:rPr>
      </w:pPr>
      <w:bookmarkStart w:id="100" w:name="n6111"/>
      <w:bookmarkEnd w:id="100"/>
      <w:r>
        <w:rPr>
          <w:color w:val="000000"/>
        </w:rPr>
        <w:t>5. Суд застосовує норми права інших держав у разі, коли це передбачено законом України чи міжнародним договором, згода на обов’язковість якого надана Верховною Радою України.</w:t>
      </w:r>
    </w:p>
    <w:p w:rsidR="00000000" w:rsidRDefault="00D97886">
      <w:pPr>
        <w:pStyle w:val="rvps2"/>
        <w:divId w:val="662390928"/>
        <w:rPr>
          <w:color w:val="000000"/>
        </w:rPr>
      </w:pPr>
      <w:bookmarkStart w:id="101" w:name="n6112"/>
      <w:bookmarkEnd w:id="101"/>
      <w:r>
        <w:rPr>
          <w:color w:val="000000"/>
        </w:rPr>
        <w:t xml:space="preserve">6. Якщо суд доходить висновку, що закон чи інший правовий акт суперечить </w:t>
      </w:r>
      <w:hyperlink r:id="rId97" w:tgtFrame="_blank" w:history="1">
        <w:r>
          <w:rPr>
            <w:rStyle w:val="a3"/>
            <w:color w:val="000099"/>
            <w:u w:val="none"/>
          </w:rPr>
          <w:t>Конституції України</w:t>
        </w:r>
      </w:hyperlink>
      <w:r>
        <w:rPr>
          <w:color w:val="000000"/>
        </w:rPr>
        <w:t xml:space="preserve">, суд не застосовує такий закон чи інший правовий акт, а застосовує норми </w:t>
      </w:r>
      <w:r>
        <w:rPr>
          <w:color w:val="000000"/>
        </w:rPr>
        <w:t>Конституції України як норми прямої дії.</w:t>
      </w:r>
    </w:p>
    <w:p w:rsidR="00000000" w:rsidRDefault="00D97886">
      <w:pPr>
        <w:pStyle w:val="rvps2"/>
        <w:divId w:val="662390928"/>
        <w:rPr>
          <w:color w:val="000000"/>
        </w:rPr>
      </w:pPr>
      <w:bookmarkStart w:id="102" w:name="n6113"/>
      <w:bookmarkEnd w:id="102"/>
      <w:r>
        <w:rPr>
          <w:color w:val="000000"/>
        </w:rPr>
        <w:t>У такому випадку суд після ухвалення рішення у справі звертається до Верховного Суду для вирішення питання стосовно внесення до Конституційного Суду України подання щодо конституційності закону чи іншого правового а</w:t>
      </w:r>
      <w:r>
        <w:rPr>
          <w:color w:val="000000"/>
        </w:rPr>
        <w:t>кта, вирішення питання про конституційність якого належить до юрисдикції Конституційного Суду України.</w:t>
      </w:r>
    </w:p>
    <w:p w:rsidR="00000000" w:rsidRDefault="00D97886">
      <w:pPr>
        <w:pStyle w:val="rvps2"/>
        <w:divId w:val="662390928"/>
        <w:rPr>
          <w:color w:val="000000"/>
        </w:rPr>
      </w:pPr>
      <w:bookmarkStart w:id="103" w:name="n6114"/>
      <w:bookmarkEnd w:id="103"/>
      <w:r>
        <w:rPr>
          <w:color w:val="000000"/>
        </w:rPr>
        <w:t>7. У разі невідповідності правового акта правовому акту вищої юридичної сили суд застосовує норми правового акта вищої юридичної сили.</w:t>
      </w:r>
    </w:p>
    <w:p w:rsidR="00000000" w:rsidRDefault="00D97886">
      <w:pPr>
        <w:pStyle w:val="rvps2"/>
        <w:divId w:val="662390928"/>
        <w:rPr>
          <w:color w:val="000000"/>
        </w:rPr>
      </w:pPr>
      <w:bookmarkStart w:id="104" w:name="n6115"/>
      <w:bookmarkEnd w:id="104"/>
      <w:r>
        <w:rPr>
          <w:color w:val="000000"/>
        </w:rPr>
        <w:t>8. У разі невідпов</w:t>
      </w:r>
      <w:r>
        <w:rPr>
          <w:color w:val="000000"/>
        </w:rPr>
        <w:t>ідності правового акта міжнародному договору, згода на обов’язковість якого надана Верховною Радою України, суд застосовує міжнародний договір України.</w:t>
      </w:r>
    </w:p>
    <w:p w:rsidR="00000000" w:rsidRDefault="00D97886">
      <w:pPr>
        <w:pStyle w:val="rvps2"/>
        <w:divId w:val="662390928"/>
        <w:rPr>
          <w:color w:val="000000"/>
        </w:rPr>
      </w:pPr>
      <w:bookmarkStart w:id="105" w:name="n6116"/>
      <w:bookmarkEnd w:id="105"/>
      <w:r>
        <w:rPr>
          <w:color w:val="000000"/>
        </w:rPr>
        <w:t>9. Якщо спірні відносини не врегульовані законом, суд застосовує закон, що регулює подібні за змістом ві</w:t>
      </w:r>
      <w:r>
        <w:rPr>
          <w:color w:val="000000"/>
        </w:rPr>
        <w:t>дносини (аналогія закону), а за відсутності такого - суд виходить із загальних засад законодавства (аналогія права).</w:t>
      </w:r>
    </w:p>
    <w:p w:rsidR="00000000" w:rsidRDefault="00D97886">
      <w:pPr>
        <w:pStyle w:val="rvps2"/>
        <w:divId w:val="662390928"/>
        <w:rPr>
          <w:color w:val="000000"/>
        </w:rPr>
      </w:pPr>
      <w:bookmarkStart w:id="106" w:name="n6117"/>
      <w:bookmarkEnd w:id="106"/>
      <w:r>
        <w:rPr>
          <w:color w:val="000000"/>
        </w:rPr>
        <w:t>10. Забороняється відмова у розгляді справи з мотивів відсутності, неповноти, нечіткості, суперечливості законодавства, що регулює спірні в</w:t>
      </w:r>
      <w:r>
        <w:rPr>
          <w:color w:val="000000"/>
        </w:rPr>
        <w:t>ідносини.</w:t>
      </w:r>
    </w:p>
    <w:p w:rsidR="00000000" w:rsidRDefault="00D97886">
      <w:pPr>
        <w:pStyle w:val="rvps2"/>
        <w:divId w:val="662390928"/>
        <w:rPr>
          <w:color w:val="000000"/>
        </w:rPr>
      </w:pPr>
      <w:bookmarkStart w:id="107" w:name="n6118"/>
      <w:bookmarkEnd w:id="107"/>
      <w:r>
        <w:rPr>
          <w:rStyle w:val="rvts9"/>
        </w:rPr>
        <w:t xml:space="preserve">Стаття 11. </w:t>
      </w:r>
      <w:r>
        <w:rPr>
          <w:color w:val="000000"/>
        </w:rPr>
        <w:t>Пропорційність у цивільному судочинстві</w:t>
      </w:r>
    </w:p>
    <w:p w:rsidR="00000000" w:rsidRDefault="00D97886">
      <w:pPr>
        <w:pStyle w:val="rvps2"/>
        <w:divId w:val="662390928"/>
        <w:rPr>
          <w:color w:val="000000"/>
        </w:rPr>
      </w:pPr>
      <w:bookmarkStart w:id="108" w:name="n6119"/>
      <w:bookmarkEnd w:id="108"/>
      <w:r>
        <w:rPr>
          <w:color w:val="000000"/>
        </w:rPr>
        <w:t>1. Суд визначає в межах, встановлених цим Кодексом, порядок здійснення провадження у справі відповідно до принципу пропорційності, враховуючи: завдання цивільного судочинства; забезпечення розумн</w:t>
      </w:r>
      <w:r>
        <w:rPr>
          <w:color w:val="000000"/>
        </w:rPr>
        <w:t>ого балансу між приватними й публічними інтересами; особливості предмета спору; ціну позову; складність справи; значення розгляду справи для сторін, час, необхідний для вчинення тих чи інших дій, розмір судових витрат, пов’язаних із відповідними процесуаль</w:t>
      </w:r>
      <w:r>
        <w:rPr>
          <w:color w:val="000000"/>
        </w:rPr>
        <w:t>ними діями, тощо.</w:t>
      </w:r>
    </w:p>
    <w:p w:rsidR="00000000" w:rsidRDefault="00D97886">
      <w:pPr>
        <w:pStyle w:val="rvps2"/>
        <w:divId w:val="662390928"/>
        <w:rPr>
          <w:color w:val="000000"/>
        </w:rPr>
      </w:pPr>
      <w:bookmarkStart w:id="109" w:name="n6120"/>
      <w:bookmarkEnd w:id="109"/>
      <w:r>
        <w:rPr>
          <w:rStyle w:val="rvts9"/>
        </w:rPr>
        <w:t>Стаття 12.</w:t>
      </w:r>
      <w:r>
        <w:rPr>
          <w:color w:val="000000"/>
        </w:rPr>
        <w:t xml:space="preserve"> Змагальність сторін</w:t>
      </w:r>
    </w:p>
    <w:p w:rsidR="00000000" w:rsidRDefault="00D97886">
      <w:pPr>
        <w:pStyle w:val="rvps2"/>
        <w:divId w:val="662390928"/>
        <w:rPr>
          <w:color w:val="000000"/>
        </w:rPr>
      </w:pPr>
      <w:bookmarkStart w:id="110" w:name="n6121"/>
      <w:bookmarkEnd w:id="110"/>
      <w:r>
        <w:rPr>
          <w:color w:val="000000"/>
        </w:rPr>
        <w:t>1. Цивільне судочинство здійснюється на засадах змагальності сторін.</w:t>
      </w:r>
    </w:p>
    <w:p w:rsidR="00000000" w:rsidRDefault="00D97886">
      <w:pPr>
        <w:pStyle w:val="rvps2"/>
        <w:divId w:val="662390928"/>
        <w:rPr>
          <w:color w:val="000000"/>
        </w:rPr>
      </w:pPr>
      <w:bookmarkStart w:id="111" w:name="n6122"/>
      <w:bookmarkEnd w:id="111"/>
      <w:r>
        <w:rPr>
          <w:color w:val="000000"/>
        </w:rPr>
        <w:t>2. Учасники справи мають рівні права щодо здійснення всіх процесуальних прав та обов’язків, передбачених законом.</w:t>
      </w:r>
    </w:p>
    <w:p w:rsidR="00000000" w:rsidRDefault="00D97886">
      <w:pPr>
        <w:pStyle w:val="rvps2"/>
        <w:divId w:val="662390928"/>
        <w:rPr>
          <w:color w:val="000000"/>
        </w:rPr>
      </w:pPr>
      <w:bookmarkStart w:id="112" w:name="n6123"/>
      <w:bookmarkEnd w:id="112"/>
      <w:r>
        <w:rPr>
          <w:color w:val="000000"/>
        </w:rPr>
        <w:t>3. Кожна сторона повинна</w:t>
      </w:r>
      <w:r>
        <w:rPr>
          <w:color w:val="000000"/>
        </w:rPr>
        <w:t xml:space="preserve"> довести обставини, які мають значення для справи і на які вона посилається як на підставу своїх вимог або заперечень, крім випадків, встановлених цим Кодексом.</w:t>
      </w:r>
    </w:p>
    <w:p w:rsidR="00000000" w:rsidRDefault="00D97886">
      <w:pPr>
        <w:pStyle w:val="rvps2"/>
        <w:divId w:val="662390928"/>
        <w:rPr>
          <w:color w:val="000000"/>
        </w:rPr>
      </w:pPr>
      <w:bookmarkStart w:id="113" w:name="n6124"/>
      <w:bookmarkEnd w:id="113"/>
      <w:r>
        <w:rPr>
          <w:color w:val="000000"/>
        </w:rPr>
        <w:t>4. Кожна сторона несе ризик настання наслідків, пов’язаних із вчиненням чи невчиненням нею проц</w:t>
      </w:r>
      <w:r>
        <w:rPr>
          <w:color w:val="000000"/>
        </w:rPr>
        <w:t>есуальних дій.</w:t>
      </w:r>
    </w:p>
    <w:p w:rsidR="00000000" w:rsidRDefault="00D97886">
      <w:pPr>
        <w:pStyle w:val="rvps2"/>
        <w:divId w:val="662390928"/>
        <w:rPr>
          <w:color w:val="000000"/>
        </w:rPr>
      </w:pPr>
      <w:bookmarkStart w:id="114" w:name="n6125"/>
      <w:bookmarkEnd w:id="114"/>
      <w:r>
        <w:rPr>
          <w:color w:val="000000"/>
        </w:rPr>
        <w:t>5. Суд, зберігаючи об’єктивність і неупередженість:</w:t>
      </w:r>
    </w:p>
    <w:p w:rsidR="00000000" w:rsidRDefault="00D97886">
      <w:pPr>
        <w:pStyle w:val="rvps2"/>
        <w:divId w:val="662390928"/>
        <w:rPr>
          <w:color w:val="000000"/>
        </w:rPr>
      </w:pPr>
      <w:bookmarkStart w:id="115" w:name="n6126"/>
      <w:bookmarkEnd w:id="115"/>
      <w:r>
        <w:rPr>
          <w:color w:val="000000"/>
        </w:rPr>
        <w:t>1) керує ходом судового процесу;</w:t>
      </w:r>
    </w:p>
    <w:p w:rsidR="00000000" w:rsidRDefault="00D97886">
      <w:pPr>
        <w:pStyle w:val="rvps2"/>
        <w:divId w:val="662390928"/>
        <w:rPr>
          <w:color w:val="000000"/>
        </w:rPr>
      </w:pPr>
      <w:bookmarkStart w:id="116" w:name="n6127"/>
      <w:bookmarkEnd w:id="116"/>
      <w:r>
        <w:rPr>
          <w:color w:val="000000"/>
        </w:rPr>
        <w:t>2) сприяє врегулюванню спору шляхом досягнення угоди між сторонами;</w:t>
      </w:r>
    </w:p>
    <w:p w:rsidR="00000000" w:rsidRDefault="00D97886">
      <w:pPr>
        <w:pStyle w:val="rvps2"/>
        <w:divId w:val="662390928"/>
        <w:rPr>
          <w:color w:val="000000"/>
        </w:rPr>
      </w:pPr>
      <w:bookmarkStart w:id="117" w:name="n6128"/>
      <w:bookmarkEnd w:id="117"/>
      <w:r>
        <w:rPr>
          <w:color w:val="000000"/>
        </w:rPr>
        <w:t>3) роз’яснює у випадку необхідності учасникам судового процесу їхні процесуальні права т</w:t>
      </w:r>
      <w:r>
        <w:rPr>
          <w:color w:val="000000"/>
        </w:rPr>
        <w:t>а обов’язки, наслідки вчинення або невчинення процесуальних дій;</w:t>
      </w:r>
    </w:p>
    <w:p w:rsidR="00000000" w:rsidRDefault="00D97886">
      <w:pPr>
        <w:pStyle w:val="rvps2"/>
        <w:divId w:val="662390928"/>
        <w:rPr>
          <w:color w:val="000000"/>
        </w:rPr>
      </w:pPr>
      <w:bookmarkStart w:id="118" w:name="n6129"/>
      <w:bookmarkEnd w:id="118"/>
      <w:r>
        <w:rPr>
          <w:color w:val="000000"/>
        </w:rPr>
        <w:t>4) сприяє учасникам судового процесу в реалізації ними прав, передбачених цим Кодексом;</w:t>
      </w:r>
    </w:p>
    <w:p w:rsidR="00000000" w:rsidRDefault="00D97886">
      <w:pPr>
        <w:pStyle w:val="rvps2"/>
        <w:divId w:val="662390928"/>
        <w:rPr>
          <w:color w:val="000000"/>
        </w:rPr>
      </w:pPr>
      <w:bookmarkStart w:id="119" w:name="n6130"/>
      <w:bookmarkEnd w:id="119"/>
      <w:r>
        <w:rPr>
          <w:color w:val="000000"/>
        </w:rPr>
        <w:t>5) запобігає зловживанню учасниками судового процесу їхніми правами та вживає заходів для виконання ним</w:t>
      </w:r>
      <w:r>
        <w:rPr>
          <w:color w:val="000000"/>
        </w:rPr>
        <w:t>и їхніх обов’язків.</w:t>
      </w:r>
    </w:p>
    <w:p w:rsidR="00000000" w:rsidRDefault="00D97886">
      <w:pPr>
        <w:pStyle w:val="rvps2"/>
        <w:divId w:val="662390928"/>
        <w:rPr>
          <w:color w:val="000000"/>
        </w:rPr>
      </w:pPr>
      <w:bookmarkStart w:id="120" w:name="n6131"/>
      <w:bookmarkEnd w:id="120"/>
      <w:r>
        <w:rPr>
          <w:rStyle w:val="rvts9"/>
        </w:rPr>
        <w:t>Стаття 13.</w:t>
      </w:r>
      <w:r>
        <w:rPr>
          <w:color w:val="000000"/>
        </w:rPr>
        <w:t xml:space="preserve"> Диспозитивність цивільного судочинства</w:t>
      </w:r>
    </w:p>
    <w:p w:rsidR="00000000" w:rsidRDefault="00D97886">
      <w:pPr>
        <w:pStyle w:val="rvps2"/>
        <w:divId w:val="662390928"/>
        <w:rPr>
          <w:color w:val="000000"/>
        </w:rPr>
      </w:pPr>
      <w:bookmarkStart w:id="121" w:name="n6132"/>
      <w:bookmarkEnd w:id="121"/>
      <w:r>
        <w:rPr>
          <w:color w:val="000000"/>
        </w:rPr>
        <w:t xml:space="preserve">1. Суд розглядає справи не інакше як за зверненням особи, поданим відповідно до цього Кодексу, в межах заявлених нею вимог і на підставі доказів, поданих учасниками </w:t>
      </w:r>
      <w:r>
        <w:rPr>
          <w:color w:val="000000"/>
        </w:rPr>
        <w:t>справи або витребуваних судом у передбачених цим Кодексом випадках.</w:t>
      </w:r>
    </w:p>
    <w:p w:rsidR="00000000" w:rsidRDefault="00D97886">
      <w:pPr>
        <w:pStyle w:val="rvps2"/>
        <w:divId w:val="662390928"/>
        <w:rPr>
          <w:color w:val="000000"/>
        </w:rPr>
      </w:pPr>
      <w:bookmarkStart w:id="122" w:name="n6133"/>
      <w:bookmarkEnd w:id="122"/>
      <w:r>
        <w:rPr>
          <w:color w:val="000000"/>
        </w:rPr>
        <w:t>2. Збирання доказів у цивільних справах не є обов’язком суду, крім випадків, встановлених цим Кодексом. Суд має право збирати докази, що стосуються предмета спору, з власної ініціативи лиш</w:t>
      </w:r>
      <w:r>
        <w:rPr>
          <w:color w:val="000000"/>
        </w:rPr>
        <w:t>е у випадках, коли це необхідно для захисту малолітніх чи неповнолітніх осіб або осіб, які визнані судом недієздатними чи дієздатність яких обмежена, а також в інших випадках, передбачених цим Кодексом.</w:t>
      </w:r>
    </w:p>
    <w:p w:rsidR="00000000" w:rsidRDefault="00D97886">
      <w:pPr>
        <w:pStyle w:val="rvps2"/>
        <w:divId w:val="662390928"/>
        <w:rPr>
          <w:color w:val="000000"/>
        </w:rPr>
      </w:pPr>
      <w:bookmarkStart w:id="123" w:name="n6134"/>
      <w:bookmarkEnd w:id="123"/>
      <w:r>
        <w:rPr>
          <w:color w:val="000000"/>
        </w:rPr>
        <w:t>3. Учасник справи розпоряджається своїми правами щодо</w:t>
      </w:r>
      <w:r>
        <w:rPr>
          <w:color w:val="000000"/>
        </w:rPr>
        <w:t xml:space="preserve"> предмета спору на власний розсуд. Таке право мають також особи, в інтересах яких заявлено вимоги, за винятком тих осіб, які не мають процесуальної дієздатності.</w:t>
      </w:r>
    </w:p>
    <w:p w:rsidR="00000000" w:rsidRDefault="00D97886">
      <w:pPr>
        <w:pStyle w:val="rvps2"/>
        <w:divId w:val="662390928"/>
        <w:rPr>
          <w:color w:val="000000"/>
        </w:rPr>
      </w:pPr>
      <w:bookmarkStart w:id="124" w:name="n6135"/>
      <w:bookmarkEnd w:id="124"/>
      <w:r>
        <w:rPr>
          <w:color w:val="000000"/>
        </w:rPr>
        <w:t>4. Суд залучає відповідний орган чи особу, яким законом надано право захищати права, свободи т</w:t>
      </w:r>
      <w:r>
        <w:rPr>
          <w:color w:val="000000"/>
        </w:rPr>
        <w:t>а інтереси інших осіб, якщо дії законного представника суперечать інтересам особи, яку він представляє.</w:t>
      </w:r>
    </w:p>
    <w:p w:rsidR="00000000" w:rsidRDefault="00D97886">
      <w:pPr>
        <w:pStyle w:val="rvps2"/>
        <w:divId w:val="662390928"/>
        <w:rPr>
          <w:color w:val="000000"/>
        </w:rPr>
      </w:pPr>
      <w:bookmarkStart w:id="125" w:name="n6136"/>
      <w:bookmarkEnd w:id="125"/>
      <w:r>
        <w:rPr>
          <w:rStyle w:val="rvts9"/>
        </w:rPr>
        <w:t xml:space="preserve">Стаття 14. </w:t>
      </w:r>
      <w:r>
        <w:rPr>
          <w:color w:val="000000"/>
        </w:rPr>
        <w:t>Єдина судова інформаційно-телекомунікаційна система</w:t>
      </w:r>
    </w:p>
    <w:p w:rsidR="00000000" w:rsidRDefault="00D97886">
      <w:pPr>
        <w:pStyle w:val="rvps2"/>
        <w:divId w:val="662390928"/>
        <w:rPr>
          <w:color w:val="000000"/>
        </w:rPr>
      </w:pPr>
      <w:bookmarkStart w:id="126" w:name="n6137"/>
      <w:bookmarkEnd w:id="126"/>
      <w:r>
        <w:rPr>
          <w:color w:val="000000"/>
        </w:rPr>
        <w:t>1. У судах функціонує Єдина судова інформаційно-телекомунікаційна система.</w:t>
      </w:r>
    </w:p>
    <w:p w:rsidR="00000000" w:rsidRDefault="00D97886">
      <w:pPr>
        <w:pStyle w:val="rvps2"/>
        <w:divId w:val="662390928"/>
        <w:rPr>
          <w:color w:val="000000"/>
        </w:rPr>
      </w:pPr>
      <w:bookmarkStart w:id="127" w:name="n6138"/>
      <w:bookmarkEnd w:id="127"/>
      <w:r>
        <w:rPr>
          <w:color w:val="000000"/>
        </w:rPr>
        <w:t xml:space="preserve">2. Позовні та </w:t>
      </w:r>
      <w:r>
        <w:rPr>
          <w:color w:val="000000"/>
        </w:rPr>
        <w:t>інші заяви, скарги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обов’язковій реєстрації в Єдиній судовій інформаційно-телекомунікаційній системі в де</w:t>
      </w:r>
      <w:r>
        <w:rPr>
          <w:color w:val="000000"/>
        </w:rPr>
        <w:t>нь надходження документів.</w:t>
      </w:r>
    </w:p>
    <w:p w:rsidR="00000000" w:rsidRDefault="00D97886">
      <w:pPr>
        <w:pStyle w:val="rvps2"/>
        <w:divId w:val="662390928"/>
        <w:rPr>
          <w:color w:val="000000"/>
        </w:rPr>
      </w:pPr>
      <w:bookmarkStart w:id="128" w:name="n6139"/>
      <w:bookmarkEnd w:id="128"/>
      <w:r>
        <w:rPr>
          <w:color w:val="000000"/>
        </w:rPr>
        <w:t>3. Визначення судді або колегії суддів (судді-доповідача) для розгляду конкретної справи здійснюється Єдиною судовою інформаційно-телекомунікаційною системою у порядку, визначеному цим Кодексом (автоматизований розподіл справ).</w:t>
      </w:r>
    </w:p>
    <w:p w:rsidR="00000000" w:rsidRDefault="00D97886">
      <w:pPr>
        <w:pStyle w:val="rvps2"/>
        <w:divId w:val="662390928"/>
        <w:rPr>
          <w:color w:val="000000"/>
        </w:rPr>
      </w:pPr>
      <w:bookmarkStart w:id="129" w:name="n6140"/>
      <w:bookmarkEnd w:id="129"/>
      <w:r>
        <w:rPr>
          <w:color w:val="000000"/>
        </w:rPr>
        <w:t>4. Єдина судова інформаційно-телекомунікаційна система відповідно до закону забезпечує обмін документами (надсилання та отримання документів) в електронній формі між судами, між судом та учасниками судового процесу, між учасниками судового процесу, а також</w:t>
      </w:r>
      <w:r>
        <w:rPr>
          <w:color w:val="000000"/>
        </w:rPr>
        <w:t xml:space="preserve"> фіксування судового процесу і участь учасників судового процесу у судовому засіданні в режимі відеоконференції.</w:t>
      </w:r>
    </w:p>
    <w:p w:rsidR="00000000" w:rsidRDefault="00D97886">
      <w:pPr>
        <w:pStyle w:val="rvps2"/>
        <w:divId w:val="662390928"/>
        <w:rPr>
          <w:color w:val="000000"/>
        </w:rPr>
      </w:pPr>
      <w:bookmarkStart w:id="130" w:name="n6141"/>
      <w:bookmarkEnd w:id="130"/>
      <w:r>
        <w:rPr>
          <w:color w:val="000000"/>
        </w:rPr>
        <w:t>5. Суд направляє судові рішення, судові повістки, судові повістки - повідомлення та інші процесуальні документи учасникам судового процесу на ї</w:t>
      </w:r>
      <w:r>
        <w:rPr>
          <w:color w:val="000000"/>
        </w:rPr>
        <w:t>хні офіційні електронні адреси, вчиняє інші процесуальні дії в електронній формі із застосуванням Єдиної судової інформаційно-телекомунікаційної системи в порядку, визначеному цим Кодексом та Положенням про Єдину судову інформаційно-телекомунікаційну систе</w:t>
      </w:r>
      <w:r>
        <w:rPr>
          <w:color w:val="000000"/>
        </w:rPr>
        <w:t>му.</w:t>
      </w:r>
    </w:p>
    <w:p w:rsidR="00000000" w:rsidRDefault="00D97886">
      <w:pPr>
        <w:pStyle w:val="rvps2"/>
        <w:divId w:val="662390928"/>
        <w:rPr>
          <w:color w:val="000000"/>
        </w:rPr>
      </w:pPr>
      <w:bookmarkStart w:id="131" w:name="n6142"/>
      <w:bookmarkEnd w:id="131"/>
      <w:r>
        <w:rPr>
          <w:color w:val="000000"/>
        </w:rPr>
        <w:t>6. Адвокати, нотаріуси, приватні виконавці, арбітражні керуючі, судові експерти, державні органи, органи місцевого самоврядування та суб’єкти господарювання державного та комунального секторів економіки реєструють офіційні електронні адреси в Єдиній су</w:t>
      </w:r>
      <w:r>
        <w:rPr>
          <w:color w:val="000000"/>
        </w:rPr>
        <w:t>довій інформаційно-телекомунікаційній системі в обов’язковому порядку. Інші особи реєструють офіційні електронні адреси в Єдиній судовій інформаційно-телекомунікаційній системі в добровільному порядку.</w:t>
      </w:r>
    </w:p>
    <w:p w:rsidR="00000000" w:rsidRDefault="00D97886">
      <w:pPr>
        <w:pStyle w:val="rvps2"/>
        <w:divId w:val="662390928"/>
        <w:rPr>
          <w:color w:val="000000"/>
        </w:rPr>
      </w:pPr>
      <w:bookmarkStart w:id="132" w:name="n6143"/>
      <w:bookmarkEnd w:id="132"/>
      <w:r>
        <w:rPr>
          <w:color w:val="000000"/>
        </w:rPr>
        <w:t>7. Особам, які зареєстрували офіційні електронні адрес</w:t>
      </w:r>
      <w:r>
        <w:rPr>
          <w:color w:val="000000"/>
        </w:rPr>
        <w:t>и в Єдиній судовій інформаційно-телекомунікаційній системі, суд надсилає будь-які документи у справах, в яких такі особи беруть участь, виключно в електронній формі шляхом їх направлення на офіційні електронні адреси таких осіб, що не позбавляє їх права от</w:t>
      </w:r>
      <w:r>
        <w:rPr>
          <w:color w:val="000000"/>
        </w:rPr>
        <w:t>римати копію судового рішення у паперовій формі за окремою заявою.</w:t>
      </w:r>
    </w:p>
    <w:p w:rsidR="00000000" w:rsidRDefault="00D97886">
      <w:pPr>
        <w:pStyle w:val="rvps2"/>
        <w:divId w:val="662390928"/>
        <w:rPr>
          <w:color w:val="000000"/>
        </w:rPr>
      </w:pPr>
      <w:bookmarkStart w:id="133" w:name="n6144"/>
      <w:bookmarkEnd w:id="133"/>
      <w:r>
        <w:rPr>
          <w:color w:val="000000"/>
        </w:rPr>
        <w:t>8. Реєстрація в Єдиній судовій інформаційно-телекомунікаційній системі не позбавляє права на подання документів до суду в паперовій формі.</w:t>
      </w:r>
    </w:p>
    <w:p w:rsidR="00000000" w:rsidRDefault="00D97886">
      <w:pPr>
        <w:pStyle w:val="rvps2"/>
        <w:divId w:val="662390928"/>
        <w:rPr>
          <w:color w:val="000000"/>
        </w:rPr>
      </w:pPr>
      <w:bookmarkStart w:id="134" w:name="n6145"/>
      <w:bookmarkEnd w:id="134"/>
      <w:r>
        <w:rPr>
          <w:color w:val="000000"/>
        </w:rPr>
        <w:t>Особи, які зареєстрували офіційні електронні адрес</w:t>
      </w:r>
      <w:r>
        <w:rPr>
          <w:color w:val="000000"/>
        </w:rPr>
        <w:t xml:space="preserve">и в Єдиній судовій інформаційно-телекомунікаційній системі, можуть подати процесуальні, інші документи, вчинити інші процесуальні дії в електронній формі виключно за допомогою Єдиної судової інформаційно-телекомунікаційної системи з використанням власного </w:t>
      </w:r>
      <w:r>
        <w:rPr>
          <w:color w:val="000000"/>
        </w:rPr>
        <w:t xml:space="preserve">електронного цифрового підпису, прирівняного до власноручного підпису відповідно до </w:t>
      </w:r>
      <w:hyperlink r:id="rId98" w:tgtFrame="_blank" w:history="1">
        <w:r>
          <w:rPr>
            <w:rStyle w:val="a3"/>
            <w:color w:val="000099"/>
            <w:u w:val="none"/>
          </w:rPr>
          <w:t>Закону України</w:t>
        </w:r>
      </w:hyperlink>
      <w:r>
        <w:rPr>
          <w:color w:val="000000"/>
        </w:rPr>
        <w:t xml:space="preserve"> "Про електронний цифровий підпис", якщо інше не передбачено цим Кодексом.</w:t>
      </w:r>
    </w:p>
    <w:p w:rsidR="00000000" w:rsidRDefault="00D97886">
      <w:pPr>
        <w:pStyle w:val="rvps2"/>
        <w:divId w:val="662390928"/>
        <w:rPr>
          <w:color w:val="000000"/>
        </w:rPr>
      </w:pPr>
      <w:bookmarkStart w:id="135" w:name="n6146"/>
      <w:bookmarkEnd w:id="135"/>
      <w:r>
        <w:rPr>
          <w:color w:val="000000"/>
        </w:rPr>
        <w:t xml:space="preserve">Особливості </w:t>
      </w:r>
      <w:r>
        <w:rPr>
          <w:color w:val="000000"/>
        </w:rPr>
        <w:t>використання електронного цифрового підпису в Єдиній судовій інформаційно-телекомунікаційній системі визначаються Положенням про Єдину судову інформаційно-телекомунікаційну систему.</w:t>
      </w:r>
    </w:p>
    <w:p w:rsidR="00000000" w:rsidRDefault="00D97886">
      <w:pPr>
        <w:pStyle w:val="rvps2"/>
        <w:divId w:val="662390928"/>
        <w:rPr>
          <w:color w:val="000000"/>
        </w:rPr>
      </w:pPr>
      <w:bookmarkStart w:id="136" w:name="n6147"/>
      <w:bookmarkEnd w:id="136"/>
      <w:r>
        <w:rPr>
          <w:color w:val="000000"/>
        </w:rPr>
        <w:t>9. Суд проводить розгляд справи за матеріалами судової справи в електронні</w:t>
      </w:r>
      <w:r>
        <w:rPr>
          <w:color w:val="000000"/>
        </w:rPr>
        <w:t>й формі. Процесуальні та інші документи і докази у паперовій формі не пізніше трьох днів з дня їх надходження до суду переводяться в електронну форму та долучаються до матеріалів електронної судової справи в порядку, визначеному Положенням про Єдину судову</w:t>
      </w:r>
      <w:r>
        <w:rPr>
          <w:color w:val="000000"/>
        </w:rPr>
        <w:t xml:space="preserve"> інформаційно-телекомунікаційну систему.</w:t>
      </w:r>
    </w:p>
    <w:p w:rsidR="00000000" w:rsidRDefault="00D97886">
      <w:pPr>
        <w:pStyle w:val="rvps2"/>
        <w:divId w:val="662390928"/>
        <w:rPr>
          <w:color w:val="000000"/>
        </w:rPr>
      </w:pPr>
      <w:bookmarkStart w:id="137" w:name="n6148"/>
      <w:bookmarkEnd w:id="137"/>
      <w:r>
        <w:rPr>
          <w:color w:val="000000"/>
        </w:rPr>
        <w:t>У разі неможливості розгляду справи судом в електронній формі з технічних причин більше п’яти днів, що може перешкодити розгляду справи у строки, встановлені цим Кодексом, справа розглядається за матеріалами в папер</w:t>
      </w:r>
      <w:r>
        <w:rPr>
          <w:color w:val="000000"/>
        </w:rPr>
        <w:t>овій формі, для чого всі матеріали справи невідкладно переводяться в паперову форму у порядку, встановленому Положенням про Єдину судову інформаційно-телекомунікаційну систему.</w:t>
      </w:r>
    </w:p>
    <w:p w:rsidR="00000000" w:rsidRDefault="00D97886">
      <w:pPr>
        <w:pStyle w:val="rvps2"/>
        <w:divId w:val="662390928"/>
        <w:rPr>
          <w:color w:val="000000"/>
        </w:rPr>
      </w:pPr>
      <w:bookmarkStart w:id="138" w:name="n6149"/>
      <w:bookmarkEnd w:id="138"/>
      <w:r>
        <w:rPr>
          <w:color w:val="000000"/>
        </w:rPr>
        <w:t>10. Процесуальні та інші документи і докази в паперовій формі зберігаються в до</w:t>
      </w:r>
      <w:r>
        <w:rPr>
          <w:color w:val="000000"/>
        </w:rPr>
        <w:t>датку до справи в суді першої інстанції та у разі необхідності можуть бути оглянуті учасниками справи чи судом першої інстанції або витребувані судом апеляційної чи касаційної інстанції після надходження до них відповідної апеляційної чи касаційної скарги.</w:t>
      </w:r>
    </w:p>
    <w:p w:rsidR="00000000" w:rsidRDefault="00D97886">
      <w:pPr>
        <w:pStyle w:val="rvps2"/>
        <w:divId w:val="662390928"/>
        <w:rPr>
          <w:color w:val="000000"/>
        </w:rPr>
      </w:pPr>
      <w:bookmarkStart w:id="139" w:name="n6150"/>
      <w:bookmarkEnd w:id="139"/>
      <w:r>
        <w:rPr>
          <w:color w:val="000000"/>
        </w:rPr>
        <w:t>11. Несанкціоноване втручання в роботу Єдиної судової інформаційно-телекомунікаційної системи та в автоматизований розподіл справ між суддями тягне за собою відповідальність, установлену законом.</w:t>
      </w:r>
    </w:p>
    <w:p w:rsidR="00000000" w:rsidRDefault="00D97886">
      <w:pPr>
        <w:pStyle w:val="rvps2"/>
        <w:divId w:val="662390928"/>
        <w:rPr>
          <w:color w:val="000000"/>
        </w:rPr>
      </w:pPr>
      <w:bookmarkStart w:id="140" w:name="n6151"/>
      <w:bookmarkEnd w:id="140"/>
      <w:r>
        <w:rPr>
          <w:color w:val="000000"/>
        </w:rPr>
        <w:t>12. Єдина судова інформаційно-телекомунікаційна система під</w:t>
      </w:r>
      <w:r>
        <w:rPr>
          <w:color w:val="000000"/>
        </w:rPr>
        <w:t>лягає захисту із застосуванням комплексної системи захисту інформації з підтвердженою відповідністю.</w:t>
      </w:r>
    </w:p>
    <w:p w:rsidR="00000000" w:rsidRDefault="00D97886">
      <w:pPr>
        <w:pStyle w:val="rvps2"/>
        <w:divId w:val="662390928"/>
        <w:rPr>
          <w:color w:val="000000"/>
        </w:rPr>
      </w:pPr>
      <w:bookmarkStart w:id="141" w:name="n6152"/>
      <w:bookmarkEnd w:id="141"/>
      <w:r>
        <w:rPr>
          <w:color w:val="000000"/>
        </w:rPr>
        <w:t>13. Положення про Єдину судову інформаційно-телекомунікаційну систему затверджується Вищою радою правосуддя за поданням Державної судової адміністрації Укр</w:t>
      </w:r>
      <w:r>
        <w:rPr>
          <w:color w:val="000000"/>
        </w:rPr>
        <w:t>аїни та після консультацій з Радою суддів України.</w:t>
      </w:r>
    </w:p>
    <w:p w:rsidR="00000000" w:rsidRDefault="00D97886">
      <w:pPr>
        <w:pStyle w:val="rvps2"/>
        <w:divId w:val="662390928"/>
        <w:rPr>
          <w:color w:val="000000"/>
        </w:rPr>
      </w:pPr>
      <w:bookmarkStart w:id="142" w:name="n6153"/>
      <w:bookmarkEnd w:id="142"/>
      <w:r>
        <w:rPr>
          <w:rStyle w:val="rvts9"/>
        </w:rPr>
        <w:t xml:space="preserve">Стаття 15. </w:t>
      </w:r>
      <w:r>
        <w:rPr>
          <w:color w:val="000000"/>
        </w:rPr>
        <w:t>Правнича допомога</w:t>
      </w:r>
    </w:p>
    <w:p w:rsidR="00000000" w:rsidRDefault="00D97886">
      <w:pPr>
        <w:pStyle w:val="rvps2"/>
        <w:divId w:val="662390928"/>
        <w:rPr>
          <w:color w:val="000000"/>
        </w:rPr>
      </w:pPr>
      <w:bookmarkStart w:id="143" w:name="n6154"/>
      <w:bookmarkEnd w:id="143"/>
      <w:r>
        <w:rPr>
          <w:color w:val="000000"/>
        </w:rPr>
        <w:t>1. Учасники справи мають право користуватися правничою допомогою.</w:t>
      </w:r>
    </w:p>
    <w:p w:rsidR="00000000" w:rsidRDefault="00D97886">
      <w:pPr>
        <w:pStyle w:val="rvps2"/>
        <w:divId w:val="662390928"/>
        <w:rPr>
          <w:color w:val="000000"/>
        </w:rPr>
      </w:pPr>
      <w:bookmarkStart w:id="144" w:name="n6155"/>
      <w:bookmarkEnd w:id="144"/>
      <w:r>
        <w:rPr>
          <w:color w:val="000000"/>
        </w:rPr>
        <w:t>2. Представництво у суді як вид правничої допомоги здійснюється виключно адвокатом (професійна правнича допомо</w:t>
      </w:r>
      <w:r>
        <w:rPr>
          <w:color w:val="000000"/>
        </w:rPr>
        <w:t>га), крім випадків, встановлених законом.</w:t>
      </w:r>
    </w:p>
    <w:p w:rsidR="00000000" w:rsidRDefault="00D97886">
      <w:pPr>
        <w:pStyle w:val="rvps2"/>
        <w:divId w:val="662390928"/>
        <w:rPr>
          <w:color w:val="000000"/>
        </w:rPr>
      </w:pPr>
      <w:bookmarkStart w:id="145" w:name="n6156"/>
      <w:bookmarkEnd w:id="145"/>
      <w:r>
        <w:rPr>
          <w:color w:val="000000"/>
        </w:rPr>
        <w:t>3. Безоплатна правнича допомога надається в порядку, встановленому законом, що регулює надання безоплатної правничої допомоги.</w:t>
      </w:r>
    </w:p>
    <w:p w:rsidR="00000000" w:rsidRDefault="00D97886">
      <w:pPr>
        <w:pStyle w:val="rvps2"/>
        <w:divId w:val="662390928"/>
        <w:rPr>
          <w:color w:val="000000"/>
        </w:rPr>
      </w:pPr>
      <w:bookmarkStart w:id="146" w:name="n6157"/>
      <w:bookmarkEnd w:id="146"/>
      <w:r>
        <w:rPr>
          <w:rStyle w:val="rvts9"/>
        </w:rPr>
        <w:t>Стаття 16.</w:t>
      </w:r>
      <w:r>
        <w:rPr>
          <w:color w:val="000000"/>
        </w:rPr>
        <w:t xml:space="preserve"> Основні положення досудового врегулювання спору</w:t>
      </w:r>
    </w:p>
    <w:p w:rsidR="00000000" w:rsidRDefault="00D97886">
      <w:pPr>
        <w:pStyle w:val="rvps2"/>
        <w:divId w:val="662390928"/>
        <w:rPr>
          <w:color w:val="000000"/>
        </w:rPr>
      </w:pPr>
      <w:bookmarkStart w:id="147" w:name="n6158"/>
      <w:bookmarkEnd w:id="147"/>
      <w:r>
        <w:rPr>
          <w:color w:val="000000"/>
        </w:rPr>
        <w:t xml:space="preserve">1. Сторони вживають заходів </w:t>
      </w:r>
      <w:r>
        <w:rPr>
          <w:color w:val="000000"/>
        </w:rPr>
        <w:t>для досудового врегулювання спору за домовленістю між собою або у випадках, коли такі заходи є обов’язковими згідно із законом.</w:t>
      </w:r>
    </w:p>
    <w:p w:rsidR="00000000" w:rsidRDefault="00D97886">
      <w:pPr>
        <w:pStyle w:val="rvps2"/>
        <w:divId w:val="662390928"/>
        <w:rPr>
          <w:color w:val="000000"/>
        </w:rPr>
      </w:pPr>
      <w:bookmarkStart w:id="148" w:name="n6159"/>
      <w:bookmarkEnd w:id="148"/>
      <w:r>
        <w:rPr>
          <w:color w:val="000000"/>
        </w:rPr>
        <w:t>2. Особи, які порушили права і законні інтереси інших осіб, зобов’язані поновити їх, не чекаючи пред’явлення претензії чи позову</w:t>
      </w:r>
      <w:r>
        <w:rPr>
          <w:color w:val="000000"/>
        </w:rPr>
        <w:t>.</w:t>
      </w:r>
    </w:p>
    <w:p w:rsidR="00000000" w:rsidRDefault="00D97886">
      <w:pPr>
        <w:pStyle w:val="rvps2"/>
        <w:divId w:val="662390928"/>
        <w:rPr>
          <w:color w:val="000000"/>
        </w:rPr>
      </w:pPr>
      <w:bookmarkStart w:id="149" w:name="n6160"/>
      <w:bookmarkEnd w:id="149"/>
      <w:r>
        <w:rPr>
          <w:rStyle w:val="rvts9"/>
        </w:rPr>
        <w:t xml:space="preserve">Стаття 17. </w:t>
      </w:r>
      <w:r>
        <w:rPr>
          <w:color w:val="000000"/>
        </w:rPr>
        <w:t>Право на перегляд справи та оскарження судового рішення</w:t>
      </w:r>
    </w:p>
    <w:p w:rsidR="00000000" w:rsidRDefault="00D97886">
      <w:pPr>
        <w:pStyle w:val="rvps2"/>
        <w:divId w:val="662390928"/>
        <w:rPr>
          <w:color w:val="000000"/>
        </w:rPr>
      </w:pPr>
      <w:bookmarkStart w:id="150" w:name="n6161"/>
      <w:bookmarkEnd w:id="150"/>
      <w:r>
        <w:rPr>
          <w:color w:val="000000"/>
        </w:rPr>
        <w:t xml:space="preserve">1. Учасники справи, а також особи, які не брали участі у справі, якщо суд вирішив питання про їхні права, свободи, інтереси та (або) обов’язки, мають право на апеляційний перегляд справи </w:t>
      </w:r>
      <w:r>
        <w:rPr>
          <w:color w:val="000000"/>
        </w:rPr>
        <w:t>та у визначених законом випадках - на касаційне оскарження судового рішення.</w:t>
      </w:r>
    </w:p>
    <w:p w:rsidR="00000000" w:rsidRDefault="00D97886">
      <w:pPr>
        <w:pStyle w:val="rvps2"/>
        <w:divId w:val="662390928"/>
        <w:rPr>
          <w:color w:val="000000"/>
        </w:rPr>
      </w:pPr>
      <w:bookmarkStart w:id="151" w:name="n6162"/>
      <w:bookmarkEnd w:id="151"/>
      <w:r>
        <w:rPr>
          <w:color w:val="000000"/>
        </w:rPr>
        <w:t>2. Не допускається касаційне оскарження судового рішення суду першої інстанції без його перегляду в апеляційному порядку.</w:t>
      </w:r>
    </w:p>
    <w:p w:rsidR="00000000" w:rsidRDefault="00D97886">
      <w:pPr>
        <w:pStyle w:val="rvps2"/>
        <w:divId w:val="662390928"/>
        <w:rPr>
          <w:color w:val="000000"/>
        </w:rPr>
      </w:pPr>
      <w:bookmarkStart w:id="152" w:name="n6163"/>
      <w:bookmarkEnd w:id="152"/>
      <w:r>
        <w:rPr>
          <w:rStyle w:val="rvts9"/>
        </w:rPr>
        <w:t xml:space="preserve">Стаття 18. </w:t>
      </w:r>
      <w:r>
        <w:rPr>
          <w:color w:val="000000"/>
        </w:rPr>
        <w:t>Обов’язковість судових рішень</w:t>
      </w:r>
    </w:p>
    <w:p w:rsidR="00000000" w:rsidRDefault="00D97886">
      <w:pPr>
        <w:pStyle w:val="rvps2"/>
        <w:divId w:val="662390928"/>
        <w:rPr>
          <w:color w:val="000000"/>
        </w:rPr>
      </w:pPr>
      <w:bookmarkStart w:id="153" w:name="n6164"/>
      <w:bookmarkEnd w:id="153"/>
      <w:r>
        <w:rPr>
          <w:color w:val="000000"/>
        </w:rPr>
        <w:t>1. Судові рішенн</w:t>
      </w:r>
      <w:r>
        <w:rPr>
          <w:color w:val="000000"/>
        </w:rPr>
        <w:t>я, що набрали законної сили, обов’язкові для всіх органів державної влади і органів місцевого самоврядування, підприємств, установ, організацій, посадових чи службових осіб та громадян і підлягають виконанню на всій території України, а у випадках, встанов</w:t>
      </w:r>
      <w:r>
        <w:rPr>
          <w:color w:val="000000"/>
        </w:rPr>
        <w:t>лених міжнародними договорами, згода на обов’язковість яких надана Верховною Радою України, - і за її межами.</w:t>
      </w:r>
    </w:p>
    <w:p w:rsidR="00000000" w:rsidRDefault="00D97886">
      <w:pPr>
        <w:pStyle w:val="rvps2"/>
        <w:divId w:val="662390928"/>
        <w:rPr>
          <w:color w:val="000000"/>
        </w:rPr>
      </w:pPr>
      <w:bookmarkStart w:id="154" w:name="n6165"/>
      <w:bookmarkEnd w:id="154"/>
      <w:r>
        <w:rPr>
          <w:color w:val="000000"/>
        </w:rPr>
        <w:t>2. Невиконання судового рішення є підставою для відповідальності, встановленої законом.</w:t>
      </w:r>
    </w:p>
    <w:p w:rsidR="00000000" w:rsidRDefault="00D97886">
      <w:pPr>
        <w:pStyle w:val="rvps2"/>
        <w:divId w:val="662390928"/>
        <w:rPr>
          <w:color w:val="000000"/>
        </w:rPr>
      </w:pPr>
      <w:bookmarkStart w:id="155" w:name="n6166"/>
      <w:bookmarkEnd w:id="155"/>
      <w:r>
        <w:rPr>
          <w:color w:val="000000"/>
        </w:rPr>
        <w:t xml:space="preserve">3. Обов’язковість судового рішення не позбавляє осіб, які </w:t>
      </w:r>
      <w:r>
        <w:rPr>
          <w:color w:val="000000"/>
        </w:rPr>
        <w:t>не брали участі у справі, можливості звернутися до суду, якщо ухваленим судовим рішенням вирішено питання про їхні права, свободи чи інтереси.</w:t>
      </w:r>
    </w:p>
    <w:p w:rsidR="00000000" w:rsidRDefault="00D97886">
      <w:pPr>
        <w:pStyle w:val="rvps7"/>
        <w:divId w:val="662390928"/>
        <w:rPr>
          <w:color w:val="000000"/>
        </w:rPr>
      </w:pPr>
      <w:bookmarkStart w:id="156" w:name="n6167"/>
      <w:bookmarkEnd w:id="156"/>
      <w:r>
        <w:rPr>
          <w:rStyle w:val="rvts15"/>
        </w:rPr>
        <w:t>Глава 2. Цивільна юрисдикція</w:t>
      </w:r>
    </w:p>
    <w:p w:rsidR="00000000" w:rsidRDefault="00D97886">
      <w:pPr>
        <w:pStyle w:val="rvps7"/>
        <w:divId w:val="662390928"/>
        <w:rPr>
          <w:color w:val="000000"/>
        </w:rPr>
      </w:pPr>
      <w:bookmarkStart w:id="157" w:name="n6168"/>
      <w:bookmarkEnd w:id="157"/>
      <w:r>
        <w:rPr>
          <w:rStyle w:val="rvts15"/>
        </w:rPr>
        <w:t>§ 1. Предметна та суб’єктна юрисдикція</w:t>
      </w:r>
    </w:p>
    <w:p w:rsidR="00000000" w:rsidRDefault="00D97886">
      <w:pPr>
        <w:pStyle w:val="rvps2"/>
        <w:divId w:val="662390928"/>
        <w:rPr>
          <w:color w:val="000000"/>
        </w:rPr>
      </w:pPr>
      <w:bookmarkStart w:id="158" w:name="n6169"/>
      <w:bookmarkEnd w:id="158"/>
      <w:r>
        <w:rPr>
          <w:rStyle w:val="rvts9"/>
        </w:rPr>
        <w:t>Стаття 19.</w:t>
      </w:r>
      <w:r>
        <w:rPr>
          <w:color w:val="000000"/>
        </w:rPr>
        <w:t xml:space="preserve"> </w:t>
      </w:r>
      <w:r>
        <w:rPr>
          <w:color w:val="000000"/>
        </w:rPr>
        <w:t>Справи, що відносяться до юрисдикції загальних судів</w:t>
      </w:r>
    </w:p>
    <w:p w:rsidR="00000000" w:rsidRDefault="00D97886">
      <w:pPr>
        <w:pStyle w:val="rvps2"/>
        <w:divId w:val="662390928"/>
        <w:rPr>
          <w:color w:val="000000"/>
        </w:rPr>
      </w:pPr>
      <w:bookmarkStart w:id="159" w:name="n6170"/>
      <w:bookmarkEnd w:id="159"/>
      <w:r>
        <w:rPr>
          <w:color w:val="000000"/>
        </w:rPr>
        <w:t>1. Суди розглядають у порядку цивільного судочинства справи, що виникають з цивільних, земельних, трудових, сімейних, житлових та інших правовідносин, крім справ, розгляд яких здійснюється в порядку іншо</w:t>
      </w:r>
      <w:r>
        <w:rPr>
          <w:color w:val="000000"/>
        </w:rPr>
        <w:t>го судочинства.</w:t>
      </w:r>
    </w:p>
    <w:p w:rsidR="00000000" w:rsidRDefault="00D97886">
      <w:pPr>
        <w:pStyle w:val="rvps2"/>
        <w:divId w:val="662390928"/>
        <w:rPr>
          <w:color w:val="000000"/>
        </w:rPr>
      </w:pPr>
      <w:bookmarkStart w:id="160" w:name="n6171"/>
      <w:bookmarkEnd w:id="160"/>
      <w:r>
        <w:rPr>
          <w:color w:val="000000"/>
        </w:rPr>
        <w:t>Суди розглядають у порядку цивільного судочинства також вимоги щодо реєстрації майна та майнових прав, інших реєстраційних дій, якщо такі вимоги є похідними від спору щодо такого майна або майнових прав, якщо цей спір підлягає розгляду в мі</w:t>
      </w:r>
      <w:r>
        <w:rPr>
          <w:color w:val="000000"/>
        </w:rPr>
        <w:t>сцевому загальному суді і переданий на його розгляд з такими вимогами.</w:t>
      </w:r>
    </w:p>
    <w:p w:rsidR="00000000" w:rsidRDefault="00D97886">
      <w:pPr>
        <w:pStyle w:val="rvps2"/>
        <w:divId w:val="662390928"/>
        <w:rPr>
          <w:color w:val="000000"/>
        </w:rPr>
      </w:pPr>
      <w:bookmarkStart w:id="161" w:name="n6172"/>
      <w:bookmarkEnd w:id="161"/>
      <w:r>
        <w:rPr>
          <w:color w:val="000000"/>
        </w:rPr>
        <w:t>2. Цивільне судочинство здійснюється за правилами, передбаченими цим Кодексом, у порядку:</w:t>
      </w:r>
    </w:p>
    <w:p w:rsidR="00000000" w:rsidRDefault="00D97886">
      <w:pPr>
        <w:pStyle w:val="rvps2"/>
        <w:divId w:val="662390928"/>
        <w:rPr>
          <w:color w:val="000000"/>
        </w:rPr>
      </w:pPr>
      <w:bookmarkStart w:id="162" w:name="n6173"/>
      <w:bookmarkEnd w:id="162"/>
      <w:r>
        <w:rPr>
          <w:color w:val="000000"/>
        </w:rPr>
        <w:t>1) наказного провадження;</w:t>
      </w:r>
    </w:p>
    <w:p w:rsidR="00000000" w:rsidRDefault="00D97886">
      <w:pPr>
        <w:pStyle w:val="rvps2"/>
        <w:divId w:val="662390928"/>
        <w:rPr>
          <w:color w:val="000000"/>
        </w:rPr>
      </w:pPr>
      <w:bookmarkStart w:id="163" w:name="n6174"/>
      <w:bookmarkEnd w:id="163"/>
      <w:r>
        <w:rPr>
          <w:color w:val="000000"/>
        </w:rPr>
        <w:t>2) позовного провадження (загального або спрощеного);</w:t>
      </w:r>
    </w:p>
    <w:p w:rsidR="00000000" w:rsidRDefault="00D97886">
      <w:pPr>
        <w:pStyle w:val="rvps2"/>
        <w:divId w:val="662390928"/>
        <w:rPr>
          <w:color w:val="000000"/>
        </w:rPr>
      </w:pPr>
      <w:bookmarkStart w:id="164" w:name="n6175"/>
      <w:bookmarkEnd w:id="164"/>
      <w:r>
        <w:rPr>
          <w:color w:val="000000"/>
        </w:rPr>
        <w:t>3) окремого про</w:t>
      </w:r>
      <w:r>
        <w:rPr>
          <w:color w:val="000000"/>
        </w:rPr>
        <w:t>вадження.</w:t>
      </w:r>
    </w:p>
    <w:p w:rsidR="00000000" w:rsidRDefault="00D97886">
      <w:pPr>
        <w:pStyle w:val="rvps2"/>
        <w:divId w:val="662390928"/>
        <w:rPr>
          <w:color w:val="000000"/>
        </w:rPr>
      </w:pPr>
      <w:bookmarkStart w:id="165" w:name="n6176"/>
      <w:bookmarkEnd w:id="165"/>
      <w:r>
        <w:rPr>
          <w:color w:val="000000"/>
        </w:rPr>
        <w:t>3. Наказне провадження призначене для розгляду справ за заявами про стягнення грошових сум незначного розміру, щодо яких відсутній спір або про його наявність заявнику невідомо.</w:t>
      </w:r>
    </w:p>
    <w:p w:rsidR="00000000" w:rsidRDefault="00D97886">
      <w:pPr>
        <w:pStyle w:val="rvps2"/>
        <w:divId w:val="662390928"/>
        <w:rPr>
          <w:color w:val="000000"/>
        </w:rPr>
      </w:pPr>
      <w:bookmarkStart w:id="166" w:name="n6177"/>
      <w:bookmarkEnd w:id="166"/>
      <w:r>
        <w:rPr>
          <w:color w:val="000000"/>
        </w:rPr>
        <w:t xml:space="preserve">4. Спрощене позовне провадження призначене для розгляду малозначних </w:t>
      </w:r>
      <w:r>
        <w:rPr>
          <w:color w:val="000000"/>
        </w:rPr>
        <w:t>справ, справ, що виникають з трудових відносин, справ незначної складності та інших справ, для яких пріоритетним є швидке вирішення справи.</w:t>
      </w:r>
    </w:p>
    <w:p w:rsidR="00000000" w:rsidRDefault="00D97886">
      <w:pPr>
        <w:pStyle w:val="rvps2"/>
        <w:divId w:val="662390928"/>
        <w:rPr>
          <w:color w:val="000000"/>
        </w:rPr>
      </w:pPr>
      <w:bookmarkStart w:id="167" w:name="n6178"/>
      <w:bookmarkEnd w:id="167"/>
      <w:r>
        <w:rPr>
          <w:color w:val="000000"/>
        </w:rPr>
        <w:t>Загальне позовне провадження призначене для розгляду справ, які через складність або інші обставини недоцільно розгл</w:t>
      </w:r>
      <w:r>
        <w:rPr>
          <w:color w:val="000000"/>
        </w:rPr>
        <w:t>ядати у спрощеному позовному провадженні.</w:t>
      </w:r>
    </w:p>
    <w:p w:rsidR="00000000" w:rsidRDefault="00D97886">
      <w:pPr>
        <w:pStyle w:val="rvps2"/>
        <w:divId w:val="662390928"/>
        <w:rPr>
          <w:color w:val="000000"/>
        </w:rPr>
      </w:pPr>
      <w:bookmarkStart w:id="168" w:name="n6179"/>
      <w:bookmarkEnd w:id="168"/>
      <w:r>
        <w:rPr>
          <w:color w:val="000000"/>
        </w:rPr>
        <w:t>5. Умови, за яких суд має право розглядати вимоги про стягнення грошових сум у наказному провадженні, а справи - у загальному або спрощеному позовному провадженні, визначаються цим Кодексом.</w:t>
      </w:r>
    </w:p>
    <w:p w:rsidR="00000000" w:rsidRDefault="00D97886">
      <w:pPr>
        <w:pStyle w:val="rvps2"/>
        <w:divId w:val="662390928"/>
        <w:rPr>
          <w:color w:val="000000"/>
        </w:rPr>
      </w:pPr>
      <w:bookmarkStart w:id="169" w:name="n6180"/>
      <w:bookmarkEnd w:id="169"/>
      <w:r>
        <w:rPr>
          <w:color w:val="000000"/>
        </w:rPr>
        <w:t>6. Для цілей цього Коде</w:t>
      </w:r>
      <w:r>
        <w:rPr>
          <w:color w:val="000000"/>
        </w:rPr>
        <w:t>ксу малозначними справами є:</w:t>
      </w:r>
    </w:p>
    <w:p w:rsidR="00000000" w:rsidRDefault="00D97886">
      <w:pPr>
        <w:pStyle w:val="rvps2"/>
        <w:divId w:val="662390928"/>
        <w:rPr>
          <w:color w:val="000000"/>
        </w:rPr>
      </w:pPr>
      <w:bookmarkStart w:id="170" w:name="n6181"/>
      <w:bookmarkEnd w:id="170"/>
      <w:r>
        <w:rPr>
          <w:color w:val="000000"/>
        </w:rPr>
        <w:t>1) справи, у яких ціна позову не перевищує ста розмірів прожиткового мінімуму для працездатних осіб;</w:t>
      </w:r>
    </w:p>
    <w:p w:rsidR="00000000" w:rsidRDefault="00D97886">
      <w:pPr>
        <w:pStyle w:val="rvps2"/>
        <w:divId w:val="662390928"/>
        <w:rPr>
          <w:color w:val="000000"/>
        </w:rPr>
      </w:pPr>
      <w:bookmarkStart w:id="171" w:name="n6182"/>
      <w:bookmarkEnd w:id="171"/>
      <w:r>
        <w:rPr>
          <w:color w:val="000000"/>
        </w:rPr>
        <w:t>2) справи незначної складності, визнані судом малозначними, крім справ, які підлягають розгляду лише за правилами загального п</w:t>
      </w:r>
      <w:r>
        <w:rPr>
          <w:color w:val="000000"/>
        </w:rPr>
        <w:t>озовного провадження, та справ, ціна позову в яких перевищує п’ятсот розмірів прожиткового мінімуму для працездатних осіб.</w:t>
      </w:r>
    </w:p>
    <w:p w:rsidR="00000000" w:rsidRDefault="00D97886">
      <w:pPr>
        <w:pStyle w:val="rvps2"/>
        <w:divId w:val="662390928"/>
        <w:rPr>
          <w:color w:val="000000"/>
        </w:rPr>
      </w:pPr>
      <w:bookmarkStart w:id="172" w:name="n6183"/>
      <w:bookmarkEnd w:id="172"/>
      <w:r>
        <w:rPr>
          <w:color w:val="000000"/>
        </w:rPr>
        <w:t>7. Окреме провадження призначене для розгляду справ про підтвердження наявності або відсутності юридичних фактів, що мають значення д</w:t>
      </w:r>
      <w:r>
        <w:rPr>
          <w:color w:val="000000"/>
        </w:rPr>
        <w:t>ля охорони прав та інтересів особи або створення умов для здійснення нею особистих немайнових чи майнових прав або підтвердження наявності чи відсутності неоспорюваних прав.</w:t>
      </w:r>
    </w:p>
    <w:p w:rsidR="00000000" w:rsidRDefault="00D97886">
      <w:pPr>
        <w:pStyle w:val="rvps2"/>
        <w:divId w:val="662390928"/>
        <w:rPr>
          <w:color w:val="000000"/>
        </w:rPr>
      </w:pPr>
      <w:bookmarkStart w:id="173" w:name="n6184"/>
      <w:bookmarkEnd w:id="173"/>
      <w:r>
        <w:rPr>
          <w:color w:val="000000"/>
        </w:rPr>
        <w:t>8. Суди розглядають справи про оскарження рішень третейських судів, про видачу вик</w:t>
      </w:r>
      <w:r>
        <w:rPr>
          <w:color w:val="000000"/>
        </w:rPr>
        <w:t>онавчих листів на примусове виконання рішень третейських судів, про оспорювання рішень міжнародного комерційного арбітражу, а також про визнання та надання дозволу на виконання рішень міжнародного комерційного арбітражу, іноземного суду.</w:t>
      </w:r>
    </w:p>
    <w:p w:rsidR="00000000" w:rsidRDefault="00D97886">
      <w:pPr>
        <w:pStyle w:val="rvps2"/>
        <w:divId w:val="662390928"/>
        <w:rPr>
          <w:color w:val="000000"/>
        </w:rPr>
      </w:pPr>
      <w:bookmarkStart w:id="174" w:name="n6185"/>
      <w:bookmarkEnd w:id="174"/>
      <w:r>
        <w:rPr>
          <w:color w:val="000000"/>
        </w:rPr>
        <w:t>9. Для цілей цього</w:t>
      </w:r>
      <w:r>
        <w:rPr>
          <w:color w:val="000000"/>
        </w:rPr>
        <w:t xml:space="preserve"> Кодексу розмір прожиткового мінімуму для працездатних осіб вираховується станом на 1 січня календарного року, в якому подається відповідна заява або скарга, вчиняється процесуальна дія чи ухвалюється судове рішення.</w:t>
      </w:r>
    </w:p>
    <w:p w:rsidR="00000000" w:rsidRDefault="00D97886">
      <w:pPr>
        <w:pStyle w:val="rvps2"/>
        <w:divId w:val="662390928"/>
        <w:rPr>
          <w:color w:val="000000"/>
        </w:rPr>
      </w:pPr>
      <w:bookmarkStart w:id="175" w:name="n6186"/>
      <w:bookmarkEnd w:id="175"/>
      <w:r>
        <w:rPr>
          <w:rStyle w:val="rvts9"/>
        </w:rPr>
        <w:t xml:space="preserve">Стаття 20. </w:t>
      </w:r>
      <w:r>
        <w:rPr>
          <w:color w:val="000000"/>
        </w:rPr>
        <w:t>Розгляд кількох пов’язаних м</w:t>
      </w:r>
      <w:r>
        <w:rPr>
          <w:color w:val="000000"/>
        </w:rPr>
        <w:t>іж собою вимог</w:t>
      </w:r>
    </w:p>
    <w:p w:rsidR="00000000" w:rsidRDefault="00D97886">
      <w:pPr>
        <w:pStyle w:val="rvps2"/>
        <w:divId w:val="662390928"/>
        <w:rPr>
          <w:color w:val="000000"/>
        </w:rPr>
      </w:pPr>
      <w:bookmarkStart w:id="176" w:name="n6187"/>
      <w:bookmarkEnd w:id="176"/>
      <w:r>
        <w:rPr>
          <w:color w:val="000000"/>
        </w:rPr>
        <w:t>1. Не допускається об’єднання в одне провадження вимог, які підлягають розгляду за правилами різних видів судочинства, якщо інше не встановлено законом.</w:t>
      </w:r>
    </w:p>
    <w:p w:rsidR="00000000" w:rsidRDefault="00D97886">
      <w:pPr>
        <w:pStyle w:val="rvps2"/>
        <w:divId w:val="662390928"/>
        <w:rPr>
          <w:color w:val="000000"/>
        </w:rPr>
      </w:pPr>
      <w:bookmarkStart w:id="177" w:name="n6188"/>
      <w:bookmarkEnd w:id="177"/>
      <w:r>
        <w:rPr>
          <w:rStyle w:val="rvts9"/>
        </w:rPr>
        <w:t xml:space="preserve">Стаття 21. </w:t>
      </w:r>
      <w:r>
        <w:rPr>
          <w:color w:val="000000"/>
        </w:rPr>
        <w:t>Право сторін на передачу спору на розгляд третейського суду</w:t>
      </w:r>
    </w:p>
    <w:p w:rsidR="00000000" w:rsidRDefault="00D97886">
      <w:pPr>
        <w:pStyle w:val="rvps2"/>
        <w:divId w:val="662390928"/>
        <w:rPr>
          <w:color w:val="000000"/>
        </w:rPr>
      </w:pPr>
      <w:bookmarkStart w:id="178" w:name="n6189"/>
      <w:bookmarkEnd w:id="178"/>
      <w:r>
        <w:rPr>
          <w:color w:val="000000"/>
        </w:rPr>
        <w:t xml:space="preserve">1. Сторони мають </w:t>
      </w:r>
      <w:r>
        <w:rPr>
          <w:color w:val="000000"/>
        </w:rPr>
        <w:t>право передати спір на розгляд третейського суду, крім випадків, встановлених законом.</w:t>
      </w:r>
    </w:p>
    <w:p w:rsidR="00000000" w:rsidRDefault="00D97886">
      <w:pPr>
        <w:pStyle w:val="rvps2"/>
        <w:divId w:val="662390928"/>
        <w:rPr>
          <w:color w:val="000000"/>
        </w:rPr>
      </w:pPr>
      <w:bookmarkStart w:id="179" w:name="n6190"/>
      <w:bookmarkEnd w:id="179"/>
      <w:r>
        <w:rPr>
          <w:color w:val="000000"/>
        </w:rPr>
        <w:t>2. Будь-які неточності в тексті угоди про передачу спору на вирішення до третейського суду та (або) сумніви щодо її дійсності, чинності та виконуваності повинні тлумачит</w:t>
      </w:r>
      <w:r>
        <w:rPr>
          <w:color w:val="000000"/>
        </w:rPr>
        <w:t>ися судом на користь її дійсності, чинності та виконуваності.</w:t>
      </w:r>
    </w:p>
    <w:p w:rsidR="00000000" w:rsidRDefault="00D97886">
      <w:pPr>
        <w:pStyle w:val="rvps2"/>
        <w:divId w:val="662390928"/>
        <w:rPr>
          <w:color w:val="000000"/>
        </w:rPr>
      </w:pPr>
      <w:bookmarkStart w:id="180" w:name="n6191"/>
      <w:bookmarkEnd w:id="180"/>
      <w:r>
        <w:rPr>
          <w:color w:val="000000"/>
        </w:rPr>
        <w:t>3. Рішення третейського суду може бути оскаржено в порядку, передбаченому цим Кодексом.</w:t>
      </w:r>
    </w:p>
    <w:p w:rsidR="00000000" w:rsidRDefault="00D97886">
      <w:pPr>
        <w:pStyle w:val="rvps2"/>
        <w:divId w:val="662390928"/>
        <w:rPr>
          <w:color w:val="000000"/>
        </w:rPr>
      </w:pPr>
      <w:bookmarkStart w:id="181" w:name="n6192"/>
      <w:bookmarkEnd w:id="181"/>
      <w:r>
        <w:rPr>
          <w:rStyle w:val="rvts9"/>
        </w:rPr>
        <w:t xml:space="preserve">Стаття 22. </w:t>
      </w:r>
      <w:r>
        <w:rPr>
          <w:color w:val="000000"/>
        </w:rPr>
        <w:t>Право сторін на передачу спору на розгляд іноземного суду</w:t>
      </w:r>
    </w:p>
    <w:p w:rsidR="00000000" w:rsidRDefault="00D97886">
      <w:pPr>
        <w:pStyle w:val="rvps2"/>
        <w:divId w:val="662390928"/>
        <w:rPr>
          <w:color w:val="000000"/>
        </w:rPr>
      </w:pPr>
      <w:bookmarkStart w:id="182" w:name="n6193"/>
      <w:bookmarkEnd w:id="182"/>
      <w:r>
        <w:rPr>
          <w:color w:val="000000"/>
        </w:rPr>
        <w:t>1. У випадках, встановлених законом а</w:t>
      </w:r>
      <w:r>
        <w:rPr>
          <w:color w:val="000000"/>
        </w:rPr>
        <w:t>бо міжнародним договором, згода на обов’язковість якого надана Верховною Радою України, спір, який відноситься до юрисдикції загального суду, може бути переданий за угодою сторін на вирішення суду іншої держави.</w:t>
      </w:r>
    </w:p>
    <w:p w:rsidR="00000000" w:rsidRDefault="00D97886">
      <w:pPr>
        <w:pStyle w:val="rvps7"/>
        <w:divId w:val="662390928"/>
        <w:rPr>
          <w:color w:val="000000"/>
        </w:rPr>
      </w:pPr>
      <w:bookmarkStart w:id="183" w:name="n6194"/>
      <w:bookmarkEnd w:id="183"/>
      <w:r>
        <w:rPr>
          <w:rStyle w:val="rvts15"/>
        </w:rPr>
        <w:t>§ 2. Інстанційна юрисдикція</w:t>
      </w:r>
    </w:p>
    <w:p w:rsidR="00000000" w:rsidRDefault="00D97886">
      <w:pPr>
        <w:pStyle w:val="rvps2"/>
        <w:divId w:val="662390928"/>
        <w:rPr>
          <w:color w:val="000000"/>
        </w:rPr>
      </w:pPr>
      <w:bookmarkStart w:id="184" w:name="n6195"/>
      <w:bookmarkEnd w:id="184"/>
      <w:r>
        <w:rPr>
          <w:rStyle w:val="rvts9"/>
        </w:rPr>
        <w:t xml:space="preserve">Стаття 23. </w:t>
      </w:r>
      <w:r>
        <w:rPr>
          <w:color w:val="000000"/>
        </w:rPr>
        <w:t>Суд п</w:t>
      </w:r>
      <w:r>
        <w:rPr>
          <w:color w:val="000000"/>
        </w:rPr>
        <w:t>ершої інстанції</w:t>
      </w:r>
    </w:p>
    <w:p w:rsidR="00000000" w:rsidRDefault="00D97886">
      <w:pPr>
        <w:pStyle w:val="rvps2"/>
        <w:divId w:val="662390928"/>
        <w:rPr>
          <w:color w:val="000000"/>
        </w:rPr>
      </w:pPr>
      <w:bookmarkStart w:id="185" w:name="n6196"/>
      <w:bookmarkEnd w:id="185"/>
      <w:r>
        <w:rPr>
          <w:color w:val="000000"/>
        </w:rPr>
        <w:t>1. Усі справи, що підлягають вирішенню в порядку цивільного судочинства, розглядаються місцевими загальними судами як судами першої інстанції, крім справ, визначених частинами другою та третьою цієї статті.</w:t>
      </w:r>
    </w:p>
    <w:p w:rsidR="00000000" w:rsidRDefault="00D97886">
      <w:pPr>
        <w:pStyle w:val="rvps2"/>
        <w:divId w:val="662390928"/>
        <w:rPr>
          <w:color w:val="000000"/>
        </w:rPr>
      </w:pPr>
      <w:bookmarkStart w:id="186" w:name="n6197"/>
      <w:bookmarkEnd w:id="186"/>
      <w:r>
        <w:rPr>
          <w:color w:val="000000"/>
        </w:rPr>
        <w:t xml:space="preserve">2. Справи щодо оскарження рішень </w:t>
      </w:r>
      <w:r>
        <w:rPr>
          <w:color w:val="000000"/>
        </w:rPr>
        <w:t xml:space="preserve">третейських судів, оспорювання рішень міжнародних комерційних арбітражів, про видачу виконавчих листів на примусове виконання рішень третейських судів розглядаються апеляційними судами як судами першої інстанції за місцем розгляду справи третейським судом </w:t>
      </w:r>
      <w:r>
        <w:rPr>
          <w:color w:val="000000"/>
        </w:rPr>
        <w:t>(за місцезнаходженням арбітражу).</w:t>
      </w:r>
    </w:p>
    <w:p w:rsidR="00000000" w:rsidRDefault="00D97886">
      <w:pPr>
        <w:pStyle w:val="rvps2"/>
        <w:divId w:val="662390928"/>
        <w:rPr>
          <w:color w:val="000000"/>
        </w:rPr>
      </w:pPr>
      <w:bookmarkStart w:id="187" w:name="n6198"/>
      <w:bookmarkEnd w:id="187"/>
      <w:r>
        <w:rPr>
          <w:color w:val="000000"/>
        </w:rPr>
        <w:t>3. Справи щодо визнання та надання дозволу на виконання рішень міжнародного комерційного арбітражу розглядаються:</w:t>
      </w:r>
    </w:p>
    <w:p w:rsidR="00000000" w:rsidRDefault="00D97886">
      <w:pPr>
        <w:pStyle w:val="rvps2"/>
        <w:divId w:val="662390928"/>
        <w:rPr>
          <w:color w:val="000000"/>
        </w:rPr>
      </w:pPr>
      <w:bookmarkStart w:id="188" w:name="n6199"/>
      <w:bookmarkEnd w:id="188"/>
      <w:r>
        <w:rPr>
          <w:color w:val="000000"/>
        </w:rPr>
        <w:t>1) якщо місце арбітражу знаходиться на території України - апеляційними загальними судами за місцезнаходженням арбітражу;</w:t>
      </w:r>
    </w:p>
    <w:p w:rsidR="00000000" w:rsidRDefault="00D97886">
      <w:pPr>
        <w:pStyle w:val="rvps2"/>
        <w:divId w:val="662390928"/>
        <w:rPr>
          <w:color w:val="000000"/>
        </w:rPr>
      </w:pPr>
      <w:bookmarkStart w:id="189" w:name="n6200"/>
      <w:bookmarkEnd w:id="189"/>
      <w:r>
        <w:rPr>
          <w:color w:val="000000"/>
        </w:rPr>
        <w:t>2) якщо місце арбітражу знаходиться поза межами України - апеляційним загальним судом, юрисдикція якого поширюється на місто Київ.</w:t>
      </w:r>
    </w:p>
    <w:p w:rsidR="00000000" w:rsidRDefault="00D97886">
      <w:pPr>
        <w:pStyle w:val="rvps2"/>
        <w:divId w:val="662390928"/>
        <w:rPr>
          <w:color w:val="000000"/>
        </w:rPr>
      </w:pPr>
      <w:bookmarkStart w:id="190" w:name="n6201"/>
      <w:bookmarkEnd w:id="190"/>
      <w:r>
        <w:rPr>
          <w:rStyle w:val="rvts9"/>
        </w:rPr>
        <w:t>Ста</w:t>
      </w:r>
      <w:r>
        <w:rPr>
          <w:rStyle w:val="rvts9"/>
        </w:rPr>
        <w:t xml:space="preserve">ття 24. </w:t>
      </w:r>
      <w:r>
        <w:rPr>
          <w:color w:val="000000"/>
        </w:rPr>
        <w:t>Суд апеляційної інстанції</w:t>
      </w:r>
    </w:p>
    <w:p w:rsidR="00000000" w:rsidRDefault="00D97886">
      <w:pPr>
        <w:pStyle w:val="rvps2"/>
        <w:divId w:val="662390928"/>
        <w:rPr>
          <w:color w:val="000000"/>
        </w:rPr>
      </w:pPr>
      <w:bookmarkStart w:id="191" w:name="n6202"/>
      <w:bookmarkEnd w:id="191"/>
      <w:r>
        <w:rPr>
          <w:color w:val="000000"/>
        </w:rPr>
        <w:t>1. Апеляційні суди переглядають в апеляційному порядку судові рішення місцевих судів, які знаходяться у межах відповідного апеляційного округу (території, на яку поширюються повноваження відповідного апеляційного суду).</w:t>
      </w:r>
    </w:p>
    <w:p w:rsidR="00000000" w:rsidRDefault="00D97886">
      <w:pPr>
        <w:pStyle w:val="rvps2"/>
        <w:divId w:val="662390928"/>
        <w:rPr>
          <w:color w:val="000000"/>
        </w:rPr>
      </w:pPr>
      <w:bookmarkStart w:id="192" w:name="n6203"/>
      <w:bookmarkEnd w:id="192"/>
      <w:r>
        <w:rPr>
          <w:color w:val="000000"/>
        </w:rPr>
        <w:t>2.</w:t>
      </w:r>
      <w:r>
        <w:rPr>
          <w:color w:val="000000"/>
        </w:rPr>
        <w:t xml:space="preserve"> Верховний Суд переглядає в апеляційному порядку судові рішення апеляційних судів, ухвалені ними як судами першої інстанції.</w:t>
      </w:r>
    </w:p>
    <w:p w:rsidR="00000000" w:rsidRDefault="00D97886">
      <w:pPr>
        <w:pStyle w:val="rvps2"/>
        <w:divId w:val="662390928"/>
        <w:rPr>
          <w:color w:val="000000"/>
        </w:rPr>
      </w:pPr>
      <w:bookmarkStart w:id="193" w:name="n6204"/>
      <w:bookmarkEnd w:id="193"/>
      <w:r>
        <w:rPr>
          <w:rStyle w:val="rvts9"/>
        </w:rPr>
        <w:t xml:space="preserve">Стаття 25. </w:t>
      </w:r>
      <w:r>
        <w:rPr>
          <w:color w:val="000000"/>
        </w:rPr>
        <w:t>Суд касаційної інстанції</w:t>
      </w:r>
    </w:p>
    <w:p w:rsidR="00000000" w:rsidRDefault="00D97886">
      <w:pPr>
        <w:pStyle w:val="rvps2"/>
        <w:divId w:val="662390928"/>
        <w:rPr>
          <w:color w:val="000000"/>
        </w:rPr>
      </w:pPr>
      <w:bookmarkStart w:id="194" w:name="n6205"/>
      <w:bookmarkEnd w:id="194"/>
      <w:r>
        <w:rPr>
          <w:color w:val="000000"/>
        </w:rPr>
        <w:t>1. Верховний Суд переглядає у касаційному порядку судові рішення, ухвалені судами першої та апе</w:t>
      </w:r>
      <w:r>
        <w:rPr>
          <w:color w:val="000000"/>
        </w:rPr>
        <w:t>ляційної інстанцій.</w:t>
      </w:r>
    </w:p>
    <w:p w:rsidR="00000000" w:rsidRDefault="00D97886">
      <w:pPr>
        <w:pStyle w:val="rvps7"/>
        <w:divId w:val="662390928"/>
        <w:rPr>
          <w:color w:val="000000"/>
        </w:rPr>
      </w:pPr>
      <w:bookmarkStart w:id="195" w:name="n6206"/>
      <w:bookmarkEnd w:id="195"/>
      <w:r>
        <w:rPr>
          <w:rStyle w:val="rvts15"/>
        </w:rPr>
        <w:t>§ 3. Територіальна юрисдикція (підсудність)</w:t>
      </w:r>
    </w:p>
    <w:p w:rsidR="00000000" w:rsidRDefault="00D97886">
      <w:pPr>
        <w:pStyle w:val="rvps2"/>
        <w:divId w:val="662390928"/>
        <w:rPr>
          <w:color w:val="000000"/>
        </w:rPr>
      </w:pPr>
      <w:bookmarkStart w:id="196" w:name="n6207"/>
      <w:bookmarkEnd w:id="196"/>
      <w:r>
        <w:rPr>
          <w:rStyle w:val="rvts9"/>
        </w:rPr>
        <w:t xml:space="preserve">Стаття 26. </w:t>
      </w:r>
      <w:r>
        <w:rPr>
          <w:color w:val="000000"/>
        </w:rPr>
        <w:t>Підсудність справ, у яких однією зі сторін є суд або суддя</w:t>
      </w:r>
    </w:p>
    <w:p w:rsidR="00000000" w:rsidRDefault="00D97886">
      <w:pPr>
        <w:pStyle w:val="rvps2"/>
        <w:divId w:val="662390928"/>
        <w:rPr>
          <w:color w:val="000000"/>
        </w:rPr>
      </w:pPr>
      <w:bookmarkStart w:id="197" w:name="n6208"/>
      <w:bookmarkEnd w:id="197"/>
      <w:r>
        <w:rPr>
          <w:color w:val="000000"/>
        </w:rPr>
        <w:t>1. Підсудність справи, у якій однією зі сторін є суд або суддя суду, до підсудності якого віднесена ця справа за загальним</w:t>
      </w:r>
      <w:r>
        <w:rPr>
          <w:color w:val="000000"/>
        </w:rPr>
        <w:t>и правилами, визначається ухвалою суду вищої інстанції, постановленою без повідомлення сторін.</w:t>
      </w:r>
    </w:p>
    <w:p w:rsidR="00000000" w:rsidRDefault="00D97886">
      <w:pPr>
        <w:pStyle w:val="rvps2"/>
        <w:divId w:val="662390928"/>
        <w:rPr>
          <w:color w:val="000000"/>
        </w:rPr>
      </w:pPr>
      <w:bookmarkStart w:id="198" w:name="n6209"/>
      <w:bookmarkEnd w:id="198"/>
      <w:r>
        <w:rPr>
          <w:color w:val="000000"/>
        </w:rPr>
        <w:t>2. Підсудність справ, у яких однією зі сторін є Верховний Суд або суддя цього суду, визначається за загальними правилами підсудності.</w:t>
      </w:r>
    </w:p>
    <w:p w:rsidR="00000000" w:rsidRDefault="00D97886">
      <w:pPr>
        <w:pStyle w:val="rvps2"/>
        <w:divId w:val="662390928"/>
        <w:rPr>
          <w:color w:val="000000"/>
        </w:rPr>
      </w:pPr>
      <w:bookmarkStart w:id="199" w:name="n6210"/>
      <w:bookmarkEnd w:id="199"/>
      <w:r>
        <w:rPr>
          <w:rStyle w:val="rvts9"/>
        </w:rPr>
        <w:t xml:space="preserve">Стаття 27. </w:t>
      </w:r>
      <w:r>
        <w:rPr>
          <w:color w:val="000000"/>
        </w:rPr>
        <w:t>Підсудність спра</w:t>
      </w:r>
      <w:r>
        <w:rPr>
          <w:color w:val="000000"/>
        </w:rPr>
        <w:t>в за місцем проживання або місцезнаходженням відповідача</w:t>
      </w:r>
    </w:p>
    <w:p w:rsidR="00000000" w:rsidRDefault="00D97886">
      <w:pPr>
        <w:pStyle w:val="rvps2"/>
        <w:divId w:val="662390928"/>
        <w:rPr>
          <w:color w:val="000000"/>
        </w:rPr>
      </w:pPr>
      <w:bookmarkStart w:id="200" w:name="n6211"/>
      <w:bookmarkEnd w:id="200"/>
      <w:r>
        <w:rPr>
          <w:color w:val="000000"/>
        </w:rPr>
        <w:t>1. Позови до фізичної особи пред’являються в суд за зареєстрованим у встановленому законом порядку місцем її проживання або перебування, якщо інше не передбачено законом.</w:t>
      </w:r>
    </w:p>
    <w:p w:rsidR="00000000" w:rsidRDefault="00D97886">
      <w:pPr>
        <w:pStyle w:val="rvps2"/>
        <w:divId w:val="662390928"/>
        <w:rPr>
          <w:color w:val="000000"/>
        </w:rPr>
      </w:pPr>
      <w:bookmarkStart w:id="201" w:name="n6212"/>
      <w:bookmarkEnd w:id="201"/>
      <w:r>
        <w:rPr>
          <w:color w:val="000000"/>
        </w:rPr>
        <w:t xml:space="preserve">2. Позови до юридичних осіб </w:t>
      </w:r>
      <w:r>
        <w:rPr>
          <w:color w:val="000000"/>
        </w:rPr>
        <w:t>пред’являються в суд за їхнім місцезнаходженням згідно з Єдиним державним реєстром юридичних осіб, фізичних осіб - підприємців та громадських формувань.</w:t>
      </w:r>
    </w:p>
    <w:p w:rsidR="00000000" w:rsidRDefault="00D97886">
      <w:pPr>
        <w:pStyle w:val="rvps2"/>
        <w:divId w:val="662390928"/>
        <w:rPr>
          <w:color w:val="000000"/>
        </w:rPr>
      </w:pPr>
      <w:bookmarkStart w:id="202" w:name="n6213"/>
      <w:bookmarkEnd w:id="202"/>
      <w:r>
        <w:rPr>
          <w:rStyle w:val="rvts9"/>
        </w:rPr>
        <w:t xml:space="preserve">Стаття 28. </w:t>
      </w:r>
      <w:r>
        <w:rPr>
          <w:color w:val="000000"/>
        </w:rPr>
        <w:t>Підсудність справ за вибором позивача</w:t>
      </w:r>
    </w:p>
    <w:p w:rsidR="00000000" w:rsidRDefault="00D97886">
      <w:pPr>
        <w:pStyle w:val="rvps2"/>
        <w:divId w:val="662390928"/>
        <w:rPr>
          <w:color w:val="000000"/>
        </w:rPr>
      </w:pPr>
      <w:bookmarkStart w:id="203" w:name="n6214"/>
      <w:bookmarkEnd w:id="203"/>
      <w:r>
        <w:rPr>
          <w:color w:val="000000"/>
        </w:rPr>
        <w:t>1. Позови про стягнення аліментів, оплату додаткових в</w:t>
      </w:r>
      <w:r>
        <w:rPr>
          <w:color w:val="000000"/>
        </w:rPr>
        <w:t>итрат на дитину, індексацію аліментів, зміну способу їх стягнення, про визнання батьківства відповідача, позови, що виникають з трудових правовідносин, можуть пред’являтися також за зареєстрованим місцем проживання чи перебування позивача.</w:t>
      </w:r>
    </w:p>
    <w:p w:rsidR="00000000" w:rsidRDefault="00D97886">
      <w:pPr>
        <w:pStyle w:val="rvps2"/>
        <w:divId w:val="662390928"/>
        <w:rPr>
          <w:color w:val="000000"/>
        </w:rPr>
      </w:pPr>
      <w:bookmarkStart w:id="204" w:name="n6215"/>
      <w:bookmarkEnd w:id="204"/>
      <w:r>
        <w:rPr>
          <w:color w:val="000000"/>
        </w:rPr>
        <w:t>2. Позови про ро</w:t>
      </w:r>
      <w:r>
        <w:rPr>
          <w:color w:val="000000"/>
        </w:rPr>
        <w:t>зірвання шлюбу можуть пред’являтися за зареєстрованим місцем проживання чи перебування позивача також у разі, якщо на його утриманні є малолітні або неповнолітні діти або якщо він не може за станом здоров’я чи з інших поважних причин виїхати до місця прожи</w:t>
      </w:r>
      <w:r>
        <w:rPr>
          <w:color w:val="000000"/>
        </w:rPr>
        <w:t>вання відповідача. За домовленістю подружжя справа може розглядатися за зареєстрованим місцем проживання чи перебування будь-кого з них.</w:t>
      </w:r>
    </w:p>
    <w:p w:rsidR="00000000" w:rsidRDefault="00D97886">
      <w:pPr>
        <w:pStyle w:val="rvps2"/>
        <w:divId w:val="662390928"/>
        <w:rPr>
          <w:color w:val="000000"/>
        </w:rPr>
      </w:pPr>
      <w:bookmarkStart w:id="205" w:name="n6216"/>
      <w:bookmarkEnd w:id="205"/>
      <w:r>
        <w:rPr>
          <w:color w:val="000000"/>
        </w:rPr>
        <w:t>3. Позови про відшкодування шкоди, заподіяної каліцтвом, іншим ушкодженням здоров’я або смертю фізичної особи, чи шкоди</w:t>
      </w:r>
      <w:r>
        <w:rPr>
          <w:color w:val="000000"/>
        </w:rPr>
        <w:t>, заподіяної внаслідок вчинення злочину, можуть пред’являтися також за зареєстрованим місцем проживання чи перебування позивача або за місцем заподіяння шкоди.</w:t>
      </w:r>
    </w:p>
    <w:p w:rsidR="00000000" w:rsidRDefault="00D97886">
      <w:pPr>
        <w:pStyle w:val="rvps2"/>
        <w:divId w:val="662390928"/>
        <w:rPr>
          <w:color w:val="000000"/>
        </w:rPr>
      </w:pPr>
      <w:bookmarkStart w:id="206" w:name="n6217"/>
      <w:bookmarkEnd w:id="206"/>
      <w:r>
        <w:rPr>
          <w:color w:val="000000"/>
        </w:rPr>
        <w:t>4. Позови, пов’язані з відшкодуванням шкоди, заподіяної особі незаконними рішеннями, діями чи бе</w:t>
      </w:r>
      <w:r>
        <w:rPr>
          <w:color w:val="000000"/>
        </w:rPr>
        <w:t>здіяльністю органу, що здійснює оперативно-розшукову діяльність, досудове розслідування, прокуратури або суду, можуть пред’являтися також за зареєстрованим місцем проживання чи перебування позивача.</w:t>
      </w:r>
    </w:p>
    <w:p w:rsidR="00000000" w:rsidRDefault="00D97886">
      <w:pPr>
        <w:pStyle w:val="rvps2"/>
        <w:divId w:val="662390928"/>
        <w:rPr>
          <w:color w:val="000000"/>
        </w:rPr>
      </w:pPr>
      <w:bookmarkStart w:id="207" w:name="n6218"/>
      <w:bookmarkEnd w:id="207"/>
      <w:r>
        <w:rPr>
          <w:color w:val="000000"/>
        </w:rPr>
        <w:t>5. Позови про захист прав споживачів можуть пред’являтися</w:t>
      </w:r>
      <w:r>
        <w:rPr>
          <w:color w:val="000000"/>
        </w:rPr>
        <w:t xml:space="preserve"> також за зареєстрованим місцем проживання чи перебування споживача або за місцем заподіяння шкоди чи виконання договору.</w:t>
      </w:r>
    </w:p>
    <w:p w:rsidR="00000000" w:rsidRDefault="00D97886">
      <w:pPr>
        <w:pStyle w:val="rvps2"/>
        <w:divId w:val="662390928"/>
        <w:rPr>
          <w:color w:val="000000"/>
        </w:rPr>
      </w:pPr>
      <w:bookmarkStart w:id="208" w:name="n6219"/>
      <w:bookmarkEnd w:id="208"/>
      <w:r>
        <w:rPr>
          <w:color w:val="000000"/>
        </w:rPr>
        <w:t>6. Позови про відшкодування шкоди, заподіяної майну фізичних або юридичних осіб, можуть пред’являтися також за місцем заподіяння шкоди</w:t>
      </w:r>
      <w:r>
        <w:rPr>
          <w:color w:val="000000"/>
        </w:rPr>
        <w:t>.</w:t>
      </w:r>
    </w:p>
    <w:p w:rsidR="00000000" w:rsidRDefault="00D97886">
      <w:pPr>
        <w:pStyle w:val="rvps2"/>
        <w:divId w:val="662390928"/>
        <w:rPr>
          <w:color w:val="000000"/>
        </w:rPr>
      </w:pPr>
      <w:bookmarkStart w:id="209" w:name="n6220"/>
      <w:bookmarkEnd w:id="209"/>
      <w:r>
        <w:rPr>
          <w:color w:val="000000"/>
        </w:rPr>
        <w:t>7. Позови, що виникають із діяльності філії або представництва юридичної особи, можуть пред’являтися також за їх місцезнаходженням.</w:t>
      </w:r>
    </w:p>
    <w:p w:rsidR="00000000" w:rsidRDefault="00D97886">
      <w:pPr>
        <w:pStyle w:val="rvps2"/>
        <w:divId w:val="662390928"/>
        <w:rPr>
          <w:color w:val="000000"/>
        </w:rPr>
      </w:pPr>
      <w:bookmarkStart w:id="210" w:name="n6221"/>
      <w:bookmarkEnd w:id="210"/>
      <w:r>
        <w:rPr>
          <w:color w:val="000000"/>
        </w:rPr>
        <w:t>8. Позови, що виникають із договорів, у яких зазначено місце виконання або виконувати які через їх особливість можна тільк</w:t>
      </w:r>
      <w:r>
        <w:rPr>
          <w:color w:val="000000"/>
        </w:rPr>
        <w:t>и в певному місці, можуть пред’являтися також за місцем виконання цих договорів.</w:t>
      </w:r>
    </w:p>
    <w:p w:rsidR="00000000" w:rsidRDefault="00D97886">
      <w:pPr>
        <w:pStyle w:val="rvps2"/>
        <w:divId w:val="662390928"/>
        <w:rPr>
          <w:color w:val="000000"/>
        </w:rPr>
      </w:pPr>
      <w:bookmarkStart w:id="211" w:name="n6222"/>
      <w:bookmarkEnd w:id="211"/>
      <w:r>
        <w:rPr>
          <w:color w:val="000000"/>
        </w:rPr>
        <w:t>9. Позови до відповідача, місце реєстрації проживання або перебування якого невідоме, пред’являються за місцезнаходженням майна відповідача чи за останнім відомим зареєстрован</w:t>
      </w:r>
      <w:r>
        <w:rPr>
          <w:color w:val="000000"/>
        </w:rPr>
        <w:t>им його місцем проживання або перебування чи постійного його заняття (роботи).</w:t>
      </w:r>
    </w:p>
    <w:p w:rsidR="00000000" w:rsidRDefault="00D97886">
      <w:pPr>
        <w:pStyle w:val="rvps2"/>
        <w:divId w:val="662390928"/>
        <w:rPr>
          <w:color w:val="000000"/>
        </w:rPr>
      </w:pPr>
      <w:bookmarkStart w:id="212" w:name="n6223"/>
      <w:bookmarkEnd w:id="212"/>
      <w:r>
        <w:rPr>
          <w:color w:val="000000"/>
        </w:rPr>
        <w:t>10. Позови до відповідача, який не має в Україні місця проживання чи перебування, можуть пред’являтися за місцезнаходженням його майна або за останнім відомим зареєстрованим міс</w:t>
      </w:r>
      <w:r>
        <w:rPr>
          <w:color w:val="000000"/>
        </w:rPr>
        <w:t>цем його проживання чи перебування в Україні.</w:t>
      </w:r>
    </w:p>
    <w:p w:rsidR="00000000" w:rsidRDefault="00D97886">
      <w:pPr>
        <w:pStyle w:val="rvps2"/>
        <w:divId w:val="662390928"/>
        <w:rPr>
          <w:color w:val="000000"/>
        </w:rPr>
      </w:pPr>
      <w:bookmarkStart w:id="213" w:name="n6224"/>
      <w:bookmarkEnd w:id="213"/>
      <w:r>
        <w:rPr>
          <w:color w:val="000000"/>
        </w:rPr>
        <w:t>11. Позови про відшкодування шкоди, заподіяної зіткненням суден, а також про стягнення сум винагороди за рятування на морі, можуть пред’являтися також за місцезнаходженням судна відповідача або порту реєстрації</w:t>
      </w:r>
      <w:r>
        <w:rPr>
          <w:color w:val="000000"/>
        </w:rPr>
        <w:t xml:space="preserve"> судна.</w:t>
      </w:r>
    </w:p>
    <w:p w:rsidR="00000000" w:rsidRDefault="00D97886">
      <w:pPr>
        <w:pStyle w:val="rvps2"/>
        <w:divId w:val="662390928"/>
        <w:rPr>
          <w:color w:val="000000"/>
        </w:rPr>
      </w:pPr>
      <w:bookmarkStart w:id="214" w:name="n6225"/>
      <w:bookmarkEnd w:id="214"/>
      <w:r>
        <w:rPr>
          <w:color w:val="000000"/>
        </w:rPr>
        <w:t>12. 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пред’являтися також за місцем його виконання.</w:t>
      </w:r>
    </w:p>
    <w:p w:rsidR="00000000" w:rsidRDefault="00D97886">
      <w:pPr>
        <w:pStyle w:val="rvps2"/>
        <w:divId w:val="662390928"/>
        <w:rPr>
          <w:color w:val="000000"/>
        </w:rPr>
      </w:pPr>
      <w:bookmarkStart w:id="215" w:name="n6226"/>
      <w:bookmarkEnd w:id="215"/>
      <w:r>
        <w:rPr>
          <w:color w:val="000000"/>
        </w:rPr>
        <w:t>13. Позови Міністерства юстиції Ук</w:t>
      </w:r>
      <w:r>
        <w:rPr>
          <w:color w:val="000000"/>
        </w:rPr>
        <w:t>раїни на підставі міжнародних договорів, згода на обов’язковість яких надана Верховною Радою України, в інтересах і за довіреністю позивача, який не має в Україні зареєстрованого місця проживання чи перебування, можуть також пред’являтися за місцезнаходжен</w:t>
      </w:r>
      <w:r>
        <w:rPr>
          <w:color w:val="000000"/>
        </w:rPr>
        <w:t>ням міністерства або його територіальних органів.</w:t>
      </w:r>
    </w:p>
    <w:p w:rsidR="00000000" w:rsidRDefault="00D97886">
      <w:pPr>
        <w:pStyle w:val="rvps2"/>
        <w:divId w:val="662390928"/>
        <w:rPr>
          <w:color w:val="000000"/>
        </w:rPr>
      </w:pPr>
      <w:bookmarkStart w:id="216" w:name="n6227"/>
      <w:bookmarkEnd w:id="216"/>
      <w:r>
        <w:rPr>
          <w:color w:val="000000"/>
        </w:rPr>
        <w:t>14. Позови про відшкодування збитків, спричинених заходами забезпечення позову, можуть пред’являтися також за місцем застосування заходів забезпечення позову (до суду, який застосував відповідні заходи).</w:t>
      </w:r>
    </w:p>
    <w:p w:rsidR="00000000" w:rsidRDefault="00D97886">
      <w:pPr>
        <w:pStyle w:val="rvps2"/>
        <w:divId w:val="662390928"/>
        <w:rPr>
          <w:color w:val="000000"/>
        </w:rPr>
      </w:pPr>
      <w:bookmarkStart w:id="217" w:name="n6228"/>
      <w:bookmarkEnd w:id="217"/>
      <w:r>
        <w:rPr>
          <w:color w:val="000000"/>
        </w:rPr>
        <w:t>15. Позови до кількох відповідачів, які проживають або знаходяться в різних місцях, пред’являються за місцем проживання або місцезнаходженням одного з відповідачів за вибором позивача.</w:t>
      </w:r>
    </w:p>
    <w:p w:rsidR="00000000" w:rsidRDefault="00D97886">
      <w:pPr>
        <w:pStyle w:val="rvps2"/>
        <w:divId w:val="662390928"/>
        <w:rPr>
          <w:color w:val="000000"/>
        </w:rPr>
      </w:pPr>
      <w:bookmarkStart w:id="218" w:name="n6229"/>
      <w:bookmarkEnd w:id="218"/>
      <w:r>
        <w:rPr>
          <w:color w:val="000000"/>
        </w:rPr>
        <w:t xml:space="preserve">16. Позивач має право на вибір між кількома судами, яким згідно з цією </w:t>
      </w:r>
      <w:r>
        <w:rPr>
          <w:color w:val="000000"/>
        </w:rPr>
        <w:t xml:space="preserve">статтею підсудна справа, за винятком виключної підсудності, встановленої </w:t>
      </w:r>
      <w:hyperlink w:anchor="n6232" w:history="1">
        <w:r>
          <w:rPr>
            <w:rStyle w:val="a3"/>
            <w:color w:val="006600"/>
            <w:u w:val="none"/>
          </w:rPr>
          <w:t>статтею 30</w:t>
        </w:r>
      </w:hyperlink>
      <w:r>
        <w:rPr>
          <w:color w:val="000000"/>
        </w:rPr>
        <w:t xml:space="preserve"> цього Кодексу.</w:t>
      </w:r>
    </w:p>
    <w:p w:rsidR="00000000" w:rsidRDefault="00D97886">
      <w:pPr>
        <w:pStyle w:val="rvps2"/>
        <w:divId w:val="662390928"/>
        <w:rPr>
          <w:color w:val="000000"/>
        </w:rPr>
      </w:pPr>
      <w:bookmarkStart w:id="219" w:name="n6230"/>
      <w:bookmarkEnd w:id="219"/>
      <w:r>
        <w:rPr>
          <w:rStyle w:val="rvts9"/>
        </w:rPr>
        <w:t xml:space="preserve">Стаття 29. </w:t>
      </w:r>
      <w:r>
        <w:rPr>
          <w:color w:val="000000"/>
        </w:rPr>
        <w:t>Підсудність справ за участю громадян України, якщо обидві сторони проживають за її межами</w:t>
      </w:r>
    </w:p>
    <w:p w:rsidR="00000000" w:rsidRDefault="00D97886">
      <w:pPr>
        <w:pStyle w:val="rvps2"/>
        <w:divId w:val="662390928"/>
        <w:rPr>
          <w:color w:val="000000"/>
        </w:rPr>
      </w:pPr>
      <w:bookmarkStart w:id="220" w:name="n6231"/>
      <w:bookmarkEnd w:id="220"/>
      <w:r>
        <w:rPr>
          <w:color w:val="000000"/>
        </w:rPr>
        <w:t>1. Підсудність справ за учас</w:t>
      </w:r>
      <w:r>
        <w:rPr>
          <w:color w:val="000000"/>
        </w:rPr>
        <w:t>тю громадян України, якщо обидві сторони проживають за її межами, а також справ про розірвання шлюбу між громадянином України та іноземцем або особою без громадянства, які проживають за межами України, визначається суддею Верховного Суду, визначеним у поря</w:t>
      </w:r>
      <w:r>
        <w:rPr>
          <w:color w:val="000000"/>
        </w:rPr>
        <w:t xml:space="preserve">дку, передбаченому </w:t>
      </w:r>
      <w:hyperlink w:anchor="n6255" w:history="1">
        <w:r>
          <w:rPr>
            <w:rStyle w:val="a3"/>
            <w:color w:val="006600"/>
            <w:u w:val="none"/>
          </w:rPr>
          <w:t>статтею 33</w:t>
        </w:r>
      </w:hyperlink>
      <w:r>
        <w:rPr>
          <w:color w:val="000000"/>
        </w:rPr>
        <w:t xml:space="preserve"> цього Кодексу, одноособово.</w:t>
      </w:r>
    </w:p>
    <w:p w:rsidR="00000000" w:rsidRDefault="00D97886">
      <w:pPr>
        <w:pStyle w:val="rvps2"/>
        <w:divId w:val="662390928"/>
        <w:rPr>
          <w:color w:val="000000"/>
        </w:rPr>
      </w:pPr>
      <w:bookmarkStart w:id="221" w:name="n6232"/>
      <w:bookmarkEnd w:id="221"/>
      <w:r>
        <w:rPr>
          <w:rStyle w:val="rvts9"/>
        </w:rPr>
        <w:t xml:space="preserve">Стаття 30. </w:t>
      </w:r>
      <w:r>
        <w:rPr>
          <w:color w:val="000000"/>
        </w:rPr>
        <w:t>Виключна підсудність</w:t>
      </w:r>
    </w:p>
    <w:p w:rsidR="00000000" w:rsidRDefault="00D97886">
      <w:pPr>
        <w:pStyle w:val="rvps2"/>
        <w:divId w:val="662390928"/>
        <w:rPr>
          <w:color w:val="000000"/>
        </w:rPr>
      </w:pPr>
      <w:bookmarkStart w:id="222" w:name="n6233"/>
      <w:bookmarkEnd w:id="222"/>
      <w:r>
        <w:rPr>
          <w:color w:val="000000"/>
        </w:rPr>
        <w:t>1. Позови, що виникають із приводу нерухомого майна, пред’являються за місцезнаходженням майна або основної його частини. Якщо пов’язані м</w:t>
      </w:r>
      <w:r>
        <w:rPr>
          <w:color w:val="000000"/>
        </w:rPr>
        <w:t>іж собою позовні вимоги пред’явлені одночасно щодо декількох об’єктів нерухомого майна, спір розглядається за місцезнаходженням об’єкта, вартість якого є найвищою.</w:t>
      </w:r>
    </w:p>
    <w:p w:rsidR="00000000" w:rsidRDefault="00D97886">
      <w:pPr>
        <w:pStyle w:val="rvps2"/>
        <w:divId w:val="662390928"/>
        <w:rPr>
          <w:color w:val="000000"/>
        </w:rPr>
      </w:pPr>
      <w:bookmarkStart w:id="223" w:name="n6234"/>
      <w:bookmarkEnd w:id="223"/>
      <w:r>
        <w:rPr>
          <w:color w:val="000000"/>
        </w:rPr>
        <w:t>2. Позови про зняття арешту з майна пред’являються за місцезнаходженням цього майна або осно</w:t>
      </w:r>
      <w:r>
        <w:rPr>
          <w:color w:val="000000"/>
        </w:rPr>
        <w:t>вної його частини.</w:t>
      </w:r>
    </w:p>
    <w:p w:rsidR="00000000" w:rsidRDefault="00D97886">
      <w:pPr>
        <w:pStyle w:val="rvps2"/>
        <w:divId w:val="662390928"/>
        <w:rPr>
          <w:color w:val="000000"/>
        </w:rPr>
      </w:pPr>
      <w:bookmarkStart w:id="224" w:name="n6235"/>
      <w:bookmarkEnd w:id="224"/>
      <w:r>
        <w:rPr>
          <w:color w:val="000000"/>
        </w:rPr>
        <w:t>3. Позови кредиторів спадкодавця, що подаються до прийняття спадщини спадкоємцями, пред’являються за місцезнаходженням спадкового майна або основної його частини.</w:t>
      </w:r>
    </w:p>
    <w:p w:rsidR="00000000" w:rsidRDefault="00D97886">
      <w:pPr>
        <w:pStyle w:val="rvps2"/>
        <w:divId w:val="662390928"/>
        <w:rPr>
          <w:color w:val="000000"/>
        </w:rPr>
      </w:pPr>
      <w:bookmarkStart w:id="225" w:name="n6236"/>
      <w:bookmarkEnd w:id="225"/>
      <w:r>
        <w:rPr>
          <w:color w:val="000000"/>
        </w:rPr>
        <w:t xml:space="preserve">4. Позови до перевізників, що виникають з договорів перевезення вантажів, </w:t>
      </w:r>
      <w:r>
        <w:rPr>
          <w:color w:val="000000"/>
        </w:rPr>
        <w:t>пасажирів, багажу, пошти, пред’являються за місцезнаходженням перевізника.</w:t>
      </w:r>
    </w:p>
    <w:p w:rsidR="00000000" w:rsidRDefault="00D97886">
      <w:pPr>
        <w:pStyle w:val="rvps2"/>
        <w:divId w:val="662390928"/>
        <w:rPr>
          <w:color w:val="000000"/>
        </w:rPr>
      </w:pPr>
      <w:bookmarkStart w:id="226" w:name="n6237"/>
      <w:bookmarkEnd w:id="226"/>
      <w:r>
        <w:rPr>
          <w:color w:val="000000"/>
        </w:rPr>
        <w:t>5. Справи про арешт судна, що здійснюється для забезпечення морської вимоги, розглядаються судом за місцезнаходженням морського порту України, в якому перебуває судно або до якого п</w:t>
      </w:r>
      <w:r>
        <w:rPr>
          <w:color w:val="000000"/>
        </w:rPr>
        <w:t>рямує, або порту реєстрації судна.</w:t>
      </w:r>
    </w:p>
    <w:p w:rsidR="00000000" w:rsidRDefault="00D97886">
      <w:pPr>
        <w:pStyle w:val="rvps2"/>
        <w:divId w:val="662390928"/>
        <w:rPr>
          <w:color w:val="000000"/>
        </w:rPr>
      </w:pPr>
      <w:bookmarkStart w:id="227" w:name="n6238"/>
      <w:bookmarkEnd w:id="227"/>
      <w:r>
        <w:rPr>
          <w:color w:val="000000"/>
        </w:rPr>
        <w:t>6. Зустрічний позов та позов третьої особи, яка заявляє самостійні вимоги щодо предмета спору, незалежно від їх підсудності пред’являються в суді за місцем розгляду первісного позову. Це правило не застосовується, коли ві</w:t>
      </w:r>
      <w:r>
        <w:rPr>
          <w:color w:val="000000"/>
        </w:rPr>
        <w:t>дповідно до інших визначених у цій статті правил виключної підсудності такий позов має розглядатися іншим судом, ніж тим, що розглядає первісний позов.</w:t>
      </w:r>
    </w:p>
    <w:p w:rsidR="00000000" w:rsidRDefault="00D97886">
      <w:pPr>
        <w:pStyle w:val="rvps2"/>
        <w:divId w:val="662390928"/>
        <w:rPr>
          <w:color w:val="000000"/>
        </w:rPr>
      </w:pPr>
      <w:bookmarkStart w:id="228" w:name="n6239"/>
      <w:bookmarkEnd w:id="228"/>
      <w:r>
        <w:rPr>
          <w:color w:val="000000"/>
        </w:rPr>
        <w:t>7. У випадку об’єднання позовних вимог щодо укладання, зміни, розірвання і виконання правочину з вимогам</w:t>
      </w:r>
      <w:r>
        <w:rPr>
          <w:color w:val="000000"/>
        </w:rPr>
        <w:t>и щодо іншого правочину, укладеного для забезпечення основного зобов’язання, спір розглядається судом за місцезнаходженням відповідача, який є стороною основного зобов’язання.</w:t>
      </w:r>
    </w:p>
    <w:p w:rsidR="00000000" w:rsidRDefault="00D97886">
      <w:pPr>
        <w:pStyle w:val="rvps2"/>
        <w:divId w:val="662390928"/>
        <w:rPr>
          <w:color w:val="000000"/>
        </w:rPr>
      </w:pPr>
      <w:bookmarkStart w:id="229" w:name="n6240"/>
      <w:bookmarkEnd w:id="229"/>
      <w:r>
        <w:rPr>
          <w:color w:val="000000"/>
        </w:rPr>
        <w:t>8. Вимоги щодо реєстрації майна та майнових прав, інших реєстраційних дій розгля</w:t>
      </w:r>
      <w:r>
        <w:rPr>
          <w:color w:val="000000"/>
        </w:rPr>
        <w:t>даються судом, визначеним за правилами підсудності щодо розгляду спору, похідними від якого є такі вимоги.</w:t>
      </w:r>
    </w:p>
    <w:p w:rsidR="00000000" w:rsidRDefault="00D97886">
      <w:pPr>
        <w:pStyle w:val="rvps2"/>
        <w:divId w:val="662390928"/>
        <w:rPr>
          <w:color w:val="000000"/>
        </w:rPr>
      </w:pPr>
      <w:bookmarkStart w:id="230" w:name="n6241"/>
      <w:bookmarkEnd w:id="230"/>
      <w:r>
        <w:rPr>
          <w:rStyle w:val="rvts9"/>
        </w:rPr>
        <w:t xml:space="preserve">Стаття 31. </w:t>
      </w:r>
      <w:r>
        <w:rPr>
          <w:color w:val="000000"/>
        </w:rPr>
        <w:t>Передача справи з одного суду до іншого</w:t>
      </w:r>
    </w:p>
    <w:p w:rsidR="00000000" w:rsidRDefault="00D97886">
      <w:pPr>
        <w:pStyle w:val="rvps2"/>
        <w:divId w:val="662390928"/>
        <w:rPr>
          <w:color w:val="000000"/>
        </w:rPr>
      </w:pPr>
      <w:bookmarkStart w:id="231" w:name="n6242"/>
      <w:bookmarkEnd w:id="231"/>
      <w:r>
        <w:rPr>
          <w:color w:val="000000"/>
        </w:rPr>
        <w:t>1. Суд передає справу на розгляд іншому суду, якщо:</w:t>
      </w:r>
    </w:p>
    <w:p w:rsidR="00000000" w:rsidRDefault="00D97886">
      <w:pPr>
        <w:pStyle w:val="rvps2"/>
        <w:divId w:val="662390928"/>
        <w:rPr>
          <w:color w:val="000000"/>
        </w:rPr>
      </w:pPr>
      <w:bookmarkStart w:id="232" w:name="n6243"/>
      <w:bookmarkEnd w:id="232"/>
      <w:r>
        <w:rPr>
          <w:color w:val="000000"/>
        </w:rPr>
        <w:t>1) справа належить до територіальної юрисдикці</w:t>
      </w:r>
      <w:r>
        <w:rPr>
          <w:color w:val="000000"/>
        </w:rPr>
        <w:t>ї (підсудності) іншого суду;</w:t>
      </w:r>
    </w:p>
    <w:p w:rsidR="00000000" w:rsidRDefault="00D97886">
      <w:pPr>
        <w:pStyle w:val="rvps2"/>
        <w:divId w:val="662390928"/>
        <w:rPr>
          <w:color w:val="000000"/>
        </w:rPr>
      </w:pPr>
      <w:bookmarkStart w:id="233" w:name="n6244"/>
      <w:bookmarkEnd w:id="233"/>
      <w:r>
        <w:rPr>
          <w:color w:val="000000"/>
        </w:rPr>
        <w:t>2) після задоволення відводів (самовідводів) чи з інших підстав неможливо утворити новий склад суду для розгляду справи;</w:t>
      </w:r>
    </w:p>
    <w:p w:rsidR="00000000" w:rsidRDefault="00D97886">
      <w:pPr>
        <w:pStyle w:val="rvps2"/>
        <w:divId w:val="662390928"/>
        <w:rPr>
          <w:color w:val="000000"/>
        </w:rPr>
      </w:pPr>
      <w:bookmarkStart w:id="234" w:name="n6245"/>
      <w:bookmarkEnd w:id="234"/>
      <w:r>
        <w:rPr>
          <w:color w:val="000000"/>
        </w:rPr>
        <w:t>3) ліквідовано або з визначених законом підстав припинено роботу суду, який розглядав справу.</w:t>
      </w:r>
    </w:p>
    <w:p w:rsidR="00000000" w:rsidRDefault="00D97886">
      <w:pPr>
        <w:pStyle w:val="rvps2"/>
        <w:divId w:val="662390928"/>
        <w:rPr>
          <w:color w:val="000000"/>
        </w:rPr>
      </w:pPr>
      <w:bookmarkStart w:id="235" w:name="n6246"/>
      <w:bookmarkEnd w:id="235"/>
      <w:r>
        <w:rPr>
          <w:color w:val="000000"/>
        </w:rPr>
        <w:t>2. Справа, п</w:t>
      </w:r>
      <w:r>
        <w:rPr>
          <w:color w:val="000000"/>
        </w:rPr>
        <w:t>рийнята судом до свого провадження з додержанням правил підсудності, повинна бути ним розглянута і в тому випадку, коли в процесі розгляду справи вона стала підсудною іншому суду, за винятком випадків, коли внаслідок змін у складі відповідачів справа належ</w:t>
      </w:r>
      <w:r>
        <w:rPr>
          <w:color w:val="000000"/>
        </w:rPr>
        <w:t>ить до виключної підсудності іншого суду.</w:t>
      </w:r>
    </w:p>
    <w:p w:rsidR="00000000" w:rsidRDefault="00D97886">
      <w:pPr>
        <w:pStyle w:val="rvps2"/>
        <w:divId w:val="662390928"/>
        <w:rPr>
          <w:color w:val="000000"/>
        </w:rPr>
      </w:pPr>
      <w:bookmarkStart w:id="236" w:name="n6247"/>
      <w:bookmarkEnd w:id="236"/>
      <w:r>
        <w:rPr>
          <w:color w:val="000000"/>
        </w:rPr>
        <w:t>3. Передача справи на розгляд іншого суду за встановленою цим Кодексом підсудністю з підстави, передбаченої пунктом 1 частини першої цієї статті, здійснюється на підставі ухвали суду не пізніше п’яти днів після зак</w:t>
      </w:r>
      <w:r>
        <w:rPr>
          <w:color w:val="000000"/>
        </w:rPr>
        <w:t>інчення строку на її оскарження, а в разі подання скарги - не пізніше п’яти днів після залишення її без задоволення.</w:t>
      </w:r>
    </w:p>
    <w:p w:rsidR="00000000" w:rsidRDefault="00D97886">
      <w:pPr>
        <w:pStyle w:val="rvps2"/>
        <w:divId w:val="662390928"/>
        <w:rPr>
          <w:color w:val="000000"/>
        </w:rPr>
      </w:pPr>
      <w:bookmarkStart w:id="237" w:name="n6248"/>
      <w:bookmarkEnd w:id="237"/>
      <w:r>
        <w:rPr>
          <w:color w:val="000000"/>
        </w:rPr>
        <w:t>4. Передача справи з підстави, передбаченої пунктом 2 частини першої цієї статті, здійснюється на підставі розпорядження голови суду на роз</w:t>
      </w:r>
      <w:r>
        <w:rPr>
          <w:color w:val="000000"/>
        </w:rPr>
        <w:t>гляд суду, найбільш територіально наближеного до цього суду.</w:t>
      </w:r>
    </w:p>
    <w:p w:rsidR="00000000" w:rsidRDefault="00D97886">
      <w:pPr>
        <w:pStyle w:val="rvps2"/>
        <w:divId w:val="662390928"/>
        <w:rPr>
          <w:color w:val="000000"/>
        </w:rPr>
      </w:pPr>
      <w:bookmarkStart w:id="238" w:name="n6249"/>
      <w:bookmarkEnd w:id="238"/>
      <w:r>
        <w:rPr>
          <w:color w:val="000000"/>
        </w:rPr>
        <w:t>5. У разі ліквідації або припинення роботи суду справи, що перебували у його провадженні, невідкладно передаються до суду, визначеного відповідним законом або рішенням про припинення роботи суду,</w:t>
      </w:r>
      <w:r>
        <w:rPr>
          <w:color w:val="000000"/>
        </w:rPr>
        <w:t xml:space="preserve"> а якщо такий суд не визначено - до суду, що найбільш територіально наближений до суду, який ліквідовано або роботу якого припинено.</w:t>
      </w:r>
    </w:p>
    <w:p w:rsidR="00000000" w:rsidRDefault="00D97886">
      <w:pPr>
        <w:pStyle w:val="rvps2"/>
        <w:divId w:val="662390928"/>
        <w:rPr>
          <w:color w:val="000000"/>
        </w:rPr>
      </w:pPr>
      <w:bookmarkStart w:id="239" w:name="n6250"/>
      <w:bookmarkEnd w:id="239"/>
      <w:r>
        <w:rPr>
          <w:color w:val="000000"/>
        </w:rPr>
        <w:t>6. Справа, у якій однією зі сторін є суд, до підсудності якого віднесена ця справа за загальними правилами, або суддя цього</w:t>
      </w:r>
      <w:r>
        <w:rPr>
          <w:color w:val="000000"/>
        </w:rPr>
        <w:t xml:space="preserve"> суду, не пізніше п’яти днів із дня надходження позовної заяви передається на підставі розпорядження голови суду до суду вищої інстанції для визначення підсудності.</w:t>
      </w:r>
    </w:p>
    <w:p w:rsidR="00000000" w:rsidRDefault="00D97886">
      <w:pPr>
        <w:pStyle w:val="rvps2"/>
        <w:divId w:val="662390928"/>
        <w:rPr>
          <w:color w:val="000000"/>
        </w:rPr>
      </w:pPr>
      <w:bookmarkStart w:id="240" w:name="n6251"/>
      <w:bookmarkEnd w:id="240"/>
      <w:r>
        <w:rPr>
          <w:rStyle w:val="rvts9"/>
        </w:rPr>
        <w:t xml:space="preserve">Стаття 32. </w:t>
      </w:r>
      <w:r>
        <w:rPr>
          <w:color w:val="000000"/>
        </w:rPr>
        <w:t>Недопустимість спорів про підсудність</w:t>
      </w:r>
    </w:p>
    <w:p w:rsidR="00000000" w:rsidRDefault="00D97886">
      <w:pPr>
        <w:pStyle w:val="rvps2"/>
        <w:divId w:val="662390928"/>
        <w:rPr>
          <w:color w:val="000000"/>
        </w:rPr>
      </w:pPr>
      <w:bookmarkStart w:id="241" w:name="n6252"/>
      <w:bookmarkEnd w:id="241"/>
      <w:r>
        <w:rPr>
          <w:color w:val="000000"/>
        </w:rPr>
        <w:t>1. Спори між судами про підсудність не доп</w:t>
      </w:r>
      <w:r>
        <w:rPr>
          <w:color w:val="000000"/>
        </w:rPr>
        <w:t>ускаються.</w:t>
      </w:r>
    </w:p>
    <w:p w:rsidR="00000000" w:rsidRDefault="00D97886">
      <w:pPr>
        <w:pStyle w:val="rvps2"/>
        <w:divId w:val="662390928"/>
        <w:rPr>
          <w:color w:val="000000"/>
        </w:rPr>
      </w:pPr>
      <w:bookmarkStart w:id="242" w:name="n6253"/>
      <w:bookmarkEnd w:id="242"/>
      <w:r>
        <w:rPr>
          <w:color w:val="000000"/>
        </w:rPr>
        <w:t xml:space="preserve">2. Справа, передана з одного суду до іншого в порядку, встановленому </w:t>
      </w:r>
      <w:hyperlink w:anchor="n6241" w:history="1">
        <w:r>
          <w:rPr>
            <w:rStyle w:val="a3"/>
            <w:color w:val="006600"/>
            <w:u w:val="none"/>
          </w:rPr>
          <w:t>статтею 31</w:t>
        </w:r>
      </w:hyperlink>
      <w:r>
        <w:rPr>
          <w:color w:val="000000"/>
        </w:rPr>
        <w:t xml:space="preserve"> цього Кодексу, повинна бути прийнята до провадження судом, якому вона надіслана.</w:t>
      </w:r>
    </w:p>
    <w:p w:rsidR="00000000" w:rsidRDefault="00D97886">
      <w:pPr>
        <w:pStyle w:val="rvps7"/>
        <w:divId w:val="662390928"/>
        <w:rPr>
          <w:color w:val="000000"/>
        </w:rPr>
      </w:pPr>
      <w:bookmarkStart w:id="243" w:name="n6254"/>
      <w:bookmarkEnd w:id="243"/>
      <w:r>
        <w:rPr>
          <w:rStyle w:val="rvts15"/>
        </w:rPr>
        <w:t>Глава 3. Склад суду. Відводи</w:t>
      </w:r>
    </w:p>
    <w:p w:rsidR="00000000" w:rsidRDefault="00D97886">
      <w:pPr>
        <w:pStyle w:val="rvps2"/>
        <w:divId w:val="662390928"/>
        <w:rPr>
          <w:color w:val="000000"/>
        </w:rPr>
      </w:pPr>
      <w:bookmarkStart w:id="244" w:name="n6255"/>
      <w:bookmarkEnd w:id="244"/>
      <w:r>
        <w:rPr>
          <w:rStyle w:val="rvts9"/>
        </w:rPr>
        <w:t xml:space="preserve">Стаття 33. </w:t>
      </w:r>
      <w:r>
        <w:rPr>
          <w:color w:val="000000"/>
        </w:rPr>
        <w:t>Визначення склад</w:t>
      </w:r>
      <w:r>
        <w:rPr>
          <w:color w:val="000000"/>
        </w:rPr>
        <w:t>у суду</w:t>
      </w:r>
    </w:p>
    <w:p w:rsidR="00000000" w:rsidRDefault="00D97886">
      <w:pPr>
        <w:pStyle w:val="rvps2"/>
        <w:divId w:val="662390928"/>
        <w:rPr>
          <w:color w:val="000000"/>
        </w:rPr>
      </w:pPr>
      <w:bookmarkStart w:id="245" w:name="n6256"/>
      <w:bookmarkEnd w:id="245"/>
      <w:r>
        <w:rPr>
          <w:color w:val="000000"/>
        </w:rPr>
        <w:t xml:space="preserve">1. Визначення судді, а в разі колегіального розгляду - судді-доповідача для розгляду конкретної справи здійснюється Єдиною судовою інформаційно-телекомунікаційною системою під час реєстрації документів, зазначених у </w:t>
      </w:r>
      <w:hyperlink w:anchor="n6138" w:history="1">
        <w:r>
          <w:rPr>
            <w:rStyle w:val="a3"/>
            <w:color w:val="006600"/>
            <w:u w:val="none"/>
          </w:rPr>
          <w:t>частині другій</w:t>
        </w:r>
      </w:hyperlink>
      <w:r>
        <w:rPr>
          <w:color w:val="000000"/>
        </w:rPr>
        <w:t xml:space="preserve"> статті 14 цього Кодексу, а також в інших випадках визначення складу суду на будь-якій стадії судового процесу, з урахуванням спеціалізації та рівномірного навантаження для кожного судді, за принципом випадковості та в хронологічному порядку </w:t>
      </w:r>
      <w:r>
        <w:rPr>
          <w:color w:val="000000"/>
        </w:rPr>
        <w:t>надходження справ.</w:t>
      </w:r>
    </w:p>
    <w:p w:rsidR="00000000" w:rsidRDefault="00D97886">
      <w:pPr>
        <w:pStyle w:val="rvps2"/>
        <w:divId w:val="662390928"/>
        <w:rPr>
          <w:color w:val="000000"/>
        </w:rPr>
      </w:pPr>
      <w:bookmarkStart w:id="246" w:name="n6257"/>
      <w:bookmarkEnd w:id="246"/>
      <w:r>
        <w:rPr>
          <w:color w:val="000000"/>
        </w:rPr>
        <w:t>2. Справа, розгляд якої відповідно до цього Кодексу здійснюється колегією суддів в обов’язковому порядку, розглядається постійною колегією суддів відповідного суду, до складу якої входить визначений Єдиною судовою інформаційно-телекомуні</w:t>
      </w:r>
      <w:r>
        <w:rPr>
          <w:color w:val="000000"/>
        </w:rPr>
        <w:t>каційною системою суддя-доповідач.</w:t>
      </w:r>
    </w:p>
    <w:p w:rsidR="00000000" w:rsidRDefault="00D97886">
      <w:pPr>
        <w:pStyle w:val="rvps2"/>
        <w:divId w:val="662390928"/>
        <w:rPr>
          <w:color w:val="000000"/>
        </w:rPr>
      </w:pPr>
      <w:bookmarkStart w:id="247" w:name="n6258"/>
      <w:bookmarkEnd w:id="247"/>
      <w:r>
        <w:rPr>
          <w:color w:val="000000"/>
        </w:rPr>
        <w:t>3. Персональний склад постійних колегій суддів визначається зборами суддів відповідного суду.</w:t>
      </w:r>
    </w:p>
    <w:p w:rsidR="00000000" w:rsidRDefault="00D97886">
      <w:pPr>
        <w:pStyle w:val="rvps2"/>
        <w:divId w:val="662390928"/>
        <w:rPr>
          <w:color w:val="000000"/>
        </w:rPr>
      </w:pPr>
      <w:bookmarkStart w:id="248" w:name="n6259"/>
      <w:bookmarkEnd w:id="248"/>
      <w:r>
        <w:rPr>
          <w:color w:val="000000"/>
        </w:rPr>
        <w:t>4. До складу об’єднаної палати входять по два судді, що обираються зборами суддів Касаційного цивільного суду, зі складу кожної</w:t>
      </w:r>
      <w:r>
        <w:rPr>
          <w:color w:val="000000"/>
        </w:rPr>
        <w:t xml:space="preserve"> із судових палат Касаційного цивільного суду та голова Касаційного цивільного суду.</w:t>
      </w:r>
    </w:p>
    <w:p w:rsidR="00000000" w:rsidRDefault="00D97886">
      <w:pPr>
        <w:pStyle w:val="rvps2"/>
        <w:divId w:val="662390928"/>
        <w:rPr>
          <w:color w:val="000000"/>
        </w:rPr>
      </w:pPr>
      <w:bookmarkStart w:id="249" w:name="n6260"/>
      <w:bookmarkEnd w:id="249"/>
      <w:r>
        <w:rPr>
          <w:color w:val="000000"/>
        </w:rPr>
        <w:t>5. Якщо справа має розглядатися колегією у складі більше трьох суддів, до складу такої колегії входять судді зі складу постійної колегії суддів, до якої входить визначений</w:t>
      </w:r>
      <w:r>
        <w:rPr>
          <w:color w:val="000000"/>
        </w:rPr>
        <w:t xml:space="preserve"> Єдиною судовою інформаційно-телекомунікаційною системою суддя-доповідач, та судді, додатково визначені Єдиною судовою інформаційно-телекомунікаційною системою.</w:t>
      </w:r>
    </w:p>
    <w:p w:rsidR="00000000" w:rsidRDefault="00D97886">
      <w:pPr>
        <w:pStyle w:val="rvps2"/>
        <w:divId w:val="662390928"/>
        <w:rPr>
          <w:color w:val="000000"/>
        </w:rPr>
      </w:pPr>
      <w:bookmarkStart w:id="250" w:name="n6261"/>
      <w:bookmarkEnd w:id="250"/>
      <w:r>
        <w:rPr>
          <w:color w:val="000000"/>
        </w:rPr>
        <w:t>6. Якщо справа в Верховному Суді має розглядатися колегіально у складі відповідної палати, - го</w:t>
      </w:r>
      <w:r>
        <w:rPr>
          <w:color w:val="000000"/>
        </w:rPr>
        <w:t>ловуючим на засіданнях палати є суддя-доповідач, визначений Єдиною судовою інформаційно-телекомунікаційною системою при первісному розподілі справ.</w:t>
      </w:r>
    </w:p>
    <w:p w:rsidR="00000000" w:rsidRDefault="00D97886">
      <w:pPr>
        <w:pStyle w:val="rvps2"/>
        <w:divId w:val="662390928"/>
        <w:rPr>
          <w:color w:val="000000"/>
        </w:rPr>
      </w:pPr>
      <w:bookmarkStart w:id="251" w:name="n6262"/>
      <w:bookmarkEnd w:id="251"/>
      <w:r>
        <w:rPr>
          <w:color w:val="000000"/>
        </w:rPr>
        <w:t>7. Невирішені судові справи за вмотивованим розпорядженням керівника апарату суду, що додається до матеріалі</w:t>
      </w:r>
      <w:r>
        <w:rPr>
          <w:color w:val="000000"/>
        </w:rPr>
        <w:t>в справи, передаються для повторного автоматизованого розподілу справ виключно у разі, коли суддя (якщо справа розглядається одноособово) або суддя-доповідач із складу колегії суддів (якщо справа розглядається колегіально) у передбачених законом випадках н</w:t>
      </w:r>
      <w:r>
        <w:rPr>
          <w:color w:val="000000"/>
        </w:rPr>
        <w:t>е може продовжувати розгляд справи більше чотирнадцяти днів, що може перешкодити розгляду справи у строки, встановлені цим Кодексом.</w:t>
      </w:r>
    </w:p>
    <w:p w:rsidR="00000000" w:rsidRDefault="00D97886">
      <w:pPr>
        <w:pStyle w:val="rvps2"/>
        <w:divId w:val="662390928"/>
        <w:rPr>
          <w:color w:val="000000"/>
        </w:rPr>
      </w:pPr>
      <w:bookmarkStart w:id="252" w:name="n6263"/>
      <w:bookmarkEnd w:id="252"/>
      <w:r>
        <w:rPr>
          <w:color w:val="000000"/>
        </w:rPr>
        <w:t>8. Для кожної постійної колегії суддів збори суддів відповідного суду визначають резервних суддів строком на один рік.</w:t>
      </w:r>
    </w:p>
    <w:p w:rsidR="00000000" w:rsidRDefault="00D97886">
      <w:pPr>
        <w:pStyle w:val="rvps2"/>
        <w:divId w:val="662390928"/>
        <w:rPr>
          <w:color w:val="000000"/>
        </w:rPr>
      </w:pPr>
      <w:bookmarkStart w:id="253" w:name="n6264"/>
      <w:bookmarkEnd w:id="253"/>
      <w:r>
        <w:rPr>
          <w:color w:val="000000"/>
        </w:rPr>
        <w:t>Якщо</w:t>
      </w:r>
      <w:r>
        <w:rPr>
          <w:color w:val="000000"/>
        </w:rPr>
        <w:t xml:space="preserve"> зі складу колегії суддів не може продовжувати розгляд справи суддя, який не є суддею-доповідачем у такій справі, що може перешкодити розгляду справи у строки, встановлені цим Кодексом, заміна такого судді з ініціативи судді-доповідача за вмотивованим розп</w:t>
      </w:r>
      <w:r>
        <w:rPr>
          <w:color w:val="000000"/>
        </w:rPr>
        <w:t>орядженням керівника апарату суду здійснюється Єдиною судовою інформаційно-телекомунікаційною системою з числа резервних суддів.</w:t>
      </w:r>
    </w:p>
    <w:p w:rsidR="00000000" w:rsidRDefault="00D97886">
      <w:pPr>
        <w:pStyle w:val="rvps2"/>
        <w:divId w:val="662390928"/>
        <w:rPr>
          <w:color w:val="000000"/>
        </w:rPr>
      </w:pPr>
      <w:bookmarkStart w:id="254" w:name="n6265"/>
      <w:bookmarkEnd w:id="254"/>
      <w:r>
        <w:rPr>
          <w:color w:val="000000"/>
        </w:rPr>
        <w:t>9. Якщо змінити суддю, який вибув, з числа резервних суддів неможливо, його заміна здійснюється Єдиною судовою інформаційно-тел</w:t>
      </w:r>
      <w:r>
        <w:rPr>
          <w:color w:val="000000"/>
        </w:rPr>
        <w:t>екомунікаційною системою у порядку, передбаченому частиною першою цієї статті.</w:t>
      </w:r>
    </w:p>
    <w:p w:rsidR="00000000" w:rsidRDefault="00D97886">
      <w:pPr>
        <w:pStyle w:val="rvps2"/>
        <w:divId w:val="662390928"/>
        <w:rPr>
          <w:color w:val="000000"/>
        </w:rPr>
      </w:pPr>
      <w:bookmarkStart w:id="255" w:name="n9761"/>
      <w:bookmarkEnd w:id="255"/>
      <w:r>
        <w:rPr>
          <w:rStyle w:val="rvts46"/>
        </w:rPr>
        <w:t xml:space="preserve">{Абзац перший частини дев'ятої статті 33 із змінами, внесеними згідно із Законом </w:t>
      </w:r>
      <w:hyperlink r:id="rId99" w:anchor="n81" w:tgtFrame="_blank" w:history="1">
        <w:r>
          <w:rPr>
            <w:rStyle w:val="a3"/>
            <w:i/>
            <w:iCs/>
            <w:color w:val="000099"/>
            <w:u w:val="none"/>
          </w:rPr>
          <w:t>№ 2234-</w:t>
        </w:r>
        <w:r>
          <w:rPr>
            <w:rStyle w:val="a3"/>
            <w:i/>
            <w:iCs/>
            <w:color w:val="000099"/>
            <w:u w:val="none"/>
          </w:rPr>
          <w:t>VIII від 07.12.2017</w:t>
        </w:r>
      </w:hyperlink>
      <w:r>
        <w:rPr>
          <w:rStyle w:val="rvts46"/>
        </w:rPr>
        <w:t>}</w:t>
      </w:r>
    </w:p>
    <w:p w:rsidR="00000000" w:rsidRDefault="00D97886">
      <w:pPr>
        <w:pStyle w:val="rvps2"/>
        <w:divId w:val="662390928"/>
        <w:rPr>
          <w:color w:val="000000"/>
        </w:rPr>
      </w:pPr>
      <w:bookmarkStart w:id="256" w:name="n6266"/>
      <w:bookmarkEnd w:id="256"/>
      <w:r>
        <w:rPr>
          <w:color w:val="000000"/>
        </w:rPr>
        <w:t>Суддя, визначений на заміну вибулого судді, розглядає у складі колегії суддів усі невирішені справи, що розглядає така колегія суддів, та які у зв’язку з відсутністю вибулого судді неможливо розглянути в строки, встановлені цим Кодексом.</w:t>
      </w:r>
    </w:p>
    <w:p w:rsidR="00000000" w:rsidRDefault="00D97886">
      <w:pPr>
        <w:pStyle w:val="rvps2"/>
        <w:divId w:val="662390928"/>
        <w:rPr>
          <w:color w:val="000000"/>
        </w:rPr>
      </w:pPr>
      <w:bookmarkStart w:id="257" w:name="n6267"/>
      <w:bookmarkEnd w:id="257"/>
      <w:r>
        <w:rPr>
          <w:color w:val="000000"/>
        </w:rPr>
        <w:t>10. Єдина судова і</w:t>
      </w:r>
      <w:r>
        <w:rPr>
          <w:color w:val="000000"/>
        </w:rPr>
        <w:t>нформаційно-телекомунікаційна система не застосовується для визначення судді (складу колегії суддів, якщо справа розглядається колегіально) для розгляду конкретної справи виключно у разі настання обставин, що об’єктивно унеможливили її функціонування та тр</w:t>
      </w:r>
      <w:r>
        <w:rPr>
          <w:color w:val="000000"/>
        </w:rPr>
        <w:t>ивають понад п’ять робочих днів.</w:t>
      </w:r>
    </w:p>
    <w:p w:rsidR="00000000" w:rsidRDefault="00D97886">
      <w:pPr>
        <w:pStyle w:val="rvps2"/>
        <w:divId w:val="662390928"/>
        <w:rPr>
          <w:color w:val="000000"/>
        </w:rPr>
      </w:pPr>
      <w:bookmarkStart w:id="258" w:name="n6268"/>
      <w:bookmarkEnd w:id="258"/>
      <w:r>
        <w:rPr>
          <w:color w:val="000000"/>
        </w:rPr>
        <w:t>11. Справа, розгляд якої розпочато одним суддею чи колегією суддів, повинна бути розглянута цим же суддею чи колегією суддів, за винятком випадків, що унеможливлюють участь судді у розгляді справи, та інших випадків, передб</w:t>
      </w:r>
      <w:r>
        <w:rPr>
          <w:color w:val="000000"/>
        </w:rPr>
        <w:t>ачених цим Кодексом.</w:t>
      </w:r>
    </w:p>
    <w:p w:rsidR="00000000" w:rsidRDefault="00D97886">
      <w:pPr>
        <w:pStyle w:val="rvps2"/>
        <w:divId w:val="662390928"/>
        <w:rPr>
          <w:color w:val="000000"/>
        </w:rPr>
      </w:pPr>
      <w:bookmarkStart w:id="259" w:name="n6269"/>
      <w:bookmarkEnd w:id="259"/>
      <w:r>
        <w:rPr>
          <w:color w:val="000000"/>
        </w:rPr>
        <w:t>12. У разі зміни складу суду на стадії підготовчого провадження розгляд справи починається спочатку, за винятком випадків, передбачених цим Кодексом.</w:t>
      </w:r>
    </w:p>
    <w:p w:rsidR="00000000" w:rsidRDefault="00D97886">
      <w:pPr>
        <w:pStyle w:val="rvps2"/>
        <w:divId w:val="662390928"/>
        <w:rPr>
          <w:color w:val="000000"/>
        </w:rPr>
      </w:pPr>
      <w:bookmarkStart w:id="260" w:name="n6270"/>
      <w:bookmarkEnd w:id="260"/>
      <w:r>
        <w:rPr>
          <w:color w:val="000000"/>
        </w:rPr>
        <w:t>У разі зміни складу суду на стадії розгляду справи по суті суд повторно розпочинає ро</w:t>
      </w:r>
      <w:r>
        <w:rPr>
          <w:color w:val="000000"/>
        </w:rPr>
        <w:t>згляд справи по суті, крім випадку, коли суд ухвалить рішення про повторне проведення підготовчого провадження.</w:t>
      </w:r>
    </w:p>
    <w:p w:rsidR="00000000" w:rsidRDefault="00D97886">
      <w:pPr>
        <w:pStyle w:val="rvps2"/>
        <w:divId w:val="662390928"/>
        <w:rPr>
          <w:color w:val="000000"/>
        </w:rPr>
      </w:pPr>
      <w:bookmarkStart w:id="261" w:name="n6271"/>
      <w:bookmarkEnd w:id="261"/>
      <w:r>
        <w:rPr>
          <w:color w:val="000000"/>
        </w:rPr>
        <w:t>13. Розгляд заяви про перегляд судового рішення за нововиявленими обставинами здійснюється тим самим складом суду, який ухвалив рішення, що пере</w:t>
      </w:r>
      <w:r>
        <w:rPr>
          <w:color w:val="000000"/>
        </w:rPr>
        <w:t>глядається, якщо справа розглядалася суддею одноособово або у складі колегії суддів. Якщо такий склад суду сформувати неможливо, суддя або колегія суддів для розгляду заяви про перегляд судового рішення за нововиявленими обставинами визначається в порядку,</w:t>
      </w:r>
      <w:r>
        <w:rPr>
          <w:color w:val="000000"/>
        </w:rPr>
        <w:t xml:space="preserve"> встановленому частиною першою цієї статті.</w:t>
      </w:r>
    </w:p>
    <w:p w:rsidR="00000000" w:rsidRDefault="00D97886">
      <w:pPr>
        <w:pStyle w:val="rvps2"/>
        <w:divId w:val="662390928"/>
        <w:rPr>
          <w:color w:val="000000"/>
        </w:rPr>
      </w:pPr>
      <w:bookmarkStart w:id="262" w:name="n6272"/>
      <w:bookmarkEnd w:id="262"/>
      <w:r>
        <w:rPr>
          <w:color w:val="000000"/>
        </w:rPr>
        <w:t>Розгляд заяви про перегляд судового рішення за нововиявленими обставинами здійснюється палатою, об’єднаною палатою або Великою Палатою, якщо рішення, що переглядається, ухвалено відповідно палатою, об’єднаною пал</w:t>
      </w:r>
      <w:r>
        <w:rPr>
          <w:color w:val="000000"/>
        </w:rPr>
        <w:t>атою або Великою Палатою.</w:t>
      </w:r>
    </w:p>
    <w:p w:rsidR="00000000" w:rsidRDefault="00D97886">
      <w:pPr>
        <w:pStyle w:val="rvps2"/>
        <w:divId w:val="662390928"/>
        <w:rPr>
          <w:color w:val="000000"/>
        </w:rPr>
      </w:pPr>
      <w:bookmarkStart w:id="263" w:name="n6273"/>
      <w:bookmarkEnd w:id="263"/>
      <w:r>
        <w:rPr>
          <w:color w:val="000000"/>
        </w:rPr>
        <w:t>14. Результати автоматизованого розподілу (повторного розподілу) справи оформлюються протоколом.</w:t>
      </w:r>
    </w:p>
    <w:p w:rsidR="00000000" w:rsidRDefault="00D97886">
      <w:pPr>
        <w:pStyle w:val="rvps2"/>
        <w:divId w:val="662390928"/>
        <w:rPr>
          <w:color w:val="000000"/>
        </w:rPr>
      </w:pPr>
      <w:bookmarkStart w:id="264" w:name="n6274"/>
      <w:bookmarkEnd w:id="264"/>
      <w:r>
        <w:rPr>
          <w:color w:val="000000"/>
        </w:rPr>
        <w:t>15. Протокол має містити такі відомості:</w:t>
      </w:r>
    </w:p>
    <w:p w:rsidR="00000000" w:rsidRDefault="00D97886">
      <w:pPr>
        <w:pStyle w:val="rvps2"/>
        <w:divId w:val="662390928"/>
        <w:rPr>
          <w:color w:val="000000"/>
        </w:rPr>
      </w:pPr>
      <w:bookmarkStart w:id="265" w:name="n6275"/>
      <w:bookmarkEnd w:id="265"/>
      <w:r>
        <w:rPr>
          <w:color w:val="000000"/>
        </w:rPr>
        <w:t>1) дата, час початку та закінчення автоматизованого розподілу;</w:t>
      </w:r>
    </w:p>
    <w:p w:rsidR="00000000" w:rsidRDefault="00D97886">
      <w:pPr>
        <w:pStyle w:val="rvps2"/>
        <w:divId w:val="662390928"/>
        <w:rPr>
          <w:color w:val="000000"/>
        </w:rPr>
      </w:pPr>
      <w:bookmarkStart w:id="266" w:name="n6276"/>
      <w:bookmarkEnd w:id="266"/>
      <w:r>
        <w:rPr>
          <w:color w:val="000000"/>
        </w:rPr>
        <w:t>2) номер судової справи, кате</w:t>
      </w:r>
      <w:r>
        <w:rPr>
          <w:color w:val="000000"/>
        </w:rPr>
        <w:t>горія та коефіцієнт її складності, імена (найменування) учасників справи;</w:t>
      </w:r>
    </w:p>
    <w:p w:rsidR="00000000" w:rsidRDefault="00D97886">
      <w:pPr>
        <w:pStyle w:val="rvps2"/>
        <w:divId w:val="662390928"/>
        <w:rPr>
          <w:color w:val="000000"/>
        </w:rPr>
      </w:pPr>
      <w:bookmarkStart w:id="267" w:name="n6277"/>
      <w:bookmarkEnd w:id="267"/>
      <w:r>
        <w:rPr>
          <w:color w:val="000000"/>
        </w:rPr>
        <w:t>3) інформація про визначення списку суддів для участі (підстави, за яких судді не беруть участі) в автоматизованому розподілі; інформація про визначення судді, судді-доповідача;</w:t>
      </w:r>
    </w:p>
    <w:p w:rsidR="00000000" w:rsidRDefault="00D97886">
      <w:pPr>
        <w:pStyle w:val="rvps2"/>
        <w:divId w:val="662390928"/>
        <w:rPr>
          <w:color w:val="000000"/>
        </w:rPr>
      </w:pPr>
      <w:bookmarkStart w:id="268" w:name="n6278"/>
      <w:bookmarkEnd w:id="268"/>
      <w:r>
        <w:rPr>
          <w:color w:val="000000"/>
        </w:rPr>
        <w:t>4) п</w:t>
      </w:r>
      <w:r>
        <w:rPr>
          <w:color w:val="000000"/>
        </w:rPr>
        <w:t>ідстави здійснення автоматизованого розподілу (повторного автоматизованого розподілу);</w:t>
      </w:r>
    </w:p>
    <w:p w:rsidR="00000000" w:rsidRDefault="00D97886">
      <w:pPr>
        <w:pStyle w:val="rvps2"/>
        <w:divId w:val="662390928"/>
        <w:rPr>
          <w:color w:val="000000"/>
        </w:rPr>
      </w:pPr>
      <w:bookmarkStart w:id="269" w:name="n6279"/>
      <w:bookmarkEnd w:id="269"/>
      <w:r>
        <w:rPr>
          <w:color w:val="000000"/>
        </w:rPr>
        <w:t>5) прізвище, ініціали та посада уповноваженої особи апарату суду, відповідальної за здійснення автоматизованого розподілу судових справ.</w:t>
      </w:r>
    </w:p>
    <w:p w:rsidR="00000000" w:rsidRDefault="00D97886">
      <w:pPr>
        <w:pStyle w:val="rvps2"/>
        <w:divId w:val="662390928"/>
        <w:rPr>
          <w:color w:val="000000"/>
        </w:rPr>
      </w:pPr>
      <w:bookmarkStart w:id="270" w:name="n6280"/>
      <w:bookmarkEnd w:id="270"/>
      <w:r>
        <w:rPr>
          <w:color w:val="000000"/>
        </w:rPr>
        <w:t>16. Копія такого протоколу в еле</w:t>
      </w:r>
      <w:r>
        <w:rPr>
          <w:color w:val="000000"/>
        </w:rPr>
        <w:t>ктронній чи паперовій формі підписується уповноваженими особами апарату суду та видається (надсилається) заінтересованій особі не пізніше наступного дня після подання до суду відповідної заяви.</w:t>
      </w:r>
    </w:p>
    <w:p w:rsidR="00000000" w:rsidRDefault="00D97886">
      <w:pPr>
        <w:pStyle w:val="rvps2"/>
        <w:divId w:val="662390928"/>
        <w:rPr>
          <w:color w:val="000000"/>
        </w:rPr>
      </w:pPr>
      <w:bookmarkStart w:id="271" w:name="n6281"/>
      <w:bookmarkEnd w:id="271"/>
      <w:r>
        <w:rPr>
          <w:color w:val="000000"/>
        </w:rPr>
        <w:t>17. Особливості розподілу судових справ встановлюються Положен</w:t>
      </w:r>
      <w:r>
        <w:rPr>
          <w:color w:val="000000"/>
        </w:rPr>
        <w:t>ням про Єдину судову інформаційно-телекомунікаційну систему.</w:t>
      </w:r>
    </w:p>
    <w:p w:rsidR="00000000" w:rsidRDefault="00D97886">
      <w:pPr>
        <w:pStyle w:val="rvps2"/>
        <w:divId w:val="662390928"/>
        <w:rPr>
          <w:color w:val="000000"/>
        </w:rPr>
      </w:pPr>
      <w:bookmarkStart w:id="272" w:name="n6282"/>
      <w:bookmarkEnd w:id="272"/>
      <w:r>
        <w:rPr>
          <w:rStyle w:val="rvts9"/>
        </w:rPr>
        <w:t>Стаття 34.</w:t>
      </w:r>
      <w:r>
        <w:rPr>
          <w:color w:val="000000"/>
        </w:rPr>
        <w:t xml:space="preserve"> Склад суду</w:t>
      </w:r>
    </w:p>
    <w:p w:rsidR="00000000" w:rsidRDefault="00D97886">
      <w:pPr>
        <w:pStyle w:val="rvps2"/>
        <w:divId w:val="662390928"/>
        <w:rPr>
          <w:color w:val="000000"/>
        </w:rPr>
      </w:pPr>
      <w:bookmarkStart w:id="273" w:name="n6283"/>
      <w:bookmarkEnd w:id="273"/>
      <w:r>
        <w:rPr>
          <w:color w:val="000000"/>
        </w:rPr>
        <w:t>1. Цивільні справи у судах першої інстанції розглядаються одноособово суддею, який є головуючим і діє від імені суду, якщо інше не передбачено цим Кодексом.</w:t>
      </w:r>
    </w:p>
    <w:p w:rsidR="00000000" w:rsidRDefault="00D97886">
      <w:pPr>
        <w:pStyle w:val="rvps2"/>
        <w:divId w:val="662390928"/>
        <w:rPr>
          <w:color w:val="000000"/>
        </w:rPr>
      </w:pPr>
      <w:bookmarkStart w:id="274" w:name="n6284"/>
      <w:bookmarkEnd w:id="274"/>
      <w:r>
        <w:rPr>
          <w:color w:val="000000"/>
        </w:rPr>
        <w:t>2. У випадках, встановлених цим Кодексом, цивільні справи у судах першої інстанції розглядаються колегією у складі одного судді і двох присяжних, які при здійсненні правосуддя користуються всіма правами судді.</w:t>
      </w:r>
    </w:p>
    <w:p w:rsidR="00000000" w:rsidRDefault="00D97886">
      <w:pPr>
        <w:pStyle w:val="rvps2"/>
        <w:divId w:val="662390928"/>
        <w:rPr>
          <w:color w:val="000000"/>
        </w:rPr>
      </w:pPr>
      <w:bookmarkStart w:id="275" w:name="n6285"/>
      <w:bookmarkEnd w:id="275"/>
      <w:r>
        <w:rPr>
          <w:color w:val="000000"/>
        </w:rPr>
        <w:t>3. Перегляд в апеляційному порядку рішень суді</w:t>
      </w:r>
      <w:r>
        <w:rPr>
          <w:color w:val="000000"/>
        </w:rPr>
        <w:t>в першої інстанції здійснюється колегією суддів суду апеляційної інстанції у складі трьох суддів.</w:t>
      </w:r>
    </w:p>
    <w:p w:rsidR="00000000" w:rsidRDefault="00D97886">
      <w:pPr>
        <w:pStyle w:val="rvps2"/>
        <w:divId w:val="662390928"/>
        <w:rPr>
          <w:color w:val="000000"/>
        </w:rPr>
      </w:pPr>
      <w:bookmarkStart w:id="276" w:name="n6286"/>
      <w:bookmarkEnd w:id="276"/>
      <w:r>
        <w:rPr>
          <w:color w:val="000000"/>
        </w:rPr>
        <w:t>4. Перегляд судових рішень судів першої та апеляційної інстанції здійснюється колегією суддів суду касаційної інстанції у складі трьох або більшої непарної кі</w:t>
      </w:r>
      <w:r>
        <w:rPr>
          <w:color w:val="000000"/>
        </w:rPr>
        <w:t>лькості суддів.</w:t>
      </w:r>
    </w:p>
    <w:p w:rsidR="00000000" w:rsidRDefault="00D97886">
      <w:pPr>
        <w:pStyle w:val="rvps2"/>
        <w:divId w:val="662390928"/>
        <w:rPr>
          <w:color w:val="000000"/>
        </w:rPr>
      </w:pPr>
      <w:bookmarkStart w:id="277" w:name="n6287"/>
      <w:bookmarkEnd w:id="277"/>
      <w:r>
        <w:rPr>
          <w:color w:val="000000"/>
        </w:rPr>
        <w:t>5. У визначених цим Кодексом випадках перегляд судових рішень судом касаційної інстанції здійснюється судовою палатою Касаційного цивільного суду (палатою), об’єднаною палатою Касаційного цивільного суду (об’єднаною палатою) або Великою Пал</w:t>
      </w:r>
      <w:r>
        <w:rPr>
          <w:color w:val="000000"/>
        </w:rPr>
        <w:t>атою Верховного Суду (Великою Палатою).</w:t>
      </w:r>
    </w:p>
    <w:p w:rsidR="00000000" w:rsidRDefault="00D97886">
      <w:pPr>
        <w:pStyle w:val="rvps2"/>
        <w:divId w:val="662390928"/>
        <w:rPr>
          <w:color w:val="000000"/>
        </w:rPr>
      </w:pPr>
      <w:bookmarkStart w:id="278" w:name="n6288"/>
      <w:bookmarkEnd w:id="278"/>
      <w:r>
        <w:rPr>
          <w:color w:val="000000"/>
        </w:rPr>
        <w:t>6. Засідання палати в суді касаційної інстанції вважається правомочним за умови присутності на ньому більше половини її складу.</w:t>
      </w:r>
    </w:p>
    <w:p w:rsidR="00000000" w:rsidRDefault="00D97886">
      <w:pPr>
        <w:pStyle w:val="rvps2"/>
        <w:divId w:val="662390928"/>
        <w:rPr>
          <w:color w:val="000000"/>
        </w:rPr>
      </w:pPr>
      <w:bookmarkStart w:id="279" w:name="n6289"/>
      <w:bookmarkEnd w:id="279"/>
      <w:r>
        <w:rPr>
          <w:color w:val="000000"/>
        </w:rPr>
        <w:t>7. Засідання об’єднаної палати, Великої Палати вважається правомочним, якщо на ньому при</w:t>
      </w:r>
      <w:r>
        <w:rPr>
          <w:color w:val="000000"/>
        </w:rPr>
        <w:t>сутні не менше ніж дві третини її складу.</w:t>
      </w:r>
    </w:p>
    <w:p w:rsidR="00000000" w:rsidRDefault="00D97886">
      <w:pPr>
        <w:pStyle w:val="rvps2"/>
        <w:divId w:val="662390928"/>
        <w:rPr>
          <w:color w:val="000000"/>
        </w:rPr>
      </w:pPr>
      <w:bookmarkStart w:id="280" w:name="n6290"/>
      <w:bookmarkEnd w:id="280"/>
      <w:r>
        <w:rPr>
          <w:color w:val="000000"/>
        </w:rPr>
        <w:t>8. Перегляд судових рішень за нововиявленими обставинами здійснюється судом у такому самому кількісному складі, в якому ці рішення були ухвалені (одноособово або колегіально).</w:t>
      </w:r>
    </w:p>
    <w:p w:rsidR="00000000" w:rsidRDefault="00D97886">
      <w:pPr>
        <w:pStyle w:val="rvps2"/>
        <w:divId w:val="662390928"/>
        <w:rPr>
          <w:color w:val="000000"/>
        </w:rPr>
      </w:pPr>
      <w:bookmarkStart w:id="281" w:name="n6291"/>
      <w:bookmarkEnd w:id="281"/>
      <w:r>
        <w:rPr>
          <w:color w:val="000000"/>
        </w:rPr>
        <w:t xml:space="preserve">9. Незалежно від того, у якому складі </w:t>
      </w:r>
      <w:r>
        <w:rPr>
          <w:color w:val="000000"/>
        </w:rPr>
        <w:t xml:space="preserve">розглядалася справа, перегляд судових рішень за виключними обставинами з підстав, визначених </w:t>
      </w:r>
      <w:hyperlink w:anchor="n9048" w:history="1">
        <w:r>
          <w:rPr>
            <w:rStyle w:val="a3"/>
            <w:color w:val="006600"/>
            <w:u w:val="none"/>
          </w:rPr>
          <w:t>пунктами 1</w:t>
        </w:r>
      </w:hyperlink>
      <w:r>
        <w:rPr>
          <w:color w:val="000000"/>
        </w:rPr>
        <w:t xml:space="preserve">, </w:t>
      </w:r>
      <w:hyperlink w:anchor="n9050" w:history="1">
        <w:r>
          <w:rPr>
            <w:rStyle w:val="a3"/>
            <w:color w:val="006600"/>
            <w:u w:val="none"/>
          </w:rPr>
          <w:t>3</w:t>
        </w:r>
      </w:hyperlink>
      <w:r>
        <w:rPr>
          <w:color w:val="000000"/>
        </w:rPr>
        <w:t xml:space="preserve"> частини третьої статті 423 цього Кодексу, здійснюється колегією у складі трьох або більшої не</w:t>
      </w:r>
      <w:r>
        <w:rPr>
          <w:color w:val="000000"/>
        </w:rPr>
        <w:t xml:space="preserve">парної кількості суддів, а з підстави, визначеної </w:t>
      </w:r>
      <w:hyperlink w:anchor="n9049" w:history="1">
        <w:r>
          <w:rPr>
            <w:rStyle w:val="a3"/>
            <w:color w:val="006600"/>
            <w:u w:val="none"/>
          </w:rPr>
          <w:t>пунктом 2</w:t>
        </w:r>
      </w:hyperlink>
      <w:r>
        <w:rPr>
          <w:color w:val="000000"/>
        </w:rPr>
        <w:t xml:space="preserve"> частини третьої статті 423 цього Кодексу, - Великою Палатою Верховного Суду.</w:t>
      </w:r>
    </w:p>
    <w:p w:rsidR="00000000" w:rsidRDefault="00D97886">
      <w:pPr>
        <w:pStyle w:val="rvps2"/>
        <w:divId w:val="662390928"/>
        <w:rPr>
          <w:color w:val="000000"/>
        </w:rPr>
      </w:pPr>
      <w:bookmarkStart w:id="282" w:name="n6292"/>
      <w:bookmarkEnd w:id="282"/>
      <w:r>
        <w:rPr>
          <w:color w:val="000000"/>
        </w:rPr>
        <w:t>10. Якщо справа має розглядатися суддею одноособово, але цим Кодексом передбачена можливіст</w:t>
      </w:r>
      <w:r>
        <w:rPr>
          <w:color w:val="000000"/>
        </w:rPr>
        <w:t>ь колегіального розгляду такої справи, питання про призначення колегіального розгляду вирішується до початку розгляду справи суддею, який розглядає справу, за власною ініціативою або за клопотанням учасника справи, про що постановляється відповідна ухвала.</w:t>
      </w:r>
    </w:p>
    <w:p w:rsidR="00000000" w:rsidRDefault="00D97886">
      <w:pPr>
        <w:pStyle w:val="rvps2"/>
        <w:divId w:val="662390928"/>
        <w:rPr>
          <w:color w:val="000000"/>
        </w:rPr>
      </w:pPr>
      <w:bookmarkStart w:id="283" w:name="n6293"/>
      <w:bookmarkEnd w:id="283"/>
      <w:r>
        <w:rPr>
          <w:color w:val="000000"/>
        </w:rPr>
        <w:t xml:space="preserve">11. Питання про розгляд справи колегією у складі більше трьох суддів вирішується колегією суддів, визначеною в порядку, встановленому </w:t>
      </w:r>
      <w:hyperlink w:anchor="n6257" w:history="1">
        <w:r>
          <w:rPr>
            <w:rStyle w:val="a3"/>
            <w:color w:val="006600"/>
            <w:u w:val="none"/>
          </w:rPr>
          <w:t>частиною другою</w:t>
        </w:r>
      </w:hyperlink>
      <w:r>
        <w:rPr>
          <w:color w:val="000000"/>
        </w:rPr>
        <w:t xml:space="preserve"> статті 33 цього Кодексу, до початку розгляду справи, з урахуванням категорії </w:t>
      </w:r>
      <w:r>
        <w:rPr>
          <w:color w:val="000000"/>
        </w:rPr>
        <w:t>і складності справи, про що постановляється відповідна ухвала.</w:t>
      </w:r>
    </w:p>
    <w:p w:rsidR="00000000" w:rsidRDefault="00D97886">
      <w:pPr>
        <w:pStyle w:val="rvps2"/>
        <w:divId w:val="662390928"/>
        <w:rPr>
          <w:color w:val="000000"/>
        </w:rPr>
      </w:pPr>
      <w:bookmarkStart w:id="284" w:name="n6294"/>
      <w:bookmarkEnd w:id="284"/>
      <w:r>
        <w:rPr>
          <w:rStyle w:val="rvts9"/>
        </w:rPr>
        <w:t xml:space="preserve">Стаття 35. </w:t>
      </w:r>
      <w:r>
        <w:rPr>
          <w:color w:val="000000"/>
        </w:rPr>
        <w:t>Порядок вирішення питань при колегіальному розгляді справи</w:t>
      </w:r>
    </w:p>
    <w:p w:rsidR="00000000" w:rsidRDefault="00D97886">
      <w:pPr>
        <w:pStyle w:val="rvps2"/>
        <w:divId w:val="662390928"/>
        <w:rPr>
          <w:color w:val="000000"/>
        </w:rPr>
      </w:pPr>
      <w:bookmarkStart w:id="285" w:name="n6295"/>
      <w:bookmarkEnd w:id="285"/>
      <w:r>
        <w:rPr>
          <w:color w:val="000000"/>
        </w:rPr>
        <w:t>1. Питання, що виникають під час колегіального розгляду справи судом, вирішуються більшістю голосів суддів. Головуючий голо</w:t>
      </w:r>
      <w:r>
        <w:rPr>
          <w:color w:val="000000"/>
        </w:rPr>
        <w:t>сує останнім.</w:t>
      </w:r>
    </w:p>
    <w:p w:rsidR="00000000" w:rsidRDefault="00D97886">
      <w:pPr>
        <w:pStyle w:val="rvps2"/>
        <w:divId w:val="662390928"/>
        <w:rPr>
          <w:color w:val="000000"/>
        </w:rPr>
      </w:pPr>
      <w:bookmarkStart w:id="286" w:name="n6296"/>
      <w:bookmarkEnd w:id="286"/>
      <w:r>
        <w:rPr>
          <w:color w:val="000000"/>
        </w:rPr>
        <w:t>2. При ухваленні рішення з кожного питання жоден із суддів не має права утримуватися від голосування та підписання рішення чи ухвали. Судді не мають права розголошувати міркування, що були висловлені у нарадчій кімнаті.</w:t>
      </w:r>
    </w:p>
    <w:p w:rsidR="00000000" w:rsidRDefault="00D97886">
      <w:pPr>
        <w:pStyle w:val="rvps2"/>
        <w:divId w:val="662390928"/>
        <w:rPr>
          <w:color w:val="000000"/>
        </w:rPr>
      </w:pPr>
      <w:bookmarkStart w:id="287" w:name="n6297"/>
      <w:bookmarkEnd w:id="287"/>
      <w:r>
        <w:rPr>
          <w:color w:val="000000"/>
        </w:rPr>
        <w:t>3. Суддя, не згодний з</w:t>
      </w:r>
      <w:r>
        <w:rPr>
          <w:color w:val="000000"/>
        </w:rPr>
        <w:t xml:space="preserve"> рішенням, може письмово викласти свою окрему думку. Про наявність окремої думки повідомляються учасники справи без оголошення її змісту в судовому засіданні. Окрема думка приєднується до справи і є відкритою для ознайомлення.</w:t>
      </w:r>
    </w:p>
    <w:p w:rsidR="00000000" w:rsidRDefault="00D97886">
      <w:pPr>
        <w:pStyle w:val="rvps2"/>
        <w:divId w:val="662390928"/>
        <w:rPr>
          <w:color w:val="000000"/>
        </w:rPr>
      </w:pPr>
      <w:bookmarkStart w:id="288" w:name="n6298"/>
      <w:bookmarkEnd w:id="288"/>
      <w:r>
        <w:rPr>
          <w:rStyle w:val="rvts9"/>
        </w:rPr>
        <w:t>Стаття 36.</w:t>
      </w:r>
      <w:r>
        <w:rPr>
          <w:color w:val="000000"/>
        </w:rPr>
        <w:t xml:space="preserve"> Підстави для відво</w:t>
      </w:r>
      <w:r>
        <w:rPr>
          <w:color w:val="000000"/>
        </w:rPr>
        <w:t>ду (самовідводу) судді</w:t>
      </w:r>
    </w:p>
    <w:p w:rsidR="00000000" w:rsidRDefault="00D97886">
      <w:pPr>
        <w:pStyle w:val="rvps2"/>
        <w:divId w:val="662390928"/>
        <w:rPr>
          <w:color w:val="000000"/>
        </w:rPr>
      </w:pPr>
      <w:bookmarkStart w:id="289" w:name="n6299"/>
      <w:bookmarkEnd w:id="289"/>
      <w:r>
        <w:rPr>
          <w:color w:val="000000"/>
        </w:rPr>
        <w:t>1. Суддя не може розглядати справу і підлягає відводу (самовідводу), якщо:</w:t>
      </w:r>
    </w:p>
    <w:p w:rsidR="00000000" w:rsidRDefault="00D97886">
      <w:pPr>
        <w:pStyle w:val="rvps2"/>
        <w:divId w:val="662390928"/>
        <w:rPr>
          <w:color w:val="000000"/>
        </w:rPr>
      </w:pPr>
      <w:bookmarkStart w:id="290" w:name="n6300"/>
      <w:bookmarkEnd w:id="290"/>
      <w:r>
        <w:rPr>
          <w:color w:val="000000"/>
        </w:rPr>
        <w:t>1) він є членом сім’ї або близьким родичем (чоловік, дружина, батько, мати, вітчим, мачуха, син, дочка, пасинок, падчерка, брат, сестра, дід, баба, внук, внуч</w:t>
      </w:r>
      <w:r>
        <w:rPr>
          <w:color w:val="000000"/>
        </w:rPr>
        <w:t>ка, усиновлювач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 в</w:t>
      </w:r>
      <w:r>
        <w:rPr>
          <w:color w:val="000000"/>
        </w:rPr>
        <w:t>ходить до складу суду, що розглядає чи розглядав справу;</w:t>
      </w:r>
    </w:p>
    <w:p w:rsidR="00000000" w:rsidRDefault="00D97886">
      <w:pPr>
        <w:pStyle w:val="rvps2"/>
        <w:divId w:val="662390928"/>
        <w:rPr>
          <w:color w:val="000000"/>
        </w:rPr>
      </w:pPr>
      <w:bookmarkStart w:id="291" w:name="n6301"/>
      <w:bookmarkEnd w:id="291"/>
      <w:r>
        <w:rPr>
          <w:color w:val="000000"/>
        </w:rPr>
        <w:t>2) він брав участь у справі як свідок, експерт, спеціаліст, перекладач, представник, адвокат, секретар судового засідання або надавав стороні чи іншим учасникам справи правничу допомогу в цій чи інші</w:t>
      </w:r>
      <w:r>
        <w:rPr>
          <w:color w:val="000000"/>
        </w:rPr>
        <w:t>й справі;</w:t>
      </w:r>
    </w:p>
    <w:p w:rsidR="00000000" w:rsidRDefault="00D97886">
      <w:pPr>
        <w:pStyle w:val="rvps2"/>
        <w:divId w:val="662390928"/>
        <w:rPr>
          <w:color w:val="000000"/>
        </w:rPr>
      </w:pPr>
      <w:bookmarkStart w:id="292" w:name="n6302"/>
      <w:bookmarkEnd w:id="292"/>
      <w:r>
        <w:rPr>
          <w:color w:val="000000"/>
        </w:rPr>
        <w:t>3) він прямо чи побічно заінтересований у результаті розгляду справи;</w:t>
      </w:r>
    </w:p>
    <w:p w:rsidR="00000000" w:rsidRDefault="00D97886">
      <w:pPr>
        <w:pStyle w:val="rvps2"/>
        <w:divId w:val="662390928"/>
        <w:rPr>
          <w:color w:val="000000"/>
        </w:rPr>
      </w:pPr>
      <w:bookmarkStart w:id="293" w:name="n6303"/>
      <w:bookmarkEnd w:id="293"/>
      <w:r>
        <w:rPr>
          <w:color w:val="000000"/>
        </w:rPr>
        <w:t>4) було порушено порядок визначення судді для розгляду справи;</w:t>
      </w:r>
    </w:p>
    <w:p w:rsidR="00000000" w:rsidRDefault="00D97886">
      <w:pPr>
        <w:pStyle w:val="rvps2"/>
        <w:divId w:val="662390928"/>
        <w:rPr>
          <w:color w:val="000000"/>
        </w:rPr>
      </w:pPr>
      <w:bookmarkStart w:id="294" w:name="n6304"/>
      <w:bookmarkEnd w:id="294"/>
      <w:r>
        <w:rPr>
          <w:color w:val="000000"/>
        </w:rPr>
        <w:t>5) є інші обставини, що викликають сумнів в неупередженості або об’єктивності судді.</w:t>
      </w:r>
    </w:p>
    <w:p w:rsidR="00000000" w:rsidRDefault="00D97886">
      <w:pPr>
        <w:pStyle w:val="rvps2"/>
        <w:divId w:val="662390928"/>
        <w:rPr>
          <w:color w:val="000000"/>
        </w:rPr>
      </w:pPr>
      <w:bookmarkStart w:id="295" w:name="n6305"/>
      <w:bookmarkEnd w:id="295"/>
      <w:r>
        <w:rPr>
          <w:color w:val="000000"/>
        </w:rPr>
        <w:t>2. Суддя підлягає відводу (с</w:t>
      </w:r>
      <w:r>
        <w:rPr>
          <w:color w:val="000000"/>
        </w:rPr>
        <w:t xml:space="preserve">амовідводу) також за наявності обставин, встановлених </w:t>
      </w:r>
      <w:hyperlink w:anchor="n6308" w:history="1">
        <w:r>
          <w:rPr>
            <w:rStyle w:val="a3"/>
            <w:color w:val="006600"/>
            <w:u w:val="none"/>
          </w:rPr>
          <w:t>статтею 37</w:t>
        </w:r>
      </w:hyperlink>
      <w:r>
        <w:rPr>
          <w:color w:val="000000"/>
        </w:rPr>
        <w:t xml:space="preserve"> цього Кодексу.</w:t>
      </w:r>
    </w:p>
    <w:p w:rsidR="00000000" w:rsidRDefault="00D97886">
      <w:pPr>
        <w:pStyle w:val="rvps2"/>
        <w:divId w:val="662390928"/>
        <w:rPr>
          <w:color w:val="000000"/>
        </w:rPr>
      </w:pPr>
      <w:bookmarkStart w:id="296" w:name="n6306"/>
      <w:bookmarkEnd w:id="296"/>
      <w:r>
        <w:rPr>
          <w:color w:val="000000"/>
        </w:rPr>
        <w:t>3. До складу суду не можуть входити особи, які є членами сім’ї, родичами між собою чи родичами подружжя.</w:t>
      </w:r>
    </w:p>
    <w:p w:rsidR="00000000" w:rsidRDefault="00D97886">
      <w:pPr>
        <w:pStyle w:val="rvps2"/>
        <w:divId w:val="662390928"/>
        <w:rPr>
          <w:color w:val="000000"/>
        </w:rPr>
      </w:pPr>
      <w:bookmarkStart w:id="297" w:name="n6307"/>
      <w:bookmarkEnd w:id="297"/>
      <w:r>
        <w:rPr>
          <w:color w:val="000000"/>
        </w:rPr>
        <w:t>4. Незгода сторони з процесуальними рішення</w:t>
      </w:r>
      <w:r>
        <w:rPr>
          <w:color w:val="000000"/>
        </w:rPr>
        <w:t>ми судді, рішення або окрема думка судді в інших справах, висловлена публічно думка судді щодо того чи іншого юридичного питання не може бути підставою для відводу.</w:t>
      </w:r>
    </w:p>
    <w:p w:rsidR="00000000" w:rsidRDefault="00D97886">
      <w:pPr>
        <w:pStyle w:val="rvps2"/>
        <w:divId w:val="662390928"/>
        <w:rPr>
          <w:color w:val="000000"/>
        </w:rPr>
      </w:pPr>
      <w:bookmarkStart w:id="298" w:name="n6308"/>
      <w:bookmarkEnd w:id="298"/>
      <w:r>
        <w:rPr>
          <w:rStyle w:val="rvts9"/>
        </w:rPr>
        <w:t xml:space="preserve">Стаття 37. </w:t>
      </w:r>
      <w:r>
        <w:rPr>
          <w:color w:val="000000"/>
        </w:rPr>
        <w:t>Недопустимість повторної участі судді в розгляді справи</w:t>
      </w:r>
    </w:p>
    <w:p w:rsidR="00000000" w:rsidRDefault="00D97886">
      <w:pPr>
        <w:pStyle w:val="rvps2"/>
        <w:divId w:val="662390928"/>
        <w:rPr>
          <w:color w:val="000000"/>
        </w:rPr>
      </w:pPr>
      <w:bookmarkStart w:id="299" w:name="n6309"/>
      <w:bookmarkEnd w:id="299"/>
      <w:r>
        <w:rPr>
          <w:color w:val="000000"/>
        </w:rPr>
        <w:t>1. Суддя, який брав учас</w:t>
      </w:r>
      <w:r>
        <w:rPr>
          <w:color w:val="000000"/>
        </w:rPr>
        <w:t>ть у вирішенні справи в суді першої інстанції, не може брати участі в розгляді цієї самої справи в судах апеляційної і касаційної інстанцій, а так само у новому розгляді справи судом першої інстанції після скасування рішення суду або ухвали про закриття пр</w:t>
      </w:r>
      <w:r>
        <w:rPr>
          <w:color w:val="000000"/>
        </w:rPr>
        <w:t>овадження у справі.</w:t>
      </w:r>
    </w:p>
    <w:p w:rsidR="00000000" w:rsidRDefault="00D97886">
      <w:pPr>
        <w:pStyle w:val="rvps2"/>
        <w:divId w:val="662390928"/>
        <w:rPr>
          <w:color w:val="000000"/>
        </w:rPr>
      </w:pPr>
      <w:bookmarkStart w:id="300" w:name="n6310"/>
      <w:bookmarkEnd w:id="300"/>
      <w:r>
        <w:rPr>
          <w:color w:val="000000"/>
        </w:rPr>
        <w:t>2. Суддя, який брав участь у врегулюванні спору у справі за участю судді, не може брати участі в розгляді цієї справи по суті або перегляді будь-якого ухваленого в ній судового рішення.</w:t>
      </w:r>
    </w:p>
    <w:p w:rsidR="00000000" w:rsidRDefault="00D97886">
      <w:pPr>
        <w:pStyle w:val="rvps2"/>
        <w:divId w:val="662390928"/>
        <w:rPr>
          <w:color w:val="000000"/>
        </w:rPr>
      </w:pPr>
      <w:bookmarkStart w:id="301" w:name="n6311"/>
      <w:bookmarkEnd w:id="301"/>
      <w:r>
        <w:rPr>
          <w:color w:val="000000"/>
        </w:rPr>
        <w:t>3. Суддя, який брав участь у вирішенні справи в су</w:t>
      </w:r>
      <w:r>
        <w:rPr>
          <w:color w:val="000000"/>
        </w:rPr>
        <w:t>ді апеляційної інстанції, не може брати участі у розгляді цієї самої справи в судах касаційної або першої інстанції, а також у новому розгляді справи після скасування ухвали чи рішення суду апеляційної інстанції.</w:t>
      </w:r>
    </w:p>
    <w:p w:rsidR="00000000" w:rsidRDefault="00D97886">
      <w:pPr>
        <w:pStyle w:val="rvps2"/>
        <w:divId w:val="662390928"/>
        <w:rPr>
          <w:color w:val="000000"/>
        </w:rPr>
      </w:pPr>
      <w:bookmarkStart w:id="302" w:name="n6312"/>
      <w:bookmarkEnd w:id="302"/>
      <w:r>
        <w:rPr>
          <w:color w:val="000000"/>
        </w:rPr>
        <w:t>4. Суддя, який брав участь у перегляді спра</w:t>
      </w:r>
      <w:r>
        <w:rPr>
          <w:color w:val="000000"/>
        </w:rPr>
        <w:t>ви в суді касаційної інстанції, не може брати участі в розгляді цієї справи в суді першої чи апеляційної інстанції, а також у новому її розгляді після скасування ухвали чи рішення суду касаційної інстанції.</w:t>
      </w:r>
    </w:p>
    <w:p w:rsidR="00000000" w:rsidRDefault="00D97886">
      <w:pPr>
        <w:pStyle w:val="rvps2"/>
        <w:divId w:val="662390928"/>
        <w:rPr>
          <w:color w:val="000000"/>
        </w:rPr>
      </w:pPr>
      <w:bookmarkStart w:id="303" w:name="n6313"/>
      <w:bookmarkEnd w:id="303"/>
      <w:r>
        <w:rPr>
          <w:color w:val="000000"/>
        </w:rPr>
        <w:t>5. Суддя, який брав участь у вирішенні справи, рішення в якій було в подальшому скасовано судом вищої інстанції, не може брати участі у розгляді заяви про перегляд за нововиявленими обставинами рішення суду у цій справі.</w:t>
      </w:r>
    </w:p>
    <w:p w:rsidR="00000000" w:rsidRDefault="00D97886">
      <w:pPr>
        <w:pStyle w:val="rvps2"/>
        <w:divId w:val="662390928"/>
        <w:rPr>
          <w:color w:val="000000"/>
        </w:rPr>
      </w:pPr>
      <w:bookmarkStart w:id="304" w:name="n6314"/>
      <w:bookmarkEnd w:id="304"/>
      <w:r>
        <w:rPr>
          <w:color w:val="000000"/>
        </w:rPr>
        <w:t>6. Суддя, який брав участь у виріше</w:t>
      </w:r>
      <w:r>
        <w:rPr>
          <w:color w:val="000000"/>
        </w:rPr>
        <w:t>нні справи в суді першої, апеляційної, касаційної інстанцій, не може брати участі у розгляді заяви про перегляд судового рішення у зв’язку з виключними обставинами у цій справі.</w:t>
      </w:r>
    </w:p>
    <w:p w:rsidR="00000000" w:rsidRDefault="00D97886">
      <w:pPr>
        <w:pStyle w:val="rvps2"/>
        <w:divId w:val="662390928"/>
        <w:rPr>
          <w:color w:val="000000"/>
        </w:rPr>
      </w:pPr>
      <w:bookmarkStart w:id="305" w:name="n6315"/>
      <w:bookmarkEnd w:id="305"/>
      <w:r>
        <w:rPr>
          <w:rStyle w:val="rvts9"/>
        </w:rPr>
        <w:t xml:space="preserve">Стаття 38. </w:t>
      </w:r>
      <w:r>
        <w:rPr>
          <w:color w:val="000000"/>
        </w:rPr>
        <w:t>Підстави для відводу (самовідводу) секретаря судового засідання, ек</w:t>
      </w:r>
      <w:r>
        <w:rPr>
          <w:color w:val="000000"/>
        </w:rPr>
        <w:t>сперта, спеціаліста, перекладача</w:t>
      </w:r>
    </w:p>
    <w:p w:rsidR="00000000" w:rsidRDefault="00D97886">
      <w:pPr>
        <w:pStyle w:val="rvps2"/>
        <w:divId w:val="662390928"/>
        <w:rPr>
          <w:color w:val="000000"/>
        </w:rPr>
      </w:pPr>
      <w:bookmarkStart w:id="306" w:name="n6316"/>
      <w:bookmarkEnd w:id="306"/>
      <w:r>
        <w:rPr>
          <w:color w:val="000000"/>
        </w:rPr>
        <w:t xml:space="preserve">1. Секретар судового засідання, експерт, спеціаліст, перекладач не можуть брати участі у розгляді справи та підлягають відводу (самовідводу) з підстав, зазначених у </w:t>
      </w:r>
      <w:hyperlink w:anchor="n6298" w:history="1">
        <w:r>
          <w:rPr>
            <w:rStyle w:val="a3"/>
            <w:color w:val="006600"/>
            <w:u w:val="none"/>
          </w:rPr>
          <w:t>статті 36</w:t>
        </w:r>
      </w:hyperlink>
      <w:r>
        <w:rPr>
          <w:color w:val="000000"/>
        </w:rPr>
        <w:t xml:space="preserve"> цього Кодексу.</w:t>
      </w:r>
    </w:p>
    <w:p w:rsidR="00000000" w:rsidRDefault="00D97886">
      <w:pPr>
        <w:pStyle w:val="rvps2"/>
        <w:divId w:val="662390928"/>
        <w:rPr>
          <w:color w:val="000000"/>
        </w:rPr>
      </w:pPr>
      <w:bookmarkStart w:id="307" w:name="n6317"/>
      <w:bookmarkEnd w:id="307"/>
      <w:r>
        <w:rPr>
          <w:color w:val="000000"/>
        </w:rPr>
        <w:t>2. Ек</w:t>
      </w:r>
      <w:r>
        <w:rPr>
          <w:color w:val="000000"/>
        </w:rPr>
        <w:t>сперт або спеціаліст, крім того, не може брати участь у розгляді справи, якщо:</w:t>
      </w:r>
    </w:p>
    <w:p w:rsidR="00000000" w:rsidRDefault="00D97886">
      <w:pPr>
        <w:pStyle w:val="rvps2"/>
        <w:divId w:val="662390928"/>
        <w:rPr>
          <w:color w:val="000000"/>
        </w:rPr>
      </w:pPr>
      <w:bookmarkStart w:id="308" w:name="n6318"/>
      <w:bookmarkEnd w:id="308"/>
      <w:r>
        <w:rPr>
          <w:color w:val="000000"/>
        </w:rPr>
        <w:t>1) він перебував або перебуває в службовій або іншій залежності від учасників справи;</w:t>
      </w:r>
    </w:p>
    <w:p w:rsidR="00000000" w:rsidRDefault="00D97886">
      <w:pPr>
        <w:pStyle w:val="rvps2"/>
        <w:divId w:val="662390928"/>
        <w:rPr>
          <w:color w:val="000000"/>
        </w:rPr>
      </w:pPr>
      <w:bookmarkStart w:id="309" w:name="n6319"/>
      <w:bookmarkEnd w:id="309"/>
      <w:r>
        <w:rPr>
          <w:color w:val="000000"/>
        </w:rPr>
        <w:t>2) з’ясування обставин, які мають значення для справи, виходить за межі сфери його спеціаль</w:t>
      </w:r>
      <w:r>
        <w:rPr>
          <w:color w:val="000000"/>
        </w:rPr>
        <w:t>них знань.</w:t>
      </w:r>
    </w:p>
    <w:p w:rsidR="00000000" w:rsidRDefault="00D97886">
      <w:pPr>
        <w:pStyle w:val="rvps2"/>
        <w:divId w:val="662390928"/>
        <w:rPr>
          <w:color w:val="000000"/>
        </w:rPr>
      </w:pPr>
      <w:bookmarkStart w:id="310" w:name="n6320"/>
      <w:bookmarkEnd w:id="310"/>
      <w:r>
        <w:rPr>
          <w:color w:val="000000"/>
        </w:rPr>
        <w:t>3. Участь секретаря судового засідання, експерта, спеціаліста, перекладача у судовому засіданні під час попереднього розгляду даної справи відповідно як секретаря судового засідання, експерта, спеціаліста, перекладача не є підставою для їх відво</w:t>
      </w:r>
      <w:r>
        <w:rPr>
          <w:color w:val="000000"/>
        </w:rPr>
        <w:t>ду.</w:t>
      </w:r>
    </w:p>
    <w:p w:rsidR="00000000" w:rsidRDefault="00D97886">
      <w:pPr>
        <w:pStyle w:val="rvps2"/>
        <w:divId w:val="662390928"/>
        <w:rPr>
          <w:color w:val="000000"/>
        </w:rPr>
      </w:pPr>
      <w:bookmarkStart w:id="311" w:name="n6321"/>
      <w:bookmarkEnd w:id="311"/>
      <w:r>
        <w:rPr>
          <w:rStyle w:val="rvts9"/>
        </w:rPr>
        <w:t xml:space="preserve">Стаття 39. </w:t>
      </w:r>
      <w:r>
        <w:rPr>
          <w:color w:val="000000"/>
        </w:rPr>
        <w:t>Заяви про самовідводи та відводи</w:t>
      </w:r>
    </w:p>
    <w:p w:rsidR="00000000" w:rsidRDefault="00D97886">
      <w:pPr>
        <w:pStyle w:val="rvps2"/>
        <w:divId w:val="662390928"/>
        <w:rPr>
          <w:color w:val="000000"/>
        </w:rPr>
      </w:pPr>
      <w:bookmarkStart w:id="312" w:name="n6322"/>
      <w:bookmarkEnd w:id="312"/>
      <w:r>
        <w:rPr>
          <w:color w:val="000000"/>
        </w:rPr>
        <w:t xml:space="preserve">1. З підстав, зазначених у </w:t>
      </w:r>
      <w:hyperlink w:anchor="n6298" w:history="1">
        <w:r>
          <w:rPr>
            <w:rStyle w:val="a3"/>
            <w:color w:val="006600"/>
            <w:u w:val="none"/>
          </w:rPr>
          <w:t>статтях 36</w:t>
        </w:r>
      </w:hyperlink>
      <w:r>
        <w:rPr>
          <w:color w:val="000000"/>
        </w:rPr>
        <w:t xml:space="preserve">, </w:t>
      </w:r>
      <w:hyperlink w:anchor="n6308" w:history="1">
        <w:r>
          <w:rPr>
            <w:rStyle w:val="a3"/>
            <w:color w:val="006600"/>
            <w:u w:val="none"/>
          </w:rPr>
          <w:t>37</w:t>
        </w:r>
      </w:hyperlink>
      <w:r>
        <w:rPr>
          <w:color w:val="000000"/>
        </w:rPr>
        <w:t xml:space="preserve"> і </w:t>
      </w:r>
      <w:hyperlink w:anchor="n6315" w:history="1">
        <w:r>
          <w:rPr>
            <w:rStyle w:val="a3"/>
            <w:color w:val="006600"/>
            <w:u w:val="none"/>
          </w:rPr>
          <w:t>38</w:t>
        </w:r>
      </w:hyperlink>
      <w:r>
        <w:rPr>
          <w:color w:val="000000"/>
        </w:rPr>
        <w:t xml:space="preserve"> цього Кодексу, суддя, секретар судового засідання, експерт, спеціаліст, перек</w:t>
      </w:r>
      <w:r>
        <w:rPr>
          <w:color w:val="000000"/>
        </w:rPr>
        <w:t>ладач зобов’язані заявити самовідвід.</w:t>
      </w:r>
    </w:p>
    <w:p w:rsidR="00000000" w:rsidRDefault="00D97886">
      <w:pPr>
        <w:pStyle w:val="rvps2"/>
        <w:divId w:val="662390928"/>
        <w:rPr>
          <w:color w:val="000000"/>
        </w:rPr>
      </w:pPr>
      <w:bookmarkStart w:id="313" w:name="n6323"/>
      <w:bookmarkEnd w:id="313"/>
      <w:r>
        <w:rPr>
          <w:color w:val="000000"/>
        </w:rPr>
        <w:t xml:space="preserve">2. З підстав, зазначених у </w:t>
      </w:r>
      <w:hyperlink w:anchor="n6298" w:history="1">
        <w:r>
          <w:rPr>
            <w:rStyle w:val="a3"/>
            <w:color w:val="006600"/>
            <w:u w:val="none"/>
          </w:rPr>
          <w:t>статтях 36</w:t>
        </w:r>
      </w:hyperlink>
      <w:r>
        <w:rPr>
          <w:color w:val="000000"/>
        </w:rPr>
        <w:t xml:space="preserve">, </w:t>
      </w:r>
      <w:hyperlink w:anchor="n6308" w:history="1">
        <w:r>
          <w:rPr>
            <w:rStyle w:val="a3"/>
            <w:color w:val="006600"/>
            <w:u w:val="none"/>
          </w:rPr>
          <w:t>37</w:t>
        </w:r>
      </w:hyperlink>
      <w:r>
        <w:rPr>
          <w:color w:val="000000"/>
        </w:rPr>
        <w:t xml:space="preserve"> і </w:t>
      </w:r>
      <w:hyperlink w:anchor="n6315" w:history="1">
        <w:r>
          <w:rPr>
            <w:rStyle w:val="a3"/>
            <w:color w:val="006600"/>
            <w:u w:val="none"/>
          </w:rPr>
          <w:t>38</w:t>
        </w:r>
      </w:hyperlink>
      <w:r>
        <w:rPr>
          <w:color w:val="000000"/>
        </w:rPr>
        <w:t xml:space="preserve"> цього Кодексу, судді, секретарю судового засідання, експерту, спеціалісту, перекладачу </w:t>
      </w:r>
      <w:r>
        <w:rPr>
          <w:color w:val="000000"/>
        </w:rPr>
        <w:t>може бути заявлено відвід учасниками справи.</w:t>
      </w:r>
    </w:p>
    <w:p w:rsidR="00000000" w:rsidRDefault="00D97886">
      <w:pPr>
        <w:pStyle w:val="rvps2"/>
        <w:divId w:val="662390928"/>
        <w:rPr>
          <w:color w:val="000000"/>
        </w:rPr>
      </w:pPr>
      <w:bookmarkStart w:id="314" w:name="n6324"/>
      <w:bookmarkEnd w:id="314"/>
      <w:r>
        <w:rPr>
          <w:color w:val="000000"/>
        </w:rPr>
        <w:t>3. Відвід повинен бути вмотивованим і заявленим протягом десяти днів з дня отримання учасником справи ухвали про відкриття провадження у справі, але не пізніше початку підготовчого засідання або першого судового</w:t>
      </w:r>
      <w:r>
        <w:rPr>
          <w:color w:val="000000"/>
        </w:rPr>
        <w:t xml:space="preserve"> засідання, якщо справа розглядається в порядку спрощеного позовного провадження. Самовідвід може бути заявлений не пізніше початку підготовчого засідання або першого судового засідання, якщо справа розглядається в порядку спрощеного позовного провадження.</w:t>
      </w:r>
    </w:p>
    <w:p w:rsidR="00000000" w:rsidRDefault="00D97886">
      <w:pPr>
        <w:pStyle w:val="rvps2"/>
        <w:divId w:val="662390928"/>
        <w:rPr>
          <w:color w:val="000000"/>
        </w:rPr>
      </w:pPr>
      <w:bookmarkStart w:id="315" w:name="n6325"/>
      <w:bookmarkEnd w:id="315"/>
      <w:r>
        <w:rPr>
          <w:color w:val="000000"/>
        </w:rPr>
        <w:t>Після спливу вказаного строку заявляти відвід (самовідвід) дозволяється лише у виняткових випадках, коли про підставу відводу (самовідводу) заявнику не могло бути відомо до спливу вказаного строку, але не пізніше двох днів із дня, коли заявник дізнався пр</w:t>
      </w:r>
      <w:r>
        <w:rPr>
          <w:color w:val="000000"/>
        </w:rPr>
        <w:t>о таку підставу.</w:t>
      </w:r>
    </w:p>
    <w:p w:rsidR="00000000" w:rsidRDefault="00D97886">
      <w:pPr>
        <w:pStyle w:val="rvps2"/>
        <w:divId w:val="662390928"/>
        <w:rPr>
          <w:color w:val="000000"/>
        </w:rPr>
      </w:pPr>
      <w:bookmarkStart w:id="316" w:name="n6326"/>
      <w:bookmarkEnd w:id="316"/>
      <w:r>
        <w:rPr>
          <w:color w:val="000000"/>
        </w:rPr>
        <w:t xml:space="preserve">4. Встановлення обставин, вказаних у </w:t>
      </w:r>
      <w:hyperlink w:anchor="n6300" w:history="1">
        <w:r>
          <w:rPr>
            <w:rStyle w:val="a3"/>
            <w:color w:val="006600"/>
            <w:u w:val="none"/>
          </w:rPr>
          <w:t>пунктах 1-4</w:t>
        </w:r>
      </w:hyperlink>
      <w:r>
        <w:rPr>
          <w:color w:val="000000"/>
        </w:rPr>
        <w:t xml:space="preserve"> частини першої статті 36 цього Кодексу, </w:t>
      </w:r>
      <w:hyperlink w:anchor="n6308" w:history="1">
        <w:r>
          <w:rPr>
            <w:rStyle w:val="a3"/>
            <w:color w:val="006600"/>
            <w:u w:val="none"/>
          </w:rPr>
          <w:t>статті 37</w:t>
        </w:r>
      </w:hyperlink>
      <w:r>
        <w:rPr>
          <w:color w:val="000000"/>
        </w:rPr>
        <w:t xml:space="preserve"> цього Кодексу, звільняє заявника від обов’язку надання інших доказів упередженості с</w:t>
      </w:r>
      <w:r>
        <w:rPr>
          <w:color w:val="000000"/>
        </w:rPr>
        <w:t>удді для цілей відводу.</w:t>
      </w:r>
    </w:p>
    <w:p w:rsidR="00000000" w:rsidRDefault="00D97886">
      <w:pPr>
        <w:pStyle w:val="rvps2"/>
        <w:divId w:val="662390928"/>
        <w:rPr>
          <w:color w:val="000000"/>
        </w:rPr>
      </w:pPr>
      <w:bookmarkStart w:id="317" w:name="n6327"/>
      <w:bookmarkEnd w:id="317"/>
      <w:r>
        <w:rPr>
          <w:color w:val="000000"/>
        </w:rPr>
        <w:t>5. Якщо відвід заявляється повторно з підстав, розглянутих раніше, суд, який розглядає справу, залишає таку заяву без розгляду.</w:t>
      </w:r>
    </w:p>
    <w:p w:rsidR="00000000" w:rsidRDefault="00D97886">
      <w:pPr>
        <w:pStyle w:val="rvps2"/>
        <w:divId w:val="662390928"/>
        <w:rPr>
          <w:color w:val="000000"/>
        </w:rPr>
      </w:pPr>
      <w:bookmarkStart w:id="318" w:name="n6328"/>
      <w:bookmarkEnd w:id="318"/>
      <w:r>
        <w:rPr>
          <w:rStyle w:val="rvts9"/>
        </w:rPr>
        <w:t xml:space="preserve">Стаття 40. </w:t>
      </w:r>
      <w:r>
        <w:rPr>
          <w:color w:val="000000"/>
        </w:rPr>
        <w:t>Порядок вирішення заявленого відводу та самовідводу</w:t>
      </w:r>
    </w:p>
    <w:p w:rsidR="00000000" w:rsidRDefault="00D97886">
      <w:pPr>
        <w:pStyle w:val="rvps2"/>
        <w:divId w:val="662390928"/>
        <w:rPr>
          <w:color w:val="000000"/>
        </w:rPr>
      </w:pPr>
      <w:bookmarkStart w:id="319" w:name="n6329"/>
      <w:bookmarkEnd w:id="319"/>
      <w:r>
        <w:rPr>
          <w:color w:val="000000"/>
        </w:rPr>
        <w:t>1. Питання про відвід (самовідвід) судді може бути вирішено як до, так і після відкриття провадження у справі.</w:t>
      </w:r>
    </w:p>
    <w:p w:rsidR="00000000" w:rsidRDefault="00D97886">
      <w:pPr>
        <w:pStyle w:val="rvps2"/>
        <w:divId w:val="662390928"/>
        <w:rPr>
          <w:color w:val="000000"/>
        </w:rPr>
      </w:pPr>
      <w:bookmarkStart w:id="320" w:name="n6330"/>
      <w:bookmarkEnd w:id="320"/>
      <w:r>
        <w:rPr>
          <w:color w:val="000000"/>
        </w:rPr>
        <w:t>2. Питання про відвід судді вирішує суд, який розглядає справу. Суд задовольняє відвід, якщо доходить висновку про його обґрунтованість.</w:t>
      </w:r>
    </w:p>
    <w:p w:rsidR="00000000" w:rsidRDefault="00D97886">
      <w:pPr>
        <w:pStyle w:val="rvps2"/>
        <w:divId w:val="662390928"/>
        <w:rPr>
          <w:color w:val="000000"/>
        </w:rPr>
      </w:pPr>
      <w:bookmarkStart w:id="321" w:name="n6331"/>
      <w:bookmarkEnd w:id="321"/>
      <w:r>
        <w:rPr>
          <w:color w:val="000000"/>
        </w:rPr>
        <w:t xml:space="preserve">3. Якщо </w:t>
      </w:r>
      <w:r>
        <w:rPr>
          <w:color w:val="000000"/>
        </w:rPr>
        <w:t>суд доходить висновку про необґрунтованість заявленого відводу, він вирішує питання про зупинення провадження у справі. У такому випадку вирішення питання про відвід судді здійснюється суддею, який не входить до складу суду, що розглядає справу, і визначає</w:t>
      </w:r>
      <w:r>
        <w:rPr>
          <w:color w:val="000000"/>
        </w:rPr>
        <w:t xml:space="preserve">ться у порядку, встановленому </w:t>
      </w:r>
      <w:hyperlink w:anchor="n6256" w:history="1">
        <w:r>
          <w:rPr>
            <w:rStyle w:val="a3"/>
            <w:color w:val="006600"/>
            <w:u w:val="none"/>
          </w:rPr>
          <w:t>частиною першою</w:t>
        </w:r>
      </w:hyperlink>
      <w:r>
        <w:rPr>
          <w:color w:val="000000"/>
        </w:rPr>
        <w:t xml:space="preserve"> статті 33 цього Кодексу. Такому судді не може бути заявлений відвід.</w:t>
      </w:r>
    </w:p>
    <w:p w:rsidR="00000000" w:rsidRDefault="00D97886">
      <w:pPr>
        <w:pStyle w:val="rvps2"/>
        <w:divId w:val="662390928"/>
        <w:rPr>
          <w:color w:val="000000"/>
        </w:rPr>
      </w:pPr>
      <w:bookmarkStart w:id="322" w:name="n6332"/>
      <w:bookmarkEnd w:id="322"/>
      <w:r>
        <w:rPr>
          <w:color w:val="000000"/>
        </w:rPr>
        <w:t>4. Якщо питання про відвід судді в порядку, визначеному частиною третьою цієї статті, неможливо розглянути в суді</w:t>
      </w:r>
      <w:r>
        <w:rPr>
          <w:color w:val="000000"/>
        </w:rPr>
        <w:t>, в якому розглядається справа, то справа для вирішення питання про відвід передається до суду відповідної інстанції, найбільш територіально наближеного до цього суду.</w:t>
      </w:r>
    </w:p>
    <w:p w:rsidR="00000000" w:rsidRDefault="00D97886">
      <w:pPr>
        <w:pStyle w:val="rvps2"/>
        <w:divId w:val="662390928"/>
        <w:rPr>
          <w:color w:val="000000"/>
        </w:rPr>
      </w:pPr>
      <w:bookmarkStart w:id="323" w:name="n6333"/>
      <w:bookmarkEnd w:id="323"/>
      <w:r>
        <w:rPr>
          <w:color w:val="000000"/>
        </w:rPr>
        <w:t>5. Якщо на час подання заяви про відвід судді у суді здійснюють правосуддя менше трьох с</w:t>
      </w:r>
      <w:r>
        <w:rPr>
          <w:color w:val="000000"/>
        </w:rPr>
        <w:t>уддів, вирішення питання про відвід здійснюється в нарадчій кімнаті суддею, який розглядає справу чи вчиняє іншу процесуальну дію, про що виноситься ухвала. У такому разі положення частин третьої та четвертої цієї статті не застосовуються.</w:t>
      </w:r>
    </w:p>
    <w:p w:rsidR="00000000" w:rsidRDefault="00D97886">
      <w:pPr>
        <w:pStyle w:val="rvps2"/>
        <w:divId w:val="662390928"/>
        <w:rPr>
          <w:color w:val="000000"/>
        </w:rPr>
      </w:pPr>
      <w:bookmarkStart w:id="324" w:name="n6334"/>
      <w:bookmarkEnd w:id="324"/>
      <w:r>
        <w:rPr>
          <w:color w:val="000000"/>
        </w:rPr>
        <w:t>6. Питання про в</w:t>
      </w:r>
      <w:r>
        <w:rPr>
          <w:color w:val="000000"/>
        </w:rPr>
        <w:t>ідвід судді Великої Палати розглядає Велика Палата. У розгляді Великою Палатою питання про відвід не бере участі суддя, якому такий відвід заявлено.</w:t>
      </w:r>
    </w:p>
    <w:p w:rsidR="00000000" w:rsidRDefault="00D97886">
      <w:pPr>
        <w:pStyle w:val="rvps2"/>
        <w:divId w:val="662390928"/>
        <w:rPr>
          <w:color w:val="000000"/>
        </w:rPr>
      </w:pPr>
      <w:bookmarkStart w:id="325" w:name="n6335"/>
      <w:bookmarkEnd w:id="325"/>
      <w:r>
        <w:rPr>
          <w:color w:val="000000"/>
        </w:rPr>
        <w:t>7. Питання про відвід судді має бути розглянуто не пізніше двох днів із дня надходження заяви про відвід су</w:t>
      </w:r>
      <w:r>
        <w:rPr>
          <w:color w:val="000000"/>
        </w:rPr>
        <w:t>дді, а у випадку розгляду заяви про відвід суддею іншого суду - не пізніше десяти днів з дня надходження заяви про відвід судді.</w:t>
      </w:r>
    </w:p>
    <w:p w:rsidR="00000000" w:rsidRDefault="00D97886">
      <w:pPr>
        <w:pStyle w:val="rvps2"/>
        <w:divId w:val="662390928"/>
        <w:rPr>
          <w:color w:val="000000"/>
        </w:rPr>
      </w:pPr>
      <w:bookmarkStart w:id="326" w:name="n6336"/>
      <w:bookmarkEnd w:id="326"/>
      <w:r>
        <w:rPr>
          <w:color w:val="000000"/>
        </w:rPr>
        <w:t>8. Суд вирішує питання про відвід судді без повідомлення учасників справи. За ініціативою суду питання про відвід судді може ви</w:t>
      </w:r>
      <w:r>
        <w:rPr>
          <w:color w:val="000000"/>
        </w:rPr>
        <w:t>рішуватися у судовому засіданні з повідомленням учасників справи. Неявка учасників справи у судове засідання, в якому вирішується питання про відвід судді, не перешкоджає розгляду судом питання про відвід судді.</w:t>
      </w:r>
    </w:p>
    <w:p w:rsidR="00000000" w:rsidRDefault="00D97886">
      <w:pPr>
        <w:pStyle w:val="rvps2"/>
        <w:divId w:val="662390928"/>
        <w:rPr>
          <w:color w:val="000000"/>
        </w:rPr>
      </w:pPr>
      <w:bookmarkStart w:id="327" w:name="n6337"/>
      <w:bookmarkEnd w:id="327"/>
      <w:r>
        <w:rPr>
          <w:color w:val="000000"/>
        </w:rPr>
        <w:t xml:space="preserve">9. Питання про самовідвід судді вирішується </w:t>
      </w:r>
      <w:r>
        <w:rPr>
          <w:color w:val="000000"/>
        </w:rPr>
        <w:t>в нарадчій кімнаті ухвалою суду, що розглядає справу.</w:t>
      </w:r>
    </w:p>
    <w:p w:rsidR="00000000" w:rsidRDefault="00D97886">
      <w:pPr>
        <w:pStyle w:val="rvps2"/>
        <w:divId w:val="662390928"/>
        <w:rPr>
          <w:color w:val="000000"/>
        </w:rPr>
      </w:pPr>
      <w:bookmarkStart w:id="328" w:name="n6338"/>
      <w:bookmarkEnd w:id="328"/>
      <w:r>
        <w:rPr>
          <w:color w:val="000000"/>
        </w:rPr>
        <w:t>10. Питання про відвід секретаря судового засідання, експерта, спеціаліста, перекладача вирішується складом суду, що розглядає справу. Суд, який розглядає заяву про відвід, заслуховує особу, якій заявле</w:t>
      </w:r>
      <w:r>
        <w:rPr>
          <w:color w:val="000000"/>
        </w:rPr>
        <w:t>но відвід, якщо вона бажає надати пояснення, а також думку учасників справи. Неявка особи, якій заявлено відвід, у судове засідання, в якому вирішується питання про відвід, не перешкоджає розгляду судом питання про відвід.</w:t>
      </w:r>
    </w:p>
    <w:p w:rsidR="00000000" w:rsidRDefault="00D97886">
      <w:pPr>
        <w:pStyle w:val="rvps2"/>
        <w:divId w:val="662390928"/>
        <w:rPr>
          <w:color w:val="000000"/>
        </w:rPr>
      </w:pPr>
      <w:bookmarkStart w:id="329" w:name="n6339"/>
      <w:bookmarkEnd w:id="329"/>
      <w:r>
        <w:rPr>
          <w:color w:val="000000"/>
        </w:rPr>
        <w:t>11. За результатами вирішення зая</w:t>
      </w:r>
      <w:r>
        <w:rPr>
          <w:color w:val="000000"/>
        </w:rPr>
        <w:t>ви про відвід суд постановляє ухвалу.</w:t>
      </w:r>
    </w:p>
    <w:p w:rsidR="00000000" w:rsidRDefault="00D97886">
      <w:pPr>
        <w:pStyle w:val="rvps2"/>
        <w:divId w:val="662390928"/>
        <w:rPr>
          <w:color w:val="000000"/>
        </w:rPr>
      </w:pPr>
      <w:bookmarkStart w:id="330" w:name="n6340"/>
      <w:bookmarkEnd w:id="330"/>
      <w:r>
        <w:rPr>
          <w:rStyle w:val="rvts9"/>
        </w:rPr>
        <w:t xml:space="preserve">Стаття 41. </w:t>
      </w:r>
      <w:r>
        <w:rPr>
          <w:color w:val="000000"/>
        </w:rPr>
        <w:t>Наслідки відводу суду (судді)</w:t>
      </w:r>
    </w:p>
    <w:p w:rsidR="00000000" w:rsidRDefault="00D97886">
      <w:pPr>
        <w:pStyle w:val="rvps2"/>
        <w:divId w:val="662390928"/>
        <w:rPr>
          <w:color w:val="000000"/>
        </w:rPr>
      </w:pPr>
      <w:bookmarkStart w:id="331" w:name="n6341"/>
      <w:bookmarkEnd w:id="331"/>
      <w:r>
        <w:rPr>
          <w:color w:val="000000"/>
        </w:rPr>
        <w:t>1. У разі задоволення заяви про відвід судді, який розглядає справу одноособово, справа розглядається в тому самому суді іншим суддею, який визначається у порядку, встановленому</w:t>
      </w:r>
      <w:r>
        <w:rPr>
          <w:color w:val="000000"/>
        </w:rPr>
        <w:t xml:space="preserve"> </w:t>
      </w:r>
      <w:hyperlink w:anchor="n6255" w:history="1">
        <w:r>
          <w:rPr>
            <w:rStyle w:val="a3"/>
            <w:color w:val="006600"/>
            <w:u w:val="none"/>
          </w:rPr>
          <w:t>статтею 33</w:t>
        </w:r>
      </w:hyperlink>
      <w:r>
        <w:rPr>
          <w:color w:val="000000"/>
        </w:rPr>
        <w:t xml:space="preserve"> цього Кодексу.</w:t>
      </w:r>
    </w:p>
    <w:p w:rsidR="00000000" w:rsidRDefault="00D97886">
      <w:pPr>
        <w:pStyle w:val="rvps2"/>
        <w:divId w:val="662390928"/>
        <w:rPr>
          <w:color w:val="000000"/>
        </w:rPr>
      </w:pPr>
      <w:bookmarkStart w:id="332" w:name="n6342"/>
      <w:bookmarkEnd w:id="332"/>
      <w:r>
        <w:rPr>
          <w:color w:val="000000"/>
        </w:rPr>
        <w:t>2. У разі задоволення заяви про відвід одному із суддів або всьому складу суду, якщо справа розглядається колегією суддів, справа розглядається в тому самому суді тим самим кількісним складом колегії суддів без участі відведеного судді або іншим складом су</w:t>
      </w:r>
      <w:r>
        <w:rPr>
          <w:color w:val="000000"/>
        </w:rPr>
        <w:t xml:space="preserve">ддів, який визначається у порядку, встановленому </w:t>
      </w:r>
      <w:hyperlink w:anchor="n6255" w:history="1">
        <w:r>
          <w:rPr>
            <w:rStyle w:val="a3"/>
            <w:color w:val="006600"/>
            <w:u w:val="none"/>
          </w:rPr>
          <w:t>статтею 33</w:t>
        </w:r>
      </w:hyperlink>
      <w:r>
        <w:rPr>
          <w:color w:val="000000"/>
        </w:rPr>
        <w:t xml:space="preserve"> цього Кодексу.</w:t>
      </w:r>
    </w:p>
    <w:p w:rsidR="00000000" w:rsidRDefault="00D97886">
      <w:pPr>
        <w:pStyle w:val="rvps2"/>
        <w:divId w:val="662390928"/>
        <w:rPr>
          <w:color w:val="000000"/>
        </w:rPr>
      </w:pPr>
      <w:bookmarkStart w:id="333" w:name="n6343"/>
      <w:bookmarkEnd w:id="333"/>
      <w:r>
        <w:rPr>
          <w:color w:val="000000"/>
        </w:rPr>
        <w:t xml:space="preserve">3. Якщо після задоволення відводів (самовідводів) або за наявності підстав, зазначених у </w:t>
      </w:r>
      <w:hyperlink w:anchor="n6308" w:history="1">
        <w:r>
          <w:rPr>
            <w:rStyle w:val="a3"/>
            <w:color w:val="006600"/>
            <w:u w:val="none"/>
          </w:rPr>
          <w:t>статті 37</w:t>
        </w:r>
      </w:hyperlink>
      <w:r>
        <w:rPr>
          <w:color w:val="000000"/>
        </w:rPr>
        <w:t xml:space="preserve"> цього Кодексу, неможливо у</w:t>
      </w:r>
      <w:r>
        <w:rPr>
          <w:color w:val="000000"/>
        </w:rPr>
        <w:t>творити новий склад суду для розгляду справи, справа за розпорядженням голови суду передається до іншого суду, визначеного в порядку, встановленому цим Кодексом.</w:t>
      </w:r>
    </w:p>
    <w:p w:rsidR="00000000" w:rsidRDefault="00D97886">
      <w:pPr>
        <w:pStyle w:val="rvps7"/>
        <w:divId w:val="662390928"/>
        <w:rPr>
          <w:color w:val="000000"/>
        </w:rPr>
      </w:pPr>
      <w:bookmarkStart w:id="334" w:name="n6344"/>
      <w:bookmarkEnd w:id="334"/>
      <w:r>
        <w:rPr>
          <w:rStyle w:val="rvts15"/>
        </w:rPr>
        <w:t>Глава 4. Учасники судового процесу</w:t>
      </w:r>
    </w:p>
    <w:p w:rsidR="00000000" w:rsidRDefault="00D97886">
      <w:pPr>
        <w:pStyle w:val="rvps7"/>
        <w:divId w:val="662390928"/>
        <w:rPr>
          <w:color w:val="000000"/>
        </w:rPr>
      </w:pPr>
      <w:bookmarkStart w:id="335" w:name="n6345"/>
      <w:bookmarkEnd w:id="335"/>
      <w:r>
        <w:rPr>
          <w:rStyle w:val="rvts15"/>
        </w:rPr>
        <w:t>§ 1. Учасники справи</w:t>
      </w:r>
    </w:p>
    <w:p w:rsidR="00000000" w:rsidRDefault="00D97886">
      <w:pPr>
        <w:pStyle w:val="rvps2"/>
        <w:divId w:val="662390928"/>
        <w:rPr>
          <w:color w:val="000000"/>
        </w:rPr>
      </w:pPr>
      <w:bookmarkStart w:id="336" w:name="n6346"/>
      <w:bookmarkEnd w:id="336"/>
      <w:r>
        <w:rPr>
          <w:rStyle w:val="rvts9"/>
        </w:rPr>
        <w:t xml:space="preserve">Стаття 42. </w:t>
      </w:r>
      <w:r>
        <w:rPr>
          <w:color w:val="000000"/>
        </w:rPr>
        <w:t>Склад учасників справи</w:t>
      </w:r>
    </w:p>
    <w:p w:rsidR="00000000" w:rsidRDefault="00D97886">
      <w:pPr>
        <w:pStyle w:val="rvps2"/>
        <w:divId w:val="662390928"/>
        <w:rPr>
          <w:color w:val="000000"/>
        </w:rPr>
      </w:pPr>
      <w:bookmarkStart w:id="337" w:name="n6347"/>
      <w:bookmarkEnd w:id="337"/>
      <w:r>
        <w:rPr>
          <w:color w:val="000000"/>
        </w:rPr>
        <w:t>1. У</w:t>
      </w:r>
      <w:r>
        <w:rPr>
          <w:color w:val="000000"/>
        </w:rPr>
        <w:t xml:space="preserve"> справах позовного провадження учасниками справи є сторони, треті особи.</w:t>
      </w:r>
    </w:p>
    <w:p w:rsidR="00000000" w:rsidRDefault="00D97886">
      <w:pPr>
        <w:pStyle w:val="rvps2"/>
        <w:divId w:val="662390928"/>
        <w:rPr>
          <w:color w:val="000000"/>
        </w:rPr>
      </w:pPr>
      <w:bookmarkStart w:id="338" w:name="n6348"/>
      <w:bookmarkEnd w:id="338"/>
      <w:r>
        <w:rPr>
          <w:color w:val="000000"/>
        </w:rPr>
        <w:t>2. При розгляді вимог у наказному провадженні учасниками справи є заявник та боржник.</w:t>
      </w:r>
    </w:p>
    <w:p w:rsidR="00000000" w:rsidRDefault="00D97886">
      <w:pPr>
        <w:pStyle w:val="rvps2"/>
        <w:divId w:val="662390928"/>
        <w:rPr>
          <w:color w:val="000000"/>
        </w:rPr>
      </w:pPr>
      <w:bookmarkStart w:id="339" w:name="n6349"/>
      <w:bookmarkEnd w:id="339"/>
      <w:r>
        <w:rPr>
          <w:color w:val="000000"/>
        </w:rPr>
        <w:t>3. У справах окремого провадження учасниками справи є заявники, інші заінтересовані особи.</w:t>
      </w:r>
    </w:p>
    <w:p w:rsidR="00000000" w:rsidRDefault="00D97886">
      <w:pPr>
        <w:pStyle w:val="rvps2"/>
        <w:divId w:val="662390928"/>
        <w:rPr>
          <w:color w:val="000000"/>
        </w:rPr>
      </w:pPr>
      <w:bookmarkStart w:id="340" w:name="n6350"/>
      <w:bookmarkEnd w:id="340"/>
      <w:r>
        <w:rPr>
          <w:color w:val="000000"/>
        </w:rPr>
        <w:t>4. У с</w:t>
      </w:r>
      <w:r>
        <w:rPr>
          <w:color w:val="000000"/>
        </w:rPr>
        <w:t>правах можуть також брати участь органи та особи, яким законом надано право звертатися до суду в інтересах інших осіб.</w:t>
      </w:r>
    </w:p>
    <w:p w:rsidR="00000000" w:rsidRDefault="00D97886">
      <w:pPr>
        <w:pStyle w:val="rvps2"/>
        <w:divId w:val="662390928"/>
        <w:rPr>
          <w:color w:val="000000"/>
        </w:rPr>
      </w:pPr>
      <w:bookmarkStart w:id="341" w:name="n6351"/>
      <w:bookmarkEnd w:id="341"/>
      <w:r>
        <w:rPr>
          <w:color w:val="000000"/>
        </w:rPr>
        <w:t xml:space="preserve">5. У справах про оскарження рішення третейського суду, оспорювання рішення міжнародного комерційного арбітражу та про видачу виконавчого </w:t>
      </w:r>
      <w:r>
        <w:rPr>
          <w:color w:val="000000"/>
        </w:rPr>
        <w:t xml:space="preserve">документа на примусове виконання рішення третейського суду, міжнародного комерційного арбітражу учасниками справи є учасники (сторони) третейського розгляду, особи, які не брали участі у третейському розгляді, якщо третейський суд вирішив питання про їхні </w:t>
      </w:r>
      <w:r>
        <w:rPr>
          <w:color w:val="000000"/>
        </w:rPr>
        <w:t>права та обов’язки, а також сторони арбітражного розгляду.</w:t>
      </w:r>
    </w:p>
    <w:p w:rsidR="00000000" w:rsidRDefault="00D97886">
      <w:pPr>
        <w:pStyle w:val="rvps2"/>
        <w:divId w:val="662390928"/>
        <w:rPr>
          <w:color w:val="000000"/>
        </w:rPr>
      </w:pPr>
      <w:bookmarkStart w:id="342" w:name="n6352"/>
      <w:bookmarkEnd w:id="342"/>
      <w:r>
        <w:rPr>
          <w:rStyle w:val="rvts9"/>
        </w:rPr>
        <w:t>Стаття 43.</w:t>
      </w:r>
      <w:r>
        <w:rPr>
          <w:color w:val="000000"/>
        </w:rPr>
        <w:t xml:space="preserve"> Права та обов’язки учасників справи</w:t>
      </w:r>
    </w:p>
    <w:p w:rsidR="00000000" w:rsidRDefault="00D97886">
      <w:pPr>
        <w:pStyle w:val="rvps2"/>
        <w:divId w:val="662390928"/>
        <w:rPr>
          <w:color w:val="000000"/>
        </w:rPr>
      </w:pPr>
      <w:bookmarkStart w:id="343" w:name="n6353"/>
      <w:bookmarkEnd w:id="343"/>
      <w:r>
        <w:rPr>
          <w:color w:val="000000"/>
        </w:rPr>
        <w:t>1. Учасники справи мають право:</w:t>
      </w:r>
    </w:p>
    <w:p w:rsidR="00000000" w:rsidRDefault="00D97886">
      <w:pPr>
        <w:pStyle w:val="rvps2"/>
        <w:divId w:val="662390928"/>
        <w:rPr>
          <w:color w:val="000000"/>
        </w:rPr>
      </w:pPr>
      <w:bookmarkStart w:id="344" w:name="n6354"/>
      <w:bookmarkEnd w:id="344"/>
      <w:r>
        <w:rPr>
          <w:color w:val="000000"/>
        </w:rPr>
        <w:t>1) ознайомлюватися з матеріалами справи, робити з них витяги, копії, одержувати копії судових рішень;</w:t>
      </w:r>
    </w:p>
    <w:p w:rsidR="00000000" w:rsidRDefault="00D97886">
      <w:pPr>
        <w:pStyle w:val="rvps2"/>
        <w:divId w:val="662390928"/>
        <w:rPr>
          <w:color w:val="000000"/>
        </w:rPr>
      </w:pPr>
      <w:bookmarkStart w:id="345" w:name="n6355"/>
      <w:bookmarkEnd w:id="345"/>
      <w:r>
        <w:rPr>
          <w:color w:val="000000"/>
        </w:rPr>
        <w:t>2) подавати дока</w:t>
      </w:r>
      <w:r>
        <w:rPr>
          <w:color w:val="000000"/>
        </w:rPr>
        <w:t>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w:t>
      </w:r>
    </w:p>
    <w:p w:rsidR="00000000" w:rsidRDefault="00D97886">
      <w:pPr>
        <w:pStyle w:val="rvps2"/>
        <w:divId w:val="662390928"/>
        <w:rPr>
          <w:color w:val="000000"/>
        </w:rPr>
      </w:pPr>
      <w:bookmarkStart w:id="346" w:name="n6356"/>
      <w:bookmarkEnd w:id="346"/>
      <w:r>
        <w:rPr>
          <w:color w:val="000000"/>
        </w:rPr>
        <w:t xml:space="preserve">3) подавати заяви та клопотання, надавати пояснення суду, наводити </w:t>
      </w:r>
      <w:r>
        <w:rPr>
          <w:color w:val="000000"/>
        </w:rPr>
        <w:t>свої доводи, міркування щодо питань, які виникають під час судового розгляду, і заперечення проти заяв, клопотань, доводів і міркувань інших осіб;</w:t>
      </w:r>
    </w:p>
    <w:p w:rsidR="00000000" w:rsidRDefault="00D97886">
      <w:pPr>
        <w:pStyle w:val="rvps2"/>
        <w:divId w:val="662390928"/>
        <w:rPr>
          <w:color w:val="000000"/>
        </w:rPr>
      </w:pPr>
      <w:bookmarkStart w:id="347" w:name="n6357"/>
      <w:bookmarkEnd w:id="347"/>
      <w:r>
        <w:rPr>
          <w:color w:val="000000"/>
        </w:rPr>
        <w:t>4) ознайомлюватися з протоколом судового засідання, записом фіксування судового засідання технічними засобами</w:t>
      </w:r>
      <w:r>
        <w:rPr>
          <w:color w:val="000000"/>
        </w:rPr>
        <w:t>, робити з них копії, подавати письмові зауваження з приводу їх неправильності чи неповноти;</w:t>
      </w:r>
    </w:p>
    <w:p w:rsidR="00000000" w:rsidRDefault="00D97886">
      <w:pPr>
        <w:pStyle w:val="rvps2"/>
        <w:divId w:val="662390928"/>
        <w:rPr>
          <w:color w:val="000000"/>
        </w:rPr>
      </w:pPr>
      <w:bookmarkStart w:id="348" w:name="n6358"/>
      <w:bookmarkEnd w:id="348"/>
      <w:r>
        <w:rPr>
          <w:color w:val="000000"/>
        </w:rPr>
        <w:t>5) оскаржувати судові рішення у визначених законом випадках;</w:t>
      </w:r>
    </w:p>
    <w:p w:rsidR="00000000" w:rsidRDefault="00D97886">
      <w:pPr>
        <w:pStyle w:val="rvps2"/>
        <w:divId w:val="662390928"/>
        <w:rPr>
          <w:color w:val="000000"/>
        </w:rPr>
      </w:pPr>
      <w:bookmarkStart w:id="349" w:name="n6359"/>
      <w:bookmarkEnd w:id="349"/>
      <w:r>
        <w:rPr>
          <w:color w:val="000000"/>
        </w:rPr>
        <w:t>6) користуватися іншими визначеними законом процесуальними правами.</w:t>
      </w:r>
    </w:p>
    <w:p w:rsidR="00000000" w:rsidRDefault="00D97886">
      <w:pPr>
        <w:pStyle w:val="rvps2"/>
        <w:divId w:val="662390928"/>
        <w:rPr>
          <w:color w:val="000000"/>
        </w:rPr>
      </w:pPr>
      <w:bookmarkStart w:id="350" w:name="n6360"/>
      <w:bookmarkEnd w:id="350"/>
      <w:r>
        <w:rPr>
          <w:color w:val="000000"/>
        </w:rPr>
        <w:t>2. Учасники справи зобов’язані:</w:t>
      </w:r>
    </w:p>
    <w:p w:rsidR="00000000" w:rsidRDefault="00D97886">
      <w:pPr>
        <w:pStyle w:val="rvps2"/>
        <w:divId w:val="662390928"/>
        <w:rPr>
          <w:color w:val="000000"/>
        </w:rPr>
      </w:pPr>
      <w:bookmarkStart w:id="351" w:name="n6361"/>
      <w:bookmarkEnd w:id="351"/>
      <w:r>
        <w:rPr>
          <w:color w:val="000000"/>
        </w:rPr>
        <w:t>1)</w:t>
      </w:r>
      <w:r>
        <w:rPr>
          <w:color w:val="000000"/>
        </w:rPr>
        <w:t xml:space="preserve"> виявляти повагу до суду та до інших учасників судового процесу;</w:t>
      </w:r>
    </w:p>
    <w:p w:rsidR="00000000" w:rsidRDefault="00D97886">
      <w:pPr>
        <w:pStyle w:val="rvps2"/>
        <w:divId w:val="662390928"/>
        <w:rPr>
          <w:color w:val="000000"/>
        </w:rPr>
      </w:pPr>
      <w:bookmarkStart w:id="352" w:name="n6362"/>
      <w:bookmarkEnd w:id="352"/>
      <w:r>
        <w:rPr>
          <w:color w:val="000000"/>
        </w:rPr>
        <w:t>2) сприяти своєчасному, всебічному, повному та об’єктивному встановленню всіх обставин справи;</w:t>
      </w:r>
    </w:p>
    <w:p w:rsidR="00000000" w:rsidRDefault="00D97886">
      <w:pPr>
        <w:pStyle w:val="rvps2"/>
        <w:divId w:val="662390928"/>
        <w:rPr>
          <w:color w:val="000000"/>
        </w:rPr>
      </w:pPr>
      <w:bookmarkStart w:id="353" w:name="n6363"/>
      <w:bookmarkEnd w:id="353"/>
      <w:r>
        <w:rPr>
          <w:color w:val="000000"/>
        </w:rPr>
        <w:t>3) з’являтися в судове засідання за викликом суду, якщо їх явка визнана судом обов’язковою;</w:t>
      </w:r>
    </w:p>
    <w:p w:rsidR="00000000" w:rsidRDefault="00D97886">
      <w:pPr>
        <w:pStyle w:val="rvps2"/>
        <w:divId w:val="662390928"/>
        <w:rPr>
          <w:color w:val="000000"/>
        </w:rPr>
      </w:pPr>
      <w:bookmarkStart w:id="354" w:name="n6364"/>
      <w:bookmarkEnd w:id="354"/>
      <w:r>
        <w:rPr>
          <w:color w:val="000000"/>
        </w:rPr>
        <w:t>4) п</w:t>
      </w:r>
      <w:r>
        <w:rPr>
          <w:color w:val="000000"/>
        </w:rPr>
        <w:t>одавати усі наявні у них докази в порядку та строки, встановлені законом або судом, не приховувати докази;</w:t>
      </w:r>
    </w:p>
    <w:p w:rsidR="00000000" w:rsidRDefault="00D97886">
      <w:pPr>
        <w:pStyle w:val="rvps2"/>
        <w:divId w:val="662390928"/>
        <w:rPr>
          <w:color w:val="000000"/>
        </w:rPr>
      </w:pPr>
      <w:bookmarkStart w:id="355" w:name="n6365"/>
      <w:bookmarkEnd w:id="355"/>
      <w:r>
        <w:rPr>
          <w:color w:val="000000"/>
        </w:rPr>
        <w:t>5) надавати суду повні і достовірні пояснення з питань, які ставляться судом, а також учасниками справи в судовому засіданні;</w:t>
      </w:r>
    </w:p>
    <w:p w:rsidR="00000000" w:rsidRDefault="00D97886">
      <w:pPr>
        <w:pStyle w:val="rvps2"/>
        <w:divId w:val="662390928"/>
        <w:rPr>
          <w:color w:val="000000"/>
        </w:rPr>
      </w:pPr>
      <w:bookmarkStart w:id="356" w:name="n6366"/>
      <w:bookmarkEnd w:id="356"/>
      <w:r>
        <w:rPr>
          <w:color w:val="000000"/>
        </w:rPr>
        <w:t>6) виконувати процесуал</w:t>
      </w:r>
      <w:r>
        <w:rPr>
          <w:color w:val="000000"/>
        </w:rPr>
        <w:t>ьні дії у встановлені законом або судом строки;</w:t>
      </w:r>
    </w:p>
    <w:p w:rsidR="00000000" w:rsidRDefault="00D97886">
      <w:pPr>
        <w:pStyle w:val="rvps2"/>
        <w:divId w:val="662390928"/>
        <w:rPr>
          <w:color w:val="000000"/>
        </w:rPr>
      </w:pPr>
      <w:bookmarkStart w:id="357" w:name="n6367"/>
      <w:bookmarkEnd w:id="357"/>
      <w:r>
        <w:rPr>
          <w:color w:val="000000"/>
        </w:rPr>
        <w:t>7) виконувати інші процесуальні обов’язки, визначені законом або судом.</w:t>
      </w:r>
    </w:p>
    <w:p w:rsidR="00000000" w:rsidRDefault="00D97886">
      <w:pPr>
        <w:pStyle w:val="rvps2"/>
        <w:divId w:val="662390928"/>
        <w:rPr>
          <w:color w:val="000000"/>
        </w:rPr>
      </w:pPr>
      <w:bookmarkStart w:id="358" w:name="n6368"/>
      <w:bookmarkEnd w:id="358"/>
      <w:r>
        <w:rPr>
          <w:color w:val="000000"/>
        </w:rPr>
        <w:t>3. У випадку невиконання учасником справи його обов’язків суд застосовує до такого учасника справи заходи процесуального примусу, передб</w:t>
      </w:r>
      <w:r>
        <w:rPr>
          <w:color w:val="000000"/>
        </w:rPr>
        <w:t>ачені цим Кодексом.</w:t>
      </w:r>
    </w:p>
    <w:p w:rsidR="00000000" w:rsidRDefault="00D97886">
      <w:pPr>
        <w:pStyle w:val="rvps2"/>
        <w:divId w:val="662390928"/>
        <w:rPr>
          <w:color w:val="000000"/>
        </w:rPr>
      </w:pPr>
      <w:bookmarkStart w:id="359" w:name="n6369"/>
      <w:bookmarkEnd w:id="359"/>
      <w:r>
        <w:rPr>
          <w:color w:val="000000"/>
        </w:rPr>
        <w:t>4. За введення суду в оману щодо фактичних обставин справи винні особи несуть відповідальність, встановлену законом.</w:t>
      </w:r>
    </w:p>
    <w:p w:rsidR="00000000" w:rsidRDefault="00D97886">
      <w:pPr>
        <w:pStyle w:val="rvps2"/>
        <w:divId w:val="662390928"/>
        <w:rPr>
          <w:color w:val="000000"/>
        </w:rPr>
      </w:pPr>
      <w:bookmarkStart w:id="360" w:name="n6370"/>
      <w:bookmarkEnd w:id="360"/>
      <w:r>
        <w:rPr>
          <w:color w:val="000000"/>
        </w:rPr>
        <w:t>5. Документи (в тому числі процесуальні документи, письмові та електронні докази тощо) можуть подаватися до суду, а про</w:t>
      </w:r>
      <w:r>
        <w:rPr>
          <w:color w:val="000000"/>
        </w:rPr>
        <w:t>цесуальні дії вчинятися учасниками справи в електронній формі з використанням Єдиної судової інформаційно-телекомунікаційної системи, за винятком випадків, передбачених цим Кодексом.</w:t>
      </w:r>
    </w:p>
    <w:p w:rsidR="00000000" w:rsidRDefault="00D97886">
      <w:pPr>
        <w:pStyle w:val="rvps2"/>
        <w:divId w:val="662390928"/>
        <w:rPr>
          <w:color w:val="000000"/>
        </w:rPr>
      </w:pPr>
      <w:bookmarkStart w:id="361" w:name="n6371"/>
      <w:bookmarkEnd w:id="361"/>
      <w:r>
        <w:rPr>
          <w:color w:val="000000"/>
        </w:rPr>
        <w:t>6. 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шляхом заповнення форм процесуальних документів відповідно до Положення про Єдину судову інформа</w:t>
      </w:r>
      <w:r>
        <w:rPr>
          <w:color w:val="000000"/>
        </w:rPr>
        <w:t>ційно-телекомунікаційну систему.</w:t>
      </w:r>
    </w:p>
    <w:p w:rsidR="00000000" w:rsidRDefault="00D97886">
      <w:pPr>
        <w:pStyle w:val="rvps2"/>
        <w:divId w:val="662390928"/>
        <w:rPr>
          <w:color w:val="000000"/>
        </w:rPr>
      </w:pPr>
      <w:bookmarkStart w:id="362" w:name="n6372"/>
      <w:bookmarkEnd w:id="362"/>
      <w:r>
        <w:rPr>
          <w:color w:val="000000"/>
        </w:rPr>
        <w:t>7. Учасник справи звільняється від обов’язку надсилати іншим учасникам справи або подавати до суду копії документів відповідно до кількості учасників справи, якщо він подає документи до суду в електронній формі. У такому ра</w:t>
      </w:r>
      <w:r>
        <w:rPr>
          <w:color w:val="000000"/>
        </w:rPr>
        <w:t>зі копії відповідних документів іншим учасникам справи направляє суд. Якщо обсяг документів є надмірним, суд направляє учасникам справи тільки копії процесуальних документів та повідомлення про можливість ознайомитися з іншими матеріалами в приміщенні суду</w:t>
      </w:r>
      <w:r>
        <w:rPr>
          <w:color w:val="000000"/>
        </w:rPr>
        <w:t xml:space="preserve"> або через Єдину судову інформаційно-телекомунікаційну систему.</w:t>
      </w:r>
    </w:p>
    <w:p w:rsidR="00000000" w:rsidRDefault="00D97886">
      <w:pPr>
        <w:pStyle w:val="rvps2"/>
        <w:divId w:val="662390928"/>
        <w:rPr>
          <w:color w:val="000000"/>
        </w:rPr>
      </w:pPr>
      <w:bookmarkStart w:id="363" w:name="n6373"/>
      <w:bookmarkEnd w:id="363"/>
      <w:r>
        <w:rPr>
          <w:color w:val="000000"/>
        </w:rPr>
        <w:t>8. Якщо документи подаються учасниками справи до суду або надсилаються іншим учасникам справи в електронній формі, такі документи скріплюються електронним цифровим підписом учасника справи (йо</w:t>
      </w:r>
      <w:r>
        <w:rPr>
          <w:color w:val="000000"/>
        </w:rPr>
        <w:t>го представника).</w:t>
      </w:r>
    </w:p>
    <w:p w:rsidR="00000000" w:rsidRDefault="00D97886">
      <w:pPr>
        <w:pStyle w:val="rvps2"/>
        <w:divId w:val="662390928"/>
        <w:rPr>
          <w:color w:val="000000"/>
        </w:rPr>
      </w:pPr>
      <w:bookmarkStart w:id="364" w:name="n6374"/>
      <w:bookmarkEnd w:id="364"/>
      <w:r>
        <w:rPr>
          <w:color w:val="000000"/>
        </w:rPr>
        <w:t>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w:t>
      </w:r>
    </w:p>
    <w:p w:rsidR="00000000" w:rsidRDefault="00D97886">
      <w:pPr>
        <w:pStyle w:val="rvps2"/>
        <w:divId w:val="662390928"/>
        <w:rPr>
          <w:color w:val="000000"/>
        </w:rPr>
      </w:pPr>
      <w:bookmarkStart w:id="365" w:name="n6375"/>
      <w:bookmarkEnd w:id="365"/>
      <w:r>
        <w:rPr>
          <w:color w:val="000000"/>
        </w:rPr>
        <w:t>9. Якщо позов, апеляційна, касаційна скар</w:t>
      </w:r>
      <w:r>
        <w:rPr>
          <w:color w:val="000000"/>
        </w:rPr>
        <w:t>га подані до суду в електронній формі, позивач, особа, яка подала скаргу, мають подавати до суду заяви по суті справи, клопотання та письмові докази виключно в електронній формі, крім випадків, коли судом буде надано дозвіл на їх подання в паперовій формі.</w:t>
      </w:r>
    </w:p>
    <w:p w:rsidR="00000000" w:rsidRDefault="00D97886">
      <w:pPr>
        <w:pStyle w:val="rvps2"/>
        <w:divId w:val="662390928"/>
        <w:rPr>
          <w:color w:val="000000"/>
        </w:rPr>
      </w:pPr>
      <w:bookmarkStart w:id="366" w:name="n6376"/>
      <w:bookmarkEnd w:id="366"/>
      <w:r>
        <w:rPr>
          <w:rStyle w:val="rvts9"/>
        </w:rPr>
        <w:t xml:space="preserve">Стаття 44. </w:t>
      </w:r>
      <w:r>
        <w:rPr>
          <w:color w:val="000000"/>
        </w:rPr>
        <w:t>Неприпустимість зловживання процесуальними правами</w:t>
      </w:r>
    </w:p>
    <w:p w:rsidR="00000000" w:rsidRDefault="00D97886">
      <w:pPr>
        <w:pStyle w:val="rvps2"/>
        <w:divId w:val="662390928"/>
        <w:rPr>
          <w:color w:val="000000"/>
        </w:rPr>
      </w:pPr>
      <w:bookmarkStart w:id="367" w:name="n6377"/>
      <w:bookmarkEnd w:id="367"/>
      <w:r>
        <w:rPr>
          <w:color w:val="000000"/>
        </w:rPr>
        <w:t>1. Учасники судового процесу та їхні представники повинні добросовісно користуватися процесуальними правами; зловживання процесуальними правами не допускається.</w:t>
      </w:r>
    </w:p>
    <w:p w:rsidR="00000000" w:rsidRDefault="00D97886">
      <w:pPr>
        <w:pStyle w:val="rvps2"/>
        <w:divId w:val="662390928"/>
        <w:rPr>
          <w:color w:val="000000"/>
        </w:rPr>
      </w:pPr>
      <w:bookmarkStart w:id="368" w:name="n6378"/>
      <w:bookmarkEnd w:id="368"/>
      <w:r>
        <w:rPr>
          <w:color w:val="000000"/>
        </w:rPr>
        <w:t>2. Залежно від конкретних обстав</w:t>
      </w:r>
      <w:r>
        <w:rPr>
          <w:color w:val="000000"/>
        </w:rPr>
        <w:t>ин суд може визнати зловживанням процесуальними правами дії, що суперечать завданню цивільного судочинства, зокрема:</w:t>
      </w:r>
    </w:p>
    <w:p w:rsidR="00000000" w:rsidRDefault="00D97886">
      <w:pPr>
        <w:pStyle w:val="rvps2"/>
        <w:divId w:val="662390928"/>
        <w:rPr>
          <w:color w:val="000000"/>
        </w:rPr>
      </w:pPr>
      <w:bookmarkStart w:id="369" w:name="n6379"/>
      <w:bookmarkEnd w:id="369"/>
      <w:r>
        <w:rPr>
          <w:color w:val="000000"/>
        </w:rPr>
        <w:t>1) подання скарги на судове рішення, яке не підлягає оскарженню, не є чинним або дія якого закінчилася (вичерпана), подання клопотання (зая</w:t>
      </w:r>
      <w:r>
        <w:rPr>
          <w:color w:val="000000"/>
        </w:rPr>
        <w:t xml:space="preserve">ви) для вирішення питання, яке вже вирішено судом, за відсутності інших підстав або нових обставин, заявлення завідомо безпідставного відводу або вчинення інших аналогічних дій, що спрямовані на безпідставне затягування чи перешкоджання розгляду справи чи </w:t>
      </w:r>
      <w:r>
        <w:rPr>
          <w:color w:val="000000"/>
        </w:rPr>
        <w:t>виконання судового рішення;</w:t>
      </w:r>
    </w:p>
    <w:p w:rsidR="00000000" w:rsidRDefault="00D97886">
      <w:pPr>
        <w:pStyle w:val="rvps2"/>
        <w:divId w:val="662390928"/>
        <w:rPr>
          <w:color w:val="000000"/>
        </w:rPr>
      </w:pPr>
      <w:bookmarkStart w:id="370" w:name="n6380"/>
      <w:bookmarkEnd w:id="370"/>
      <w:r>
        <w:rPr>
          <w:color w:val="000000"/>
        </w:rPr>
        <w:t>2) подання декількох позовів до одного й того самого відповідача (відповідачів) з тим самим предметом та з тих самих підстав, або подання декількох позовів з аналогічним предметом і з аналогічних підстав, або вчинення інших дій,</w:t>
      </w:r>
      <w:r>
        <w:rPr>
          <w:color w:val="000000"/>
        </w:rPr>
        <w:t xml:space="preserve"> метою яких є маніпуляція автоматизованим розподілом справ між суддями;</w:t>
      </w:r>
    </w:p>
    <w:p w:rsidR="00000000" w:rsidRDefault="00D97886">
      <w:pPr>
        <w:pStyle w:val="rvps2"/>
        <w:divId w:val="662390928"/>
        <w:rPr>
          <w:color w:val="000000"/>
        </w:rPr>
      </w:pPr>
      <w:bookmarkStart w:id="371" w:name="n6381"/>
      <w:bookmarkEnd w:id="371"/>
      <w:r>
        <w:rPr>
          <w:color w:val="000000"/>
        </w:rPr>
        <w:t>3) подання завідомо безпідставного позову, позову за відсутності предмета спору або у спорі, який має очевидно штучний характер;</w:t>
      </w:r>
    </w:p>
    <w:p w:rsidR="00000000" w:rsidRDefault="00D97886">
      <w:pPr>
        <w:pStyle w:val="rvps2"/>
        <w:divId w:val="662390928"/>
        <w:rPr>
          <w:color w:val="000000"/>
        </w:rPr>
      </w:pPr>
      <w:bookmarkStart w:id="372" w:name="n6382"/>
      <w:bookmarkEnd w:id="372"/>
      <w:r>
        <w:rPr>
          <w:color w:val="000000"/>
        </w:rPr>
        <w:t xml:space="preserve">4) необґрунтоване або штучне об’єднання позовних вимог </w:t>
      </w:r>
      <w:r>
        <w:rPr>
          <w:color w:val="000000"/>
        </w:rPr>
        <w:t>з метою зміни підсудності справи або завідомо безпідставне залучення особи як відповідача (співвідповідача) з тією самою метою;</w:t>
      </w:r>
    </w:p>
    <w:p w:rsidR="00000000" w:rsidRDefault="00D97886">
      <w:pPr>
        <w:pStyle w:val="rvps2"/>
        <w:divId w:val="662390928"/>
        <w:rPr>
          <w:color w:val="000000"/>
        </w:rPr>
      </w:pPr>
      <w:bookmarkStart w:id="373" w:name="n6383"/>
      <w:bookmarkEnd w:id="373"/>
      <w:r>
        <w:rPr>
          <w:color w:val="000000"/>
        </w:rPr>
        <w:t xml:space="preserve">5) укладення мирової угоди, спрямованої на шкоду правам третіх осіб, умисне неповідомлення про осіб, які мають бути залучені до </w:t>
      </w:r>
      <w:r>
        <w:rPr>
          <w:color w:val="000000"/>
        </w:rPr>
        <w:t>участі у справі.</w:t>
      </w:r>
    </w:p>
    <w:p w:rsidR="00000000" w:rsidRDefault="00D97886">
      <w:pPr>
        <w:pStyle w:val="rvps2"/>
        <w:divId w:val="662390928"/>
        <w:rPr>
          <w:color w:val="000000"/>
        </w:rPr>
      </w:pPr>
      <w:bookmarkStart w:id="374" w:name="n6384"/>
      <w:bookmarkEnd w:id="374"/>
      <w:r>
        <w:rPr>
          <w:color w:val="000000"/>
        </w:rPr>
        <w:t>3. Якщо подання скарги, заяви, клопотання визнається зловживанням процесуальними правами, суд з урахуванням обставин справи має право залишити без розгляду або повернути скаргу, заяву, клопотання.</w:t>
      </w:r>
    </w:p>
    <w:p w:rsidR="00000000" w:rsidRDefault="00D97886">
      <w:pPr>
        <w:pStyle w:val="rvps2"/>
        <w:divId w:val="662390928"/>
        <w:rPr>
          <w:color w:val="000000"/>
        </w:rPr>
      </w:pPr>
      <w:bookmarkStart w:id="375" w:name="n6385"/>
      <w:bookmarkEnd w:id="375"/>
      <w:r>
        <w:rPr>
          <w:color w:val="000000"/>
        </w:rPr>
        <w:t>4. Суд зобов’язаний вживати заходів для за</w:t>
      </w:r>
      <w:r>
        <w:rPr>
          <w:color w:val="000000"/>
        </w:rPr>
        <w:t>побігання зловживанню процесуальними правами. У випадку зловживання процесуальними правами учасником судового процесу суд застосовує до нього заходи, визначені цим Кодексом.</w:t>
      </w:r>
    </w:p>
    <w:p w:rsidR="00000000" w:rsidRDefault="00D97886">
      <w:pPr>
        <w:pStyle w:val="rvps2"/>
        <w:divId w:val="662390928"/>
        <w:rPr>
          <w:color w:val="000000"/>
        </w:rPr>
      </w:pPr>
      <w:bookmarkStart w:id="376" w:name="n6386"/>
      <w:bookmarkEnd w:id="376"/>
      <w:r>
        <w:rPr>
          <w:rStyle w:val="rvts9"/>
        </w:rPr>
        <w:t xml:space="preserve">Стаття 45. </w:t>
      </w:r>
      <w:r>
        <w:rPr>
          <w:color w:val="000000"/>
        </w:rPr>
        <w:t>Забезпечення захисту прав малолітніх або неповнолітніх осіб під час роз</w:t>
      </w:r>
      <w:r>
        <w:rPr>
          <w:color w:val="000000"/>
        </w:rPr>
        <w:t>гляду справи</w:t>
      </w:r>
    </w:p>
    <w:p w:rsidR="00000000" w:rsidRDefault="00D97886">
      <w:pPr>
        <w:pStyle w:val="rvps2"/>
        <w:divId w:val="662390928"/>
        <w:rPr>
          <w:color w:val="000000"/>
        </w:rPr>
      </w:pPr>
      <w:bookmarkStart w:id="377" w:name="n6387"/>
      <w:bookmarkEnd w:id="377"/>
      <w:r>
        <w:rPr>
          <w:color w:val="000000"/>
        </w:rPr>
        <w:t xml:space="preserve">1. Під час розгляду справи, крім прав та обов’язків, визначених </w:t>
      </w:r>
      <w:hyperlink w:anchor="n6352" w:history="1">
        <w:r>
          <w:rPr>
            <w:rStyle w:val="a3"/>
            <w:color w:val="006600"/>
            <w:u w:val="none"/>
          </w:rPr>
          <w:t>статтею 43</w:t>
        </w:r>
      </w:hyperlink>
      <w:r>
        <w:rPr>
          <w:color w:val="000000"/>
        </w:rPr>
        <w:t xml:space="preserve"> цього Кодексу, малолітня або неповнолітня особа має також такі процесуальні права:</w:t>
      </w:r>
    </w:p>
    <w:p w:rsidR="00000000" w:rsidRDefault="00D97886">
      <w:pPr>
        <w:pStyle w:val="rvps2"/>
        <w:divId w:val="662390928"/>
        <w:rPr>
          <w:color w:val="000000"/>
        </w:rPr>
      </w:pPr>
      <w:bookmarkStart w:id="378" w:name="n6388"/>
      <w:bookmarkEnd w:id="378"/>
      <w:r>
        <w:rPr>
          <w:color w:val="000000"/>
        </w:rPr>
        <w:t>1) безпосередньо або через представника чи законного пред</w:t>
      </w:r>
      <w:r>
        <w:rPr>
          <w:color w:val="000000"/>
        </w:rPr>
        <w:t>ставника висловлювати свою думку та отримувати його допомогу у висловленні такої думки;</w:t>
      </w:r>
    </w:p>
    <w:p w:rsidR="00000000" w:rsidRDefault="00D97886">
      <w:pPr>
        <w:pStyle w:val="rvps2"/>
        <w:divId w:val="662390928"/>
        <w:rPr>
          <w:color w:val="000000"/>
        </w:rPr>
      </w:pPr>
      <w:bookmarkStart w:id="379" w:name="n6389"/>
      <w:bookmarkEnd w:id="379"/>
      <w:r>
        <w:rPr>
          <w:color w:val="000000"/>
        </w:rPr>
        <w:t>2) отримувати через представника чи законного представника інформацію про судовий розгляд;</w:t>
      </w:r>
    </w:p>
    <w:p w:rsidR="00000000" w:rsidRDefault="00D97886">
      <w:pPr>
        <w:pStyle w:val="rvps2"/>
        <w:divId w:val="662390928"/>
        <w:rPr>
          <w:color w:val="000000"/>
        </w:rPr>
      </w:pPr>
      <w:bookmarkStart w:id="380" w:name="n6390"/>
      <w:bookmarkEnd w:id="380"/>
      <w:r>
        <w:rPr>
          <w:color w:val="000000"/>
        </w:rPr>
        <w:t>3) здійснювати інші процесуальні права і виконувати процесуальні обов’язки, п</w:t>
      </w:r>
      <w:r>
        <w:rPr>
          <w:color w:val="000000"/>
        </w:rPr>
        <w:t>ередбачені міжнародним договором, згода на обов’язковість якого надана Верховною Радою України.</w:t>
      </w:r>
    </w:p>
    <w:p w:rsidR="00000000" w:rsidRDefault="00D97886">
      <w:pPr>
        <w:pStyle w:val="rvps2"/>
        <w:divId w:val="662390928"/>
        <w:rPr>
          <w:color w:val="000000"/>
        </w:rPr>
      </w:pPr>
      <w:bookmarkStart w:id="381" w:name="n6391"/>
      <w:bookmarkEnd w:id="381"/>
      <w:r>
        <w:rPr>
          <w:color w:val="000000"/>
        </w:rPr>
        <w:t>2. Суд роз’яснює малолітній або неповнолітній особі її права та можливі наслідки дій її представника чи законного представника у разі, якщо за віком вона може у</w:t>
      </w:r>
      <w:r>
        <w:rPr>
          <w:color w:val="000000"/>
        </w:rPr>
        <w:t>свідомити їх значення.</w:t>
      </w:r>
    </w:p>
    <w:p w:rsidR="00000000" w:rsidRDefault="00D97886">
      <w:pPr>
        <w:pStyle w:val="rvps2"/>
        <w:divId w:val="662390928"/>
        <w:rPr>
          <w:color w:val="000000"/>
        </w:rPr>
      </w:pPr>
      <w:bookmarkStart w:id="382" w:name="n6392"/>
      <w:bookmarkEnd w:id="382"/>
      <w:r>
        <w:rPr>
          <w:color w:val="000000"/>
        </w:rPr>
        <w:t>3. Суд сприяє створенню належних умов для здійснення малолітньою або неповнолітньою особою її прав, визначених законом та передбачених міжнародним договором, згода на обов’язковість якого надана Верховною Радою України.</w:t>
      </w:r>
    </w:p>
    <w:p w:rsidR="00000000" w:rsidRDefault="00D97886">
      <w:pPr>
        <w:pStyle w:val="rvps2"/>
        <w:divId w:val="662390928"/>
        <w:rPr>
          <w:color w:val="000000"/>
        </w:rPr>
      </w:pPr>
      <w:bookmarkStart w:id="383" w:name="n6393"/>
      <w:bookmarkEnd w:id="383"/>
      <w:r>
        <w:rPr>
          <w:rStyle w:val="rvts9"/>
        </w:rPr>
        <w:t xml:space="preserve">Стаття 46. </w:t>
      </w:r>
      <w:r>
        <w:rPr>
          <w:color w:val="000000"/>
        </w:rPr>
        <w:t>Ци</w:t>
      </w:r>
      <w:r>
        <w:rPr>
          <w:color w:val="000000"/>
        </w:rPr>
        <w:t>вільна процесуальна правоздатність</w:t>
      </w:r>
    </w:p>
    <w:p w:rsidR="00000000" w:rsidRDefault="00D97886">
      <w:pPr>
        <w:pStyle w:val="rvps2"/>
        <w:divId w:val="662390928"/>
        <w:rPr>
          <w:color w:val="000000"/>
        </w:rPr>
      </w:pPr>
      <w:bookmarkStart w:id="384" w:name="n6394"/>
      <w:bookmarkEnd w:id="384"/>
      <w:r>
        <w:rPr>
          <w:color w:val="000000"/>
        </w:rPr>
        <w:t>1. Здатність мати цивільні процесуальні права та обов’язки сторони, третьої особи, заявника, заінтересованої особи (цивільна процесуальна правоздатність) мають усі фізичні і юридичні особи.</w:t>
      </w:r>
    </w:p>
    <w:p w:rsidR="00000000" w:rsidRDefault="00D97886">
      <w:pPr>
        <w:pStyle w:val="rvps2"/>
        <w:divId w:val="662390928"/>
        <w:rPr>
          <w:color w:val="000000"/>
        </w:rPr>
      </w:pPr>
      <w:bookmarkStart w:id="385" w:name="n6395"/>
      <w:bookmarkEnd w:id="385"/>
      <w:r>
        <w:rPr>
          <w:rStyle w:val="rvts9"/>
        </w:rPr>
        <w:t xml:space="preserve">Стаття 47. </w:t>
      </w:r>
      <w:r>
        <w:rPr>
          <w:color w:val="000000"/>
        </w:rPr>
        <w:t>Цивільна процесуальн</w:t>
      </w:r>
      <w:r>
        <w:rPr>
          <w:color w:val="000000"/>
        </w:rPr>
        <w:t>а дієздатність</w:t>
      </w:r>
    </w:p>
    <w:p w:rsidR="00000000" w:rsidRDefault="00D97886">
      <w:pPr>
        <w:pStyle w:val="rvps2"/>
        <w:divId w:val="662390928"/>
        <w:rPr>
          <w:color w:val="000000"/>
        </w:rPr>
      </w:pPr>
      <w:bookmarkStart w:id="386" w:name="n6396"/>
      <w:bookmarkEnd w:id="386"/>
      <w:r>
        <w:rPr>
          <w:color w:val="000000"/>
        </w:rPr>
        <w:t>1. Здатність особисто здійснювати цивільні процесуальні права та виконувати свої обов’язки в суді (цивільна процесуальна дієздатність) мають фізичні особи, які досягли повноліття, а також юридичні особи.</w:t>
      </w:r>
    </w:p>
    <w:p w:rsidR="00000000" w:rsidRDefault="00D97886">
      <w:pPr>
        <w:pStyle w:val="rvps2"/>
        <w:divId w:val="662390928"/>
        <w:rPr>
          <w:color w:val="000000"/>
        </w:rPr>
      </w:pPr>
      <w:bookmarkStart w:id="387" w:name="n6397"/>
      <w:bookmarkEnd w:id="387"/>
      <w:r>
        <w:rPr>
          <w:color w:val="000000"/>
        </w:rPr>
        <w:t>2. Неповнолітні особи віком від чотир</w:t>
      </w:r>
      <w:r>
        <w:rPr>
          <w:color w:val="000000"/>
        </w:rPr>
        <w:t>надцяти до вісімнадцяти років, а також особи, цивільна дієздатність яких обмежена, можуть особисто здійснювати цивільні процесуальні права та виконувати свої обов’язки в суді у справах, що виникають з відносин, у яких вони особисто беруть участь, якщо інше</w:t>
      </w:r>
      <w:r>
        <w:rPr>
          <w:color w:val="000000"/>
        </w:rPr>
        <w:t xml:space="preserve"> не встановлено законом. Суд може залучити до участі в таких справах законного представника неповнолітньої особи або особи, цивільна дієздатність якої обмежена.</w:t>
      </w:r>
    </w:p>
    <w:p w:rsidR="00000000" w:rsidRDefault="00D97886">
      <w:pPr>
        <w:pStyle w:val="rvps2"/>
        <w:divId w:val="662390928"/>
        <w:rPr>
          <w:color w:val="000000"/>
        </w:rPr>
      </w:pPr>
      <w:bookmarkStart w:id="388" w:name="n6398"/>
      <w:bookmarkEnd w:id="388"/>
      <w:r>
        <w:rPr>
          <w:color w:val="000000"/>
        </w:rPr>
        <w:t>3. У разі реєстрації шлюбу фізичної особи, яка не досягла повноліття, вона набуває цивільної пр</w:t>
      </w:r>
      <w:r>
        <w:rPr>
          <w:color w:val="000000"/>
        </w:rPr>
        <w:t>оцесуальної дієздатності з моменту реєстрації шлюбу. Цивільної процесуальної дієздатності набуває також неповнолітня особа, якій у порядку, встановленому цим Кодексом, надано повну цивільну дієздатність.</w:t>
      </w:r>
    </w:p>
    <w:p w:rsidR="00000000" w:rsidRDefault="00D97886">
      <w:pPr>
        <w:pStyle w:val="rvps2"/>
        <w:divId w:val="662390928"/>
        <w:rPr>
          <w:color w:val="000000"/>
        </w:rPr>
      </w:pPr>
      <w:bookmarkStart w:id="389" w:name="n6399"/>
      <w:bookmarkEnd w:id="389"/>
      <w:r>
        <w:rPr>
          <w:rStyle w:val="rvts9"/>
        </w:rPr>
        <w:t xml:space="preserve">Стаття 48. </w:t>
      </w:r>
      <w:r>
        <w:rPr>
          <w:color w:val="000000"/>
        </w:rPr>
        <w:t>Сторони</w:t>
      </w:r>
    </w:p>
    <w:p w:rsidR="00000000" w:rsidRDefault="00D97886">
      <w:pPr>
        <w:pStyle w:val="rvps2"/>
        <w:divId w:val="662390928"/>
        <w:rPr>
          <w:color w:val="000000"/>
        </w:rPr>
      </w:pPr>
      <w:bookmarkStart w:id="390" w:name="n6400"/>
      <w:bookmarkEnd w:id="390"/>
      <w:r>
        <w:rPr>
          <w:color w:val="000000"/>
        </w:rPr>
        <w:t>1. Сторонами в цивільному процесі є позивач і відповідач.</w:t>
      </w:r>
    </w:p>
    <w:p w:rsidR="00000000" w:rsidRDefault="00D97886">
      <w:pPr>
        <w:pStyle w:val="rvps2"/>
        <w:divId w:val="662390928"/>
        <w:rPr>
          <w:color w:val="000000"/>
        </w:rPr>
      </w:pPr>
      <w:bookmarkStart w:id="391" w:name="n6401"/>
      <w:bookmarkEnd w:id="391"/>
      <w:r>
        <w:rPr>
          <w:color w:val="000000"/>
        </w:rPr>
        <w:t>2. Позивачем і відповідачем можуть бути фізичні і юридичні особи, а також держава.</w:t>
      </w:r>
    </w:p>
    <w:p w:rsidR="00000000" w:rsidRDefault="00D97886">
      <w:pPr>
        <w:pStyle w:val="rvps2"/>
        <w:divId w:val="662390928"/>
        <w:rPr>
          <w:color w:val="000000"/>
        </w:rPr>
      </w:pPr>
      <w:bookmarkStart w:id="392" w:name="n6402"/>
      <w:bookmarkEnd w:id="392"/>
      <w:r>
        <w:rPr>
          <w:rStyle w:val="rvts9"/>
        </w:rPr>
        <w:t xml:space="preserve">Стаття 49. </w:t>
      </w:r>
      <w:r>
        <w:rPr>
          <w:color w:val="000000"/>
        </w:rPr>
        <w:t>Процесуальні права та обов’язки сторін</w:t>
      </w:r>
    </w:p>
    <w:p w:rsidR="00000000" w:rsidRDefault="00D97886">
      <w:pPr>
        <w:pStyle w:val="rvps2"/>
        <w:divId w:val="662390928"/>
        <w:rPr>
          <w:color w:val="000000"/>
        </w:rPr>
      </w:pPr>
      <w:bookmarkStart w:id="393" w:name="n6403"/>
      <w:bookmarkEnd w:id="393"/>
      <w:r>
        <w:rPr>
          <w:color w:val="000000"/>
        </w:rPr>
        <w:t>1. Сторони користуються рівними процесуальними правами.</w:t>
      </w:r>
    </w:p>
    <w:p w:rsidR="00000000" w:rsidRDefault="00D97886">
      <w:pPr>
        <w:pStyle w:val="rvps2"/>
        <w:divId w:val="662390928"/>
        <w:rPr>
          <w:color w:val="000000"/>
        </w:rPr>
      </w:pPr>
      <w:bookmarkStart w:id="394" w:name="n6404"/>
      <w:bookmarkEnd w:id="394"/>
      <w:r>
        <w:rPr>
          <w:color w:val="000000"/>
        </w:rPr>
        <w:t>2. Крім п</w:t>
      </w:r>
      <w:r>
        <w:rPr>
          <w:color w:val="000000"/>
        </w:rPr>
        <w:t xml:space="preserve">рав та обов’язків, визначених у </w:t>
      </w:r>
      <w:hyperlink w:anchor="n6352" w:history="1">
        <w:r>
          <w:rPr>
            <w:rStyle w:val="a3"/>
            <w:color w:val="006600"/>
            <w:u w:val="none"/>
          </w:rPr>
          <w:t>статті 43</w:t>
        </w:r>
      </w:hyperlink>
      <w:r>
        <w:rPr>
          <w:color w:val="000000"/>
        </w:rPr>
        <w:t xml:space="preserve"> цього Кодексу:</w:t>
      </w:r>
    </w:p>
    <w:p w:rsidR="00000000" w:rsidRDefault="00D97886">
      <w:pPr>
        <w:pStyle w:val="rvps2"/>
        <w:divId w:val="662390928"/>
        <w:rPr>
          <w:color w:val="000000"/>
        </w:rPr>
      </w:pPr>
      <w:bookmarkStart w:id="395" w:name="n6405"/>
      <w:bookmarkEnd w:id="395"/>
      <w:r>
        <w:rPr>
          <w:color w:val="000000"/>
        </w:rPr>
        <w:t>1) позивач вправі відмовитися від позову (всіх або частини позовних вимог), відповідач має право визнати позов (всі або частину позовних вимог) на будь-якій стадії судовог</w:t>
      </w:r>
      <w:r>
        <w:rPr>
          <w:color w:val="000000"/>
        </w:rPr>
        <w:t>о процесу;</w:t>
      </w:r>
    </w:p>
    <w:p w:rsidR="00000000" w:rsidRDefault="00D97886">
      <w:pPr>
        <w:pStyle w:val="rvps2"/>
        <w:divId w:val="662390928"/>
        <w:rPr>
          <w:color w:val="000000"/>
        </w:rPr>
      </w:pPr>
      <w:bookmarkStart w:id="396" w:name="n6406"/>
      <w:bookmarkEnd w:id="396"/>
      <w:r>
        <w:rPr>
          <w:color w:val="000000"/>
        </w:rPr>
        <w:t>2) позивач вправі збільшити або зменшити розмір позовних вимог до закінчення підготовчого засідання або до початку першого судового засідання, якщо справа розглядається в порядку спрощеного позовного провадження;</w:t>
      </w:r>
    </w:p>
    <w:p w:rsidR="00000000" w:rsidRDefault="00D97886">
      <w:pPr>
        <w:pStyle w:val="rvps2"/>
        <w:divId w:val="662390928"/>
        <w:rPr>
          <w:color w:val="000000"/>
        </w:rPr>
      </w:pPr>
      <w:bookmarkStart w:id="397" w:name="n6407"/>
      <w:bookmarkEnd w:id="397"/>
      <w:r>
        <w:rPr>
          <w:color w:val="000000"/>
        </w:rPr>
        <w:t>3) відповідач має право подати з</w:t>
      </w:r>
      <w:r>
        <w:rPr>
          <w:color w:val="000000"/>
        </w:rPr>
        <w:t>устрічний позов у строки, встановлені цим Кодексом.</w:t>
      </w:r>
    </w:p>
    <w:p w:rsidR="00000000" w:rsidRDefault="00D97886">
      <w:pPr>
        <w:pStyle w:val="rvps2"/>
        <w:divId w:val="662390928"/>
        <w:rPr>
          <w:color w:val="000000"/>
        </w:rPr>
      </w:pPr>
      <w:bookmarkStart w:id="398" w:name="n6408"/>
      <w:bookmarkEnd w:id="398"/>
      <w:r>
        <w:rPr>
          <w:color w:val="000000"/>
        </w:rPr>
        <w:t>3. До закінчення підготовчого засідання позивач має право змінити предмет або підстави позову шляхом подання письмової заяви. У справі, що розглядається за правилами спрощеного позовного провадження, змін</w:t>
      </w:r>
      <w:r>
        <w:rPr>
          <w:color w:val="000000"/>
        </w:rPr>
        <w:t>а предмета або підстав позову допускається не пізніше ніж за п’ять днів до початку першого судового засідання у справі.</w:t>
      </w:r>
    </w:p>
    <w:p w:rsidR="00000000" w:rsidRDefault="00D97886">
      <w:pPr>
        <w:pStyle w:val="rvps2"/>
        <w:divId w:val="662390928"/>
        <w:rPr>
          <w:color w:val="000000"/>
        </w:rPr>
      </w:pPr>
      <w:bookmarkStart w:id="399" w:name="n6409"/>
      <w:bookmarkEnd w:id="399"/>
      <w:r>
        <w:rPr>
          <w:color w:val="000000"/>
        </w:rPr>
        <w:t>4. У разі направлення справи на новий розгляд до суду першої інстанції зміна предмета, підстав позову не допускаються, крім випадків, ви</w:t>
      </w:r>
      <w:r>
        <w:rPr>
          <w:color w:val="000000"/>
        </w:rPr>
        <w:t>значених цією статтею.</w:t>
      </w:r>
    </w:p>
    <w:p w:rsidR="00000000" w:rsidRDefault="00D97886">
      <w:pPr>
        <w:pStyle w:val="rvps2"/>
        <w:divId w:val="662390928"/>
        <w:rPr>
          <w:color w:val="000000"/>
        </w:rPr>
      </w:pPr>
      <w:bookmarkStart w:id="400" w:name="n6410"/>
      <w:bookmarkEnd w:id="400"/>
      <w:r>
        <w:rPr>
          <w:color w:val="000000"/>
        </w:rPr>
        <w:t xml:space="preserve">Зміна предмета або підстав позову при новому розгляді справи допускається в строки, встановлені частиною третьою цієї статті, лише у випадку, якщо це необхідно для захисту прав позивача у зв’язку із зміною фактичних обставин справи, </w:t>
      </w:r>
      <w:r>
        <w:rPr>
          <w:color w:val="000000"/>
        </w:rPr>
        <w:t>що сталася після закінчення підготовчого засідання, або, якщо справа розглядалася за правилами спрощеного позовного провадження, - після початку першого судового засідання при первісному розгляді справи.</w:t>
      </w:r>
    </w:p>
    <w:p w:rsidR="00000000" w:rsidRDefault="00D97886">
      <w:pPr>
        <w:pStyle w:val="rvps2"/>
        <w:divId w:val="662390928"/>
        <w:rPr>
          <w:color w:val="000000"/>
        </w:rPr>
      </w:pPr>
      <w:bookmarkStart w:id="401" w:name="n9762"/>
      <w:bookmarkEnd w:id="401"/>
      <w:r>
        <w:rPr>
          <w:rStyle w:val="rvts46"/>
        </w:rPr>
        <w:t>{Абзац другий частини четвертої статті 49 із змінами</w:t>
      </w:r>
      <w:r>
        <w:rPr>
          <w:rStyle w:val="rvts46"/>
        </w:rPr>
        <w:t xml:space="preserve">, внесеними згідно із Законом </w:t>
      </w:r>
      <w:hyperlink r:id="rId100" w:anchor="n82"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402" w:name="n6411"/>
      <w:bookmarkEnd w:id="402"/>
      <w:r>
        <w:rPr>
          <w:color w:val="000000"/>
        </w:rPr>
        <w:t>5. У разі подання будь-якої заяви, передбаченої пунктом 2 частини другої та частинами третьою і четвертою ціє</w:t>
      </w:r>
      <w:r>
        <w:rPr>
          <w:color w:val="000000"/>
        </w:rPr>
        <w:t>ї статті,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заявнику відповідну заяву, про що зазначає у рішенні суду.</w:t>
      </w:r>
    </w:p>
    <w:p w:rsidR="00000000" w:rsidRDefault="00D97886">
      <w:pPr>
        <w:pStyle w:val="rvps2"/>
        <w:divId w:val="662390928"/>
        <w:rPr>
          <w:color w:val="000000"/>
        </w:rPr>
      </w:pPr>
      <w:bookmarkStart w:id="403" w:name="n6412"/>
      <w:bookmarkEnd w:id="403"/>
      <w:r>
        <w:rPr>
          <w:color w:val="000000"/>
        </w:rPr>
        <w:t>6. Суд не</w:t>
      </w:r>
      <w:r>
        <w:rPr>
          <w:color w:val="000000"/>
        </w:rPr>
        <w:t xml:space="preserve"> приймає відмови від позову, зменшення розміру позовних вимог,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rsidR="00000000" w:rsidRDefault="00D97886">
      <w:pPr>
        <w:pStyle w:val="rvps2"/>
        <w:divId w:val="662390928"/>
        <w:rPr>
          <w:color w:val="000000"/>
        </w:rPr>
      </w:pPr>
      <w:bookmarkStart w:id="404" w:name="n6413"/>
      <w:bookmarkEnd w:id="404"/>
      <w:r>
        <w:rPr>
          <w:color w:val="000000"/>
        </w:rPr>
        <w:t>7. Сторони можуть укласти мирову угоду на</w:t>
      </w:r>
      <w:r>
        <w:rPr>
          <w:color w:val="000000"/>
        </w:rPr>
        <w:t xml:space="preserve"> будь-якій стадії судового процесу.</w:t>
      </w:r>
    </w:p>
    <w:p w:rsidR="00000000" w:rsidRDefault="00D97886">
      <w:pPr>
        <w:pStyle w:val="rvps2"/>
        <w:divId w:val="662390928"/>
        <w:rPr>
          <w:color w:val="000000"/>
        </w:rPr>
      </w:pPr>
      <w:bookmarkStart w:id="405" w:name="n6414"/>
      <w:bookmarkEnd w:id="405"/>
      <w:r>
        <w:rPr>
          <w:color w:val="000000"/>
        </w:rPr>
        <w:t xml:space="preserve">8. Заявник та заінтересовані особи у справах окремого провадження мають права та обов’язки сторін, крім випадків, передбачених у </w:t>
      </w:r>
      <w:hyperlink w:anchor="n8247" w:history="1">
        <w:r>
          <w:rPr>
            <w:rStyle w:val="a3"/>
            <w:color w:val="006600"/>
            <w:u w:val="none"/>
          </w:rPr>
          <w:t>розділі IV</w:t>
        </w:r>
      </w:hyperlink>
      <w:r>
        <w:rPr>
          <w:color w:val="000000"/>
        </w:rPr>
        <w:t xml:space="preserve"> цього Кодексу.</w:t>
      </w:r>
    </w:p>
    <w:p w:rsidR="00000000" w:rsidRDefault="00D97886">
      <w:pPr>
        <w:pStyle w:val="rvps2"/>
        <w:divId w:val="662390928"/>
        <w:rPr>
          <w:color w:val="000000"/>
        </w:rPr>
      </w:pPr>
      <w:bookmarkStart w:id="406" w:name="n6415"/>
      <w:bookmarkEnd w:id="406"/>
      <w:r>
        <w:rPr>
          <w:rStyle w:val="rvts9"/>
        </w:rPr>
        <w:t xml:space="preserve">Стаття 50. </w:t>
      </w:r>
      <w:r>
        <w:rPr>
          <w:color w:val="000000"/>
        </w:rPr>
        <w:t>Участь у справі кількох по</w:t>
      </w:r>
      <w:r>
        <w:rPr>
          <w:color w:val="000000"/>
        </w:rPr>
        <w:t>зивачів або відповідачів</w:t>
      </w:r>
    </w:p>
    <w:p w:rsidR="00000000" w:rsidRDefault="00D97886">
      <w:pPr>
        <w:pStyle w:val="rvps2"/>
        <w:divId w:val="662390928"/>
        <w:rPr>
          <w:color w:val="000000"/>
        </w:rPr>
      </w:pPr>
      <w:bookmarkStart w:id="407" w:name="n6416"/>
      <w:bookmarkEnd w:id="407"/>
      <w:r>
        <w:rPr>
          <w:color w:val="000000"/>
        </w:rPr>
        <w:t>1. Позов може бути пред’явлений спільно кількома позивачами або до кількох відповідачів. Кожен із позивачів або відповідачів щодо другої сторони діє в цивільному процесі самостійно.</w:t>
      </w:r>
    </w:p>
    <w:p w:rsidR="00000000" w:rsidRDefault="00D97886">
      <w:pPr>
        <w:pStyle w:val="rvps2"/>
        <w:divId w:val="662390928"/>
        <w:rPr>
          <w:color w:val="000000"/>
        </w:rPr>
      </w:pPr>
      <w:bookmarkStart w:id="408" w:name="n6417"/>
      <w:bookmarkEnd w:id="408"/>
      <w:r>
        <w:rPr>
          <w:color w:val="000000"/>
        </w:rPr>
        <w:t>2. Участь у справі кількох позивачів і (або) відп</w:t>
      </w:r>
      <w:r>
        <w:rPr>
          <w:color w:val="000000"/>
        </w:rPr>
        <w:t>овідачів (процесуальна співучасть) допускається, якщо:</w:t>
      </w:r>
    </w:p>
    <w:p w:rsidR="00000000" w:rsidRDefault="00D97886">
      <w:pPr>
        <w:pStyle w:val="rvps2"/>
        <w:divId w:val="662390928"/>
        <w:rPr>
          <w:color w:val="000000"/>
        </w:rPr>
      </w:pPr>
      <w:bookmarkStart w:id="409" w:name="n6418"/>
      <w:bookmarkEnd w:id="409"/>
      <w:r>
        <w:rPr>
          <w:color w:val="000000"/>
        </w:rPr>
        <w:t>1) предметом спору є спільні права чи обов’язки кількох позивачів або відповідачів;</w:t>
      </w:r>
    </w:p>
    <w:p w:rsidR="00000000" w:rsidRDefault="00D97886">
      <w:pPr>
        <w:pStyle w:val="rvps2"/>
        <w:divId w:val="662390928"/>
        <w:rPr>
          <w:color w:val="000000"/>
        </w:rPr>
      </w:pPr>
      <w:bookmarkStart w:id="410" w:name="n6419"/>
      <w:bookmarkEnd w:id="410"/>
      <w:r>
        <w:rPr>
          <w:color w:val="000000"/>
        </w:rPr>
        <w:t>2) права та обов’язки кількох позивачів чи відповідачів виникли з однієї підстави;</w:t>
      </w:r>
    </w:p>
    <w:p w:rsidR="00000000" w:rsidRDefault="00D97886">
      <w:pPr>
        <w:pStyle w:val="rvps2"/>
        <w:divId w:val="662390928"/>
        <w:rPr>
          <w:color w:val="000000"/>
        </w:rPr>
      </w:pPr>
      <w:bookmarkStart w:id="411" w:name="n6420"/>
      <w:bookmarkEnd w:id="411"/>
      <w:r>
        <w:rPr>
          <w:color w:val="000000"/>
        </w:rPr>
        <w:t>3) предметом спору є однорідні пра</w:t>
      </w:r>
      <w:r>
        <w:rPr>
          <w:color w:val="000000"/>
        </w:rPr>
        <w:t>ва і обов’язки.</w:t>
      </w:r>
    </w:p>
    <w:p w:rsidR="00000000" w:rsidRDefault="00D97886">
      <w:pPr>
        <w:pStyle w:val="rvps2"/>
        <w:divId w:val="662390928"/>
        <w:rPr>
          <w:color w:val="000000"/>
        </w:rPr>
      </w:pPr>
      <w:bookmarkStart w:id="412" w:name="n6421"/>
      <w:bookmarkEnd w:id="412"/>
      <w:r>
        <w:rPr>
          <w:rStyle w:val="rvts9"/>
        </w:rPr>
        <w:t>Стаття 51.</w:t>
      </w:r>
      <w:r>
        <w:rPr>
          <w:color w:val="000000"/>
        </w:rPr>
        <w:t xml:space="preserve"> Залучення до участі у справі співвідповідача. Заміна неналежного відповідача</w:t>
      </w:r>
    </w:p>
    <w:p w:rsidR="00000000" w:rsidRDefault="00D97886">
      <w:pPr>
        <w:pStyle w:val="rvps2"/>
        <w:divId w:val="662390928"/>
        <w:rPr>
          <w:color w:val="000000"/>
        </w:rPr>
      </w:pPr>
      <w:bookmarkStart w:id="413" w:name="n6422"/>
      <w:bookmarkEnd w:id="413"/>
      <w:r>
        <w:rPr>
          <w:color w:val="000000"/>
        </w:rPr>
        <w:t>1. Суд першої інстанції має право за клопотанням позивача до закінчення підготовчого провадження, а у разі розгляду справи за правилами спрощеного позов</w:t>
      </w:r>
      <w:r>
        <w:rPr>
          <w:color w:val="000000"/>
        </w:rPr>
        <w:t>ного провадження - до початку першого судового засідання залучити до участі у ній співвідповідача.</w:t>
      </w:r>
    </w:p>
    <w:p w:rsidR="00000000" w:rsidRDefault="00D97886">
      <w:pPr>
        <w:pStyle w:val="rvps2"/>
        <w:divId w:val="662390928"/>
        <w:rPr>
          <w:color w:val="000000"/>
        </w:rPr>
      </w:pPr>
      <w:bookmarkStart w:id="414" w:name="n6423"/>
      <w:bookmarkEnd w:id="414"/>
      <w:r>
        <w:rPr>
          <w:color w:val="000000"/>
        </w:rPr>
        <w:t xml:space="preserve">2. Якщо позов подано не до тієї особи, яка повинна відповідати за позовом, суд до закінчення підготовчого провадження, а у разі розгляду справи за правилами </w:t>
      </w:r>
      <w:r>
        <w:rPr>
          <w:color w:val="000000"/>
        </w:rPr>
        <w:t>спрощеного позовного провадження - до початку першого судового засідання за клопотанням позивача замінює первісного відповідача належним відповідачем, не закриваючи провадження у справі.</w:t>
      </w:r>
    </w:p>
    <w:p w:rsidR="00000000" w:rsidRDefault="00D97886">
      <w:pPr>
        <w:pStyle w:val="rvps2"/>
        <w:divId w:val="662390928"/>
        <w:rPr>
          <w:color w:val="000000"/>
        </w:rPr>
      </w:pPr>
      <w:bookmarkStart w:id="415" w:name="n6424"/>
      <w:bookmarkEnd w:id="415"/>
      <w:r>
        <w:rPr>
          <w:color w:val="000000"/>
        </w:rPr>
        <w:t xml:space="preserve">3. Після спливу строків, зазначених у частинах першій та другій цієї </w:t>
      </w:r>
      <w:r>
        <w:rPr>
          <w:color w:val="000000"/>
        </w:rPr>
        <w:t xml:space="preserve">статті, суд може залучити до участі у справі співвідповідача або замінює первісного відповідача належним відповідачем виключно у разі, якщо позивач доведе, що не знав та не міг знати до подання позову у справі про підставу залучення такого співвідповідача </w:t>
      </w:r>
      <w:r>
        <w:rPr>
          <w:color w:val="000000"/>
        </w:rPr>
        <w:t>чи заміну неналежного відповідача.</w:t>
      </w:r>
    </w:p>
    <w:p w:rsidR="00000000" w:rsidRDefault="00D97886">
      <w:pPr>
        <w:pStyle w:val="rvps2"/>
        <w:divId w:val="662390928"/>
        <w:rPr>
          <w:color w:val="000000"/>
        </w:rPr>
      </w:pPr>
      <w:bookmarkStart w:id="416" w:name="n6425"/>
      <w:bookmarkEnd w:id="416"/>
      <w:r>
        <w:rPr>
          <w:color w:val="000000"/>
        </w:rPr>
        <w:t>4. Про залучення співвідповідача чи заміну неналежного відповідача постановляється ухвала. За клопотанням нового відповідача або залученого співвідповідача розгляд справи починається спочатку.</w:t>
      </w:r>
    </w:p>
    <w:p w:rsidR="00000000" w:rsidRDefault="00D97886">
      <w:pPr>
        <w:pStyle w:val="rvps2"/>
        <w:divId w:val="662390928"/>
        <w:rPr>
          <w:color w:val="000000"/>
        </w:rPr>
      </w:pPr>
      <w:bookmarkStart w:id="417" w:name="n6426"/>
      <w:bookmarkEnd w:id="417"/>
      <w:r>
        <w:rPr>
          <w:color w:val="000000"/>
        </w:rPr>
        <w:t>5. Відповідач, замінений інш</w:t>
      </w:r>
      <w:r>
        <w:rPr>
          <w:color w:val="000000"/>
        </w:rPr>
        <w:t>им відповідачем, має право заявити вимогу про компенсацію судових витрат, здійснених ним внаслідок необґрунтованих дій позивача. Питання про розподіл судових витрат вирішується в ухвалі про заміну неналежного відповідача.</w:t>
      </w:r>
    </w:p>
    <w:p w:rsidR="00000000" w:rsidRDefault="00D97886">
      <w:pPr>
        <w:pStyle w:val="rvps2"/>
        <w:divId w:val="662390928"/>
        <w:rPr>
          <w:color w:val="000000"/>
        </w:rPr>
      </w:pPr>
      <w:bookmarkStart w:id="418" w:name="n6427"/>
      <w:bookmarkEnd w:id="418"/>
      <w:r>
        <w:rPr>
          <w:rStyle w:val="rvts9"/>
        </w:rPr>
        <w:t xml:space="preserve">Стаття 52. </w:t>
      </w:r>
      <w:r>
        <w:rPr>
          <w:color w:val="000000"/>
        </w:rPr>
        <w:t>Треті особи, які заявля</w:t>
      </w:r>
      <w:r>
        <w:rPr>
          <w:color w:val="000000"/>
        </w:rPr>
        <w:t>ють самостійні вимоги щодо предмета спору</w:t>
      </w:r>
    </w:p>
    <w:p w:rsidR="00000000" w:rsidRDefault="00D97886">
      <w:pPr>
        <w:pStyle w:val="rvps2"/>
        <w:divId w:val="662390928"/>
        <w:rPr>
          <w:color w:val="000000"/>
        </w:rPr>
      </w:pPr>
      <w:bookmarkStart w:id="419" w:name="n6428"/>
      <w:bookmarkEnd w:id="419"/>
      <w:r>
        <w:rPr>
          <w:color w:val="000000"/>
        </w:rPr>
        <w:t>1. Треті особи, які заявляють самостійні вимоги щодо предмета спору, можуть вступити у справу до закінчення підготовчого провадження або до початку першого судового засідання, якщо справа розглядається в порядку спрощеного позовного провадження, подавши по</w:t>
      </w:r>
      <w:r>
        <w:rPr>
          <w:color w:val="000000"/>
        </w:rPr>
        <w:t>зов до однієї або декількох сторін.</w:t>
      </w:r>
    </w:p>
    <w:p w:rsidR="00000000" w:rsidRDefault="00D97886">
      <w:pPr>
        <w:pStyle w:val="rvps2"/>
        <w:divId w:val="662390928"/>
        <w:rPr>
          <w:color w:val="000000"/>
        </w:rPr>
      </w:pPr>
      <w:bookmarkStart w:id="420" w:name="n6429"/>
      <w:bookmarkEnd w:id="420"/>
      <w:r>
        <w:rPr>
          <w:color w:val="000000"/>
        </w:rPr>
        <w:t>2. Про прийняття позовної заяви та вступ третьої особи у справу суд постановляє ухвалу.</w:t>
      </w:r>
    </w:p>
    <w:p w:rsidR="00000000" w:rsidRDefault="00D97886">
      <w:pPr>
        <w:pStyle w:val="rvps2"/>
        <w:divId w:val="662390928"/>
        <w:rPr>
          <w:color w:val="000000"/>
        </w:rPr>
      </w:pPr>
      <w:bookmarkStart w:id="421" w:name="n6430"/>
      <w:bookmarkEnd w:id="421"/>
      <w:r>
        <w:rPr>
          <w:color w:val="000000"/>
        </w:rPr>
        <w:t>3. Треті особи, які заявляють самостійні вимоги щодо предмета спору, користуються усіма правами і несуть усі обов’язки позивача.</w:t>
      </w:r>
    </w:p>
    <w:p w:rsidR="00000000" w:rsidRDefault="00D97886">
      <w:pPr>
        <w:pStyle w:val="rvps2"/>
        <w:divId w:val="662390928"/>
        <w:rPr>
          <w:color w:val="000000"/>
        </w:rPr>
      </w:pPr>
      <w:bookmarkStart w:id="422" w:name="n6431"/>
      <w:bookmarkEnd w:id="422"/>
      <w:r>
        <w:rPr>
          <w:color w:val="000000"/>
        </w:rPr>
        <w:t xml:space="preserve">4. </w:t>
      </w:r>
      <w:r>
        <w:rPr>
          <w:color w:val="000000"/>
        </w:rPr>
        <w:t>Після вступу у справу третьої особи, яка заявила самостійні вимоги щодо предмета спору, справа за клопотанням учасника справи розглядається спочатку.</w:t>
      </w:r>
    </w:p>
    <w:p w:rsidR="00000000" w:rsidRDefault="00D97886">
      <w:pPr>
        <w:pStyle w:val="rvps2"/>
        <w:divId w:val="662390928"/>
        <w:rPr>
          <w:color w:val="000000"/>
        </w:rPr>
      </w:pPr>
      <w:bookmarkStart w:id="423" w:name="n6432"/>
      <w:bookmarkEnd w:id="423"/>
      <w:r>
        <w:rPr>
          <w:rStyle w:val="rvts9"/>
        </w:rPr>
        <w:t xml:space="preserve">Стаття 53. </w:t>
      </w:r>
      <w:r>
        <w:rPr>
          <w:color w:val="000000"/>
        </w:rPr>
        <w:t>Треті особи, які не заявляють самостійних вимог щодо предмета спору</w:t>
      </w:r>
    </w:p>
    <w:p w:rsidR="00000000" w:rsidRDefault="00D97886">
      <w:pPr>
        <w:pStyle w:val="rvps2"/>
        <w:divId w:val="662390928"/>
        <w:rPr>
          <w:color w:val="000000"/>
        </w:rPr>
      </w:pPr>
      <w:bookmarkStart w:id="424" w:name="n6433"/>
      <w:bookmarkEnd w:id="424"/>
      <w:r>
        <w:rPr>
          <w:color w:val="000000"/>
        </w:rPr>
        <w:t>1. Треті особи, які не заяв</w:t>
      </w:r>
      <w:r>
        <w:rPr>
          <w:color w:val="000000"/>
        </w:rPr>
        <w:t>ляють самостійних вимог щодо предмета спору, можуть вступити у справу на стороні позивача або відповідача до закінчення підготовчого провадження у справі або до початку першого судового засідання, якщо справа розглядається в порядку спрощеного позовного пр</w:t>
      </w:r>
      <w:r>
        <w:rPr>
          <w:color w:val="000000"/>
        </w:rPr>
        <w:t>овадження, у разі коли рішення у справі може вплинути на їхні права або обов’язки щодо однієї зі сторін. Їх може бути залучено до участі у справі також за заявою учасників справи.</w:t>
      </w:r>
    </w:p>
    <w:p w:rsidR="00000000" w:rsidRDefault="00D97886">
      <w:pPr>
        <w:pStyle w:val="rvps2"/>
        <w:divId w:val="662390928"/>
        <w:rPr>
          <w:color w:val="000000"/>
        </w:rPr>
      </w:pPr>
      <w:bookmarkStart w:id="425" w:name="n6434"/>
      <w:bookmarkEnd w:id="425"/>
      <w:r>
        <w:rPr>
          <w:color w:val="000000"/>
        </w:rPr>
        <w:t>2. Національне агентство з питань запобігання корупції може бути залучено як</w:t>
      </w:r>
      <w:r>
        <w:rPr>
          <w:color w:val="000000"/>
        </w:rPr>
        <w:t xml:space="preserve">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w:t>
      </w:r>
      <w:r>
        <w:rPr>
          <w:color w:val="000000"/>
        </w:rPr>
        <w:t xml:space="preserve">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w:t>
      </w:r>
      <w:hyperlink r:id="rId101" w:tgtFrame="_blank" w:history="1">
        <w:r>
          <w:rPr>
            <w:rStyle w:val="a3"/>
            <w:color w:val="000099"/>
            <w:u w:val="none"/>
          </w:rPr>
          <w:t>Закону України</w:t>
        </w:r>
      </w:hyperlink>
      <w:r>
        <w:rPr>
          <w:color w:val="000000"/>
        </w:rPr>
        <w:t xml:space="preserve"> "Про запобігання корупції" іншою особою.</w:t>
      </w:r>
    </w:p>
    <w:p w:rsidR="00000000" w:rsidRDefault="00D97886">
      <w:pPr>
        <w:pStyle w:val="rvps2"/>
        <w:divId w:val="662390928"/>
        <w:rPr>
          <w:color w:val="000000"/>
        </w:rPr>
      </w:pPr>
      <w:bookmarkStart w:id="426" w:name="n6435"/>
      <w:bookmarkEnd w:id="426"/>
      <w:r>
        <w:rPr>
          <w:color w:val="000000"/>
        </w:rPr>
        <w:t xml:space="preserve">3. Якщо суд при вирішенні питання про відкриття провадження у справі або при підготовці справи до розгляду встановить, що рішення суду може вплинути на права та обов’язки осіб, що не є стороною у справі, суд залучає таких осіб до участі у справі як третіх </w:t>
      </w:r>
      <w:r>
        <w:rPr>
          <w:color w:val="000000"/>
        </w:rPr>
        <w:t>осіб, які не заявляють самостійних вимог щодо предмета спору.</w:t>
      </w:r>
    </w:p>
    <w:p w:rsidR="00000000" w:rsidRDefault="00D97886">
      <w:pPr>
        <w:pStyle w:val="rvps2"/>
        <w:divId w:val="662390928"/>
        <w:rPr>
          <w:color w:val="000000"/>
        </w:rPr>
      </w:pPr>
      <w:bookmarkStart w:id="427" w:name="n6436"/>
      <w:bookmarkEnd w:id="427"/>
      <w:r>
        <w:rPr>
          <w:color w:val="000000"/>
        </w:rPr>
        <w:t>4. У заявах про залучення третіх осіб і в заявах третіх осіб про вступ у справу на стороні позивача або відповідача зазначається, на яких підставах третіх осіб належить залучити до участі у спра</w:t>
      </w:r>
      <w:r>
        <w:rPr>
          <w:color w:val="000000"/>
        </w:rPr>
        <w:t>ві.</w:t>
      </w:r>
    </w:p>
    <w:p w:rsidR="00000000" w:rsidRDefault="00D97886">
      <w:pPr>
        <w:pStyle w:val="rvps2"/>
        <w:divId w:val="662390928"/>
        <w:rPr>
          <w:color w:val="000000"/>
        </w:rPr>
      </w:pPr>
      <w:bookmarkStart w:id="428" w:name="n6437"/>
      <w:bookmarkEnd w:id="428"/>
      <w:r>
        <w:rPr>
          <w:color w:val="000000"/>
        </w:rPr>
        <w:t>5. Про залучення третіх осіб до участі у справі суд постановляє ухвалу, в якій зазначає, на які права чи обов’язки такої особи та яким чином може вплинути рішення суду у справі.</w:t>
      </w:r>
    </w:p>
    <w:p w:rsidR="00000000" w:rsidRDefault="00D97886">
      <w:pPr>
        <w:pStyle w:val="rvps2"/>
        <w:divId w:val="662390928"/>
        <w:rPr>
          <w:color w:val="000000"/>
        </w:rPr>
      </w:pPr>
      <w:bookmarkStart w:id="429" w:name="n6438"/>
      <w:bookmarkEnd w:id="429"/>
      <w:r>
        <w:rPr>
          <w:color w:val="000000"/>
        </w:rPr>
        <w:t>6. Треті особи, які не заявляють самостійних вимог, мають процесуальні пра</w:t>
      </w:r>
      <w:r>
        <w:rPr>
          <w:color w:val="000000"/>
        </w:rPr>
        <w:t xml:space="preserve">ва і обов’язки, встановлені </w:t>
      </w:r>
      <w:hyperlink w:anchor="n6352" w:history="1">
        <w:r>
          <w:rPr>
            <w:rStyle w:val="a3"/>
            <w:color w:val="006600"/>
            <w:u w:val="none"/>
          </w:rPr>
          <w:t>статтею 43</w:t>
        </w:r>
      </w:hyperlink>
      <w:r>
        <w:rPr>
          <w:color w:val="000000"/>
        </w:rPr>
        <w:t xml:space="preserve"> цього Кодексу.</w:t>
      </w:r>
    </w:p>
    <w:p w:rsidR="00000000" w:rsidRDefault="00D97886">
      <w:pPr>
        <w:pStyle w:val="rvps2"/>
        <w:divId w:val="662390928"/>
        <w:rPr>
          <w:color w:val="000000"/>
        </w:rPr>
      </w:pPr>
      <w:bookmarkStart w:id="430" w:name="n6439"/>
      <w:bookmarkEnd w:id="430"/>
      <w:r>
        <w:rPr>
          <w:color w:val="000000"/>
        </w:rPr>
        <w:t>7. Вступ у справу третьої особи, яка не заявляє самостійних вимог щодо предмета спору, не тягне за собою розгляду справи спочатку.</w:t>
      </w:r>
    </w:p>
    <w:p w:rsidR="00000000" w:rsidRDefault="00D97886">
      <w:pPr>
        <w:pStyle w:val="rvps2"/>
        <w:divId w:val="662390928"/>
        <w:rPr>
          <w:color w:val="000000"/>
        </w:rPr>
      </w:pPr>
      <w:bookmarkStart w:id="431" w:name="n6440"/>
      <w:bookmarkEnd w:id="431"/>
      <w:r>
        <w:rPr>
          <w:rStyle w:val="rvts9"/>
        </w:rPr>
        <w:t xml:space="preserve">Стаття 54. </w:t>
      </w:r>
      <w:r>
        <w:rPr>
          <w:color w:val="000000"/>
        </w:rPr>
        <w:t>Наслідки незалучення у справу тр</w:t>
      </w:r>
      <w:r>
        <w:rPr>
          <w:color w:val="000000"/>
        </w:rPr>
        <w:t>етьої особи, яка не заявляє самостійних вимог щодо предмета спору</w:t>
      </w:r>
    </w:p>
    <w:p w:rsidR="00000000" w:rsidRDefault="00D97886">
      <w:pPr>
        <w:pStyle w:val="rvps2"/>
        <w:divId w:val="662390928"/>
        <w:rPr>
          <w:color w:val="000000"/>
        </w:rPr>
      </w:pPr>
      <w:bookmarkStart w:id="432" w:name="n6441"/>
      <w:bookmarkEnd w:id="432"/>
      <w:r>
        <w:rPr>
          <w:color w:val="000000"/>
        </w:rPr>
        <w:t>1. Якщо в результаті ухвалення судового рішення сторона може набути право стосовно третьої особи або третя особа може пред’явити вимоги до сторони, така сторона зобов’язана сповістити цю осо</w:t>
      </w:r>
      <w:r>
        <w:rPr>
          <w:color w:val="000000"/>
        </w:rPr>
        <w:t>бу про відкриття провадження у справі і подати до суду заяву про залучення її до участі у справі як третю особу, яка не заявляє самостійні вимоги щодо предмета спору. До такої заяви повинні бути додані докази про направлення її копії особі, про залучення я</w:t>
      </w:r>
      <w:r>
        <w:rPr>
          <w:color w:val="000000"/>
        </w:rPr>
        <w:t>кої як третьої особи подана заява.</w:t>
      </w:r>
    </w:p>
    <w:p w:rsidR="00000000" w:rsidRDefault="00D97886">
      <w:pPr>
        <w:pStyle w:val="rvps2"/>
        <w:divId w:val="662390928"/>
        <w:rPr>
          <w:color w:val="000000"/>
        </w:rPr>
      </w:pPr>
      <w:bookmarkStart w:id="433" w:name="n6442"/>
      <w:bookmarkEnd w:id="433"/>
      <w:r>
        <w:rPr>
          <w:color w:val="000000"/>
        </w:rPr>
        <w:t xml:space="preserve">2. У разі розгляду справи без повідомлення третьої особи про розгляд справи обставини справи, встановлені судовим рішенням, не мають юридичних наслідків при розгляді позову, пред’явленого стороною, яка брала участь у цій </w:t>
      </w:r>
      <w:r>
        <w:rPr>
          <w:color w:val="000000"/>
        </w:rPr>
        <w:t>справі, до цієї третьої особи або позову, пред’явленого цією третьою особою до такої сторони.</w:t>
      </w:r>
    </w:p>
    <w:p w:rsidR="00000000" w:rsidRDefault="00D97886">
      <w:pPr>
        <w:pStyle w:val="rvps2"/>
        <w:divId w:val="662390928"/>
        <w:rPr>
          <w:color w:val="000000"/>
        </w:rPr>
      </w:pPr>
      <w:bookmarkStart w:id="434" w:name="n6443"/>
      <w:bookmarkEnd w:id="434"/>
      <w:r>
        <w:rPr>
          <w:rStyle w:val="rvts9"/>
        </w:rPr>
        <w:t xml:space="preserve">Стаття 55. </w:t>
      </w:r>
      <w:r>
        <w:rPr>
          <w:color w:val="000000"/>
        </w:rPr>
        <w:t>Процесуальне правонаступництво</w:t>
      </w:r>
    </w:p>
    <w:p w:rsidR="00000000" w:rsidRDefault="00D97886">
      <w:pPr>
        <w:pStyle w:val="rvps2"/>
        <w:divId w:val="662390928"/>
        <w:rPr>
          <w:color w:val="000000"/>
        </w:rPr>
      </w:pPr>
      <w:bookmarkStart w:id="435" w:name="n6444"/>
      <w:bookmarkEnd w:id="435"/>
      <w:r>
        <w:rPr>
          <w:color w:val="000000"/>
        </w:rPr>
        <w:t>1. У разі смерті фізичної особи, припинення юридичної особи, заміни кредитора чи боржника у зобов’язанні, а також в інши</w:t>
      </w:r>
      <w:r>
        <w:rPr>
          <w:color w:val="000000"/>
        </w:rPr>
        <w:t>х випадках заміни особи у відносинах, щодо яких виник спір, суд залучає до участі у справі правонаступника відповідної сторони або третьої особи на будь-якій стадії судового процесу.</w:t>
      </w:r>
    </w:p>
    <w:p w:rsidR="00000000" w:rsidRDefault="00D97886">
      <w:pPr>
        <w:pStyle w:val="rvps2"/>
        <w:divId w:val="662390928"/>
        <w:rPr>
          <w:color w:val="000000"/>
        </w:rPr>
      </w:pPr>
      <w:bookmarkStart w:id="436" w:name="n6445"/>
      <w:bookmarkEnd w:id="436"/>
      <w:r>
        <w:rPr>
          <w:color w:val="000000"/>
        </w:rPr>
        <w:t>2. Усі дії, вчинені в цивільному процесі до вступу правонаступника, обов’</w:t>
      </w:r>
      <w:r>
        <w:rPr>
          <w:color w:val="000000"/>
        </w:rPr>
        <w:t>язкові для нього так само, як вони були обов’язкові для особи, яку він замінив.</w:t>
      </w:r>
    </w:p>
    <w:p w:rsidR="00000000" w:rsidRDefault="00D97886">
      <w:pPr>
        <w:pStyle w:val="rvps2"/>
        <w:divId w:val="662390928"/>
        <w:rPr>
          <w:color w:val="000000"/>
        </w:rPr>
      </w:pPr>
      <w:bookmarkStart w:id="437" w:name="n6446"/>
      <w:bookmarkEnd w:id="437"/>
      <w:r>
        <w:rPr>
          <w:rStyle w:val="rvts9"/>
        </w:rPr>
        <w:t xml:space="preserve">Стаття 56. </w:t>
      </w:r>
      <w:r>
        <w:rPr>
          <w:color w:val="000000"/>
        </w:rPr>
        <w:t>Участь у судовому процесі органів та осіб, яким законом надано право звертатися до суду в інтересах інших осіб</w:t>
      </w:r>
    </w:p>
    <w:p w:rsidR="00000000" w:rsidRDefault="00D97886">
      <w:pPr>
        <w:pStyle w:val="rvps2"/>
        <w:divId w:val="662390928"/>
        <w:rPr>
          <w:color w:val="000000"/>
        </w:rPr>
      </w:pPr>
      <w:bookmarkStart w:id="438" w:name="n6447"/>
      <w:bookmarkEnd w:id="438"/>
      <w:r>
        <w:rPr>
          <w:color w:val="000000"/>
        </w:rPr>
        <w:t xml:space="preserve">1. У випадках, встановлених законом, органи державної </w:t>
      </w:r>
      <w:r>
        <w:rPr>
          <w:color w:val="000000"/>
        </w:rPr>
        <w:t>влади, органи місцевого самоврядування, фізичні та юридичні особи можуть звертатися до суду із заявами про захист прав, свобод та інтересів інших осіб або державних чи суспільних інтересів та брати участь у цих справах. При цьому органи державної влади, ор</w:t>
      </w:r>
      <w:r>
        <w:rPr>
          <w:color w:val="000000"/>
        </w:rPr>
        <w:t>гани місцевого самоврядування повинні надати суду документи, що підтверджують наявність передбачених законом підстав для звернення до суду в інтересах інших осіб.</w:t>
      </w:r>
    </w:p>
    <w:p w:rsidR="00000000" w:rsidRDefault="00D97886">
      <w:pPr>
        <w:pStyle w:val="rvps2"/>
        <w:divId w:val="662390928"/>
        <w:rPr>
          <w:color w:val="000000"/>
        </w:rPr>
      </w:pPr>
      <w:bookmarkStart w:id="439" w:name="n6448"/>
      <w:bookmarkEnd w:id="439"/>
      <w:r>
        <w:rPr>
          <w:color w:val="000000"/>
        </w:rPr>
        <w:t>2. З метою захисту прав і свобод людини і громадянина у випадках, встановлених законом, Уповн</w:t>
      </w:r>
      <w:r>
        <w:rPr>
          <w:color w:val="000000"/>
        </w:rPr>
        <w:t>оважений Верховної Ради України з прав людини може особисто або через свого представника звертатися до суду з позовом (заявою), брати участь у розгляді справ за його позовними заявами (заявами), а також на будь-якій стадії розгляду вступати у справу, прова</w:t>
      </w:r>
      <w:r>
        <w:rPr>
          <w:color w:val="000000"/>
        </w:rPr>
        <w:t>дження в якій відкрито за позовами (заявами) інших осіб, подавати апеляційну, касаційну скаргу, заяву про перегляд судового рішення за нововиявленими чи виключними обставинами, у тому числі у справі, провадження в якій відкрито за позовом (заявою) іншої ос</w:t>
      </w:r>
      <w:r>
        <w:rPr>
          <w:color w:val="000000"/>
        </w:rPr>
        <w:t>оби. При цьому Уповноважений Верховної Ради України з прав людини повинен обґрунтувати суду неможливість особи самостійно здійснювати захист своїх інтересів. Невиконання Уповноваженим Верховної Ради України з прав людини вимог щодо надання зазначеного обґр</w:t>
      </w:r>
      <w:r>
        <w:rPr>
          <w:color w:val="000000"/>
        </w:rPr>
        <w:t xml:space="preserve">унтування має наслідком застосування положень, передбачених </w:t>
      </w:r>
      <w:hyperlink w:anchor="n7423" w:history="1">
        <w:r>
          <w:rPr>
            <w:rStyle w:val="a3"/>
            <w:color w:val="006600"/>
            <w:u w:val="none"/>
          </w:rPr>
          <w:t>статтею 185</w:t>
        </w:r>
      </w:hyperlink>
      <w:r>
        <w:rPr>
          <w:color w:val="000000"/>
        </w:rPr>
        <w:t xml:space="preserve"> цього Кодексу.</w:t>
      </w:r>
    </w:p>
    <w:p w:rsidR="00000000" w:rsidRDefault="00D97886">
      <w:pPr>
        <w:pStyle w:val="rvps2"/>
        <w:divId w:val="662390928"/>
        <w:rPr>
          <w:color w:val="000000"/>
        </w:rPr>
      </w:pPr>
      <w:bookmarkStart w:id="440" w:name="n6449"/>
      <w:bookmarkEnd w:id="440"/>
      <w:r>
        <w:rPr>
          <w:color w:val="000000"/>
        </w:rPr>
        <w:t xml:space="preserve">3. У визначених законом випадках прокурор звертається до суду з позовною заявою, бере участь у розгляді справ за його позовами, а також може </w:t>
      </w:r>
      <w:r>
        <w:rPr>
          <w:color w:val="000000"/>
        </w:rPr>
        <w:t>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нововиявленими або виключними обставинами.</w:t>
      </w:r>
    </w:p>
    <w:p w:rsidR="00000000" w:rsidRDefault="00D97886">
      <w:pPr>
        <w:pStyle w:val="rvps2"/>
        <w:divId w:val="662390928"/>
        <w:rPr>
          <w:color w:val="000000"/>
        </w:rPr>
      </w:pPr>
      <w:bookmarkStart w:id="441" w:name="n6450"/>
      <w:bookmarkEnd w:id="441"/>
      <w:r>
        <w:rPr>
          <w:color w:val="000000"/>
        </w:rPr>
        <w:t>4. Прокуро</w:t>
      </w:r>
      <w:r>
        <w:rPr>
          <w:color w:val="000000"/>
        </w:rPr>
        <w:t>р, який звертається до суду в інтересах держави, в позовній чи іншій заяві, скарзі обґрунтовує, в чому полягає порушення інтересів держави, необхідність їх захисту, визначені законом підстави для звернення до суду прокурора, а також зазначає орган, уповнов</w:t>
      </w:r>
      <w:r>
        <w:rPr>
          <w:color w:val="000000"/>
        </w:rPr>
        <w:t xml:space="preserve">ажений державою здійснювати відповідні функції у спірних правовідносинах. Невиконання цих вимог має наслідком застосування положень, передбачених </w:t>
      </w:r>
      <w:hyperlink w:anchor="n7423" w:history="1">
        <w:r>
          <w:rPr>
            <w:rStyle w:val="a3"/>
            <w:color w:val="006600"/>
            <w:u w:val="none"/>
          </w:rPr>
          <w:t>статтею 185</w:t>
        </w:r>
      </w:hyperlink>
      <w:r>
        <w:rPr>
          <w:color w:val="000000"/>
        </w:rPr>
        <w:t xml:space="preserve"> цього Кодексу.</w:t>
      </w:r>
    </w:p>
    <w:p w:rsidR="00000000" w:rsidRDefault="00D97886">
      <w:pPr>
        <w:pStyle w:val="rvps2"/>
        <w:divId w:val="662390928"/>
        <w:rPr>
          <w:color w:val="000000"/>
        </w:rPr>
      </w:pPr>
      <w:bookmarkStart w:id="442" w:name="n6451"/>
      <w:bookmarkEnd w:id="442"/>
      <w:r>
        <w:rPr>
          <w:color w:val="000000"/>
        </w:rPr>
        <w:t>5. У разі відкриття провадження за позовною заявою особ</w:t>
      </w:r>
      <w:r>
        <w:rPr>
          <w:color w:val="000000"/>
        </w:rPr>
        <w:t>и, якій законом надано право звертатися до суду в інтересах інших осіб (крім прокурора), особа, в чиїх інтересах подано позов, набуває статусу позивача.</w:t>
      </w:r>
    </w:p>
    <w:p w:rsidR="00000000" w:rsidRDefault="00D97886">
      <w:pPr>
        <w:pStyle w:val="rvps2"/>
        <w:divId w:val="662390928"/>
        <w:rPr>
          <w:color w:val="000000"/>
        </w:rPr>
      </w:pPr>
      <w:bookmarkStart w:id="443" w:name="n6452"/>
      <w:bookmarkEnd w:id="443"/>
      <w:r>
        <w:rPr>
          <w:color w:val="000000"/>
        </w:rPr>
        <w:t>У разі відкриття провадження за позовною заявою, поданою прокурором в інтересах держави в особі органу,</w:t>
      </w:r>
      <w:r>
        <w:rPr>
          <w:color w:val="000000"/>
        </w:rPr>
        <w:t xml:space="preserve"> уповноваженого здійснювати функції держави у спірних правовідносинах, зазначений орган набуває статусу позивача. У разі відсутності такого органу або відсутності у нього повноважень щодо звернення до суду прокурор зазначає про це в позовній заяві і в тако</w:t>
      </w:r>
      <w:r>
        <w:rPr>
          <w:color w:val="000000"/>
        </w:rPr>
        <w:t>му разі прокурор набуває статусу позивача.</w:t>
      </w:r>
    </w:p>
    <w:p w:rsidR="00000000" w:rsidRDefault="00D97886">
      <w:pPr>
        <w:pStyle w:val="rvps2"/>
        <w:divId w:val="662390928"/>
        <w:rPr>
          <w:color w:val="000000"/>
        </w:rPr>
      </w:pPr>
      <w:bookmarkStart w:id="444" w:name="n6453"/>
      <w:bookmarkEnd w:id="444"/>
      <w:r>
        <w:rPr>
          <w:color w:val="000000"/>
        </w:rPr>
        <w:t>6. Органи державної влади та органи місцевого самоврядування можуть бути залучені судом до участі у справі або брати участь у справі за своєю ініціативою для подання висновків на виконання своїх повноважень. Участ</w:t>
      </w:r>
      <w:r>
        <w:rPr>
          <w:color w:val="000000"/>
        </w:rPr>
        <w:t>ь зазначених органів у судовому процесі для подання висновків у справі є обов’язковою у випадках, встановлених законом, або якщо суд визнає це за необхідне.</w:t>
      </w:r>
    </w:p>
    <w:p w:rsidR="00000000" w:rsidRDefault="00D97886">
      <w:pPr>
        <w:pStyle w:val="rvps2"/>
        <w:divId w:val="662390928"/>
        <w:rPr>
          <w:color w:val="000000"/>
        </w:rPr>
      </w:pPr>
      <w:bookmarkStart w:id="445" w:name="n6454"/>
      <w:bookmarkEnd w:id="445"/>
      <w:r>
        <w:rPr>
          <w:rStyle w:val="rvts9"/>
        </w:rPr>
        <w:t xml:space="preserve">Стаття 57. </w:t>
      </w:r>
      <w:r>
        <w:rPr>
          <w:color w:val="000000"/>
        </w:rPr>
        <w:t>Процесуальні права органів та осіб, яким законом надано право звертатися до суду в інтер</w:t>
      </w:r>
      <w:r>
        <w:rPr>
          <w:color w:val="000000"/>
        </w:rPr>
        <w:t>есах інших осіб</w:t>
      </w:r>
    </w:p>
    <w:p w:rsidR="00000000" w:rsidRDefault="00D97886">
      <w:pPr>
        <w:pStyle w:val="rvps2"/>
        <w:divId w:val="662390928"/>
        <w:rPr>
          <w:color w:val="000000"/>
        </w:rPr>
      </w:pPr>
      <w:bookmarkStart w:id="446" w:name="n6455"/>
      <w:bookmarkEnd w:id="446"/>
      <w:r>
        <w:rPr>
          <w:color w:val="000000"/>
        </w:rPr>
        <w:t xml:space="preserve">1. Органи та інші особи, які відповідно до </w:t>
      </w:r>
      <w:hyperlink w:anchor="n6446" w:history="1">
        <w:r>
          <w:rPr>
            <w:rStyle w:val="a3"/>
            <w:color w:val="006600"/>
            <w:u w:val="none"/>
          </w:rPr>
          <w:t>статті 56</w:t>
        </w:r>
      </w:hyperlink>
      <w:r>
        <w:rPr>
          <w:color w:val="000000"/>
        </w:rPr>
        <w:t xml:space="preserve"> цього Кодексу звернулися до суду в інтересах інших осіб, мають процесуальні права та обов’язки особи, в інтересах якої вони діють, за винятком права укладати м</w:t>
      </w:r>
      <w:r>
        <w:rPr>
          <w:color w:val="000000"/>
        </w:rPr>
        <w:t>ирову угоду.</w:t>
      </w:r>
    </w:p>
    <w:p w:rsidR="00000000" w:rsidRDefault="00D97886">
      <w:pPr>
        <w:pStyle w:val="rvps2"/>
        <w:divId w:val="662390928"/>
        <w:rPr>
          <w:color w:val="000000"/>
        </w:rPr>
      </w:pPr>
      <w:bookmarkStart w:id="447" w:name="n6456"/>
      <w:bookmarkEnd w:id="447"/>
      <w:r>
        <w:rPr>
          <w:color w:val="000000"/>
        </w:rPr>
        <w:t xml:space="preserve">2. Відмова органів та інших осіб, які відповідно до </w:t>
      </w:r>
      <w:hyperlink w:anchor="n6446" w:history="1">
        <w:r>
          <w:rPr>
            <w:rStyle w:val="a3"/>
            <w:color w:val="006600"/>
            <w:u w:val="none"/>
          </w:rPr>
          <w:t>статті 56</w:t>
        </w:r>
      </w:hyperlink>
      <w:r>
        <w:rPr>
          <w:color w:val="000000"/>
        </w:rPr>
        <w:t xml:space="preserve"> цього Кодексу звернулися до суду в інтересах інших осіб, від поданої ними заяви або зміна позовних вимог не позбавляє особу, на захист прав, свобод та ін</w:t>
      </w:r>
      <w:r>
        <w:rPr>
          <w:color w:val="000000"/>
        </w:rPr>
        <w:t>тересів якої подано заяву, права вимагати від суду розгляду справи та вирішення вимоги у первісному обсязі.</w:t>
      </w:r>
    </w:p>
    <w:p w:rsidR="00000000" w:rsidRDefault="00D97886">
      <w:pPr>
        <w:pStyle w:val="rvps2"/>
        <w:divId w:val="662390928"/>
        <w:rPr>
          <w:color w:val="000000"/>
        </w:rPr>
      </w:pPr>
      <w:bookmarkStart w:id="448" w:name="n6457"/>
      <w:bookmarkEnd w:id="448"/>
      <w:r>
        <w:rPr>
          <w:color w:val="000000"/>
        </w:rPr>
        <w:t>3. Якщо особа, яка має цивільну процесуальну дієздатність і в інтересах якої подана заява, не підтримує заявлених позовних вимог, суд залишає заяву без розгляду.</w:t>
      </w:r>
    </w:p>
    <w:p w:rsidR="00000000" w:rsidRDefault="00D97886">
      <w:pPr>
        <w:pStyle w:val="rvps2"/>
        <w:divId w:val="662390928"/>
        <w:rPr>
          <w:color w:val="000000"/>
        </w:rPr>
      </w:pPr>
      <w:bookmarkStart w:id="449" w:name="n6458"/>
      <w:bookmarkEnd w:id="449"/>
      <w:r>
        <w:rPr>
          <w:color w:val="000000"/>
        </w:rPr>
        <w:t>4. Відмова органу, уповноваженого здійснювати відповідні функції у спірних правовідносинах, ві</w:t>
      </w:r>
      <w:r>
        <w:rPr>
          <w:color w:val="000000"/>
        </w:rPr>
        <w:t>д поданого прокурором в інтересах держави позову (заяви), подання ним заяви про залишення позову без розгляду не позбавляє прокурора права підтримувати позов (заяву) і вимагати розгляду справи по суті.</w:t>
      </w:r>
    </w:p>
    <w:p w:rsidR="00000000" w:rsidRDefault="00D97886">
      <w:pPr>
        <w:pStyle w:val="rvps2"/>
        <w:divId w:val="662390928"/>
        <w:rPr>
          <w:color w:val="000000"/>
        </w:rPr>
      </w:pPr>
      <w:bookmarkStart w:id="450" w:name="n6459"/>
      <w:bookmarkEnd w:id="450"/>
      <w:r>
        <w:rPr>
          <w:color w:val="000000"/>
        </w:rPr>
        <w:t>5. Прокурор або Уповноважений Верховної Ради України з</w:t>
      </w:r>
      <w:r>
        <w:rPr>
          <w:color w:val="000000"/>
        </w:rPr>
        <w:t xml:space="preserve"> прав людини з метою вирішення питання щодо наявності підстав для ініціювання перегляду судових рішень у справі, розглянутій без їхньої участі, вступу у справу за позовом (заявою) іншої особи мають право ознайомлюватися з матеріалами справи в суді та отрим</w:t>
      </w:r>
      <w:r>
        <w:rPr>
          <w:color w:val="000000"/>
        </w:rPr>
        <w:t>увати з них копії.</w:t>
      </w:r>
    </w:p>
    <w:p w:rsidR="00000000" w:rsidRDefault="00D97886">
      <w:pPr>
        <w:pStyle w:val="rvps2"/>
        <w:divId w:val="662390928"/>
        <w:rPr>
          <w:color w:val="000000"/>
        </w:rPr>
      </w:pPr>
      <w:bookmarkStart w:id="451" w:name="n6460"/>
      <w:bookmarkEnd w:id="451"/>
      <w:r>
        <w:rPr>
          <w:color w:val="000000"/>
        </w:rPr>
        <w:t xml:space="preserve">6. Органи державної влади та органи місцевого самоврядування, які беруть участь у справі для подання висновку, мають процесуальні права і обов’язки, встановлені </w:t>
      </w:r>
      <w:hyperlink w:anchor="n6352" w:history="1">
        <w:r>
          <w:rPr>
            <w:rStyle w:val="a3"/>
            <w:color w:val="006600"/>
            <w:u w:val="none"/>
          </w:rPr>
          <w:t>статтею 43</w:t>
        </w:r>
      </w:hyperlink>
      <w:r>
        <w:rPr>
          <w:color w:val="000000"/>
        </w:rPr>
        <w:t xml:space="preserve"> цього Кодексу, а також мають право ви</w:t>
      </w:r>
      <w:r>
        <w:rPr>
          <w:color w:val="000000"/>
        </w:rPr>
        <w:t>словити свою думку щодо вирішення справи по суті.</w:t>
      </w:r>
    </w:p>
    <w:p w:rsidR="00000000" w:rsidRDefault="00D97886">
      <w:pPr>
        <w:pStyle w:val="rvps7"/>
        <w:divId w:val="662390928"/>
        <w:rPr>
          <w:color w:val="000000"/>
        </w:rPr>
      </w:pPr>
      <w:bookmarkStart w:id="452" w:name="n6461"/>
      <w:bookmarkEnd w:id="452"/>
      <w:r>
        <w:rPr>
          <w:rStyle w:val="rvts15"/>
        </w:rPr>
        <w:t>§ 2. Представники</w:t>
      </w:r>
    </w:p>
    <w:p w:rsidR="00000000" w:rsidRDefault="00D97886">
      <w:pPr>
        <w:pStyle w:val="rvps2"/>
        <w:divId w:val="662390928"/>
        <w:rPr>
          <w:color w:val="000000"/>
        </w:rPr>
      </w:pPr>
      <w:bookmarkStart w:id="453" w:name="n6462"/>
      <w:bookmarkEnd w:id="453"/>
      <w:r>
        <w:rPr>
          <w:rStyle w:val="rvts9"/>
        </w:rPr>
        <w:t xml:space="preserve">Стаття 58. </w:t>
      </w:r>
      <w:r>
        <w:rPr>
          <w:color w:val="000000"/>
        </w:rPr>
        <w:t>Участь у справі представника</w:t>
      </w:r>
    </w:p>
    <w:p w:rsidR="00000000" w:rsidRDefault="00D97886">
      <w:pPr>
        <w:pStyle w:val="rvps2"/>
        <w:divId w:val="662390928"/>
        <w:rPr>
          <w:color w:val="000000"/>
        </w:rPr>
      </w:pPr>
      <w:bookmarkStart w:id="454" w:name="n6463"/>
      <w:bookmarkEnd w:id="454"/>
      <w:r>
        <w:rPr>
          <w:color w:val="000000"/>
        </w:rPr>
        <w:t>1. Сторона, третя особа, а також особа, якій законом надано право звертатися до суду в інтересах іншої особи, може брати участь у судовому процесі о</w:t>
      </w:r>
      <w:r>
        <w:rPr>
          <w:color w:val="000000"/>
        </w:rPr>
        <w:t>собисто (самопредставництво) та (або) через представника.</w:t>
      </w:r>
    </w:p>
    <w:p w:rsidR="00000000" w:rsidRDefault="00D97886">
      <w:pPr>
        <w:pStyle w:val="rvps2"/>
        <w:divId w:val="662390928"/>
        <w:rPr>
          <w:color w:val="000000"/>
        </w:rPr>
      </w:pPr>
      <w:bookmarkStart w:id="455" w:name="n6464"/>
      <w:bookmarkEnd w:id="455"/>
      <w:r>
        <w:rPr>
          <w:color w:val="000000"/>
        </w:rPr>
        <w:t>2. Особиста участь у справі особи не позбавляє її права мати в цій справі представника.</w:t>
      </w:r>
    </w:p>
    <w:p w:rsidR="00000000" w:rsidRDefault="00D97886">
      <w:pPr>
        <w:pStyle w:val="rvps2"/>
        <w:divId w:val="662390928"/>
        <w:rPr>
          <w:color w:val="000000"/>
        </w:rPr>
      </w:pPr>
      <w:bookmarkStart w:id="456" w:name="n6465"/>
      <w:bookmarkEnd w:id="456"/>
      <w:r>
        <w:rPr>
          <w:color w:val="000000"/>
        </w:rPr>
        <w:t>3. Юридична особа бере участь у справі через свого керівника або члена виконавчого органу, уповноваженого діят</w:t>
      </w:r>
      <w:r>
        <w:rPr>
          <w:color w:val="000000"/>
        </w:rPr>
        <w:t>и від її імені відповідно до закону, статуту, положення (самопредставництво юридичної особи), або через представника.</w:t>
      </w:r>
    </w:p>
    <w:p w:rsidR="00000000" w:rsidRDefault="00D97886">
      <w:pPr>
        <w:pStyle w:val="rvps2"/>
        <w:divId w:val="662390928"/>
        <w:rPr>
          <w:color w:val="000000"/>
        </w:rPr>
      </w:pPr>
      <w:bookmarkStart w:id="457" w:name="n6466"/>
      <w:bookmarkEnd w:id="457"/>
      <w:r>
        <w:rPr>
          <w:color w:val="000000"/>
        </w:rPr>
        <w:t xml:space="preserve">4. Держава, територіальна громада бере участь у справі через відповідний орган державної влади, орган місцевого самоврядування відповідно </w:t>
      </w:r>
      <w:r>
        <w:rPr>
          <w:color w:val="000000"/>
        </w:rPr>
        <w:t>до його компетенції, від імені якого діє його керівник або представник.</w:t>
      </w:r>
    </w:p>
    <w:p w:rsidR="00000000" w:rsidRDefault="00D97886">
      <w:pPr>
        <w:pStyle w:val="rvps2"/>
        <w:divId w:val="662390928"/>
        <w:rPr>
          <w:color w:val="000000"/>
        </w:rPr>
      </w:pPr>
      <w:bookmarkStart w:id="458" w:name="n6467"/>
      <w:bookmarkEnd w:id="458"/>
      <w:r>
        <w:rPr>
          <w:rStyle w:val="rvts9"/>
        </w:rPr>
        <w:t xml:space="preserve">Стаття 59. </w:t>
      </w:r>
      <w:r>
        <w:rPr>
          <w:color w:val="000000"/>
        </w:rPr>
        <w:t>Законні представники</w:t>
      </w:r>
    </w:p>
    <w:p w:rsidR="00000000" w:rsidRDefault="00D97886">
      <w:pPr>
        <w:pStyle w:val="rvps2"/>
        <w:divId w:val="662390928"/>
        <w:rPr>
          <w:color w:val="000000"/>
        </w:rPr>
      </w:pPr>
      <w:bookmarkStart w:id="459" w:name="n6468"/>
      <w:bookmarkEnd w:id="459"/>
      <w:r>
        <w:rPr>
          <w:color w:val="000000"/>
        </w:rPr>
        <w:t>1. Права, свободи та інтереси малолітніх осіб віком до чотирнадцяти років, а також недієздатних фізичних осіб захищають у суді відповідно їхні батьки, у</w:t>
      </w:r>
      <w:r>
        <w:rPr>
          <w:color w:val="000000"/>
        </w:rPr>
        <w:t>синовлювачі, опікуни чи інші особи, визначені законом.</w:t>
      </w:r>
    </w:p>
    <w:p w:rsidR="00000000" w:rsidRDefault="00D97886">
      <w:pPr>
        <w:pStyle w:val="rvps2"/>
        <w:divId w:val="662390928"/>
        <w:rPr>
          <w:color w:val="000000"/>
        </w:rPr>
      </w:pPr>
      <w:bookmarkStart w:id="460" w:name="n6469"/>
      <w:bookmarkEnd w:id="460"/>
      <w:r>
        <w:rPr>
          <w:color w:val="000000"/>
        </w:rPr>
        <w:t>2. Права, свободи та інтереси неповнолітніх осіб віком від чотирнадцяти до вісімнадцяти років, а також осіб, цивільна дієздатність яких обмежена, можуть захищати у суді відповідно їхні батьки, усиновлю</w:t>
      </w:r>
      <w:r>
        <w:rPr>
          <w:color w:val="000000"/>
        </w:rPr>
        <w:t>вачі, піклувальники чи інші особи, визначені законом. Суд може залучити до участі в таких справах неповнолітню особу чи особу, цивільна дієздатність якої обмежена.</w:t>
      </w:r>
    </w:p>
    <w:p w:rsidR="00000000" w:rsidRDefault="00D97886">
      <w:pPr>
        <w:pStyle w:val="rvps2"/>
        <w:divId w:val="662390928"/>
        <w:rPr>
          <w:color w:val="000000"/>
        </w:rPr>
      </w:pPr>
      <w:bookmarkStart w:id="461" w:name="n6470"/>
      <w:bookmarkEnd w:id="461"/>
      <w:r>
        <w:rPr>
          <w:color w:val="000000"/>
        </w:rPr>
        <w:t>3. Законні представники можуть доручати ведення справи в суді іншим особам.</w:t>
      </w:r>
    </w:p>
    <w:p w:rsidR="00000000" w:rsidRDefault="00D97886">
      <w:pPr>
        <w:pStyle w:val="rvps2"/>
        <w:divId w:val="662390928"/>
        <w:rPr>
          <w:color w:val="000000"/>
        </w:rPr>
      </w:pPr>
      <w:bookmarkStart w:id="462" w:name="n6471"/>
      <w:bookmarkEnd w:id="462"/>
      <w:r>
        <w:rPr>
          <w:rStyle w:val="rvts9"/>
        </w:rPr>
        <w:t xml:space="preserve">Стаття 60. </w:t>
      </w:r>
      <w:r>
        <w:rPr>
          <w:color w:val="000000"/>
        </w:rPr>
        <w:t>Особи</w:t>
      </w:r>
      <w:r>
        <w:rPr>
          <w:color w:val="000000"/>
        </w:rPr>
        <w:t>, які можуть бути представниками</w:t>
      </w:r>
    </w:p>
    <w:p w:rsidR="00000000" w:rsidRDefault="00D97886">
      <w:pPr>
        <w:pStyle w:val="rvps2"/>
        <w:divId w:val="662390928"/>
        <w:rPr>
          <w:color w:val="000000"/>
        </w:rPr>
      </w:pPr>
      <w:bookmarkStart w:id="463" w:name="n6472"/>
      <w:bookmarkEnd w:id="463"/>
      <w:r>
        <w:rPr>
          <w:color w:val="000000"/>
        </w:rPr>
        <w:t>1. Представником у суді може бути адвокат або законний представник.</w:t>
      </w:r>
    </w:p>
    <w:p w:rsidR="00000000" w:rsidRDefault="00D97886">
      <w:pPr>
        <w:pStyle w:val="rvps2"/>
        <w:divId w:val="662390928"/>
        <w:rPr>
          <w:color w:val="000000"/>
        </w:rPr>
      </w:pPr>
      <w:bookmarkStart w:id="464" w:name="n6473"/>
      <w:bookmarkEnd w:id="464"/>
      <w:r>
        <w:rPr>
          <w:color w:val="000000"/>
        </w:rPr>
        <w:t>2. Під час розгляду спорів, що виникають з трудових відносин, а також справ у малозначних спорах (малозначні справи) представником може бути особа, яка дос</w:t>
      </w:r>
      <w:r>
        <w:rPr>
          <w:color w:val="000000"/>
        </w:rPr>
        <w:t xml:space="preserve">ягла вісімнадцяти років, має цивільну процесуальну дієздатність, за винятком осіб, визначених у </w:t>
      </w:r>
      <w:hyperlink w:anchor="n6476" w:history="1">
        <w:r>
          <w:rPr>
            <w:rStyle w:val="a3"/>
            <w:color w:val="006600"/>
            <w:u w:val="none"/>
          </w:rPr>
          <w:t>статті 61</w:t>
        </w:r>
      </w:hyperlink>
      <w:r>
        <w:rPr>
          <w:color w:val="000000"/>
        </w:rPr>
        <w:t xml:space="preserve"> цього Кодексу.</w:t>
      </w:r>
    </w:p>
    <w:p w:rsidR="00000000" w:rsidRDefault="00D97886">
      <w:pPr>
        <w:pStyle w:val="rvps2"/>
        <w:divId w:val="662390928"/>
        <w:rPr>
          <w:color w:val="000000"/>
        </w:rPr>
      </w:pPr>
      <w:bookmarkStart w:id="465" w:name="n6474"/>
      <w:bookmarkEnd w:id="465"/>
      <w:r>
        <w:rPr>
          <w:color w:val="000000"/>
        </w:rPr>
        <w:t>3. Органи або інших осіб, яким законом надано право звертатися до суду в інтересах малолітніх чи неповноліт</w:t>
      </w:r>
      <w:r>
        <w:rPr>
          <w:color w:val="000000"/>
        </w:rPr>
        <w:t>ніх осіб або осіб, які визнані судом недієздатними чи дієздатність яких обмежена, представляють у суді їх посадові особи, крім випадків, коли такі органи та особи є стороною чи третьою особою у справі.</w:t>
      </w:r>
    </w:p>
    <w:p w:rsidR="00000000" w:rsidRDefault="00D97886">
      <w:pPr>
        <w:pStyle w:val="rvps2"/>
        <w:divId w:val="662390928"/>
        <w:rPr>
          <w:color w:val="000000"/>
        </w:rPr>
      </w:pPr>
      <w:bookmarkStart w:id="466" w:name="n6475"/>
      <w:bookmarkEnd w:id="466"/>
      <w:r>
        <w:rPr>
          <w:color w:val="000000"/>
        </w:rPr>
        <w:t>4. Одна й та сама особа може бути одночасно представни</w:t>
      </w:r>
      <w:r>
        <w:rPr>
          <w:color w:val="000000"/>
        </w:rPr>
        <w:t>ком декількох позивачів або декількох відповідачів або декількох третіх осіб на одній стороні, за умови відсутності конфлікту інтересів між ними.</w:t>
      </w:r>
    </w:p>
    <w:p w:rsidR="00000000" w:rsidRDefault="00D97886">
      <w:pPr>
        <w:pStyle w:val="rvps2"/>
        <w:divId w:val="662390928"/>
        <w:rPr>
          <w:color w:val="000000"/>
        </w:rPr>
      </w:pPr>
      <w:bookmarkStart w:id="467" w:name="n6476"/>
      <w:bookmarkEnd w:id="467"/>
      <w:r>
        <w:rPr>
          <w:rStyle w:val="rvts9"/>
        </w:rPr>
        <w:t xml:space="preserve">Стаття 61. </w:t>
      </w:r>
      <w:r>
        <w:rPr>
          <w:color w:val="000000"/>
        </w:rPr>
        <w:t>Особи, які не можуть бути представниками</w:t>
      </w:r>
    </w:p>
    <w:p w:rsidR="00000000" w:rsidRDefault="00D97886">
      <w:pPr>
        <w:pStyle w:val="rvps2"/>
        <w:divId w:val="662390928"/>
        <w:rPr>
          <w:color w:val="000000"/>
        </w:rPr>
      </w:pPr>
      <w:bookmarkStart w:id="468" w:name="n6477"/>
      <w:bookmarkEnd w:id="468"/>
      <w:r>
        <w:rPr>
          <w:color w:val="000000"/>
        </w:rPr>
        <w:t>1. Не може бути представником в суді особа, яка бере участ</w:t>
      </w:r>
      <w:r>
        <w:rPr>
          <w:color w:val="000000"/>
        </w:rPr>
        <w:t>ь у справі як секретар судового засідання, експерт, спеціаліст, перекладач та свідок або є помічником судді, який розглядає справу.</w:t>
      </w:r>
    </w:p>
    <w:p w:rsidR="00000000" w:rsidRDefault="00D97886">
      <w:pPr>
        <w:pStyle w:val="rvps2"/>
        <w:divId w:val="662390928"/>
        <w:rPr>
          <w:color w:val="000000"/>
        </w:rPr>
      </w:pPr>
      <w:bookmarkStart w:id="469" w:name="n6478"/>
      <w:bookmarkEnd w:id="469"/>
      <w:r>
        <w:rPr>
          <w:color w:val="000000"/>
        </w:rPr>
        <w:t>2. Особа не може бути представником, якщо вона у цій справі представляє або представляла іншу особу, інтереси якої у цій спр</w:t>
      </w:r>
      <w:r>
        <w:rPr>
          <w:color w:val="000000"/>
        </w:rPr>
        <w:t>аві суперечать інтересам її довірителя.</w:t>
      </w:r>
    </w:p>
    <w:p w:rsidR="00000000" w:rsidRDefault="00D97886">
      <w:pPr>
        <w:pStyle w:val="rvps2"/>
        <w:divId w:val="662390928"/>
        <w:rPr>
          <w:color w:val="000000"/>
        </w:rPr>
      </w:pPr>
      <w:bookmarkStart w:id="470" w:name="n6479"/>
      <w:bookmarkEnd w:id="470"/>
      <w:r>
        <w:rPr>
          <w:color w:val="000000"/>
        </w:rPr>
        <w:t>3. Судді, прокурори, слідчі, працівники підрозділів, що здійснюють оперативно-розшукову діяльність, не можуть бути представниками в суді, крім випадків, коли вони діють від імені відповідного органу, що є стороною аб</w:t>
      </w:r>
      <w:r>
        <w:rPr>
          <w:color w:val="000000"/>
        </w:rPr>
        <w:t>о третьою особою в справі, чи як законні представники.</w:t>
      </w:r>
    </w:p>
    <w:p w:rsidR="00000000" w:rsidRDefault="00D97886">
      <w:pPr>
        <w:pStyle w:val="rvps2"/>
        <w:divId w:val="662390928"/>
        <w:rPr>
          <w:color w:val="000000"/>
        </w:rPr>
      </w:pPr>
      <w:bookmarkStart w:id="471" w:name="n6480"/>
      <w:bookmarkEnd w:id="471"/>
      <w:r>
        <w:rPr>
          <w:rStyle w:val="rvts44"/>
        </w:rPr>
        <w:t>Стаття 62.</w:t>
      </w:r>
      <w:r>
        <w:rPr>
          <w:color w:val="000000"/>
        </w:rPr>
        <w:t xml:space="preserve"> Документи, що підтверджують повноваження представників</w:t>
      </w:r>
    </w:p>
    <w:p w:rsidR="00000000" w:rsidRDefault="00D97886">
      <w:pPr>
        <w:pStyle w:val="rvps2"/>
        <w:divId w:val="662390928"/>
        <w:rPr>
          <w:color w:val="000000"/>
        </w:rPr>
      </w:pPr>
      <w:bookmarkStart w:id="472" w:name="n6481"/>
      <w:bookmarkEnd w:id="472"/>
      <w:r>
        <w:rPr>
          <w:color w:val="000000"/>
        </w:rPr>
        <w:t>1. Повноваження представників сторін та інших учасників справи мають бути підтверджені такими документами:</w:t>
      </w:r>
    </w:p>
    <w:p w:rsidR="00000000" w:rsidRDefault="00D97886">
      <w:pPr>
        <w:pStyle w:val="rvps2"/>
        <w:divId w:val="662390928"/>
        <w:rPr>
          <w:color w:val="000000"/>
        </w:rPr>
      </w:pPr>
      <w:bookmarkStart w:id="473" w:name="n6482"/>
      <w:bookmarkEnd w:id="473"/>
      <w:r>
        <w:rPr>
          <w:color w:val="000000"/>
        </w:rPr>
        <w:t xml:space="preserve">1) довіреністю фізичної або </w:t>
      </w:r>
      <w:r>
        <w:rPr>
          <w:color w:val="000000"/>
        </w:rPr>
        <w:t>юридичної особи;</w:t>
      </w:r>
    </w:p>
    <w:p w:rsidR="00000000" w:rsidRDefault="00D97886">
      <w:pPr>
        <w:pStyle w:val="rvps2"/>
        <w:divId w:val="662390928"/>
        <w:rPr>
          <w:color w:val="000000"/>
        </w:rPr>
      </w:pPr>
      <w:bookmarkStart w:id="474" w:name="n6483"/>
      <w:bookmarkEnd w:id="474"/>
      <w:r>
        <w:rPr>
          <w:color w:val="000000"/>
        </w:rPr>
        <w:t>2) свідоцтвом про народження дитини або рішенням про призначення опікуном, піклувальником чи охоронцем спадкового майна.</w:t>
      </w:r>
    </w:p>
    <w:p w:rsidR="00000000" w:rsidRDefault="00D97886">
      <w:pPr>
        <w:pStyle w:val="rvps2"/>
        <w:divId w:val="662390928"/>
        <w:rPr>
          <w:color w:val="000000"/>
        </w:rPr>
      </w:pPr>
      <w:bookmarkStart w:id="475" w:name="n6484"/>
      <w:bookmarkEnd w:id="475"/>
      <w:r>
        <w:rPr>
          <w:color w:val="000000"/>
        </w:rPr>
        <w:t>2. Довіреність фізичної особи повинна бути посвідчена нотаріально або, у визначених законом випадках, іншою особою.</w:t>
      </w:r>
    </w:p>
    <w:p w:rsidR="00000000" w:rsidRDefault="00D97886">
      <w:pPr>
        <w:pStyle w:val="rvps2"/>
        <w:divId w:val="662390928"/>
        <w:rPr>
          <w:color w:val="000000"/>
        </w:rPr>
      </w:pPr>
      <w:bookmarkStart w:id="476" w:name="n6485"/>
      <w:bookmarkEnd w:id="476"/>
      <w:r>
        <w:rPr>
          <w:color w:val="000000"/>
        </w:rPr>
        <w:t xml:space="preserve">У </w:t>
      </w:r>
      <w:r>
        <w:rPr>
          <w:color w:val="000000"/>
        </w:rPr>
        <w:t>разі задоволення заявленого клопотання щодо посвідчення довіреності фізичної особи на ведення справи, що розглядається, суд без виходу до нарадчої кімнати постановляє ухвалу, яка заноситься секретарем судового засідання до протоколу судового засідання, а с</w:t>
      </w:r>
      <w:r>
        <w:rPr>
          <w:color w:val="000000"/>
        </w:rPr>
        <w:t>ама довіреність або засвідчена підписом судді копія з неї приєднується до справи.</w:t>
      </w:r>
    </w:p>
    <w:p w:rsidR="00000000" w:rsidRDefault="00D97886">
      <w:pPr>
        <w:pStyle w:val="rvps2"/>
        <w:divId w:val="662390928"/>
        <w:rPr>
          <w:color w:val="000000"/>
        </w:rPr>
      </w:pPr>
      <w:bookmarkStart w:id="477" w:name="n6486"/>
      <w:bookmarkEnd w:id="477"/>
      <w:r>
        <w:rPr>
          <w:color w:val="000000"/>
        </w:rPr>
        <w:t>Довіреність фізичної особи, за зверненням якої прийнято рішення про надання їй безоплатної вторинної правничої допомоги, може бути посвідчена посадовою особою органу (установи), який прийняв таке рішення.</w:t>
      </w:r>
    </w:p>
    <w:p w:rsidR="00000000" w:rsidRDefault="00D97886">
      <w:pPr>
        <w:pStyle w:val="rvps2"/>
        <w:divId w:val="662390928"/>
        <w:rPr>
          <w:color w:val="000000"/>
        </w:rPr>
      </w:pPr>
      <w:bookmarkStart w:id="478" w:name="n6487"/>
      <w:bookmarkEnd w:id="478"/>
      <w:r>
        <w:rPr>
          <w:color w:val="000000"/>
        </w:rPr>
        <w:t xml:space="preserve">3. Довіреність від імені юридичної особи видається </w:t>
      </w:r>
      <w:r>
        <w:rPr>
          <w:color w:val="000000"/>
        </w:rPr>
        <w:t>за підписом (електронним цифровим підписом) посадової особи, уповноваженої на це законом, установчими документами.</w:t>
      </w:r>
    </w:p>
    <w:p w:rsidR="00000000" w:rsidRDefault="00D97886">
      <w:pPr>
        <w:pStyle w:val="rvps2"/>
        <w:divId w:val="662390928"/>
        <w:rPr>
          <w:color w:val="000000"/>
        </w:rPr>
      </w:pPr>
      <w:bookmarkStart w:id="479" w:name="n6488"/>
      <w:bookmarkEnd w:id="479"/>
      <w:r>
        <w:rPr>
          <w:color w:val="000000"/>
        </w:rPr>
        <w:t xml:space="preserve">4. Повноваження адвоката як представника підтверджуються довіреністю або ордером, виданим відповідно до </w:t>
      </w:r>
      <w:hyperlink r:id="rId102" w:tgtFrame="_blank" w:history="1">
        <w:r>
          <w:rPr>
            <w:rStyle w:val="a3"/>
            <w:color w:val="000099"/>
            <w:u w:val="none"/>
          </w:rPr>
          <w:t>Закону України</w:t>
        </w:r>
      </w:hyperlink>
      <w:r>
        <w:rPr>
          <w:color w:val="000000"/>
        </w:rPr>
        <w:t xml:space="preserve"> "Про адвокатуру і адвокатську діяльність".</w:t>
      </w:r>
    </w:p>
    <w:p w:rsidR="00000000" w:rsidRDefault="00D97886">
      <w:pPr>
        <w:pStyle w:val="rvps2"/>
        <w:divId w:val="662390928"/>
        <w:rPr>
          <w:color w:val="000000"/>
        </w:rPr>
      </w:pPr>
      <w:bookmarkStart w:id="480" w:name="n6489"/>
      <w:bookmarkEnd w:id="480"/>
      <w:r>
        <w:rPr>
          <w:color w:val="000000"/>
        </w:rPr>
        <w:t>5. Відповідність копії документа, що підтверджує повноваження представника, оригіналу може бути засвідчена підписом судді.</w:t>
      </w:r>
    </w:p>
    <w:p w:rsidR="00000000" w:rsidRDefault="00D97886">
      <w:pPr>
        <w:pStyle w:val="rvps2"/>
        <w:divId w:val="662390928"/>
        <w:rPr>
          <w:color w:val="000000"/>
        </w:rPr>
      </w:pPr>
      <w:bookmarkStart w:id="481" w:name="n6490"/>
      <w:bookmarkEnd w:id="481"/>
      <w:r>
        <w:rPr>
          <w:color w:val="000000"/>
        </w:rPr>
        <w:t>6. Оригінали документів, зазначених у ці</w:t>
      </w:r>
      <w:r>
        <w:rPr>
          <w:color w:val="000000"/>
        </w:rPr>
        <w:t>й статті, копії з них, засвідчені суддею, або копії з них, засвідчені у визначеному законом порядку, приєднуються до матеріалів справи.</w:t>
      </w:r>
    </w:p>
    <w:p w:rsidR="00000000" w:rsidRDefault="00D97886">
      <w:pPr>
        <w:pStyle w:val="rvps2"/>
        <w:divId w:val="662390928"/>
        <w:rPr>
          <w:color w:val="000000"/>
        </w:rPr>
      </w:pPr>
      <w:bookmarkStart w:id="482" w:name="n6491"/>
      <w:bookmarkEnd w:id="482"/>
      <w:r>
        <w:rPr>
          <w:color w:val="000000"/>
        </w:rPr>
        <w:t xml:space="preserve">7. У разі подання представником заяви по суті справи в електронній формі він може додати до неї довіреність або ордер в </w:t>
      </w:r>
      <w:r>
        <w:rPr>
          <w:color w:val="000000"/>
        </w:rPr>
        <w:t>електронній формі, підписані електронним цифровим підписом відповідно до Положення про Єдину судову інформаційно-телекомунікаційну систему.</w:t>
      </w:r>
    </w:p>
    <w:p w:rsidR="00000000" w:rsidRDefault="00D97886">
      <w:pPr>
        <w:pStyle w:val="rvps2"/>
        <w:divId w:val="662390928"/>
        <w:rPr>
          <w:color w:val="000000"/>
        </w:rPr>
      </w:pPr>
      <w:bookmarkStart w:id="483" w:name="n6492"/>
      <w:bookmarkEnd w:id="483"/>
      <w:r>
        <w:rPr>
          <w:color w:val="000000"/>
        </w:rPr>
        <w:t>8. У разі подання представником до суду заяви, скарги, клопотання він додає довіреність або інший документ, що посві</w:t>
      </w:r>
      <w:r>
        <w:rPr>
          <w:color w:val="000000"/>
        </w:rPr>
        <w:t>дчує його повноваження, якщо в справі немає підтвердження такого повноваження на момент подання відповідної заяви, скарги, клопотання.</w:t>
      </w:r>
    </w:p>
    <w:p w:rsidR="00000000" w:rsidRDefault="00D97886">
      <w:pPr>
        <w:pStyle w:val="rvps2"/>
        <w:divId w:val="662390928"/>
        <w:rPr>
          <w:color w:val="000000"/>
        </w:rPr>
      </w:pPr>
      <w:bookmarkStart w:id="484" w:name="n6493"/>
      <w:bookmarkEnd w:id="484"/>
      <w:r>
        <w:rPr>
          <w:color w:val="000000"/>
        </w:rPr>
        <w:t>9. Довіреності або інші документи, які підтверджують повноваження представника і були посвідчені в інших державах, повинн</w:t>
      </w:r>
      <w:r>
        <w:rPr>
          <w:color w:val="000000"/>
        </w:rPr>
        <w:t>і бути легалізовані в установленому законодавством порядку, якщо інше не встановлено міжнародними договорами, згода на обов’язковість яких надана Верховною Радою України.</w:t>
      </w:r>
    </w:p>
    <w:p w:rsidR="00000000" w:rsidRDefault="00D97886">
      <w:pPr>
        <w:pStyle w:val="rvps2"/>
        <w:divId w:val="662390928"/>
        <w:rPr>
          <w:color w:val="000000"/>
        </w:rPr>
      </w:pPr>
      <w:bookmarkStart w:id="485" w:name="n6494"/>
      <w:bookmarkEnd w:id="485"/>
      <w:r>
        <w:rPr>
          <w:rStyle w:val="rvts9"/>
        </w:rPr>
        <w:t xml:space="preserve">Стаття 63. </w:t>
      </w:r>
      <w:r>
        <w:rPr>
          <w:color w:val="000000"/>
        </w:rPr>
        <w:t>Призначення або заміна законного представника судом</w:t>
      </w:r>
    </w:p>
    <w:p w:rsidR="00000000" w:rsidRDefault="00D97886">
      <w:pPr>
        <w:pStyle w:val="rvps2"/>
        <w:divId w:val="662390928"/>
        <w:rPr>
          <w:color w:val="000000"/>
        </w:rPr>
      </w:pPr>
      <w:bookmarkStart w:id="486" w:name="n6495"/>
      <w:bookmarkEnd w:id="486"/>
      <w:r>
        <w:rPr>
          <w:color w:val="000000"/>
        </w:rPr>
        <w:t xml:space="preserve">1. У разі відсутності </w:t>
      </w:r>
      <w:r>
        <w:rPr>
          <w:color w:val="000000"/>
        </w:rPr>
        <w:t>у сторони чи третьої особи, визнаної недієздатною або обмеженою у цивільній дієздатності, законного представника суд за поданням органу опіки та піклування ухвалою призначає опікуна або піклувальника і залучає їх до участі у справі як законних представникі</w:t>
      </w:r>
      <w:r>
        <w:rPr>
          <w:color w:val="000000"/>
        </w:rPr>
        <w:t>в.</w:t>
      </w:r>
    </w:p>
    <w:p w:rsidR="00000000" w:rsidRDefault="00D97886">
      <w:pPr>
        <w:pStyle w:val="rvps2"/>
        <w:divId w:val="662390928"/>
        <w:rPr>
          <w:color w:val="000000"/>
        </w:rPr>
      </w:pPr>
      <w:bookmarkStart w:id="487" w:name="n6496"/>
      <w:bookmarkEnd w:id="487"/>
      <w:r>
        <w:rPr>
          <w:color w:val="000000"/>
        </w:rPr>
        <w:t>2. Якщо при розгляді справи буде встановлено, що малолітня чи неповнолітня особа, позбавлена батьківського піклування, не має законного представника, суд ухвалою встановлює над нею відповідно опіку чи піклування за поданням органу опіки та піклування, п</w:t>
      </w:r>
      <w:r>
        <w:rPr>
          <w:color w:val="000000"/>
        </w:rPr>
        <w:t>ризначає опікуна або піклувальника та залучає їх до участі у справі як законних представників.</w:t>
      </w:r>
    </w:p>
    <w:p w:rsidR="00000000" w:rsidRDefault="00D97886">
      <w:pPr>
        <w:pStyle w:val="rvps2"/>
        <w:divId w:val="662390928"/>
        <w:rPr>
          <w:color w:val="000000"/>
        </w:rPr>
      </w:pPr>
      <w:bookmarkStart w:id="488" w:name="n6497"/>
      <w:bookmarkEnd w:id="488"/>
      <w:r>
        <w:rPr>
          <w:color w:val="000000"/>
        </w:rPr>
        <w:t>3. У разі якщо законний представник не має права вести справу в суді з підстав, встановлених законом, суд за поданням органу опіки та піклування замінює законног</w:t>
      </w:r>
      <w:r>
        <w:rPr>
          <w:color w:val="000000"/>
        </w:rPr>
        <w:t>о представника.</w:t>
      </w:r>
    </w:p>
    <w:p w:rsidR="00000000" w:rsidRDefault="00D97886">
      <w:pPr>
        <w:pStyle w:val="rvps2"/>
        <w:divId w:val="662390928"/>
        <w:rPr>
          <w:color w:val="000000"/>
        </w:rPr>
      </w:pPr>
      <w:bookmarkStart w:id="489" w:name="n6498"/>
      <w:bookmarkEnd w:id="489"/>
      <w:r>
        <w:rPr>
          <w:color w:val="000000"/>
        </w:rPr>
        <w:t>4. Суд може призначити або замінити законного представника за клопотанням малолітньої або неповнолітньої особи, якщо це відповідає її інтересам.</w:t>
      </w:r>
    </w:p>
    <w:p w:rsidR="00000000" w:rsidRDefault="00D97886">
      <w:pPr>
        <w:pStyle w:val="rvps2"/>
        <w:divId w:val="662390928"/>
        <w:rPr>
          <w:color w:val="000000"/>
        </w:rPr>
      </w:pPr>
      <w:bookmarkStart w:id="490" w:name="n6499"/>
      <w:bookmarkEnd w:id="490"/>
      <w:r>
        <w:rPr>
          <w:color w:val="000000"/>
        </w:rPr>
        <w:t xml:space="preserve">5. Звільнення опікуна чи піклувальника в разі, якщо їх призначив суд, і призначення ними інших </w:t>
      </w:r>
      <w:r>
        <w:rPr>
          <w:color w:val="000000"/>
        </w:rPr>
        <w:t xml:space="preserve">осіб здійснюються в порядку, встановленому </w:t>
      </w:r>
      <w:hyperlink w:anchor="n8298" w:history="1">
        <w:r>
          <w:rPr>
            <w:rStyle w:val="a3"/>
            <w:color w:val="006600"/>
            <w:u w:val="none"/>
          </w:rPr>
          <w:t>частиною другою</w:t>
        </w:r>
      </w:hyperlink>
      <w:r>
        <w:rPr>
          <w:color w:val="000000"/>
        </w:rPr>
        <w:t xml:space="preserve"> статті 300 цього Кодексу.</w:t>
      </w:r>
    </w:p>
    <w:p w:rsidR="00000000" w:rsidRDefault="00D97886">
      <w:pPr>
        <w:pStyle w:val="rvps2"/>
        <w:divId w:val="662390928"/>
        <w:rPr>
          <w:color w:val="000000"/>
        </w:rPr>
      </w:pPr>
      <w:bookmarkStart w:id="491" w:name="n6500"/>
      <w:bookmarkEnd w:id="491"/>
      <w:r>
        <w:rPr>
          <w:rStyle w:val="rvts9"/>
        </w:rPr>
        <w:t xml:space="preserve">Стаття 64. </w:t>
      </w:r>
      <w:r>
        <w:rPr>
          <w:color w:val="000000"/>
        </w:rPr>
        <w:t>Повноваження представника в суді</w:t>
      </w:r>
    </w:p>
    <w:p w:rsidR="00000000" w:rsidRDefault="00D97886">
      <w:pPr>
        <w:pStyle w:val="rvps2"/>
        <w:divId w:val="662390928"/>
        <w:rPr>
          <w:color w:val="000000"/>
        </w:rPr>
      </w:pPr>
      <w:bookmarkStart w:id="492" w:name="n6501"/>
      <w:bookmarkEnd w:id="492"/>
      <w:r>
        <w:rPr>
          <w:color w:val="000000"/>
        </w:rPr>
        <w:t>1. Представник, який має повноваження на ведення справи в суді, здійснює від імені особи, яку він п</w:t>
      </w:r>
      <w:r>
        <w:rPr>
          <w:color w:val="000000"/>
        </w:rPr>
        <w:t>редставляє, її процесуальні права та обов’язки.</w:t>
      </w:r>
    </w:p>
    <w:p w:rsidR="00000000" w:rsidRDefault="00D97886">
      <w:pPr>
        <w:pStyle w:val="rvps2"/>
        <w:divId w:val="662390928"/>
        <w:rPr>
          <w:color w:val="000000"/>
        </w:rPr>
      </w:pPr>
      <w:bookmarkStart w:id="493" w:name="n6502"/>
      <w:bookmarkEnd w:id="493"/>
      <w:r>
        <w:rPr>
          <w:color w:val="000000"/>
        </w:rPr>
        <w:t>2. Обмеження повноважень представника на вчинення певної процесуальної дії мають бути застережені у виданій йому довіреності або ордері.</w:t>
      </w:r>
    </w:p>
    <w:p w:rsidR="00000000" w:rsidRDefault="00D97886">
      <w:pPr>
        <w:pStyle w:val="rvps2"/>
        <w:divId w:val="662390928"/>
        <w:rPr>
          <w:color w:val="000000"/>
        </w:rPr>
      </w:pPr>
      <w:bookmarkStart w:id="494" w:name="n6503"/>
      <w:bookmarkEnd w:id="494"/>
      <w:r>
        <w:rPr>
          <w:color w:val="000000"/>
        </w:rPr>
        <w:t>3. Підстави і порядок припинення представництва за довіреністю визначаю</w:t>
      </w:r>
      <w:r>
        <w:rPr>
          <w:color w:val="000000"/>
        </w:rPr>
        <w:t xml:space="preserve">ться </w:t>
      </w:r>
      <w:hyperlink r:id="rId103" w:tgtFrame="_blank" w:history="1">
        <w:r>
          <w:rPr>
            <w:rStyle w:val="a3"/>
            <w:color w:val="000099"/>
            <w:u w:val="none"/>
          </w:rPr>
          <w:t>Цивільним кодексом України</w:t>
        </w:r>
      </w:hyperlink>
      <w:r>
        <w:rPr>
          <w:color w:val="000000"/>
        </w:rPr>
        <w:t>.</w:t>
      </w:r>
    </w:p>
    <w:p w:rsidR="00000000" w:rsidRDefault="00D97886">
      <w:pPr>
        <w:pStyle w:val="rvps2"/>
        <w:divId w:val="662390928"/>
        <w:rPr>
          <w:color w:val="000000"/>
        </w:rPr>
      </w:pPr>
      <w:bookmarkStart w:id="495" w:name="n6504"/>
      <w:bookmarkEnd w:id="495"/>
      <w:r>
        <w:rPr>
          <w:color w:val="000000"/>
        </w:rPr>
        <w:t>4. Про припинення представництва або обмеження повноважень представника за довіреністю має бути повідомлено суд шляхом подання письмової заяви.</w:t>
      </w:r>
    </w:p>
    <w:p w:rsidR="00000000" w:rsidRDefault="00D97886">
      <w:pPr>
        <w:pStyle w:val="rvps2"/>
        <w:divId w:val="662390928"/>
        <w:rPr>
          <w:color w:val="000000"/>
        </w:rPr>
      </w:pPr>
      <w:bookmarkStart w:id="496" w:name="n6505"/>
      <w:bookmarkEnd w:id="496"/>
      <w:r>
        <w:rPr>
          <w:color w:val="000000"/>
        </w:rPr>
        <w:t>5. У раз</w:t>
      </w:r>
      <w:r>
        <w:rPr>
          <w:color w:val="000000"/>
        </w:rPr>
        <w:t>і припинення повноважень представника на здійснення представництва особи у справі представник не може бути у цій самій справі представником іншої сторони, третьої особи на іншій стороні або третьої особи із самостійними вимогами щодо предмета спору.</w:t>
      </w:r>
    </w:p>
    <w:p w:rsidR="00000000" w:rsidRDefault="00D97886">
      <w:pPr>
        <w:pStyle w:val="rvps7"/>
        <w:divId w:val="662390928"/>
        <w:rPr>
          <w:color w:val="000000"/>
        </w:rPr>
      </w:pPr>
      <w:bookmarkStart w:id="497" w:name="n6506"/>
      <w:bookmarkEnd w:id="497"/>
      <w:r>
        <w:rPr>
          <w:rStyle w:val="rvts15"/>
        </w:rPr>
        <w:t>§ 3. І</w:t>
      </w:r>
      <w:r>
        <w:rPr>
          <w:rStyle w:val="rvts15"/>
        </w:rPr>
        <w:t>нші учасники судового процесу</w:t>
      </w:r>
    </w:p>
    <w:p w:rsidR="00000000" w:rsidRDefault="00D97886">
      <w:pPr>
        <w:pStyle w:val="rvps2"/>
        <w:divId w:val="662390928"/>
        <w:rPr>
          <w:color w:val="000000"/>
        </w:rPr>
      </w:pPr>
      <w:bookmarkStart w:id="498" w:name="n6507"/>
      <w:bookmarkEnd w:id="498"/>
      <w:r>
        <w:rPr>
          <w:rStyle w:val="rvts9"/>
        </w:rPr>
        <w:t>Стаття 65.</w:t>
      </w:r>
      <w:r>
        <w:rPr>
          <w:color w:val="000000"/>
        </w:rPr>
        <w:t xml:space="preserve"> Інші учасники судового процесу</w:t>
      </w:r>
    </w:p>
    <w:p w:rsidR="00000000" w:rsidRDefault="00D97886">
      <w:pPr>
        <w:pStyle w:val="rvps2"/>
        <w:divId w:val="662390928"/>
        <w:rPr>
          <w:color w:val="000000"/>
        </w:rPr>
      </w:pPr>
      <w:bookmarkStart w:id="499" w:name="n6508"/>
      <w:bookmarkEnd w:id="499"/>
      <w:r>
        <w:rPr>
          <w:color w:val="000000"/>
        </w:rPr>
        <w:t>1. Учасниками судового процесу, крім учасників справи та їхніх представників, є помічник судді, секретар судового засідання, судовий розпорядник, свідок, експерт, експерт з питань прав</w:t>
      </w:r>
      <w:r>
        <w:rPr>
          <w:color w:val="000000"/>
        </w:rPr>
        <w:t>а, перекладач, спеціаліст.</w:t>
      </w:r>
    </w:p>
    <w:p w:rsidR="00000000" w:rsidRDefault="00D97886">
      <w:pPr>
        <w:pStyle w:val="rvps2"/>
        <w:divId w:val="662390928"/>
        <w:rPr>
          <w:color w:val="000000"/>
        </w:rPr>
      </w:pPr>
      <w:bookmarkStart w:id="500" w:name="n6509"/>
      <w:bookmarkEnd w:id="500"/>
      <w:r>
        <w:rPr>
          <w:rStyle w:val="rvts9"/>
        </w:rPr>
        <w:t xml:space="preserve">Стаття 66. </w:t>
      </w:r>
      <w:r>
        <w:rPr>
          <w:color w:val="000000"/>
        </w:rPr>
        <w:t>Помічник судді</w:t>
      </w:r>
    </w:p>
    <w:p w:rsidR="00000000" w:rsidRDefault="00D97886">
      <w:pPr>
        <w:pStyle w:val="rvps2"/>
        <w:divId w:val="662390928"/>
        <w:rPr>
          <w:color w:val="000000"/>
        </w:rPr>
      </w:pPr>
      <w:bookmarkStart w:id="501" w:name="n6510"/>
      <w:bookmarkEnd w:id="501"/>
      <w:r>
        <w:rPr>
          <w:color w:val="000000"/>
        </w:rPr>
        <w:t>1. Помічник судді забезпечує підготовку та організаційне забезпечення судового процесу.</w:t>
      </w:r>
    </w:p>
    <w:p w:rsidR="00000000" w:rsidRDefault="00D97886">
      <w:pPr>
        <w:pStyle w:val="rvps2"/>
        <w:divId w:val="662390928"/>
        <w:rPr>
          <w:color w:val="000000"/>
        </w:rPr>
      </w:pPr>
      <w:bookmarkStart w:id="502" w:name="n6511"/>
      <w:bookmarkEnd w:id="502"/>
      <w:r>
        <w:rPr>
          <w:color w:val="000000"/>
        </w:rPr>
        <w:t>2. Помічник судді:</w:t>
      </w:r>
    </w:p>
    <w:p w:rsidR="00000000" w:rsidRDefault="00D97886">
      <w:pPr>
        <w:pStyle w:val="rvps2"/>
        <w:divId w:val="662390928"/>
        <w:rPr>
          <w:color w:val="000000"/>
        </w:rPr>
      </w:pPr>
      <w:bookmarkStart w:id="503" w:name="n6512"/>
      <w:bookmarkEnd w:id="503"/>
      <w:r>
        <w:rPr>
          <w:color w:val="000000"/>
        </w:rPr>
        <w:t>1) бере участь в оформленні судових справ, за дорученням судді готує проекти запитів, листів, ін</w:t>
      </w:r>
      <w:r>
        <w:rPr>
          <w:color w:val="000000"/>
        </w:rPr>
        <w:t>ших матеріалів, пов’язаних із розглядом конкретної справи, виконавчих документів;</w:t>
      </w:r>
    </w:p>
    <w:p w:rsidR="00000000" w:rsidRDefault="00D97886">
      <w:pPr>
        <w:pStyle w:val="rvps2"/>
        <w:divId w:val="662390928"/>
        <w:rPr>
          <w:color w:val="000000"/>
        </w:rPr>
      </w:pPr>
      <w:bookmarkStart w:id="504" w:name="n6513"/>
      <w:bookmarkEnd w:id="504"/>
      <w:r>
        <w:rPr>
          <w:color w:val="000000"/>
        </w:rPr>
        <w:t>2) здійснює оформлення копій судових рішень для направлення сторонам у справі та іншим учасникам справи відповідно до вимог процесуального законодавства, контролює своєчасніс</w:t>
      </w:r>
      <w:r>
        <w:rPr>
          <w:color w:val="000000"/>
        </w:rPr>
        <w:t>ть надсилання копій судових рішень;</w:t>
      </w:r>
    </w:p>
    <w:p w:rsidR="00000000" w:rsidRDefault="00D97886">
      <w:pPr>
        <w:pStyle w:val="rvps2"/>
        <w:divId w:val="662390928"/>
        <w:rPr>
          <w:color w:val="000000"/>
        </w:rPr>
      </w:pPr>
      <w:bookmarkStart w:id="505" w:name="n6514"/>
      <w:bookmarkEnd w:id="505"/>
      <w:r>
        <w:rPr>
          <w:color w:val="000000"/>
        </w:rPr>
        <w:t>3) виконує інші доручення судді, що стосуються організації розгляду судових справ.</w:t>
      </w:r>
    </w:p>
    <w:p w:rsidR="00000000" w:rsidRDefault="00D97886">
      <w:pPr>
        <w:pStyle w:val="rvps2"/>
        <w:divId w:val="662390928"/>
        <w:rPr>
          <w:color w:val="000000"/>
        </w:rPr>
      </w:pPr>
      <w:bookmarkStart w:id="506" w:name="n6515"/>
      <w:bookmarkEnd w:id="506"/>
      <w:r>
        <w:rPr>
          <w:color w:val="000000"/>
        </w:rPr>
        <w:t>3. Помічник судді за дорученням судді (головуючого у судовій колегії) може за відсутності секретаря судового засідання здійснювати його повноваження. Під час здійснення таких повноважень помічнику судді може бути заявлено відвід з підстав, передбачених цим</w:t>
      </w:r>
      <w:r>
        <w:rPr>
          <w:color w:val="000000"/>
        </w:rPr>
        <w:t xml:space="preserve"> Кодексом, для відводу секретаря судового засідання.</w:t>
      </w:r>
    </w:p>
    <w:p w:rsidR="00000000" w:rsidRDefault="00D97886">
      <w:pPr>
        <w:pStyle w:val="rvps2"/>
        <w:divId w:val="662390928"/>
        <w:rPr>
          <w:color w:val="000000"/>
        </w:rPr>
      </w:pPr>
      <w:bookmarkStart w:id="507" w:name="n6516"/>
      <w:bookmarkEnd w:id="507"/>
      <w:r>
        <w:rPr>
          <w:rStyle w:val="rvts9"/>
        </w:rPr>
        <w:t xml:space="preserve">Стаття 67. </w:t>
      </w:r>
      <w:r>
        <w:rPr>
          <w:color w:val="000000"/>
        </w:rPr>
        <w:t>Секретар судового засідання</w:t>
      </w:r>
    </w:p>
    <w:p w:rsidR="00000000" w:rsidRDefault="00D97886">
      <w:pPr>
        <w:pStyle w:val="rvps2"/>
        <w:divId w:val="662390928"/>
        <w:rPr>
          <w:color w:val="000000"/>
        </w:rPr>
      </w:pPr>
      <w:bookmarkStart w:id="508" w:name="n6517"/>
      <w:bookmarkEnd w:id="508"/>
      <w:r>
        <w:rPr>
          <w:color w:val="000000"/>
        </w:rPr>
        <w:t>1. Секретар судового засідання:</w:t>
      </w:r>
    </w:p>
    <w:p w:rsidR="00000000" w:rsidRDefault="00D97886">
      <w:pPr>
        <w:pStyle w:val="rvps2"/>
        <w:divId w:val="662390928"/>
        <w:rPr>
          <w:color w:val="000000"/>
        </w:rPr>
      </w:pPr>
      <w:bookmarkStart w:id="509" w:name="n6518"/>
      <w:bookmarkEnd w:id="509"/>
      <w:r>
        <w:rPr>
          <w:color w:val="000000"/>
        </w:rPr>
        <w:t>1) здійснює судові виклики і повідомлення;</w:t>
      </w:r>
    </w:p>
    <w:p w:rsidR="00000000" w:rsidRDefault="00D97886">
      <w:pPr>
        <w:pStyle w:val="rvps2"/>
        <w:divId w:val="662390928"/>
        <w:rPr>
          <w:color w:val="000000"/>
        </w:rPr>
      </w:pPr>
      <w:bookmarkStart w:id="510" w:name="n6519"/>
      <w:bookmarkEnd w:id="510"/>
      <w:r>
        <w:rPr>
          <w:color w:val="000000"/>
        </w:rPr>
        <w:t>2) перевіряє, хто з учасників судового процесу з’явився в судове засідання, хто з учасник</w:t>
      </w:r>
      <w:r>
        <w:rPr>
          <w:color w:val="000000"/>
        </w:rPr>
        <w:t>ів судового процесу бере участь у судовому засіданні в режимі відеоконференції, і доповідає про це головуючому;</w:t>
      </w:r>
    </w:p>
    <w:p w:rsidR="00000000" w:rsidRDefault="00D97886">
      <w:pPr>
        <w:pStyle w:val="rvps2"/>
        <w:divId w:val="662390928"/>
        <w:rPr>
          <w:color w:val="000000"/>
        </w:rPr>
      </w:pPr>
      <w:bookmarkStart w:id="511" w:name="n6520"/>
      <w:bookmarkEnd w:id="511"/>
      <w:r>
        <w:rPr>
          <w:color w:val="000000"/>
        </w:rPr>
        <w:t>3) забезпечує контроль за повним фіксуванням судового засідання технічними засобами і проведенням судового засідання в режимі відеоконференції;</w:t>
      </w:r>
    </w:p>
    <w:p w:rsidR="00000000" w:rsidRDefault="00D97886">
      <w:pPr>
        <w:pStyle w:val="rvps2"/>
        <w:divId w:val="662390928"/>
        <w:rPr>
          <w:color w:val="000000"/>
        </w:rPr>
      </w:pPr>
      <w:bookmarkStart w:id="512" w:name="n6521"/>
      <w:bookmarkEnd w:id="512"/>
      <w:r>
        <w:rPr>
          <w:color w:val="000000"/>
        </w:rPr>
        <w:t>4) забезпечує ведення протоколу судового засідання;</w:t>
      </w:r>
    </w:p>
    <w:p w:rsidR="00000000" w:rsidRDefault="00D97886">
      <w:pPr>
        <w:pStyle w:val="rvps2"/>
        <w:divId w:val="662390928"/>
        <w:rPr>
          <w:color w:val="000000"/>
        </w:rPr>
      </w:pPr>
      <w:bookmarkStart w:id="513" w:name="n6522"/>
      <w:bookmarkEnd w:id="513"/>
      <w:r>
        <w:rPr>
          <w:color w:val="000000"/>
        </w:rPr>
        <w:t>5) забезпечує оформлення матеріалів справи;</w:t>
      </w:r>
    </w:p>
    <w:p w:rsidR="00000000" w:rsidRDefault="00D97886">
      <w:pPr>
        <w:pStyle w:val="rvps2"/>
        <w:divId w:val="662390928"/>
        <w:rPr>
          <w:color w:val="000000"/>
        </w:rPr>
      </w:pPr>
      <w:bookmarkStart w:id="514" w:name="n6523"/>
      <w:bookmarkEnd w:id="514"/>
      <w:r>
        <w:rPr>
          <w:color w:val="000000"/>
        </w:rPr>
        <w:t>6) виконує інші доручення головуючого, що стосуються розгляду справи.</w:t>
      </w:r>
    </w:p>
    <w:p w:rsidR="00000000" w:rsidRDefault="00D97886">
      <w:pPr>
        <w:pStyle w:val="rvps2"/>
        <w:divId w:val="662390928"/>
        <w:rPr>
          <w:color w:val="000000"/>
        </w:rPr>
      </w:pPr>
      <w:bookmarkStart w:id="515" w:name="n6524"/>
      <w:bookmarkEnd w:id="515"/>
      <w:r>
        <w:rPr>
          <w:color w:val="000000"/>
        </w:rPr>
        <w:t>2. Секретар судового засідання може уточнювати суть процесуальної дії з метою її правильно</w:t>
      </w:r>
      <w:r>
        <w:rPr>
          <w:color w:val="000000"/>
        </w:rPr>
        <w:t>го відображення в протоколі судового засідання.</w:t>
      </w:r>
    </w:p>
    <w:p w:rsidR="00000000" w:rsidRDefault="00D97886">
      <w:pPr>
        <w:pStyle w:val="rvps2"/>
        <w:divId w:val="662390928"/>
        <w:rPr>
          <w:color w:val="000000"/>
        </w:rPr>
      </w:pPr>
      <w:bookmarkStart w:id="516" w:name="n6525"/>
      <w:bookmarkEnd w:id="516"/>
      <w:r>
        <w:rPr>
          <w:color w:val="000000"/>
        </w:rPr>
        <w:t>3. Секретар судового засідання виконує обов’язки судового розпорядника у випадку його відсутності.</w:t>
      </w:r>
    </w:p>
    <w:p w:rsidR="00000000" w:rsidRDefault="00D97886">
      <w:pPr>
        <w:pStyle w:val="rvps2"/>
        <w:divId w:val="662390928"/>
        <w:rPr>
          <w:color w:val="000000"/>
        </w:rPr>
      </w:pPr>
      <w:bookmarkStart w:id="517" w:name="n6526"/>
      <w:bookmarkEnd w:id="517"/>
      <w:r>
        <w:rPr>
          <w:rStyle w:val="rvts9"/>
        </w:rPr>
        <w:t xml:space="preserve">Стаття 68. </w:t>
      </w:r>
      <w:r>
        <w:rPr>
          <w:color w:val="000000"/>
        </w:rPr>
        <w:t>Судовий розпорядник</w:t>
      </w:r>
    </w:p>
    <w:p w:rsidR="00000000" w:rsidRDefault="00D97886">
      <w:pPr>
        <w:pStyle w:val="rvps2"/>
        <w:divId w:val="662390928"/>
        <w:rPr>
          <w:color w:val="000000"/>
        </w:rPr>
      </w:pPr>
      <w:bookmarkStart w:id="518" w:name="n6527"/>
      <w:bookmarkEnd w:id="518"/>
      <w:r>
        <w:rPr>
          <w:color w:val="000000"/>
        </w:rPr>
        <w:t>1. Судовий розпорядник:</w:t>
      </w:r>
    </w:p>
    <w:p w:rsidR="00000000" w:rsidRDefault="00D97886">
      <w:pPr>
        <w:pStyle w:val="rvps2"/>
        <w:divId w:val="662390928"/>
        <w:rPr>
          <w:color w:val="000000"/>
        </w:rPr>
      </w:pPr>
      <w:bookmarkStart w:id="519" w:name="n6528"/>
      <w:bookmarkEnd w:id="519"/>
      <w:r>
        <w:rPr>
          <w:color w:val="000000"/>
        </w:rPr>
        <w:t>1) забезпечує належний стан залу судового засідання і запрошує до нього учасників судового процесу;</w:t>
      </w:r>
    </w:p>
    <w:p w:rsidR="00000000" w:rsidRDefault="00D97886">
      <w:pPr>
        <w:pStyle w:val="rvps2"/>
        <w:divId w:val="662390928"/>
        <w:rPr>
          <w:color w:val="000000"/>
        </w:rPr>
      </w:pPr>
      <w:bookmarkStart w:id="520" w:name="n6529"/>
      <w:bookmarkEnd w:id="520"/>
      <w:r>
        <w:rPr>
          <w:color w:val="000000"/>
        </w:rPr>
        <w:t>2) з урахуванням кількості місць та забезпечення порядку під час судового засідання визначає можливу кількість осіб, які можуть бути присутні у залі судовог</w:t>
      </w:r>
      <w:r>
        <w:rPr>
          <w:color w:val="000000"/>
        </w:rPr>
        <w:t>о засідання;</w:t>
      </w:r>
    </w:p>
    <w:p w:rsidR="00000000" w:rsidRDefault="00D97886">
      <w:pPr>
        <w:pStyle w:val="rvps2"/>
        <w:divId w:val="662390928"/>
        <w:rPr>
          <w:color w:val="000000"/>
        </w:rPr>
      </w:pPr>
      <w:bookmarkStart w:id="521" w:name="n6530"/>
      <w:bookmarkEnd w:id="521"/>
      <w:r>
        <w:rPr>
          <w:color w:val="000000"/>
        </w:rPr>
        <w:t>3) оголошує про вхід і вихід суду із зали судового засідання та пропонує всім присутнім встати;</w:t>
      </w:r>
    </w:p>
    <w:p w:rsidR="00000000" w:rsidRDefault="00D97886">
      <w:pPr>
        <w:pStyle w:val="rvps2"/>
        <w:divId w:val="662390928"/>
        <w:rPr>
          <w:color w:val="000000"/>
        </w:rPr>
      </w:pPr>
      <w:bookmarkStart w:id="522" w:name="n6531"/>
      <w:bookmarkEnd w:id="522"/>
      <w:r>
        <w:rPr>
          <w:color w:val="000000"/>
        </w:rPr>
        <w:t>4) слідкує за додержанням порядку особами, присутніми у залі судового засідання;</w:t>
      </w:r>
    </w:p>
    <w:p w:rsidR="00000000" w:rsidRDefault="00D97886">
      <w:pPr>
        <w:pStyle w:val="rvps2"/>
        <w:divId w:val="662390928"/>
        <w:rPr>
          <w:color w:val="000000"/>
        </w:rPr>
      </w:pPr>
      <w:bookmarkStart w:id="523" w:name="n6532"/>
      <w:bookmarkEnd w:id="523"/>
      <w:r>
        <w:rPr>
          <w:color w:val="000000"/>
        </w:rPr>
        <w:t>5) виконує розпорядження головуючого про приведення до присяги пер</w:t>
      </w:r>
      <w:r>
        <w:rPr>
          <w:color w:val="000000"/>
        </w:rPr>
        <w:t>екладача, експерта;</w:t>
      </w:r>
    </w:p>
    <w:p w:rsidR="00000000" w:rsidRDefault="00D97886">
      <w:pPr>
        <w:pStyle w:val="rvps2"/>
        <w:divId w:val="662390928"/>
        <w:rPr>
          <w:color w:val="000000"/>
        </w:rPr>
      </w:pPr>
      <w:bookmarkStart w:id="524" w:name="n6533"/>
      <w:bookmarkEnd w:id="524"/>
      <w:r>
        <w:rPr>
          <w:color w:val="000000"/>
        </w:rPr>
        <w:t>6) під час судового засідання приймає від присутніх у залі учасників судового процесу документи та інші матеріали і передає до суду;</w:t>
      </w:r>
    </w:p>
    <w:p w:rsidR="00000000" w:rsidRDefault="00D97886">
      <w:pPr>
        <w:pStyle w:val="rvps2"/>
        <w:divId w:val="662390928"/>
        <w:rPr>
          <w:color w:val="000000"/>
        </w:rPr>
      </w:pPr>
      <w:bookmarkStart w:id="525" w:name="n6534"/>
      <w:bookmarkEnd w:id="525"/>
      <w:r>
        <w:rPr>
          <w:color w:val="000000"/>
        </w:rPr>
        <w:t>7) запрошує до залу судового засідання свідків та виконує вказівки головуючого щодо приведення їх до пр</w:t>
      </w:r>
      <w:r>
        <w:rPr>
          <w:color w:val="000000"/>
        </w:rPr>
        <w:t>исяги;</w:t>
      </w:r>
    </w:p>
    <w:p w:rsidR="00000000" w:rsidRDefault="00D97886">
      <w:pPr>
        <w:pStyle w:val="rvps2"/>
        <w:divId w:val="662390928"/>
        <w:rPr>
          <w:color w:val="000000"/>
        </w:rPr>
      </w:pPr>
      <w:bookmarkStart w:id="526" w:name="n6535"/>
      <w:bookmarkEnd w:id="526"/>
      <w:r>
        <w:rPr>
          <w:color w:val="000000"/>
        </w:rPr>
        <w:t>8) виконує інші доручення головуючого, пов’язані зі створенням умов, необхідних для розгляду справи.</w:t>
      </w:r>
    </w:p>
    <w:p w:rsidR="00000000" w:rsidRDefault="00D97886">
      <w:pPr>
        <w:pStyle w:val="rvps2"/>
        <w:divId w:val="662390928"/>
        <w:rPr>
          <w:color w:val="000000"/>
        </w:rPr>
      </w:pPr>
      <w:bookmarkStart w:id="527" w:name="n6536"/>
      <w:bookmarkEnd w:id="527"/>
      <w:r>
        <w:rPr>
          <w:color w:val="000000"/>
        </w:rPr>
        <w:t xml:space="preserve">2. Вимоги судового розпорядника, пов’язані з виконанням обов’язків, зазначених у частині першій цієї статті, є обов’язковими для учасників судового </w:t>
      </w:r>
      <w:r>
        <w:rPr>
          <w:color w:val="000000"/>
        </w:rPr>
        <w:t>процесу та інших осіб, присутніх у залі судового засідання.</w:t>
      </w:r>
    </w:p>
    <w:p w:rsidR="00000000" w:rsidRDefault="00D97886">
      <w:pPr>
        <w:pStyle w:val="rvps2"/>
        <w:divId w:val="662390928"/>
        <w:rPr>
          <w:color w:val="000000"/>
        </w:rPr>
      </w:pPr>
      <w:bookmarkStart w:id="528" w:name="n6537"/>
      <w:bookmarkEnd w:id="528"/>
      <w:r>
        <w:rPr>
          <w:color w:val="000000"/>
        </w:rPr>
        <w:t>3. Скарги на дії чи бездіяльність судового розпорядника розглядаються судом у цьому самому процесі.</w:t>
      </w:r>
    </w:p>
    <w:p w:rsidR="00000000" w:rsidRDefault="00D97886">
      <w:pPr>
        <w:pStyle w:val="rvps2"/>
        <w:divId w:val="662390928"/>
        <w:rPr>
          <w:color w:val="000000"/>
        </w:rPr>
      </w:pPr>
      <w:bookmarkStart w:id="529" w:name="n6538"/>
      <w:bookmarkEnd w:id="529"/>
      <w:r>
        <w:rPr>
          <w:rStyle w:val="rvts9"/>
        </w:rPr>
        <w:t>Стаття 69.</w:t>
      </w:r>
      <w:r>
        <w:rPr>
          <w:color w:val="000000"/>
        </w:rPr>
        <w:t xml:space="preserve"> Свідок</w:t>
      </w:r>
    </w:p>
    <w:p w:rsidR="00000000" w:rsidRDefault="00D97886">
      <w:pPr>
        <w:pStyle w:val="rvps2"/>
        <w:divId w:val="662390928"/>
        <w:rPr>
          <w:color w:val="000000"/>
        </w:rPr>
      </w:pPr>
      <w:bookmarkStart w:id="530" w:name="n6539"/>
      <w:bookmarkEnd w:id="530"/>
      <w:r>
        <w:rPr>
          <w:color w:val="000000"/>
        </w:rPr>
        <w:t>1. Свідком може бути кожна особа, якій відомі будь-які обставини, що стосуютьс</w:t>
      </w:r>
      <w:r>
        <w:rPr>
          <w:color w:val="000000"/>
        </w:rPr>
        <w:t>я справи.</w:t>
      </w:r>
    </w:p>
    <w:p w:rsidR="00000000" w:rsidRDefault="00D97886">
      <w:pPr>
        <w:pStyle w:val="rvps2"/>
        <w:divId w:val="662390928"/>
        <w:rPr>
          <w:color w:val="000000"/>
        </w:rPr>
      </w:pPr>
      <w:bookmarkStart w:id="531" w:name="n6540"/>
      <w:bookmarkEnd w:id="531"/>
      <w:r>
        <w:rPr>
          <w:color w:val="000000"/>
        </w:rPr>
        <w:t>2. Свідок зобов’язаний з’явитися до суду за його викликом у визначений час і дати правдиві показання про відомі йому обставини. За відсутності заперечень учасників справи свідок може брати участь в судовому засіданні в режимі відеоконференції. Су</w:t>
      </w:r>
      <w:r>
        <w:rPr>
          <w:color w:val="000000"/>
        </w:rPr>
        <w:t>д може дозволити свідку брати участь у судовому засіданні в режимі відеоконференції незалежно від заперечень учасників справи, якщо свідок не може з’явитися до суду через хворобу, похилий вік, інвалідність або з інших поважних причин.</w:t>
      </w:r>
    </w:p>
    <w:p w:rsidR="00000000" w:rsidRDefault="00D97886">
      <w:pPr>
        <w:pStyle w:val="rvps2"/>
        <w:divId w:val="662390928"/>
        <w:rPr>
          <w:color w:val="000000"/>
        </w:rPr>
      </w:pPr>
      <w:bookmarkStart w:id="532" w:name="n6541"/>
      <w:bookmarkEnd w:id="532"/>
      <w:r>
        <w:rPr>
          <w:color w:val="000000"/>
        </w:rPr>
        <w:t>3. У разі неможливост</w:t>
      </w:r>
      <w:r>
        <w:rPr>
          <w:color w:val="000000"/>
        </w:rPr>
        <w:t>і прибуття до суду та участі в судовому засіданні в режимі відеоконференції за викликом суду свідок зобов’язаний завчасно повідомити про це суд.</w:t>
      </w:r>
    </w:p>
    <w:p w:rsidR="00000000" w:rsidRDefault="00D97886">
      <w:pPr>
        <w:pStyle w:val="rvps2"/>
        <w:divId w:val="662390928"/>
        <w:rPr>
          <w:color w:val="000000"/>
        </w:rPr>
      </w:pPr>
      <w:bookmarkStart w:id="533" w:name="n6542"/>
      <w:bookmarkEnd w:id="533"/>
      <w:r>
        <w:rPr>
          <w:color w:val="000000"/>
        </w:rPr>
        <w:t>4. Свідок має право давати показання рідною мовою або мовою, якою він володіє, користуватися письмовими записам</w:t>
      </w:r>
      <w:r>
        <w:rPr>
          <w:color w:val="000000"/>
        </w:rPr>
        <w:t>и, відмовитися від давання показань у випадках, встановлених законом, а також на компенсацію витрат, пов’язаних з викликом до суду.</w:t>
      </w:r>
    </w:p>
    <w:p w:rsidR="00000000" w:rsidRDefault="00D97886">
      <w:pPr>
        <w:pStyle w:val="rvps2"/>
        <w:divId w:val="662390928"/>
        <w:rPr>
          <w:color w:val="000000"/>
        </w:rPr>
      </w:pPr>
      <w:bookmarkStart w:id="534" w:name="n6543"/>
      <w:bookmarkEnd w:id="534"/>
      <w:r>
        <w:rPr>
          <w:rStyle w:val="rvts9"/>
        </w:rPr>
        <w:t xml:space="preserve">Стаття 70. </w:t>
      </w:r>
      <w:r>
        <w:rPr>
          <w:color w:val="000000"/>
        </w:rPr>
        <w:t>Особи, які не можуть бути допитані як свідки</w:t>
      </w:r>
    </w:p>
    <w:p w:rsidR="00000000" w:rsidRDefault="00D97886">
      <w:pPr>
        <w:pStyle w:val="rvps2"/>
        <w:divId w:val="662390928"/>
        <w:rPr>
          <w:color w:val="000000"/>
        </w:rPr>
      </w:pPr>
      <w:bookmarkStart w:id="535" w:name="n6544"/>
      <w:bookmarkEnd w:id="535"/>
      <w:r>
        <w:rPr>
          <w:color w:val="000000"/>
        </w:rPr>
        <w:t>1. Не можуть бути допитані як свідки:</w:t>
      </w:r>
    </w:p>
    <w:p w:rsidR="00000000" w:rsidRDefault="00D97886">
      <w:pPr>
        <w:pStyle w:val="rvps2"/>
        <w:divId w:val="662390928"/>
        <w:rPr>
          <w:color w:val="000000"/>
        </w:rPr>
      </w:pPr>
      <w:bookmarkStart w:id="536" w:name="n6545"/>
      <w:bookmarkEnd w:id="536"/>
      <w:r>
        <w:rPr>
          <w:color w:val="000000"/>
        </w:rPr>
        <w:t>1)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w:t>
      </w:r>
    </w:p>
    <w:p w:rsidR="00000000" w:rsidRDefault="00D97886">
      <w:pPr>
        <w:pStyle w:val="rvps2"/>
        <w:divId w:val="662390928"/>
        <w:rPr>
          <w:color w:val="000000"/>
        </w:rPr>
      </w:pPr>
      <w:bookmarkStart w:id="537" w:name="n6546"/>
      <w:bookmarkEnd w:id="537"/>
      <w:r>
        <w:rPr>
          <w:color w:val="000000"/>
        </w:rPr>
        <w:t>2) особи, які за законом зобов’язані зберігати в таємниці відомості, що були довірені їм у зв’язку з наданням професійної правничої допомоги або послуг посередництва (медіації) під час проведення позасудового врегулювання спору, - про такі відомості;</w:t>
      </w:r>
    </w:p>
    <w:p w:rsidR="00000000" w:rsidRDefault="00D97886">
      <w:pPr>
        <w:pStyle w:val="rvps2"/>
        <w:divId w:val="662390928"/>
        <w:rPr>
          <w:color w:val="000000"/>
        </w:rPr>
      </w:pPr>
      <w:bookmarkStart w:id="538" w:name="n6547"/>
      <w:bookmarkEnd w:id="538"/>
      <w:r>
        <w:rPr>
          <w:color w:val="000000"/>
        </w:rPr>
        <w:t>3) с</w:t>
      </w:r>
      <w:r>
        <w:rPr>
          <w:color w:val="000000"/>
        </w:rPr>
        <w:t>вященнослужителі - про відомості, одержані ними на сповіді віруючих;</w:t>
      </w:r>
    </w:p>
    <w:p w:rsidR="00000000" w:rsidRDefault="00D97886">
      <w:pPr>
        <w:pStyle w:val="rvps2"/>
        <w:divId w:val="662390928"/>
        <w:rPr>
          <w:color w:val="000000"/>
        </w:rPr>
      </w:pPr>
      <w:bookmarkStart w:id="539" w:name="n6548"/>
      <w:bookmarkEnd w:id="539"/>
      <w:r>
        <w:rPr>
          <w:color w:val="000000"/>
        </w:rPr>
        <w:t>4) судді та присяжні - про обставини обговорення в нарадчій кімнаті питань, що виникли під час ухвалення судового рішення, або про інформацію, що стала відома судді під час врегулювання с</w:t>
      </w:r>
      <w:r>
        <w:rPr>
          <w:color w:val="000000"/>
        </w:rPr>
        <w:t>пору за його участю;</w:t>
      </w:r>
    </w:p>
    <w:p w:rsidR="00000000" w:rsidRDefault="00D97886">
      <w:pPr>
        <w:pStyle w:val="rvps2"/>
        <w:divId w:val="662390928"/>
        <w:rPr>
          <w:color w:val="000000"/>
        </w:rPr>
      </w:pPr>
      <w:bookmarkStart w:id="540" w:name="n6549"/>
      <w:bookmarkEnd w:id="540"/>
      <w:r>
        <w:rPr>
          <w:color w:val="000000"/>
        </w:rPr>
        <w:t>5) інші особи, які не можуть бути допитані як свідки згідно із законом чи міжнародним договором, згода на обов’язковість якого надана Верховною Радою України, без їхньої згоди.</w:t>
      </w:r>
    </w:p>
    <w:p w:rsidR="00000000" w:rsidRDefault="00D97886">
      <w:pPr>
        <w:pStyle w:val="rvps2"/>
        <w:divId w:val="662390928"/>
        <w:rPr>
          <w:color w:val="000000"/>
        </w:rPr>
      </w:pPr>
      <w:bookmarkStart w:id="541" w:name="n6550"/>
      <w:bookmarkEnd w:id="541"/>
      <w:r>
        <w:rPr>
          <w:color w:val="000000"/>
        </w:rPr>
        <w:t>2. Особи, які мають дипломатичний імунітет, не можуть бути</w:t>
      </w:r>
      <w:r>
        <w:rPr>
          <w:color w:val="000000"/>
        </w:rPr>
        <w:t xml:space="preserve"> допитані як свідки без їхньої згоди, а представники дипломатичних представництв - без згоди дипломатичного представника.</w:t>
      </w:r>
    </w:p>
    <w:p w:rsidR="00000000" w:rsidRDefault="00D97886">
      <w:pPr>
        <w:pStyle w:val="rvps2"/>
        <w:divId w:val="662390928"/>
        <w:rPr>
          <w:color w:val="000000"/>
        </w:rPr>
      </w:pPr>
      <w:bookmarkStart w:id="542" w:name="n6551"/>
      <w:bookmarkEnd w:id="542"/>
      <w:r>
        <w:rPr>
          <w:rStyle w:val="rvts9"/>
        </w:rPr>
        <w:t xml:space="preserve">Стаття 71. </w:t>
      </w:r>
      <w:r>
        <w:rPr>
          <w:color w:val="000000"/>
        </w:rPr>
        <w:t>Відмова свідка від давання показань</w:t>
      </w:r>
    </w:p>
    <w:p w:rsidR="00000000" w:rsidRDefault="00D97886">
      <w:pPr>
        <w:pStyle w:val="rvps2"/>
        <w:divId w:val="662390928"/>
        <w:rPr>
          <w:color w:val="000000"/>
        </w:rPr>
      </w:pPr>
      <w:bookmarkStart w:id="543" w:name="n6552"/>
      <w:bookmarkEnd w:id="543"/>
      <w:r>
        <w:rPr>
          <w:color w:val="000000"/>
        </w:rPr>
        <w:t>1. Фізична особа не має права відмовитися давати показання, крім показань щодо себе, чл</w:t>
      </w:r>
      <w:r>
        <w:rPr>
          <w:color w:val="000000"/>
        </w:rPr>
        <w:t xml:space="preserve">енів сім’ї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w:t>
      </w:r>
      <w:r>
        <w:rPr>
          <w:color w:val="000000"/>
        </w:rPr>
        <w:t>сім’ї або близький родич цих осіб), які можуть тягнути юридичну відповідальність для нього або таких членів сім’ї чи близьких родичів.</w:t>
      </w:r>
    </w:p>
    <w:p w:rsidR="00000000" w:rsidRDefault="00D97886">
      <w:pPr>
        <w:pStyle w:val="rvps2"/>
        <w:divId w:val="662390928"/>
        <w:rPr>
          <w:color w:val="000000"/>
        </w:rPr>
      </w:pPr>
      <w:bookmarkStart w:id="544" w:name="n6553"/>
      <w:bookmarkEnd w:id="544"/>
      <w:r>
        <w:rPr>
          <w:color w:val="000000"/>
        </w:rPr>
        <w:t>2. Особа, яка відмовляється давати показання, зобов’язана повідомити причини відмови.</w:t>
      </w:r>
    </w:p>
    <w:p w:rsidR="00000000" w:rsidRDefault="00D97886">
      <w:pPr>
        <w:pStyle w:val="rvps2"/>
        <w:divId w:val="662390928"/>
        <w:rPr>
          <w:color w:val="000000"/>
        </w:rPr>
      </w:pPr>
      <w:bookmarkStart w:id="545" w:name="n6554"/>
      <w:bookmarkEnd w:id="545"/>
      <w:r>
        <w:rPr>
          <w:rStyle w:val="rvts9"/>
        </w:rPr>
        <w:t xml:space="preserve">Стаття 72. </w:t>
      </w:r>
      <w:r>
        <w:rPr>
          <w:color w:val="000000"/>
        </w:rPr>
        <w:t>Експерт</w:t>
      </w:r>
    </w:p>
    <w:p w:rsidR="00000000" w:rsidRDefault="00D97886">
      <w:pPr>
        <w:pStyle w:val="rvps2"/>
        <w:divId w:val="662390928"/>
        <w:rPr>
          <w:color w:val="000000"/>
        </w:rPr>
      </w:pPr>
      <w:bookmarkStart w:id="546" w:name="n6555"/>
      <w:bookmarkEnd w:id="546"/>
      <w:r>
        <w:rPr>
          <w:color w:val="000000"/>
        </w:rPr>
        <w:t>1. Експертом мож</w:t>
      </w:r>
      <w:r>
        <w:rPr>
          <w:color w:val="000000"/>
        </w:rPr>
        <w:t>е бути особа, яка володіє спеціальними знаннями, необхідними для з’ясування відповідних обставин справи.</w:t>
      </w:r>
    </w:p>
    <w:p w:rsidR="00000000" w:rsidRDefault="00D97886">
      <w:pPr>
        <w:pStyle w:val="rvps2"/>
        <w:divId w:val="662390928"/>
        <w:rPr>
          <w:color w:val="000000"/>
        </w:rPr>
      </w:pPr>
      <w:bookmarkStart w:id="547" w:name="n6556"/>
      <w:bookmarkEnd w:id="547"/>
      <w:r>
        <w:rPr>
          <w:color w:val="000000"/>
        </w:rPr>
        <w:t>2. Експерт може призначатися судом або залучатися учасником справи.</w:t>
      </w:r>
    </w:p>
    <w:p w:rsidR="00000000" w:rsidRDefault="00D97886">
      <w:pPr>
        <w:pStyle w:val="rvps2"/>
        <w:divId w:val="662390928"/>
        <w:rPr>
          <w:color w:val="000000"/>
        </w:rPr>
      </w:pPr>
      <w:bookmarkStart w:id="548" w:name="n6557"/>
      <w:bookmarkEnd w:id="548"/>
      <w:r>
        <w:rPr>
          <w:color w:val="000000"/>
        </w:rPr>
        <w:t>3. Експерт зобов’язаний дати обґрунтований та об’єктивний письмовий висновок на пос</w:t>
      </w:r>
      <w:r>
        <w:rPr>
          <w:color w:val="000000"/>
        </w:rPr>
        <w:t>тавлені йому питання.</w:t>
      </w:r>
    </w:p>
    <w:p w:rsidR="00000000" w:rsidRDefault="00D97886">
      <w:pPr>
        <w:pStyle w:val="rvps2"/>
        <w:divId w:val="662390928"/>
        <w:rPr>
          <w:color w:val="000000"/>
        </w:rPr>
      </w:pPr>
      <w:bookmarkStart w:id="549" w:name="n6558"/>
      <w:bookmarkEnd w:id="549"/>
      <w:r>
        <w:rPr>
          <w:color w:val="000000"/>
        </w:rPr>
        <w:t>4. Експерт зобов’язаний з’явитися до суду за його викликом та роз’яснити свій висновок і відповісти на питання суду та учасників справи. За відсутності заперечень учасників справи експерт може брати участь в судовому засіданні в режим</w:t>
      </w:r>
      <w:r>
        <w:rPr>
          <w:color w:val="000000"/>
        </w:rPr>
        <w:t>і відеоконференції.</w:t>
      </w:r>
    </w:p>
    <w:p w:rsidR="00000000" w:rsidRDefault="00D97886">
      <w:pPr>
        <w:pStyle w:val="rvps2"/>
        <w:divId w:val="662390928"/>
        <w:rPr>
          <w:color w:val="000000"/>
        </w:rPr>
      </w:pPr>
      <w:bookmarkStart w:id="550" w:name="n6559"/>
      <w:bookmarkEnd w:id="550"/>
      <w:r>
        <w:rPr>
          <w:color w:val="000000"/>
        </w:rPr>
        <w:t>5. Експерт не має права передоручати проведення експертизи іншій особі.</w:t>
      </w:r>
    </w:p>
    <w:p w:rsidR="00000000" w:rsidRDefault="00D97886">
      <w:pPr>
        <w:pStyle w:val="rvps2"/>
        <w:divId w:val="662390928"/>
        <w:rPr>
          <w:color w:val="000000"/>
        </w:rPr>
      </w:pPr>
      <w:bookmarkStart w:id="551" w:name="n6560"/>
      <w:bookmarkEnd w:id="551"/>
      <w:r>
        <w:rPr>
          <w:color w:val="000000"/>
        </w:rPr>
        <w:t>6. Експерт має право:</w:t>
      </w:r>
    </w:p>
    <w:p w:rsidR="00000000" w:rsidRDefault="00D97886">
      <w:pPr>
        <w:pStyle w:val="rvps2"/>
        <w:divId w:val="662390928"/>
        <w:rPr>
          <w:color w:val="000000"/>
        </w:rPr>
      </w:pPr>
      <w:bookmarkStart w:id="552" w:name="n6561"/>
      <w:bookmarkEnd w:id="552"/>
      <w:r>
        <w:rPr>
          <w:color w:val="000000"/>
        </w:rPr>
        <w:t>1) ознайомлюватися з матеріалами справи;</w:t>
      </w:r>
    </w:p>
    <w:p w:rsidR="00000000" w:rsidRDefault="00D97886">
      <w:pPr>
        <w:pStyle w:val="rvps2"/>
        <w:divId w:val="662390928"/>
        <w:rPr>
          <w:color w:val="000000"/>
        </w:rPr>
      </w:pPr>
      <w:bookmarkStart w:id="553" w:name="n6562"/>
      <w:bookmarkEnd w:id="553"/>
      <w:r>
        <w:rPr>
          <w:color w:val="000000"/>
        </w:rPr>
        <w:t>2) заявляти клопотання про надання йому додаткових матеріалів і зразків, якщо експертиза призначена с</w:t>
      </w:r>
      <w:r>
        <w:rPr>
          <w:color w:val="000000"/>
        </w:rPr>
        <w:t>удом;</w:t>
      </w:r>
    </w:p>
    <w:p w:rsidR="00000000" w:rsidRDefault="00D97886">
      <w:pPr>
        <w:pStyle w:val="rvps2"/>
        <w:divId w:val="662390928"/>
        <w:rPr>
          <w:color w:val="000000"/>
        </w:rPr>
      </w:pPr>
      <w:bookmarkStart w:id="554" w:name="n6563"/>
      <w:bookmarkEnd w:id="554"/>
      <w:r>
        <w:rPr>
          <w:color w:val="000000"/>
        </w:rPr>
        <w:t>3) викладати у висновку експертизи виявлені в ході її проведення факти, які мають значення для справи і з приводу яких йому не були поставлені питання;</w:t>
      </w:r>
    </w:p>
    <w:p w:rsidR="00000000" w:rsidRDefault="00D97886">
      <w:pPr>
        <w:pStyle w:val="rvps2"/>
        <w:divId w:val="662390928"/>
        <w:rPr>
          <w:color w:val="000000"/>
        </w:rPr>
      </w:pPr>
      <w:bookmarkStart w:id="555" w:name="n6564"/>
      <w:bookmarkEnd w:id="555"/>
      <w:r>
        <w:rPr>
          <w:color w:val="000000"/>
        </w:rPr>
        <w:t>4) бути присутнім під час вчинення процесуальних дій, що стосуються предмета і об’єктів дослідженн</w:t>
      </w:r>
      <w:r>
        <w:rPr>
          <w:color w:val="000000"/>
        </w:rPr>
        <w:t>я;</w:t>
      </w:r>
    </w:p>
    <w:p w:rsidR="00000000" w:rsidRDefault="00D97886">
      <w:pPr>
        <w:pStyle w:val="rvps2"/>
        <w:divId w:val="662390928"/>
        <w:rPr>
          <w:color w:val="000000"/>
        </w:rPr>
      </w:pPr>
      <w:bookmarkStart w:id="556" w:name="n6565"/>
      <w:bookmarkEnd w:id="556"/>
      <w:r>
        <w:rPr>
          <w:color w:val="000000"/>
        </w:rPr>
        <w:t>5) для цілей проведення експертизи заявляти клопотання про опитування учасників справи та свідків;</w:t>
      </w:r>
    </w:p>
    <w:p w:rsidR="00000000" w:rsidRDefault="00D97886">
      <w:pPr>
        <w:pStyle w:val="rvps2"/>
        <w:divId w:val="662390928"/>
        <w:rPr>
          <w:color w:val="000000"/>
        </w:rPr>
      </w:pPr>
      <w:bookmarkStart w:id="557" w:name="n6566"/>
      <w:bookmarkEnd w:id="557"/>
      <w:r>
        <w:rPr>
          <w:color w:val="000000"/>
        </w:rPr>
        <w:t xml:space="preserve">6) користуватися іншими правами, що надані </w:t>
      </w:r>
      <w:hyperlink r:id="rId104" w:tgtFrame="_blank" w:history="1">
        <w:r>
          <w:rPr>
            <w:rStyle w:val="a3"/>
            <w:color w:val="000099"/>
            <w:u w:val="none"/>
          </w:rPr>
          <w:t>Законом України</w:t>
        </w:r>
      </w:hyperlink>
      <w:r>
        <w:rPr>
          <w:color w:val="000000"/>
        </w:rPr>
        <w:t xml:space="preserve"> "Про судову експертизу"</w:t>
      </w:r>
      <w:r>
        <w:rPr>
          <w:color w:val="000000"/>
        </w:rPr>
        <w:t>.</w:t>
      </w:r>
    </w:p>
    <w:p w:rsidR="00000000" w:rsidRDefault="00D97886">
      <w:pPr>
        <w:pStyle w:val="rvps2"/>
        <w:divId w:val="662390928"/>
        <w:rPr>
          <w:color w:val="000000"/>
        </w:rPr>
      </w:pPr>
      <w:bookmarkStart w:id="558" w:name="n6567"/>
      <w:bookmarkEnd w:id="558"/>
      <w:r>
        <w:rPr>
          <w:color w:val="000000"/>
        </w:rPr>
        <w:t>7. Експерт має право на оплату виконаної роботи та на компенсацію витрат, пов’язаних з проведенням експертизи і викликом до суду.</w:t>
      </w:r>
    </w:p>
    <w:p w:rsidR="00000000" w:rsidRDefault="00D97886">
      <w:pPr>
        <w:pStyle w:val="rvps2"/>
        <w:divId w:val="662390928"/>
        <w:rPr>
          <w:color w:val="000000"/>
        </w:rPr>
      </w:pPr>
      <w:bookmarkStart w:id="559" w:name="n6568"/>
      <w:bookmarkEnd w:id="559"/>
      <w:r>
        <w:rPr>
          <w:color w:val="000000"/>
        </w:rPr>
        <w:t>8. Призначений судом експерт може відмовитися від надання висновку, якщо надані на його запит матеріали недостатні для викон</w:t>
      </w:r>
      <w:r>
        <w:rPr>
          <w:color w:val="000000"/>
        </w:rPr>
        <w:t>ання покладених на нього обов’язків. Заява про відмову повинна бути вмотивованою.</w:t>
      </w:r>
    </w:p>
    <w:p w:rsidR="00000000" w:rsidRDefault="00D97886">
      <w:pPr>
        <w:pStyle w:val="rvps2"/>
        <w:divId w:val="662390928"/>
        <w:rPr>
          <w:color w:val="000000"/>
        </w:rPr>
      </w:pPr>
      <w:bookmarkStart w:id="560" w:name="n6569"/>
      <w:bookmarkEnd w:id="560"/>
      <w:r>
        <w:rPr>
          <w:rStyle w:val="rvts9"/>
        </w:rPr>
        <w:t>Стаття 73.</w:t>
      </w:r>
      <w:r>
        <w:rPr>
          <w:color w:val="000000"/>
        </w:rPr>
        <w:t xml:space="preserve"> Експерт з питань права</w:t>
      </w:r>
    </w:p>
    <w:p w:rsidR="00000000" w:rsidRDefault="00D97886">
      <w:pPr>
        <w:pStyle w:val="rvps2"/>
        <w:divId w:val="662390928"/>
        <w:rPr>
          <w:color w:val="000000"/>
        </w:rPr>
      </w:pPr>
      <w:bookmarkStart w:id="561" w:name="n6570"/>
      <w:bookmarkEnd w:id="561"/>
      <w:r>
        <w:rPr>
          <w:color w:val="000000"/>
        </w:rPr>
        <w:t>1. Як експерт з питань права може залучатися особа, яка має науковий ступінь та є визнаним фахівцем у галузі права. Рішення про допуск до уч</w:t>
      </w:r>
      <w:r>
        <w:rPr>
          <w:color w:val="000000"/>
        </w:rPr>
        <w:t>асті в справі експерта з питань права та долучення його висновку до матеріалів справи ухвалюється судом.</w:t>
      </w:r>
    </w:p>
    <w:p w:rsidR="00000000" w:rsidRDefault="00D97886">
      <w:pPr>
        <w:pStyle w:val="rvps2"/>
        <w:divId w:val="662390928"/>
        <w:rPr>
          <w:color w:val="000000"/>
        </w:rPr>
      </w:pPr>
      <w:bookmarkStart w:id="562" w:name="n6571"/>
      <w:bookmarkEnd w:id="562"/>
      <w:r>
        <w:rPr>
          <w:color w:val="000000"/>
        </w:rPr>
        <w:t>2. Експерт з питань права зобов’язаний з’явитися до суду за його викликом, відповідати на поставлені судом питання, надавати роз’яснення. За відсутност</w:t>
      </w:r>
      <w:r>
        <w:rPr>
          <w:color w:val="000000"/>
        </w:rPr>
        <w:t>і заперечень учасників справи експерт з питань права може брати участь в судовому засіданні в режимі відеоконференції.</w:t>
      </w:r>
    </w:p>
    <w:p w:rsidR="00000000" w:rsidRDefault="00D97886">
      <w:pPr>
        <w:pStyle w:val="rvps2"/>
        <w:divId w:val="662390928"/>
        <w:rPr>
          <w:color w:val="000000"/>
        </w:rPr>
      </w:pPr>
      <w:bookmarkStart w:id="563" w:name="n6572"/>
      <w:bookmarkEnd w:id="563"/>
      <w:r>
        <w:rPr>
          <w:color w:val="000000"/>
        </w:rPr>
        <w:t>3. Експерт з питань права має право знати мету свого виклику до суду, відмовитися від участі у судовому процесі, якщо він не володіє відп</w:t>
      </w:r>
      <w:r>
        <w:rPr>
          <w:color w:val="000000"/>
        </w:rPr>
        <w:t>овідними знаннями, а також право на оплату послуг та на компенсацію витрат, пов’язаних з викликом до суду.</w:t>
      </w:r>
    </w:p>
    <w:p w:rsidR="00000000" w:rsidRDefault="00D97886">
      <w:pPr>
        <w:pStyle w:val="rvps2"/>
        <w:divId w:val="662390928"/>
        <w:rPr>
          <w:color w:val="000000"/>
        </w:rPr>
      </w:pPr>
      <w:bookmarkStart w:id="564" w:name="n6573"/>
      <w:bookmarkEnd w:id="564"/>
      <w:r>
        <w:rPr>
          <w:rStyle w:val="rvts9"/>
        </w:rPr>
        <w:t xml:space="preserve">Стаття 74. </w:t>
      </w:r>
      <w:r>
        <w:rPr>
          <w:color w:val="000000"/>
        </w:rPr>
        <w:t>Спеціаліст</w:t>
      </w:r>
    </w:p>
    <w:p w:rsidR="00000000" w:rsidRDefault="00D97886">
      <w:pPr>
        <w:pStyle w:val="rvps2"/>
        <w:divId w:val="662390928"/>
        <w:rPr>
          <w:color w:val="000000"/>
        </w:rPr>
      </w:pPr>
      <w:bookmarkStart w:id="565" w:name="n6574"/>
      <w:bookmarkEnd w:id="565"/>
      <w:r>
        <w:rPr>
          <w:color w:val="000000"/>
        </w:rPr>
        <w:t>1. Спеціалістом є особа, яка володіє спеціальними знаннями та навичками, необхідними для застосування технічних засобів, і призначена судом для надання консультацій та технічної допомоги під час вчинення процесуальних дій, пов’язаних із застосуванням таких</w:t>
      </w:r>
      <w:r>
        <w:rPr>
          <w:color w:val="000000"/>
        </w:rPr>
        <w:t xml:space="preserve"> технічних засобів (фотографування, складання схем, планів, креслень, відбору зразків для проведення експертизи тощо).</w:t>
      </w:r>
    </w:p>
    <w:p w:rsidR="00000000" w:rsidRDefault="00D97886">
      <w:pPr>
        <w:pStyle w:val="rvps2"/>
        <w:divId w:val="662390928"/>
        <w:rPr>
          <w:color w:val="000000"/>
        </w:rPr>
      </w:pPr>
      <w:bookmarkStart w:id="566" w:name="n6575"/>
      <w:bookmarkEnd w:id="566"/>
      <w:r>
        <w:rPr>
          <w:color w:val="000000"/>
        </w:rPr>
        <w:t>2. Допомога та консультації спеціаліста не замінюють висновок експерта.</w:t>
      </w:r>
    </w:p>
    <w:p w:rsidR="00000000" w:rsidRDefault="00D97886">
      <w:pPr>
        <w:pStyle w:val="rvps2"/>
        <w:divId w:val="662390928"/>
        <w:rPr>
          <w:color w:val="000000"/>
        </w:rPr>
      </w:pPr>
      <w:bookmarkStart w:id="567" w:name="n6576"/>
      <w:bookmarkEnd w:id="567"/>
      <w:r>
        <w:rPr>
          <w:color w:val="000000"/>
        </w:rPr>
        <w:t>3. Спеціаліст зобов’язаний з’явитися до суду за його викликом, ві</w:t>
      </w:r>
      <w:r>
        <w:rPr>
          <w:color w:val="000000"/>
        </w:rPr>
        <w:t>дповідати на поставлені судом питання, надавати консультації та роз’яснення, у разі потреби надавати суду іншу технічну допомогу. За відсутності заперечень учасників справи спеціаліст може брати участь у судовому засіданні в режимі відеоконференції.</w:t>
      </w:r>
    </w:p>
    <w:p w:rsidR="00000000" w:rsidRDefault="00D97886">
      <w:pPr>
        <w:pStyle w:val="rvps2"/>
        <w:divId w:val="662390928"/>
        <w:rPr>
          <w:color w:val="000000"/>
        </w:rPr>
      </w:pPr>
      <w:bookmarkStart w:id="568" w:name="n6577"/>
      <w:bookmarkEnd w:id="568"/>
      <w:r>
        <w:rPr>
          <w:color w:val="000000"/>
        </w:rPr>
        <w:t>4. Спе</w:t>
      </w:r>
      <w:r>
        <w:rPr>
          <w:color w:val="000000"/>
        </w:rPr>
        <w:t>ціаліст має право знати мету свого виклику до суду, відмовитися від участі у судовому процесі, якщо він не володіє відповідними знаннями та навичками, звертати увагу суду на характерні обставини чи особливості доказів, а також право на оплату виконаної роб</w:t>
      </w:r>
      <w:r>
        <w:rPr>
          <w:color w:val="000000"/>
        </w:rPr>
        <w:t>оти та на компенсацію витрат, пов’язаних з викликом до суду.</w:t>
      </w:r>
    </w:p>
    <w:p w:rsidR="00000000" w:rsidRDefault="00D97886">
      <w:pPr>
        <w:pStyle w:val="rvps2"/>
        <w:divId w:val="662390928"/>
        <w:rPr>
          <w:color w:val="000000"/>
        </w:rPr>
      </w:pPr>
      <w:bookmarkStart w:id="569" w:name="n6578"/>
      <w:bookmarkEnd w:id="569"/>
      <w:r>
        <w:rPr>
          <w:rStyle w:val="rvts9"/>
        </w:rPr>
        <w:t xml:space="preserve">Стаття 75. </w:t>
      </w:r>
      <w:r>
        <w:rPr>
          <w:color w:val="000000"/>
        </w:rPr>
        <w:t>Перекладач</w:t>
      </w:r>
    </w:p>
    <w:p w:rsidR="00000000" w:rsidRDefault="00D97886">
      <w:pPr>
        <w:pStyle w:val="rvps2"/>
        <w:divId w:val="662390928"/>
        <w:rPr>
          <w:color w:val="000000"/>
        </w:rPr>
      </w:pPr>
      <w:bookmarkStart w:id="570" w:name="n6579"/>
      <w:bookmarkEnd w:id="570"/>
      <w:r>
        <w:rPr>
          <w:color w:val="000000"/>
        </w:rPr>
        <w:t>1. Перекладачем може бути особа, яка вільно володіє мовою, якою здійснюється цивільне судочинство, та іншою мовою, знання якої необхідне для усного чи письмового перекладу з</w:t>
      </w:r>
      <w:r>
        <w:rPr>
          <w:color w:val="000000"/>
        </w:rPr>
        <w:t xml:space="preserve"> однієї мови на іншу, а також особа, яка володіє технікою спілкування з глухими, німими чи глухонімими.</w:t>
      </w:r>
    </w:p>
    <w:p w:rsidR="00000000" w:rsidRDefault="00D97886">
      <w:pPr>
        <w:pStyle w:val="rvps2"/>
        <w:divId w:val="662390928"/>
        <w:rPr>
          <w:color w:val="000000"/>
        </w:rPr>
      </w:pPr>
      <w:bookmarkStart w:id="571" w:name="n6580"/>
      <w:bookmarkEnd w:id="571"/>
      <w:r>
        <w:rPr>
          <w:color w:val="000000"/>
        </w:rPr>
        <w:t>2. Перекладач допускається ухвалою суду за заявою учасника справи або призначається з ініціативи суду.</w:t>
      </w:r>
    </w:p>
    <w:p w:rsidR="00000000" w:rsidRDefault="00D97886">
      <w:pPr>
        <w:pStyle w:val="rvps2"/>
        <w:divId w:val="662390928"/>
        <w:rPr>
          <w:color w:val="000000"/>
        </w:rPr>
      </w:pPr>
      <w:bookmarkStart w:id="572" w:name="n6581"/>
      <w:bookmarkEnd w:id="572"/>
      <w:r>
        <w:rPr>
          <w:color w:val="000000"/>
        </w:rPr>
        <w:t>Участь перекладача, який володіє технікою спілкув</w:t>
      </w:r>
      <w:r>
        <w:rPr>
          <w:color w:val="000000"/>
        </w:rPr>
        <w:t>ання з глухими, німими чи глухонімими, є обов’язковою при розгляді справи, одним із учасників якої є особа з порушенням слуху. Кваліфікація такого перекладача підтверджується відповідним документом, виданим у порядку, встановленому законодавством.</w:t>
      </w:r>
    </w:p>
    <w:p w:rsidR="00000000" w:rsidRDefault="00D97886">
      <w:pPr>
        <w:pStyle w:val="rvps2"/>
        <w:divId w:val="662390928"/>
        <w:rPr>
          <w:color w:val="000000"/>
        </w:rPr>
      </w:pPr>
      <w:bookmarkStart w:id="573" w:name="n6582"/>
      <w:bookmarkEnd w:id="573"/>
      <w:r>
        <w:rPr>
          <w:color w:val="000000"/>
        </w:rPr>
        <w:t>3. Перек</w:t>
      </w:r>
      <w:r>
        <w:rPr>
          <w:color w:val="000000"/>
        </w:rPr>
        <w:t>ладач зобов’язаний з’являтися до суду за його викликом, здійснювати повний і правильний переклад, посвідчувати правильність перекладу своїм підписом на процесуальних документах, що вручаються сторонам у перекладі на їхню рідну мову або мову, якою вони воло</w:t>
      </w:r>
      <w:r>
        <w:rPr>
          <w:color w:val="000000"/>
        </w:rPr>
        <w:t>діють. За відсутності заперечень учасників справи перекладач може брати участь у судовому засіданні в режимі відеоконференції.</w:t>
      </w:r>
    </w:p>
    <w:p w:rsidR="00000000" w:rsidRDefault="00D97886">
      <w:pPr>
        <w:pStyle w:val="rvps2"/>
        <w:divId w:val="662390928"/>
        <w:rPr>
          <w:color w:val="000000"/>
        </w:rPr>
      </w:pPr>
      <w:bookmarkStart w:id="574" w:name="n6583"/>
      <w:bookmarkEnd w:id="574"/>
      <w:r>
        <w:rPr>
          <w:color w:val="000000"/>
        </w:rPr>
        <w:t>4. Перекладач має право задавати питання з метою уточнення перекладу, відмовитися від участі у цивільному процесі, якщо він не во</w:t>
      </w:r>
      <w:r>
        <w:rPr>
          <w:color w:val="000000"/>
        </w:rPr>
        <w:t>лодіє достатніми знаннями мови, необхідними для перекладу, а також на оплату виконаної роботи та на компенсацію витрат, пов’язаних із викликом до суду.</w:t>
      </w:r>
    </w:p>
    <w:p w:rsidR="00000000" w:rsidRDefault="00D97886">
      <w:pPr>
        <w:pStyle w:val="rvps7"/>
        <w:divId w:val="662390928"/>
        <w:rPr>
          <w:color w:val="000000"/>
        </w:rPr>
      </w:pPr>
      <w:bookmarkStart w:id="575" w:name="n6584"/>
      <w:bookmarkEnd w:id="575"/>
      <w:r>
        <w:rPr>
          <w:rStyle w:val="rvts15"/>
        </w:rPr>
        <w:t>Глава 5. Докази та доказування</w:t>
      </w:r>
    </w:p>
    <w:p w:rsidR="00000000" w:rsidRDefault="00D97886">
      <w:pPr>
        <w:pStyle w:val="rvps7"/>
        <w:divId w:val="662390928"/>
        <w:rPr>
          <w:color w:val="000000"/>
        </w:rPr>
      </w:pPr>
      <w:bookmarkStart w:id="576" w:name="n6585"/>
      <w:bookmarkEnd w:id="576"/>
      <w:r>
        <w:rPr>
          <w:rStyle w:val="rvts15"/>
        </w:rPr>
        <w:t>§ 1. Основні положення про докази</w:t>
      </w:r>
    </w:p>
    <w:p w:rsidR="00000000" w:rsidRDefault="00D97886">
      <w:pPr>
        <w:pStyle w:val="rvps2"/>
        <w:divId w:val="662390928"/>
        <w:rPr>
          <w:color w:val="000000"/>
        </w:rPr>
      </w:pPr>
      <w:bookmarkStart w:id="577" w:name="n6586"/>
      <w:bookmarkEnd w:id="577"/>
      <w:r>
        <w:rPr>
          <w:rStyle w:val="rvts9"/>
        </w:rPr>
        <w:t>Стаття 76.</w:t>
      </w:r>
      <w:r>
        <w:rPr>
          <w:color w:val="000000"/>
        </w:rPr>
        <w:t xml:space="preserve"> Докази</w:t>
      </w:r>
    </w:p>
    <w:p w:rsidR="00000000" w:rsidRDefault="00D97886">
      <w:pPr>
        <w:pStyle w:val="rvps2"/>
        <w:divId w:val="662390928"/>
        <w:rPr>
          <w:color w:val="000000"/>
        </w:rPr>
      </w:pPr>
      <w:bookmarkStart w:id="578" w:name="n6587"/>
      <w:bookmarkEnd w:id="578"/>
      <w:r>
        <w:rPr>
          <w:color w:val="000000"/>
        </w:rPr>
        <w:t>1. Доказами є будь-як</w:t>
      </w:r>
      <w:r>
        <w:rPr>
          <w:color w:val="000000"/>
        </w:rPr>
        <w:t>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w:t>
      </w:r>
    </w:p>
    <w:p w:rsidR="00000000" w:rsidRDefault="00D97886">
      <w:pPr>
        <w:pStyle w:val="rvps2"/>
        <w:divId w:val="662390928"/>
        <w:rPr>
          <w:color w:val="000000"/>
        </w:rPr>
      </w:pPr>
      <w:bookmarkStart w:id="579" w:name="n6588"/>
      <w:bookmarkEnd w:id="579"/>
      <w:r>
        <w:rPr>
          <w:color w:val="000000"/>
        </w:rPr>
        <w:t>2. Ці дані встановлюються такими засобами:</w:t>
      </w:r>
    </w:p>
    <w:p w:rsidR="00000000" w:rsidRDefault="00D97886">
      <w:pPr>
        <w:pStyle w:val="rvps2"/>
        <w:divId w:val="662390928"/>
        <w:rPr>
          <w:color w:val="000000"/>
        </w:rPr>
      </w:pPr>
      <w:bookmarkStart w:id="580" w:name="n6589"/>
      <w:bookmarkEnd w:id="580"/>
      <w:r>
        <w:rPr>
          <w:color w:val="000000"/>
        </w:rPr>
        <w:t>1) письмовим</w:t>
      </w:r>
      <w:r>
        <w:rPr>
          <w:color w:val="000000"/>
        </w:rPr>
        <w:t>и, речовими і електронними доказами;</w:t>
      </w:r>
    </w:p>
    <w:p w:rsidR="00000000" w:rsidRDefault="00D97886">
      <w:pPr>
        <w:pStyle w:val="rvps2"/>
        <w:divId w:val="662390928"/>
        <w:rPr>
          <w:color w:val="000000"/>
        </w:rPr>
      </w:pPr>
      <w:bookmarkStart w:id="581" w:name="n6590"/>
      <w:bookmarkEnd w:id="581"/>
      <w:r>
        <w:rPr>
          <w:color w:val="000000"/>
        </w:rPr>
        <w:t>2) висновками експертів;</w:t>
      </w:r>
    </w:p>
    <w:p w:rsidR="00000000" w:rsidRDefault="00D97886">
      <w:pPr>
        <w:pStyle w:val="rvps2"/>
        <w:divId w:val="662390928"/>
        <w:rPr>
          <w:color w:val="000000"/>
        </w:rPr>
      </w:pPr>
      <w:bookmarkStart w:id="582" w:name="n6591"/>
      <w:bookmarkEnd w:id="582"/>
      <w:r>
        <w:rPr>
          <w:color w:val="000000"/>
        </w:rPr>
        <w:t>3) показаннями свідків.</w:t>
      </w:r>
    </w:p>
    <w:p w:rsidR="00000000" w:rsidRDefault="00D97886">
      <w:pPr>
        <w:pStyle w:val="rvps2"/>
        <w:divId w:val="662390928"/>
        <w:rPr>
          <w:color w:val="000000"/>
        </w:rPr>
      </w:pPr>
      <w:bookmarkStart w:id="583" w:name="n6592"/>
      <w:bookmarkEnd w:id="583"/>
      <w:r>
        <w:rPr>
          <w:rStyle w:val="rvts9"/>
        </w:rPr>
        <w:t xml:space="preserve">Стаття 77. </w:t>
      </w:r>
      <w:r>
        <w:rPr>
          <w:color w:val="000000"/>
        </w:rPr>
        <w:t>Належність доказів</w:t>
      </w:r>
    </w:p>
    <w:p w:rsidR="00000000" w:rsidRDefault="00D97886">
      <w:pPr>
        <w:pStyle w:val="rvps2"/>
        <w:divId w:val="662390928"/>
        <w:rPr>
          <w:color w:val="000000"/>
        </w:rPr>
      </w:pPr>
      <w:bookmarkStart w:id="584" w:name="n6593"/>
      <w:bookmarkEnd w:id="584"/>
      <w:r>
        <w:rPr>
          <w:color w:val="000000"/>
        </w:rPr>
        <w:t>1. Належними є докази, які містять інформацію щодо предмета доказування.</w:t>
      </w:r>
    </w:p>
    <w:p w:rsidR="00000000" w:rsidRDefault="00D97886">
      <w:pPr>
        <w:pStyle w:val="rvps2"/>
        <w:divId w:val="662390928"/>
        <w:rPr>
          <w:color w:val="000000"/>
        </w:rPr>
      </w:pPr>
      <w:bookmarkStart w:id="585" w:name="n6594"/>
      <w:bookmarkEnd w:id="585"/>
      <w:r>
        <w:rPr>
          <w:color w:val="000000"/>
        </w:rPr>
        <w:t>2. Предметом доказування є обставини, що підтверджують заявлені вим</w:t>
      </w:r>
      <w:r>
        <w:rPr>
          <w:color w:val="000000"/>
        </w:rPr>
        <w:t>оги чи заперечення або мають інше значення для розгляду справи і підлягають встановленню при ухваленні судового рішення.</w:t>
      </w:r>
    </w:p>
    <w:p w:rsidR="00000000" w:rsidRDefault="00D97886">
      <w:pPr>
        <w:pStyle w:val="rvps2"/>
        <w:divId w:val="662390928"/>
        <w:rPr>
          <w:color w:val="000000"/>
        </w:rPr>
      </w:pPr>
      <w:bookmarkStart w:id="586" w:name="n6595"/>
      <w:bookmarkEnd w:id="586"/>
      <w:r>
        <w:rPr>
          <w:color w:val="000000"/>
        </w:rPr>
        <w:t>3. Сторони мають право обґрунтовувати належність конкретного доказу для підтвердження їхніх вимог або заперечень.</w:t>
      </w:r>
    </w:p>
    <w:p w:rsidR="00000000" w:rsidRDefault="00D97886">
      <w:pPr>
        <w:pStyle w:val="rvps2"/>
        <w:divId w:val="662390928"/>
        <w:rPr>
          <w:color w:val="000000"/>
        </w:rPr>
      </w:pPr>
      <w:bookmarkStart w:id="587" w:name="n6596"/>
      <w:bookmarkEnd w:id="587"/>
      <w:r>
        <w:rPr>
          <w:color w:val="000000"/>
        </w:rPr>
        <w:t>4. Суд не бере до роз</w:t>
      </w:r>
      <w:r>
        <w:rPr>
          <w:color w:val="000000"/>
        </w:rPr>
        <w:t>гляду докази, що не стосуються предмета доказування.</w:t>
      </w:r>
    </w:p>
    <w:p w:rsidR="00000000" w:rsidRDefault="00D97886">
      <w:pPr>
        <w:pStyle w:val="rvps2"/>
        <w:divId w:val="662390928"/>
        <w:rPr>
          <w:color w:val="000000"/>
        </w:rPr>
      </w:pPr>
      <w:bookmarkStart w:id="588" w:name="n6597"/>
      <w:bookmarkEnd w:id="588"/>
      <w:r>
        <w:rPr>
          <w:rStyle w:val="rvts9"/>
        </w:rPr>
        <w:t xml:space="preserve">Стаття 78. </w:t>
      </w:r>
      <w:r>
        <w:rPr>
          <w:color w:val="000000"/>
        </w:rPr>
        <w:t>Допустимість доказів</w:t>
      </w:r>
    </w:p>
    <w:p w:rsidR="00000000" w:rsidRDefault="00D97886">
      <w:pPr>
        <w:pStyle w:val="rvps2"/>
        <w:divId w:val="662390928"/>
        <w:rPr>
          <w:color w:val="000000"/>
        </w:rPr>
      </w:pPr>
      <w:bookmarkStart w:id="589" w:name="n6598"/>
      <w:bookmarkEnd w:id="589"/>
      <w:r>
        <w:rPr>
          <w:color w:val="000000"/>
        </w:rPr>
        <w:t>1. Суд не бере до уваги докази, що одержані з порушенням порядку, встановленого законом.</w:t>
      </w:r>
    </w:p>
    <w:p w:rsidR="00000000" w:rsidRDefault="00D97886">
      <w:pPr>
        <w:pStyle w:val="rvps2"/>
        <w:divId w:val="662390928"/>
        <w:rPr>
          <w:color w:val="000000"/>
        </w:rPr>
      </w:pPr>
      <w:bookmarkStart w:id="590" w:name="n6599"/>
      <w:bookmarkEnd w:id="590"/>
      <w:r>
        <w:rPr>
          <w:color w:val="000000"/>
        </w:rPr>
        <w:t>2. Обставини справи, які за законом мають бути підтверджені певними засобами доказ</w:t>
      </w:r>
      <w:r>
        <w:rPr>
          <w:color w:val="000000"/>
        </w:rPr>
        <w:t>ування, не можуть підтверджуватися іншими засобами доказування.</w:t>
      </w:r>
    </w:p>
    <w:p w:rsidR="00000000" w:rsidRDefault="00D97886">
      <w:pPr>
        <w:pStyle w:val="rvps2"/>
        <w:divId w:val="662390928"/>
        <w:rPr>
          <w:color w:val="000000"/>
        </w:rPr>
      </w:pPr>
      <w:bookmarkStart w:id="591" w:name="n6600"/>
      <w:bookmarkEnd w:id="591"/>
      <w:r>
        <w:rPr>
          <w:rStyle w:val="rvts9"/>
        </w:rPr>
        <w:t xml:space="preserve">Стаття 79. </w:t>
      </w:r>
      <w:r>
        <w:rPr>
          <w:color w:val="000000"/>
        </w:rPr>
        <w:t>Достовірність доказів</w:t>
      </w:r>
    </w:p>
    <w:p w:rsidR="00000000" w:rsidRDefault="00D97886">
      <w:pPr>
        <w:pStyle w:val="rvps2"/>
        <w:divId w:val="662390928"/>
        <w:rPr>
          <w:color w:val="000000"/>
        </w:rPr>
      </w:pPr>
      <w:bookmarkStart w:id="592" w:name="n6601"/>
      <w:bookmarkEnd w:id="592"/>
      <w:r>
        <w:rPr>
          <w:color w:val="000000"/>
        </w:rPr>
        <w:t>1. Достовірними є докази, на підставі яких можна встановити дійсні обставини справи.</w:t>
      </w:r>
    </w:p>
    <w:p w:rsidR="00000000" w:rsidRDefault="00D97886">
      <w:pPr>
        <w:pStyle w:val="rvps2"/>
        <w:divId w:val="662390928"/>
        <w:rPr>
          <w:color w:val="000000"/>
        </w:rPr>
      </w:pPr>
      <w:bookmarkStart w:id="593" w:name="n6602"/>
      <w:bookmarkEnd w:id="593"/>
      <w:r>
        <w:rPr>
          <w:rStyle w:val="rvts9"/>
        </w:rPr>
        <w:t xml:space="preserve">Стаття 80. </w:t>
      </w:r>
      <w:r>
        <w:rPr>
          <w:color w:val="000000"/>
        </w:rPr>
        <w:t>Достатність доказів</w:t>
      </w:r>
    </w:p>
    <w:p w:rsidR="00000000" w:rsidRDefault="00D97886">
      <w:pPr>
        <w:pStyle w:val="rvps2"/>
        <w:divId w:val="662390928"/>
        <w:rPr>
          <w:color w:val="000000"/>
        </w:rPr>
      </w:pPr>
      <w:bookmarkStart w:id="594" w:name="n6603"/>
      <w:bookmarkEnd w:id="594"/>
      <w:r>
        <w:rPr>
          <w:color w:val="000000"/>
        </w:rPr>
        <w:t>1. Достатніми є докази, які у своїй сукупності дають змогу дійти висновку про наявність або відсутність обставин справи, які входять до предмета доказування.</w:t>
      </w:r>
    </w:p>
    <w:p w:rsidR="00000000" w:rsidRDefault="00D97886">
      <w:pPr>
        <w:pStyle w:val="rvps2"/>
        <w:divId w:val="662390928"/>
        <w:rPr>
          <w:color w:val="000000"/>
        </w:rPr>
      </w:pPr>
      <w:bookmarkStart w:id="595" w:name="n6604"/>
      <w:bookmarkEnd w:id="595"/>
      <w:r>
        <w:rPr>
          <w:color w:val="000000"/>
        </w:rPr>
        <w:t>2. Питання про достатність доказів для встановлення обставин, що мають значення для справи, суд ви</w:t>
      </w:r>
      <w:r>
        <w:rPr>
          <w:color w:val="000000"/>
        </w:rPr>
        <w:t>рішує відповідно до свого внутрішнього переконання.</w:t>
      </w:r>
    </w:p>
    <w:p w:rsidR="00000000" w:rsidRDefault="00D97886">
      <w:pPr>
        <w:pStyle w:val="rvps2"/>
        <w:divId w:val="662390928"/>
        <w:rPr>
          <w:color w:val="000000"/>
        </w:rPr>
      </w:pPr>
      <w:bookmarkStart w:id="596" w:name="n6605"/>
      <w:bookmarkEnd w:id="596"/>
      <w:r>
        <w:rPr>
          <w:rStyle w:val="rvts9"/>
        </w:rPr>
        <w:t xml:space="preserve">Стаття 81. </w:t>
      </w:r>
      <w:r>
        <w:rPr>
          <w:color w:val="000000"/>
        </w:rPr>
        <w:t>Обов’язок доказування і подання доказів</w:t>
      </w:r>
    </w:p>
    <w:p w:rsidR="00000000" w:rsidRDefault="00D97886">
      <w:pPr>
        <w:pStyle w:val="rvps2"/>
        <w:divId w:val="662390928"/>
        <w:rPr>
          <w:color w:val="000000"/>
        </w:rPr>
      </w:pPr>
      <w:bookmarkStart w:id="597" w:name="n6606"/>
      <w:bookmarkEnd w:id="597"/>
      <w:r>
        <w:rPr>
          <w:color w:val="000000"/>
        </w:rPr>
        <w:t>1. Кожна сторона повинна довести ті обставини, на які вона посилається як на підставу своїх вимог або заперечень, крім випадків, встановлених цим Кодексо</w:t>
      </w:r>
      <w:r>
        <w:rPr>
          <w:color w:val="000000"/>
        </w:rPr>
        <w:t>м.</w:t>
      </w:r>
    </w:p>
    <w:p w:rsidR="00000000" w:rsidRDefault="00D97886">
      <w:pPr>
        <w:pStyle w:val="rvps2"/>
        <w:divId w:val="662390928"/>
        <w:rPr>
          <w:color w:val="000000"/>
        </w:rPr>
      </w:pPr>
      <w:bookmarkStart w:id="598" w:name="n6607"/>
      <w:bookmarkEnd w:id="598"/>
      <w:r>
        <w:rPr>
          <w:color w:val="000000"/>
        </w:rPr>
        <w:t>2. У справах про дискримінацію позивач зобов’язаний навести фактичні дані, які підтверджують, що дискримінація мала місце. У разі наведення таких даних доказування їх відсутності покладається на відповідача.</w:t>
      </w:r>
    </w:p>
    <w:p w:rsidR="00000000" w:rsidRDefault="00D97886">
      <w:pPr>
        <w:pStyle w:val="rvps2"/>
        <w:divId w:val="662390928"/>
        <w:rPr>
          <w:color w:val="000000"/>
        </w:rPr>
      </w:pPr>
      <w:bookmarkStart w:id="599" w:name="n6608"/>
      <w:bookmarkEnd w:id="599"/>
      <w:r>
        <w:rPr>
          <w:color w:val="000000"/>
        </w:rPr>
        <w:t>3. У справах щодо застосування керівником або</w:t>
      </w:r>
      <w:r>
        <w:rPr>
          <w:color w:val="000000"/>
        </w:rPr>
        <w:t xml:space="preserve">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w:t>
      </w:r>
      <w:r>
        <w:rPr>
          <w:color w:val="000000"/>
        </w:rPr>
        <w:t xml:space="preserve">у, скорочення заробітної плати тощо) у зв’язку з повідомленням ним або членом його сім’ї про порушення вимог </w:t>
      </w:r>
      <w:hyperlink r:id="rId105" w:tgtFrame="_blank" w:history="1">
        <w:r>
          <w:rPr>
            <w:rStyle w:val="a3"/>
            <w:color w:val="000099"/>
            <w:u w:val="none"/>
          </w:rPr>
          <w:t>Закону України</w:t>
        </w:r>
      </w:hyperlink>
      <w:r>
        <w:rPr>
          <w:color w:val="000000"/>
        </w:rPr>
        <w:t xml:space="preserve"> "Про запобігання корупції" іншою особою обов’язок доказуванн</w:t>
      </w:r>
      <w:r>
        <w:rPr>
          <w:color w:val="000000"/>
        </w:rPr>
        <w:t>я правомірності прийнятих при цьому рішень, вчинених дій покладається на відповідача.</w:t>
      </w:r>
    </w:p>
    <w:p w:rsidR="00000000" w:rsidRDefault="00D97886">
      <w:pPr>
        <w:pStyle w:val="rvps2"/>
        <w:divId w:val="662390928"/>
        <w:rPr>
          <w:color w:val="000000"/>
        </w:rPr>
      </w:pPr>
      <w:bookmarkStart w:id="600" w:name="n6609"/>
      <w:bookmarkEnd w:id="600"/>
      <w:r>
        <w:rPr>
          <w:color w:val="000000"/>
        </w:rPr>
        <w:t>4. У разі посилання учасника справи на невчинення іншим учасником справи певних дій або відсутність певної події суд може зобов’язати такого іншого учасника справи надати</w:t>
      </w:r>
      <w:r>
        <w:rPr>
          <w:color w:val="000000"/>
        </w:rPr>
        <w:t xml:space="preserve"> відповідні докази вчинення цих дій або наявності певної події. У разі ненадання таких доказів суд може визнати обставину невчинення відповідних дій або відсутності події встановленою.</w:t>
      </w:r>
    </w:p>
    <w:p w:rsidR="00000000" w:rsidRDefault="00D97886">
      <w:pPr>
        <w:pStyle w:val="rvps2"/>
        <w:divId w:val="662390928"/>
        <w:rPr>
          <w:color w:val="000000"/>
        </w:rPr>
      </w:pPr>
      <w:bookmarkStart w:id="601" w:name="n6610"/>
      <w:bookmarkEnd w:id="601"/>
      <w:r>
        <w:rPr>
          <w:color w:val="000000"/>
        </w:rPr>
        <w:t>5. Докази подаються сторонами та іншими учасниками справи.</w:t>
      </w:r>
    </w:p>
    <w:p w:rsidR="00000000" w:rsidRDefault="00D97886">
      <w:pPr>
        <w:pStyle w:val="rvps2"/>
        <w:divId w:val="662390928"/>
        <w:rPr>
          <w:color w:val="000000"/>
        </w:rPr>
      </w:pPr>
      <w:bookmarkStart w:id="602" w:name="n6611"/>
      <w:bookmarkEnd w:id="602"/>
      <w:r>
        <w:rPr>
          <w:color w:val="000000"/>
        </w:rPr>
        <w:t>6. Доказуван</w:t>
      </w:r>
      <w:r>
        <w:rPr>
          <w:color w:val="000000"/>
        </w:rPr>
        <w:t>ня не може ґрунтуватися на припущеннях.</w:t>
      </w:r>
    </w:p>
    <w:p w:rsidR="00000000" w:rsidRDefault="00D97886">
      <w:pPr>
        <w:pStyle w:val="rvps2"/>
        <w:divId w:val="662390928"/>
        <w:rPr>
          <w:color w:val="000000"/>
        </w:rPr>
      </w:pPr>
      <w:bookmarkStart w:id="603" w:name="n6612"/>
      <w:bookmarkEnd w:id="603"/>
      <w:r>
        <w:rPr>
          <w:color w:val="000000"/>
        </w:rPr>
        <w:t>7. Суд не може збирати докази, що стосуються предмета спору, з власної ініціативи, крім витребування доказів судом у випадку, коли він має сумніви у добросовісному здійсненні учасниками справи їхніх процесуальних пра</w:t>
      </w:r>
      <w:r>
        <w:rPr>
          <w:color w:val="000000"/>
        </w:rPr>
        <w:t>в або виконанні обов’язків щодо доказів, а також інших випадків, передбачених цим Кодексом.</w:t>
      </w:r>
    </w:p>
    <w:p w:rsidR="00000000" w:rsidRDefault="00D97886">
      <w:pPr>
        <w:pStyle w:val="rvps2"/>
        <w:divId w:val="662390928"/>
        <w:rPr>
          <w:color w:val="000000"/>
        </w:rPr>
      </w:pPr>
      <w:bookmarkStart w:id="604" w:name="n6613"/>
      <w:bookmarkEnd w:id="604"/>
      <w:r>
        <w:rPr>
          <w:rStyle w:val="rvts9"/>
        </w:rPr>
        <w:t>Стаття 82.</w:t>
      </w:r>
      <w:r>
        <w:rPr>
          <w:color w:val="000000"/>
        </w:rPr>
        <w:t xml:space="preserve"> Підстави звільнення від доказування</w:t>
      </w:r>
    </w:p>
    <w:p w:rsidR="00000000" w:rsidRDefault="00D97886">
      <w:pPr>
        <w:pStyle w:val="rvps2"/>
        <w:divId w:val="662390928"/>
        <w:rPr>
          <w:color w:val="000000"/>
        </w:rPr>
      </w:pPr>
      <w:bookmarkStart w:id="605" w:name="n6614"/>
      <w:bookmarkEnd w:id="605"/>
      <w:r>
        <w:rPr>
          <w:color w:val="000000"/>
        </w:rPr>
        <w:t>1. Обставини, які визнаються учасниками справи, не підлягають доказуванню, якщо суд не має обґрунтованого сумніву щод</w:t>
      </w:r>
      <w:r>
        <w:rPr>
          <w:color w:val="000000"/>
        </w:rPr>
        <w:t>о достовірності цих обставин або добровільності їх визнання. Обставини, які визнаються учасниками справи, зазначаються в заявах по суті справи, поясненнях учасників справи, їхніх представників.</w:t>
      </w:r>
    </w:p>
    <w:p w:rsidR="00000000" w:rsidRDefault="00D97886">
      <w:pPr>
        <w:pStyle w:val="rvps2"/>
        <w:divId w:val="662390928"/>
        <w:rPr>
          <w:color w:val="000000"/>
        </w:rPr>
      </w:pPr>
      <w:bookmarkStart w:id="606" w:name="n6615"/>
      <w:bookmarkEnd w:id="606"/>
      <w:r>
        <w:rPr>
          <w:color w:val="000000"/>
        </w:rPr>
        <w:t>2. Відмова від визнання обставин приймається судом, якщо сторо</w:t>
      </w:r>
      <w:r>
        <w:rPr>
          <w:color w:val="000000"/>
        </w:rPr>
        <w:t>на, яка відмовляється, доведе, що вона визнала ці обставини внаслідок помилки, що має істотне значення, обману, насильства, погрози чи тяжкої обставини, або що обставини визнано у результаті зловмисної домовленості її представника з другою стороною. Про пр</w:t>
      </w:r>
      <w:r>
        <w:rPr>
          <w:color w:val="000000"/>
        </w:rPr>
        <w:t>ийняття відмови сторони від визнання обставин суд постановляє ухвалу. У разі прийняття судом відмови сторони від визнання обставин вони доводяться в загальному порядку.</w:t>
      </w:r>
    </w:p>
    <w:p w:rsidR="00000000" w:rsidRDefault="00D97886">
      <w:pPr>
        <w:pStyle w:val="rvps2"/>
        <w:divId w:val="662390928"/>
        <w:rPr>
          <w:color w:val="000000"/>
        </w:rPr>
      </w:pPr>
      <w:bookmarkStart w:id="607" w:name="n6616"/>
      <w:bookmarkEnd w:id="607"/>
      <w:r>
        <w:rPr>
          <w:color w:val="000000"/>
        </w:rPr>
        <w:t>3. Обставини, визнані судом загальновідомими, не потребують доказування.</w:t>
      </w:r>
    </w:p>
    <w:p w:rsidR="00000000" w:rsidRDefault="00D97886">
      <w:pPr>
        <w:pStyle w:val="rvps2"/>
        <w:divId w:val="662390928"/>
        <w:rPr>
          <w:color w:val="000000"/>
        </w:rPr>
      </w:pPr>
      <w:bookmarkStart w:id="608" w:name="n6617"/>
      <w:bookmarkEnd w:id="608"/>
      <w:r>
        <w:rPr>
          <w:color w:val="000000"/>
        </w:rPr>
        <w:t xml:space="preserve">4. Обставини, </w:t>
      </w:r>
      <w:r>
        <w:rPr>
          <w:color w:val="000000"/>
        </w:rPr>
        <w:t>встановлені рішенням суду у господарській, цивільній або адміністративній справі, що набрало законної сили, не доказуються при розгляді іншої справи, у якій беруть участь ті самі особи або особа, щодо якої встановлено ці обставини, якщо інше не встановлено</w:t>
      </w:r>
      <w:r>
        <w:rPr>
          <w:color w:val="000000"/>
        </w:rPr>
        <w:t xml:space="preserve"> законом.</w:t>
      </w:r>
    </w:p>
    <w:p w:rsidR="00000000" w:rsidRDefault="00D97886">
      <w:pPr>
        <w:pStyle w:val="rvps2"/>
        <w:divId w:val="662390928"/>
        <w:rPr>
          <w:color w:val="000000"/>
        </w:rPr>
      </w:pPr>
      <w:bookmarkStart w:id="609" w:name="n6618"/>
      <w:bookmarkEnd w:id="609"/>
      <w:r>
        <w:rPr>
          <w:color w:val="000000"/>
        </w:rPr>
        <w:t>5. Обставини, встановлені стосовно певної особи рішенням суду у господарській, цивільній або адміністративній справі, що набрало законної сили, не доказуються при розгляді іншої справи, проте можуть бути у загальному порядку спростовані особою, я</w:t>
      </w:r>
      <w:r>
        <w:rPr>
          <w:color w:val="000000"/>
        </w:rPr>
        <w:t>ка не брала участі у справі, в якій такі обставини були встановлені.</w:t>
      </w:r>
    </w:p>
    <w:p w:rsidR="00000000" w:rsidRDefault="00D97886">
      <w:pPr>
        <w:pStyle w:val="rvps2"/>
        <w:divId w:val="662390928"/>
        <w:rPr>
          <w:color w:val="000000"/>
        </w:rPr>
      </w:pPr>
      <w:bookmarkStart w:id="610" w:name="n6619"/>
      <w:bookmarkEnd w:id="610"/>
      <w:r>
        <w:rPr>
          <w:color w:val="000000"/>
        </w:rPr>
        <w:t>6. 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w:t>
      </w:r>
      <w:r>
        <w:rPr>
          <w:color w:val="000000"/>
        </w:rPr>
        <w:t>не правопорушення, які набрали законної сили, є обов’язковими для суду, що розглядає справу про правові наслідки дій чи бездіяльності особи, стосовно якої ухвалений вирок, ухвала або постанова суду, лише в питанні, чи мали місце ці дії (бездіяльність) та ч</w:t>
      </w:r>
      <w:r>
        <w:rPr>
          <w:color w:val="000000"/>
        </w:rPr>
        <w:t>и вчинені вони цією особою.</w:t>
      </w:r>
    </w:p>
    <w:p w:rsidR="00000000" w:rsidRDefault="00D97886">
      <w:pPr>
        <w:pStyle w:val="rvps2"/>
        <w:divId w:val="662390928"/>
        <w:rPr>
          <w:color w:val="000000"/>
        </w:rPr>
      </w:pPr>
      <w:bookmarkStart w:id="611" w:name="n6620"/>
      <w:bookmarkEnd w:id="611"/>
      <w:r>
        <w:rPr>
          <w:color w:val="000000"/>
        </w:rPr>
        <w:t>7. Правова оцінка, надана судом певному факту при розгляді іншої справи, не є обов’язковою для суду.</w:t>
      </w:r>
    </w:p>
    <w:p w:rsidR="00000000" w:rsidRDefault="00D97886">
      <w:pPr>
        <w:pStyle w:val="rvps2"/>
        <w:divId w:val="662390928"/>
        <w:rPr>
          <w:color w:val="000000"/>
        </w:rPr>
      </w:pPr>
      <w:bookmarkStart w:id="612" w:name="n6621"/>
      <w:bookmarkEnd w:id="612"/>
      <w:r>
        <w:rPr>
          <w:color w:val="000000"/>
        </w:rPr>
        <w:t>8. Обставини, встановлені рішенням третейського суду або міжнародного комерційного арбітражу, підлягають доказуванню в загально</w:t>
      </w:r>
      <w:r>
        <w:rPr>
          <w:color w:val="000000"/>
        </w:rPr>
        <w:t>му порядку при розгляді справи судом.</w:t>
      </w:r>
    </w:p>
    <w:p w:rsidR="00000000" w:rsidRDefault="00D97886">
      <w:pPr>
        <w:pStyle w:val="rvps2"/>
        <w:divId w:val="662390928"/>
        <w:rPr>
          <w:color w:val="000000"/>
        </w:rPr>
      </w:pPr>
      <w:bookmarkStart w:id="613" w:name="n6622"/>
      <w:bookmarkEnd w:id="613"/>
      <w:r>
        <w:rPr>
          <w:rStyle w:val="rvts9"/>
        </w:rPr>
        <w:t xml:space="preserve">Стаття 83. </w:t>
      </w:r>
      <w:r>
        <w:rPr>
          <w:color w:val="000000"/>
        </w:rPr>
        <w:t>Подання доказів</w:t>
      </w:r>
    </w:p>
    <w:p w:rsidR="00000000" w:rsidRDefault="00D97886">
      <w:pPr>
        <w:pStyle w:val="rvps2"/>
        <w:divId w:val="662390928"/>
        <w:rPr>
          <w:color w:val="000000"/>
        </w:rPr>
      </w:pPr>
      <w:bookmarkStart w:id="614" w:name="n6623"/>
      <w:bookmarkEnd w:id="614"/>
      <w:r>
        <w:rPr>
          <w:color w:val="000000"/>
        </w:rPr>
        <w:t>1. Сторони та інші учасники справи подають докази у справі безпосередньо до суду.</w:t>
      </w:r>
    </w:p>
    <w:p w:rsidR="00000000" w:rsidRDefault="00D97886">
      <w:pPr>
        <w:pStyle w:val="rvps2"/>
        <w:divId w:val="662390928"/>
        <w:rPr>
          <w:color w:val="000000"/>
        </w:rPr>
      </w:pPr>
      <w:bookmarkStart w:id="615" w:name="n6624"/>
      <w:bookmarkEnd w:id="615"/>
      <w:r>
        <w:rPr>
          <w:color w:val="000000"/>
        </w:rPr>
        <w:t>2. Позивач, особи, яким законом надано право звертатися до суду в інтересах інших осіб, повинні подати докази</w:t>
      </w:r>
      <w:r>
        <w:rPr>
          <w:color w:val="000000"/>
        </w:rPr>
        <w:t xml:space="preserve"> разом з поданням позовної заяви.</w:t>
      </w:r>
    </w:p>
    <w:p w:rsidR="00000000" w:rsidRDefault="00D97886">
      <w:pPr>
        <w:pStyle w:val="rvps2"/>
        <w:divId w:val="662390928"/>
        <w:rPr>
          <w:color w:val="000000"/>
        </w:rPr>
      </w:pPr>
      <w:bookmarkStart w:id="616" w:name="n6625"/>
      <w:bookmarkEnd w:id="616"/>
      <w:r>
        <w:rPr>
          <w:color w:val="000000"/>
        </w:rPr>
        <w:t>3. Відповідач, третя особа, яка не заявляє самостійних вимог щодо предмета спору, повинні подати суду докази разом з поданням відзиву або письмових пояснень третьої особи.</w:t>
      </w:r>
    </w:p>
    <w:p w:rsidR="00000000" w:rsidRDefault="00D97886">
      <w:pPr>
        <w:pStyle w:val="rvps2"/>
        <w:divId w:val="662390928"/>
        <w:rPr>
          <w:color w:val="000000"/>
        </w:rPr>
      </w:pPr>
      <w:bookmarkStart w:id="617" w:name="n6626"/>
      <w:bookmarkEnd w:id="617"/>
      <w:r>
        <w:rPr>
          <w:color w:val="000000"/>
        </w:rPr>
        <w:t xml:space="preserve">4. Якщо доказ не може бути поданий у встановлений </w:t>
      </w:r>
      <w:r>
        <w:rPr>
          <w:color w:val="000000"/>
        </w:rPr>
        <w:t>законом строк з об’єктивних причин, учасник справи повинен про це письмово повідомити суд та зазначити: доказ, який не може бути подано; причини, з яких доказ не може бути подано у зазначений строк; докази, які підтверджують, що особа здійснила всі залежні</w:t>
      </w:r>
      <w:r>
        <w:rPr>
          <w:color w:val="000000"/>
        </w:rPr>
        <w:t xml:space="preserve"> від неї дії, спрямовані на отримання вказаного доказу.</w:t>
      </w:r>
    </w:p>
    <w:p w:rsidR="00000000" w:rsidRDefault="00D97886">
      <w:pPr>
        <w:pStyle w:val="rvps2"/>
        <w:divId w:val="662390928"/>
        <w:rPr>
          <w:color w:val="000000"/>
        </w:rPr>
      </w:pPr>
      <w:bookmarkStart w:id="618" w:name="n6627"/>
      <w:bookmarkEnd w:id="618"/>
      <w:r>
        <w:rPr>
          <w:color w:val="000000"/>
        </w:rPr>
        <w:t>5. У випадку визнання поважними причин неподання учасником справи доказів у встановлений законом строк суд може встановити додатковий строк для подання вказаних доказів.</w:t>
      </w:r>
    </w:p>
    <w:p w:rsidR="00000000" w:rsidRDefault="00D97886">
      <w:pPr>
        <w:pStyle w:val="rvps2"/>
        <w:divId w:val="662390928"/>
        <w:rPr>
          <w:color w:val="000000"/>
        </w:rPr>
      </w:pPr>
      <w:bookmarkStart w:id="619" w:name="n6628"/>
      <w:bookmarkEnd w:id="619"/>
      <w:r>
        <w:rPr>
          <w:color w:val="000000"/>
        </w:rPr>
        <w:t>6. У випадку прийняття судом в</w:t>
      </w:r>
      <w:r>
        <w:rPr>
          <w:color w:val="000000"/>
        </w:rPr>
        <w:t>ідмови сторони від визнання обставин суд може встановити строк для подання доказів щодо таких обставин.</w:t>
      </w:r>
    </w:p>
    <w:p w:rsidR="00000000" w:rsidRDefault="00D97886">
      <w:pPr>
        <w:pStyle w:val="rvps2"/>
        <w:divId w:val="662390928"/>
        <w:rPr>
          <w:color w:val="000000"/>
        </w:rPr>
      </w:pPr>
      <w:bookmarkStart w:id="620" w:name="n6629"/>
      <w:bookmarkEnd w:id="620"/>
      <w:r>
        <w:rPr>
          <w:color w:val="000000"/>
        </w:rPr>
        <w:t>7. Якщо зі зміною предмета або підстав позову або поданням зустрічного позову змінилися обставини, що підлягають доказуванню, суд залежно від таких обст</w:t>
      </w:r>
      <w:r>
        <w:rPr>
          <w:color w:val="000000"/>
        </w:rPr>
        <w:t>авин встановлює строк подання додаткових доказів.</w:t>
      </w:r>
    </w:p>
    <w:p w:rsidR="00000000" w:rsidRDefault="00D97886">
      <w:pPr>
        <w:pStyle w:val="rvps2"/>
        <w:divId w:val="662390928"/>
        <w:rPr>
          <w:color w:val="000000"/>
        </w:rPr>
      </w:pPr>
      <w:bookmarkStart w:id="621" w:name="n6630"/>
      <w:bookmarkEnd w:id="621"/>
      <w:r>
        <w:rPr>
          <w:color w:val="000000"/>
        </w:rPr>
        <w:t>8. Докази, не подані у встановлений законом або судом строк, до розгляду судом не приймаються, крім випадку, коли особа, яка їх подає, обґрунтувала неможливість їх подання у вказаний строк з причин, що не з</w:t>
      </w:r>
      <w:r>
        <w:rPr>
          <w:color w:val="000000"/>
        </w:rPr>
        <w:t>алежали від неї.</w:t>
      </w:r>
    </w:p>
    <w:p w:rsidR="00000000" w:rsidRDefault="00D97886">
      <w:pPr>
        <w:pStyle w:val="rvps2"/>
        <w:divId w:val="662390928"/>
        <w:rPr>
          <w:color w:val="000000"/>
        </w:rPr>
      </w:pPr>
      <w:bookmarkStart w:id="622" w:name="n6631"/>
      <w:bookmarkEnd w:id="622"/>
      <w:r>
        <w:rPr>
          <w:color w:val="000000"/>
        </w:rPr>
        <w:t xml:space="preserve">9. Копії доказів (крім речових доказів), що подаються до суду, заздалегідь надсилаються або надаються особою, яка їх подає, іншим учасникам справи. Суд не бере до уваги відповідні докази у разі відсутності підтвердження надсилання (надання) їх копій іншим </w:t>
      </w:r>
      <w:r>
        <w:rPr>
          <w:color w:val="000000"/>
        </w:rPr>
        <w:t>учасникам справи, крім випадку, якщо такі докази є у відповідного учасника справи або обсяг доказів є надмірним, або вони подані до суду в електронній формі, або є публічно доступними.</w:t>
      </w:r>
    </w:p>
    <w:p w:rsidR="00000000" w:rsidRDefault="00D97886">
      <w:pPr>
        <w:pStyle w:val="rvps2"/>
        <w:divId w:val="662390928"/>
        <w:rPr>
          <w:color w:val="000000"/>
        </w:rPr>
      </w:pPr>
      <w:bookmarkStart w:id="623" w:name="n6632"/>
      <w:bookmarkEnd w:id="623"/>
      <w:r>
        <w:rPr>
          <w:color w:val="000000"/>
        </w:rPr>
        <w:t xml:space="preserve">10. Докази, які не додані до позовної заяви чи до відзиву на неї, якщо </w:t>
      </w:r>
      <w:r>
        <w:rPr>
          <w:color w:val="000000"/>
        </w:rPr>
        <w:t>інше не передбачено цим Кодексом, подаються через канцелярію суду, з використанням Єдиної судової інформаційно-телекомунікаційної системи або в судовому засіданні з клопотанням про їх приєднання до матеріалів справи.</w:t>
      </w:r>
    </w:p>
    <w:p w:rsidR="00000000" w:rsidRDefault="00D97886">
      <w:pPr>
        <w:pStyle w:val="rvps2"/>
        <w:divId w:val="662390928"/>
        <w:rPr>
          <w:color w:val="000000"/>
        </w:rPr>
      </w:pPr>
      <w:bookmarkStart w:id="624" w:name="n6633"/>
      <w:bookmarkEnd w:id="624"/>
      <w:r>
        <w:rPr>
          <w:color w:val="000000"/>
        </w:rPr>
        <w:t>11. У разі подання заяви про те, що дод</w:t>
      </w:r>
      <w:r>
        <w:rPr>
          <w:color w:val="000000"/>
        </w:rPr>
        <w:t>аний до справи або поданий до суду учасником справи для ознайомлення документ викликає сумнів з приводу його достовірності або є підробленим, особа, яка подала цей документ, може просити суд до закінчення підготовчого засідання виключити його з числа доказ</w:t>
      </w:r>
      <w:r>
        <w:rPr>
          <w:color w:val="000000"/>
        </w:rPr>
        <w:t>ів і розглядати справу на підставі інших доказів.</w:t>
      </w:r>
    </w:p>
    <w:p w:rsidR="00000000" w:rsidRDefault="00D97886">
      <w:pPr>
        <w:pStyle w:val="rvps2"/>
        <w:divId w:val="662390928"/>
        <w:rPr>
          <w:color w:val="000000"/>
        </w:rPr>
      </w:pPr>
      <w:bookmarkStart w:id="625" w:name="n6634"/>
      <w:bookmarkEnd w:id="625"/>
      <w:r>
        <w:rPr>
          <w:rStyle w:val="rvts9"/>
        </w:rPr>
        <w:t>Стаття 84.</w:t>
      </w:r>
      <w:r>
        <w:rPr>
          <w:color w:val="000000"/>
        </w:rPr>
        <w:t xml:space="preserve"> Витребування доказів</w:t>
      </w:r>
    </w:p>
    <w:p w:rsidR="00000000" w:rsidRDefault="00D97886">
      <w:pPr>
        <w:pStyle w:val="rvps2"/>
        <w:divId w:val="662390928"/>
        <w:rPr>
          <w:color w:val="000000"/>
        </w:rPr>
      </w:pPr>
      <w:bookmarkStart w:id="626" w:name="n6635"/>
      <w:bookmarkEnd w:id="626"/>
      <w:r>
        <w:rPr>
          <w:color w:val="000000"/>
        </w:rPr>
        <w:t>1. Учасник справи, у разі неможливості самостійно надати докази, вправі подати клопотання про витребування доказів судом. Таке клопотання повинно бути подане в строк, зазначе</w:t>
      </w:r>
      <w:r>
        <w:rPr>
          <w:color w:val="000000"/>
        </w:rPr>
        <w:t xml:space="preserve">ний у частинах </w:t>
      </w:r>
      <w:hyperlink w:anchor="n6624" w:history="1">
        <w:r>
          <w:rPr>
            <w:rStyle w:val="a3"/>
            <w:color w:val="006600"/>
            <w:u w:val="none"/>
          </w:rPr>
          <w:t>другій</w:t>
        </w:r>
      </w:hyperlink>
      <w:r>
        <w:rPr>
          <w:color w:val="000000"/>
        </w:rPr>
        <w:t xml:space="preserve"> та </w:t>
      </w:r>
      <w:hyperlink w:anchor="n6625" w:history="1">
        <w:r>
          <w:rPr>
            <w:rStyle w:val="a3"/>
            <w:color w:val="006600"/>
            <w:u w:val="none"/>
          </w:rPr>
          <w:t>третій</w:t>
        </w:r>
      </w:hyperlink>
      <w:r>
        <w:rPr>
          <w:color w:val="000000"/>
        </w:rPr>
        <w:t xml:space="preserve"> статті 83 цього Кодексу. Якщо таке клопотання заявлено з пропуском встановленого строку, суд залишає його без задоволення, крім випадку, коли особа, яка його подає, обґ</w:t>
      </w:r>
      <w:r>
        <w:rPr>
          <w:color w:val="000000"/>
        </w:rPr>
        <w:t>рунтує неможливість його подання у встановлений строк з причин, що не залежали від неї.</w:t>
      </w:r>
    </w:p>
    <w:p w:rsidR="00000000" w:rsidRDefault="00D97886">
      <w:pPr>
        <w:pStyle w:val="rvps2"/>
        <w:divId w:val="662390928"/>
        <w:rPr>
          <w:color w:val="000000"/>
        </w:rPr>
      </w:pPr>
      <w:bookmarkStart w:id="627" w:name="n6636"/>
      <w:bookmarkEnd w:id="627"/>
      <w:r>
        <w:rPr>
          <w:color w:val="000000"/>
        </w:rPr>
        <w:t>2. У клопотанні повинно бути зазначено:</w:t>
      </w:r>
    </w:p>
    <w:p w:rsidR="00000000" w:rsidRDefault="00D97886">
      <w:pPr>
        <w:pStyle w:val="rvps2"/>
        <w:divId w:val="662390928"/>
        <w:rPr>
          <w:color w:val="000000"/>
        </w:rPr>
      </w:pPr>
      <w:bookmarkStart w:id="628" w:name="n6637"/>
      <w:bookmarkEnd w:id="628"/>
      <w:r>
        <w:rPr>
          <w:color w:val="000000"/>
        </w:rPr>
        <w:t>1) який доказ витребовується;</w:t>
      </w:r>
    </w:p>
    <w:p w:rsidR="00000000" w:rsidRDefault="00D97886">
      <w:pPr>
        <w:pStyle w:val="rvps2"/>
        <w:divId w:val="662390928"/>
        <w:rPr>
          <w:color w:val="000000"/>
        </w:rPr>
      </w:pPr>
      <w:bookmarkStart w:id="629" w:name="n6638"/>
      <w:bookmarkEnd w:id="629"/>
      <w:r>
        <w:rPr>
          <w:color w:val="000000"/>
        </w:rPr>
        <w:t>2) обставини, які може підтвердити цей доказ, або аргументи, які він може спростувати;</w:t>
      </w:r>
    </w:p>
    <w:p w:rsidR="00000000" w:rsidRDefault="00D97886">
      <w:pPr>
        <w:pStyle w:val="rvps2"/>
        <w:divId w:val="662390928"/>
        <w:rPr>
          <w:color w:val="000000"/>
        </w:rPr>
      </w:pPr>
      <w:bookmarkStart w:id="630" w:name="n6639"/>
      <w:bookmarkEnd w:id="630"/>
      <w:r>
        <w:rPr>
          <w:color w:val="000000"/>
        </w:rPr>
        <w:t>3) підстави</w:t>
      </w:r>
      <w:r>
        <w:rPr>
          <w:color w:val="000000"/>
        </w:rPr>
        <w:t>, з яких випливає, що цей доказ має відповідна особа;</w:t>
      </w:r>
    </w:p>
    <w:p w:rsidR="00000000" w:rsidRDefault="00D97886">
      <w:pPr>
        <w:pStyle w:val="rvps2"/>
        <w:divId w:val="662390928"/>
        <w:rPr>
          <w:color w:val="000000"/>
        </w:rPr>
      </w:pPr>
      <w:bookmarkStart w:id="631" w:name="n6640"/>
      <w:bookmarkEnd w:id="631"/>
      <w:r>
        <w:rPr>
          <w:color w:val="000000"/>
        </w:rPr>
        <w:t>4) вжиті особою, яка подає клопотання, заходи для отримання цього доказу самостійно, докази вжиття таких заходів та (або) причини неможливості самостійного отримання цього доказу.</w:t>
      </w:r>
    </w:p>
    <w:p w:rsidR="00000000" w:rsidRDefault="00D97886">
      <w:pPr>
        <w:pStyle w:val="rvps2"/>
        <w:divId w:val="662390928"/>
        <w:rPr>
          <w:color w:val="000000"/>
        </w:rPr>
      </w:pPr>
      <w:bookmarkStart w:id="632" w:name="n6641"/>
      <w:bookmarkEnd w:id="632"/>
      <w:r>
        <w:rPr>
          <w:color w:val="000000"/>
        </w:rPr>
        <w:t xml:space="preserve">3. У разі задоволення </w:t>
      </w:r>
      <w:r>
        <w:rPr>
          <w:color w:val="000000"/>
        </w:rPr>
        <w:t>клопотання суд своєю ухвалою витребовує відповідні докази.</w:t>
      </w:r>
    </w:p>
    <w:p w:rsidR="00000000" w:rsidRDefault="00D97886">
      <w:pPr>
        <w:pStyle w:val="rvps2"/>
        <w:divId w:val="662390928"/>
        <w:rPr>
          <w:color w:val="000000"/>
        </w:rPr>
      </w:pPr>
      <w:bookmarkStart w:id="633" w:name="n6642"/>
      <w:bookmarkEnd w:id="633"/>
      <w:r>
        <w:rPr>
          <w:color w:val="000000"/>
        </w:rPr>
        <w:t xml:space="preserve">4. Суд може витребувати докази також до подання позову як захід забезпечення доказів у порядку, встановленому </w:t>
      </w:r>
      <w:hyperlink w:anchor="n6819" w:history="1">
        <w:r>
          <w:rPr>
            <w:rStyle w:val="a3"/>
            <w:color w:val="006600"/>
            <w:u w:val="none"/>
          </w:rPr>
          <w:t>статтями 116-118</w:t>
        </w:r>
      </w:hyperlink>
      <w:r>
        <w:rPr>
          <w:color w:val="000000"/>
        </w:rPr>
        <w:t xml:space="preserve"> цього Кодексу.</w:t>
      </w:r>
    </w:p>
    <w:p w:rsidR="00000000" w:rsidRDefault="00D97886">
      <w:pPr>
        <w:pStyle w:val="rvps2"/>
        <w:divId w:val="662390928"/>
        <w:rPr>
          <w:color w:val="000000"/>
        </w:rPr>
      </w:pPr>
      <w:bookmarkStart w:id="634" w:name="n6643"/>
      <w:bookmarkEnd w:id="634"/>
      <w:r>
        <w:rPr>
          <w:color w:val="000000"/>
        </w:rPr>
        <w:t>5. Суд може уповноважити на</w:t>
      </w:r>
      <w:r>
        <w:rPr>
          <w:color w:val="000000"/>
        </w:rPr>
        <w:t xml:space="preserve"> одержання таких доказів заінтересовану сторону.</w:t>
      </w:r>
    </w:p>
    <w:p w:rsidR="00000000" w:rsidRDefault="00D97886">
      <w:pPr>
        <w:pStyle w:val="rvps2"/>
        <w:divId w:val="662390928"/>
        <w:rPr>
          <w:color w:val="000000"/>
        </w:rPr>
      </w:pPr>
      <w:bookmarkStart w:id="635" w:name="n6644"/>
      <w:bookmarkEnd w:id="635"/>
      <w:r>
        <w:rPr>
          <w:color w:val="000000"/>
        </w:rPr>
        <w:t>6. Будь-яка особа, у якої знаходиться доказ, повинна видати його на вимогу суду.</w:t>
      </w:r>
    </w:p>
    <w:p w:rsidR="00000000" w:rsidRDefault="00D97886">
      <w:pPr>
        <w:pStyle w:val="rvps2"/>
        <w:divId w:val="662390928"/>
        <w:rPr>
          <w:color w:val="000000"/>
        </w:rPr>
      </w:pPr>
      <w:bookmarkStart w:id="636" w:name="n6645"/>
      <w:bookmarkEnd w:id="636"/>
      <w:r>
        <w:rPr>
          <w:color w:val="000000"/>
        </w:rPr>
        <w:t xml:space="preserve">7. Особи, які не мають можливості подати доказ, який витребовує суд, або не мають можливості подати такий доказ у встановлені </w:t>
      </w:r>
      <w:r>
        <w:rPr>
          <w:color w:val="000000"/>
        </w:rPr>
        <w:t>строки, зобов’язані повідомити про це суд із зазначенням причин протягом п’яти днів з дня вручення ухвали.</w:t>
      </w:r>
    </w:p>
    <w:p w:rsidR="00000000" w:rsidRDefault="00D97886">
      <w:pPr>
        <w:pStyle w:val="rvps2"/>
        <w:divId w:val="662390928"/>
        <w:rPr>
          <w:color w:val="000000"/>
        </w:rPr>
      </w:pPr>
      <w:bookmarkStart w:id="637" w:name="n6646"/>
      <w:bookmarkEnd w:id="637"/>
      <w:r>
        <w:rPr>
          <w:color w:val="000000"/>
        </w:rPr>
        <w:t>8. У разі неповідомлення суду про неможливість подати докази, витребувані судом, а також за неподання таких доказів з причин, визнаних судом неповажн</w:t>
      </w:r>
      <w:r>
        <w:rPr>
          <w:color w:val="000000"/>
        </w:rPr>
        <w:t>ими, суд застосовує до відповідної особи заходи процесуального примусу, передбачені цим Кодексом.</w:t>
      </w:r>
    </w:p>
    <w:p w:rsidR="00000000" w:rsidRDefault="00D97886">
      <w:pPr>
        <w:pStyle w:val="rvps2"/>
        <w:divId w:val="662390928"/>
        <w:rPr>
          <w:color w:val="000000"/>
        </w:rPr>
      </w:pPr>
      <w:bookmarkStart w:id="638" w:name="n6647"/>
      <w:bookmarkEnd w:id="638"/>
      <w:r>
        <w:rPr>
          <w:color w:val="000000"/>
        </w:rPr>
        <w:t>9. Притягнення винних осіб до відповідальності не звільняє їх від обов’язку подати витребувані судом докази.</w:t>
      </w:r>
    </w:p>
    <w:p w:rsidR="00000000" w:rsidRDefault="00D97886">
      <w:pPr>
        <w:pStyle w:val="rvps2"/>
        <w:divId w:val="662390928"/>
        <w:rPr>
          <w:color w:val="000000"/>
        </w:rPr>
      </w:pPr>
      <w:bookmarkStart w:id="639" w:name="n6648"/>
      <w:bookmarkEnd w:id="639"/>
      <w:r>
        <w:rPr>
          <w:color w:val="000000"/>
        </w:rPr>
        <w:t>10. У разі неподання учасником справи з неповажни</w:t>
      </w:r>
      <w:r>
        <w:rPr>
          <w:color w:val="000000"/>
        </w:rPr>
        <w:t>х причин або без повідомлення причин доказів, витребуваних судом, суд залежно від того, яка особа ухиляється від їх подання, а також яке значення мають ці докази, може визнати обставину, для з’ясування якої витребовувався доказ, або відмовити у його визнан</w:t>
      </w:r>
      <w:r>
        <w:rPr>
          <w:color w:val="000000"/>
        </w:rPr>
        <w:t>ні, або може здійснити розгляд справи за наявними в ній доказами, або, у разі неподання таких доказів позивачем, - також залишити позовну заяву без розгляду.</w:t>
      </w:r>
    </w:p>
    <w:p w:rsidR="00000000" w:rsidRDefault="00D97886">
      <w:pPr>
        <w:pStyle w:val="rvps2"/>
        <w:divId w:val="662390928"/>
        <w:rPr>
          <w:color w:val="000000"/>
        </w:rPr>
      </w:pPr>
      <w:bookmarkStart w:id="640" w:name="n6649"/>
      <w:bookmarkEnd w:id="640"/>
      <w:r>
        <w:rPr>
          <w:color w:val="000000"/>
        </w:rPr>
        <w:t xml:space="preserve">11. У випадках, передбачених законом, апеляційний загальний суд за місцезнаходженням доказів може </w:t>
      </w:r>
      <w:r>
        <w:rPr>
          <w:color w:val="000000"/>
        </w:rPr>
        <w:t>витребувати докази на прохання третейського суду чи міжнародного комерційного арбітражу або за заявою сторони (учасника) третейського (арбітражного) розгляду за згодою третейського суду чи міжнародного комерційного арбітражу у справі, що розглядається трет</w:t>
      </w:r>
      <w:r>
        <w:rPr>
          <w:color w:val="000000"/>
        </w:rPr>
        <w:t>ейським судом (міжнародним комерційним арбітражем), у порядку, встановленому цією статтею.</w:t>
      </w:r>
    </w:p>
    <w:p w:rsidR="00000000" w:rsidRDefault="00D97886">
      <w:pPr>
        <w:pStyle w:val="rvps2"/>
        <w:divId w:val="662390928"/>
        <w:rPr>
          <w:color w:val="000000"/>
        </w:rPr>
      </w:pPr>
      <w:bookmarkStart w:id="641" w:name="n6650"/>
      <w:bookmarkEnd w:id="641"/>
      <w:r>
        <w:rPr>
          <w:color w:val="000000"/>
        </w:rPr>
        <w:t>У разі задоволення відповідної заяви суд може зобов’язати особу, у якої такі докази витребовуються, надати такі докази безпосередньо третейському суду або міжнародно</w:t>
      </w:r>
      <w:r>
        <w:rPr>
          <w:color w:val="000000"/>
        </w:rPr>
        <w:t>му комерційному арбітражу або стороні, за заявою якої такі докази витребовуються, для подальшого їх подання третейському суду (міжнародному комерційному арбітражу).</w:t>
      </w:r>
    </w:p>
    <w:p w:rsidR="00000000" w:rsidRDefault="00D97886">
      <w:pPr>
        <w:pStyle w:val="rvps2"/>
        <w:divId w:val="662390928"/>
        <w:rPr>
          <w:color w:val="000000"/>
        </w:rPr>
      </w:pPr>
      <w:bookmarkStart w:id="642" w:name="n6651"/>
      <w:bookmarkEnd w:id="642"/>
      <w:r>
        <w:rPr>
          <w:color w:val="000000"/>
        </w:rPr>
        <w:t>В ухвалі про витребування доказів суд вирішує питання забезпечення чи попередньої оплати ви</w:t>
      </w:r>
      <w:r>
        <w:rPr>
          <w:color w:val="000000"/>
        </w:rPr>
        <w:t>трат осіб, пов’язаних із поданням відповідних доказів.</w:t>
      </w:r>
    </w:p>
    <w:p w:rsidR="00000000" w:rsidRDefault="00D97886">
      <w:pPr>
        <w:pStyle w:val="rvps2"/>
        <w:divId w:val="662390928"/>
        <w:rPr>
          <w:color w:val="000000"/>
        </w:rPr>
      </w:pPr>
      <w:bookmarkStart w:id="643" w:name="n6652"/>
      <w:bookmarkEnd w:id="643"/>
      <w:r>
        <w:rPr>
          <w:rStyle w:val="rvts9"/>
        </w:rPr>
        <w:t xml:space="preserve">Стаття 85. </w:t>
      </w:r>
      <w:r>
        <w:rPr>
          <w:color w:val="000000"/>
        </w:rPr>
        <w:t>Огляд доказів за їх місцезнаходженням</w:t>
      </w:r>
    </w:p>
    <w:p w:rsidR="00000000" w:rsidRDefault="00D97886">
      <w:pPr>
        <w:pStyle w:val="rvps2"/>
        <w:divId w:val="662390928"/>
        <w:rPr>
          <w:color w:val="000000"/>
        </w:rPr>
      </w:pPr>
      <w:bookmarkStart w:id="644" w:name="n6653"/>
      <w:bookmarkEnd w:id="644"/>
      <w:r>
        <w:rPr>
          <w:color w:val="000000"/>
        </w:rPr>
        <w:t>1. Письмові, речові та електронні докази, які не можна доставити до суду, оглядаються за їх місцезнаходженням.</w:t>
      </w:r>
    </w:p>
    <w:p w:rsidR="00000000" w:rsidRDefault="00D97886">
      <w:pPr>
        <w:pStyle w:val="rvps2"/>
        <w:divId w:val="662390928"/>
        <w:rPr>
          <w:color w:val="000000"/>
        </w:rPr>
      </w:pPr>
      <w:bookmarkStart w:id="645" w:name="n6654"/>
      <w:bookmarkEnd w:id="645"/>
      <w:r>
        <w:rPr>
          <w:color w:val="000000"/>
        </w:rPr>
        <w:t>2. Про дату, час і місце огляду доказів з</w:t>
      </w:r>
      <w:r>
        <w:rPr>
          <w:color w:val="000000"/>
        </w:rPr>
        <w:t>а їх місцезнаходженням повідомляються учасники справи. Неявка цих осіб не є перешкодою для проведення огляду.</w:t>
      </w:r>
    </w:p>
    <w:p w:rsidR="00000000" w:rsidRDefault="00D97886">
      <w:pPr>
        <w:pStyle w:val="rvps2"/>
        <w:divId w:val="662390928"/>
        <w:rPr>
          <w:color w:val="000000"/>
        </w:rPr>
      </w:pPr>
      <w:bookmarkStart w:id="646" w:name="n6655"/>
      <w:bookmarkEnd w:id="646"/>
      <w:r>
        <w:rPr>
          <w:color w:val="000000"/>
        </w:rPr>
        <w:t>3. У разі необхідності, в тому числі за клопотанням учасника справи для участі в огляді доказів за їх місцезнаходженням, можуть бути залучені свід</w:t>
      </w:r>
      <w:r>
        <w:rPr>
          <w:color w:val="000000"/>
        </w:rPr>
        <w:t>ки, перекладачі, експерти, спеціалісти, а також здійснено фотографування, звуко- і відеозапис.</w:t>
      </w:r>
    </w:p>
    <w:p w:rsidR="00000000" w:rsidRDefault="00D97886">
      <w:pPr>
        <w:pStyle w:val="rvps2"/>
        <w:divId w:val="662390928"/>
        <w:rPr>
          <w:color w:val="000000"/>
        </w:rPr>
      </w:pPr>
      <w:bookmarkStart w:id="647" w:name="n6656"/>
      <w:bookmarkEnd w:id="647"/>
      <w:r>
        <w:rPr>
          <w:color w:val="000000"/>
        </w:rPr>
        <w:t>4. 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w:t>
      </w:r>
      <w:r>
        <w:rPr>
          <w:color w:val="000000"/>
        </w:rPr>
        <w:t>ом усі складені або звірені під час огляду на місці плани, креслення, копії документів, а також зроблені під час огляду фотознімки, електронні копії доказів, відеозаписи тощо.</w:t>
      </w:r>
    </w:p>
    <w:p w:rsidR="00000000" w:rsidRDefault="00D97886">
      <w:pPr>
        <w:pStyle w:val="rvps2"/>
        <w:divId w:val="662390928"/>
        <w:rPr>
          <w:color w:val="000000"/>
        </w:rPr>
      </w:pPr>
      <w:bookmarkStart w:id="648" w:name="n6657"/>
      <w:bookmarkEnd w:id="648"/>
      <w:r>
        <w:rPr>
          <w:color w:val="000000"/>
        </w:rPr>
        <w:t>5. Якщо огляд здійснюється за відсутності хоча б однієї зі сторін, а також в інш</w:t>
      </w:r>
      <w:r>
        <w:rPr>
          <w:color w:val="000000"/>
        </w:rPr>
        <w:t>их випадках, коли суд визнає це за необхідне, суд забезпечує відеофіксацію огляду технічними засобами.</w:t>
      </w:r>
    </w:p>
    <w:p w:rsidR="00000000" w:rsidRDefault="00D97886">
      <w:pPr>
        <w:pStyle w:val="rvps2"/>
        <w:divId w:val="662390928"/>
        <w:rPr>
          <w:color w:val="000000"/>
        </w:rPr>
      </w:pPr>
      <w:bookmarkStart w:id="649" w:name="n6658"/>
      <w:bookmarkEnd w:id="649"/>
      <w:r>
        <w:rPr>
          <w:color w:val="000000"/>
        </w:rPr>
        <w:t xml:space="preserve">6. Особи, які беруть участь в огляді доказів за їх місцезнаходженням, мають право звертати увагу суду на ту чи іншу обставину, яка, на їхній погляд, має </w:t>
      </w:r>
      <w:r>
        <w:rPr>
          <w:color w:val="000000"/>
        </w:rPr>
        <w:t>значення для повноцінного проведення огляду, встановлення обставин, які мають значення для розгляду справи, робити свої зауваження щодо протоколу огляду.</w:t>
      </w:r>
    </w:p>
    <w:p w:rsidR="00000000" w:rsidRDefault="00D97886">
      <w:pPr>
        <w:pStyle w:val="rvps2"/>
        <w:divId w:val="662390928"/>
        <w:rPr>
          <w:color w:val="000000"/>
        </w:rPr>
      </w:pPr>
      <w:bookmarkStart w:id="650" w:name="n6659"/>
      <w:bookmarkEnd w:id="650"/>
      <w:r>
        <w:rPr>
          <w:color w:val="000000"/>
        </w:rPr>
        <w:t>7. У порядку, передбаченому цією статтею, суд за заявою учасника справи чи з власної ініціативи може о</w:t>
      </w:r>
      <w:r>
        <w:rPr>
          <w:color w:val="000000"/>
        </w:rPr>
        <w:t>глянути веб-сайт (сторінку), інші місця збереження даних в мережі Інтернет з метою встановлення та фіксування їх змісту. У разі необхідності для проведення такого огляду суд може залучити спеціаліста.</w:t>
      </w:r>
    </w:p>
    <w:p w:rsidR="00000000" w:rsidRDefault="00D97886">
      <w:pPr>
        <w:pStyle w:val="rvps2"/>
        <w:divId w:val="662390928"/>
        <w:rPr>
          <w:color w:val="000000"/>
        </w:rPr>
      </w:pPr>
      <w:bookmarkStart w:id="651" w:name="n6660"/>
      <w:bookmarkEnd w:id="651"/>
      <w:r>
        <w:rPr>
          <w:color w:val="000000"/>
        </w:rPr>
        <w:t>8. Суд може призначити експертизу для встановлення та фіксування змісту веб-сайту (сторінки), інших місць збереження даних в мережі Інтернет за умови, якщо це потребує спеціальних знань і не може бути здійснено судом самостійно або із залученням спеціаліст</w:t>
      </w:r>
      <w:r>
        <w:rPr>
          <w:color w:val="000000"/>
        </w:rPr>
        <w:t>а.</w:t>
      </w:r>
    </w:p>
    <w:p w:rsidR="00000000" w:rsidRDefault="00D97886">
      <w:pPr>
        <w:pStyle w:val="rvps2"/>
        <w:divId w:val="662390928"/>
        <w:rPr>
          <w:color w:val="000000"/>
        </w:rPr>
      </w:pPr>
      <w:bookmarkStart w:id="652" w:name="n6661"/>
      <w:bookmarkEnd w:id="652"/>
      <w:r>
        <w:rPr>
          <w:color w:val="000000"/>
        </w:rPr>
        <w:t>9. У випадках, передбачених законом, апеляційний загальний суд за місцезнаходженням доказів може оглянути докази за їх місцезнаходженням на прохання третейського суду чи міжнародного комерційного арбітражу або за заявою сторони (учасника) третейського (</w:t>
      </w:r>
      <w:r>
        <w:rPr>
          <w:color w:val="000000"/>
        </w:rPr>
        <w:t>арбітражного) розгляду за згодою третейського суду (міжнародного комерційного арбітражу) у справі, що розглядається третейським судом або міжнародним комерційним арбітражем, у порядку, встановленому цією статтею.</w:t>
      </w:r>
    </w:p>
    <w:p w:rsidR="00000000" w:rsidRDefault="00D97886">
      <w:pPr>
        <w:pStyle w:val="rvps2"/>
        <w:divId w:val="662390928"/>
        <w:rPr>
          <w:color w:val="000000"/>
        </w:rPr>
      </w:pPr>
      <w:bookmarkStart w:id="653" w:name="n6662"/>
      <w:bookmarkEnd w:id="653"/>
      <w:r>
        <w:rPr>
          <w:color w:val="000000"/>
        </w:rPr>
        <w:t>У разі задоволення відповідної заяви суд на</w:t>
      </w:r>
      <w:r>
        <w:rPr>
          <w:color w:val="000000"/>
        </w:rPr>
        <w:t>правляє протокол огляду безпосередньо третейському суду (міжнародному комерційному арбітражу) або стороні, за заявою якої такий огляд проводився, для подальшого його подання третейському суду (міжнародному комерційному арбітражу).</w:t>
      </w:r>
    </w:p>
    <w:p w:rsidR="00000000" w:rsidRDefault="00D97886">
      <w:pPr>
        <w:pStyle w:val="rvps2"/>
        <w:divId w:val="662390928"/>
        <w:rPr>
          <w:color w:val="000000"/>
        </w:rPr>
      </w:pPr>
      <w:bookmarkStart w:id="654" w:name="n6663"/>
      <w:bookmarkEnd w:id="654"/>
      <w:r>
        <w:rPr>
          <w:color w:val="000000"/>
        </w:rPr>
        <w:t>В ухвалі про огляд доказі</w:t>
      </w:r>
      <w:r>
        <w:rPr>
          <w:color w:val="000000"/>
        </w:rPr>
        <w:t>в за їх місцезнаходженням суд вирішує питання забезпечення чи попередньої оплати витрат осіб, пов’язаних із таким оглядом.</w:t>
      </w:r>
    </w:p>
    <w:p w:rsidR="00000000" w:rsidRDefault="00D97886">
      <w:pPr>
        <w:pStyle w:val="rvps2"/>
        <w:divId w:val="662390928"/>
        <w:rPr>
          <w:color w:val="000000"/>
        </w:rPr>
      </w:pPr>
      <w:bookmarkStart w:id="655" w:name="n6664"/>
      <w:bookmarkEnd w:id="655"/>
      <w:r>
        <w:rPr>
          <w:rStyle w:val="rvts9"/>
        </w:rPr>
        <w:t xml:space="preserve">Стаття 86. </w:t>
      </w:r>
      <w:r>
        <w:rPr>
          <w:color w:val="000000"/>
        </w:rPr>
        <w:t>Огляд речових доказів, що швидко псуються</w:t>
      </w:r>
    </w:p>
    <w:p w:rsidR="00000000" w:rsidRDefault="00D97886">
      <w:pPr>
        <w:pStyle w:val="rvps2"/>
        <w:divId w:val="662390928"/>
        <w:rPr>
          <w:color w:val="000000"/>
        </w:rPr>
      </w:pPr>
      <w:bookmarkStart w:id="656" w:name="n6665"/>
      <w:bookmarkEnd w:id="656"/>
      <w:r>
        <w:rPr>
          <w:color w:val="000000"/>
        </w:rPr>
        <w:t xml:space="preserve">1. Речові докази, що швидко псуються, негайно оглядаються судом з повідомленням </w:t>
      </w:r>
      <w:r>
        <w:rPr>
          <w:color w:val="000000"/>
        </w:rPr>
        <w:t>про призначений огляд учасників справи. Неявка цих осіб не перешкоджає огляду речових доказів.</w:t>
      </w:r>
    </w:p>
    <w:p w:rsidR="00000000" w:rsidRDefault="00D97886">
      <w:pPr>
        <w:pStyle w:val="rvps2"/>
        <w:divId w:val="662390928"/>
        <w:rPr>
          <w:color w:val="000000"/>
        </w:rPr>
      </w:pPr>
      <w:bookmarkStart w:id="657" w:name="n6666"/>
      <w:bookmarkEnd w:id="657"/>
      <w:r>
        <w:rPr>
          <w:color w:val="000000"/>
        </w:rPr>
        <w:t>2. У разі необхідності, в тому числі за клопотанням учасника справи, для участі в огляді речових доказів, що швидко псуються, може бути залучено свідків, перекла</w:t>
      </w:r>
      <w:r>
        <w:rPr>
          <w:color w:val="000000"/>
        </w:rPr>
        <w:t>дачів, експертів, спеціалістів, а також здійснено фотографування і відеозапис.</w:t>
      </w:r>
    </w:p>
    <w:p w:rsidR="00000000" w:rsidRDefault="00D97886">
      <w:pPr>
        <w:pStyle w:val="rvps2"/>
        <w:divId w:val="662390928"/>
        <w:rPr>
          <w:color w:val="000000"/>
        </w:rPr>
      </w:pPr>
      <w:bookmarkStart w:id="658" w:name="n6667"/>
      <w:bookmarkEnd w:id="658"/>
      <w:r>
        <w:rPr>
          <w:color w:val="000000"/>
        </w:rPr>
        <w:t xml:space="preserve">3. Огляд речових доказів, що швидко псуються, за їх місцезнаходженням здійснюється у порядку, встановленому </w:t>
      </w:r>
      <w:hyperlink w:anchor="n6652" w:history="1">
        <w:r>
          <w:rPr>
            <w:rStyle w:val="a3"/>
            <w:color w:val="006600"/>
            <w:u w:val="none"/>
          </w:rPr>
          <w:t>статтею 85</w:t>
        </w:r>
      </w:hyperlink>
      <w:r>
        <w:rPr>
          <w:color w:val="000000"/>
        </w:rPr>
        <w:t xml:space="preserve"> цього Кодексу, з урахуванням о</w:t>
      </w:r>
      <w:r>
        <w:rPr>
          <w:color w:val="000000"/>
        </w:rPr>
        <w:t>собливостей, визначених цією статтею.</w:t>
      </w:r>
    </w:p>
    <w:p w:rsidR="00000000" w:rsidRDefault="00D97886">
      <w:pPr>
        <w:pStyle w:val="rvps2"/>
        <w:divId w:val="662390928"/>
        <w:rPr>
          <w:color w:val="000000"/>
        </w:rPr>
      </w:pPr>
      <w:bookmarkStart w:id="659" w:name="n6668"/>
      <w:bookmarkEnd w:id="659"/>
      <w:r>
        <w:rPr>
          <w:color w:val="000000"/>
        </w:rPr>
        <w:t>4. Після огляду ці речові докази повертаються особам, від яких вони були одержані.</w:t>
      </w:r>
    </w:p>
    <w:p w:rsidR="00000000" w:rsidRDefault="00D97886">
      <w:pPr>
        <w:pStyle w:val="rvps2"/>
        <w:divId w:val="662390928"/>
        <w:rPr>
          <w:color w:val="000000"/>
        </w:rPr>
      </w:pPr>
      <w:bookmarkStart w:id="660" w:name="n6669"/>
      <w:bookmarkEnd w:id="660"/>
      <w:r>
        <w:rPr>
          <w:rStyle w:val="rvts9"/>
        </w:rPr>
        <w:t xml:space="preserve">Стаття 87. </w:t>
      </w:r>
      <w:r>
        <w:rPr>
          <w:color w:val="000000"/>
        </w:rPr>
        <w:t>Судові доручення щодо збирання доказів</w:t>
      </w:r>
    </w:p>
    <w:p w:rsidR="00000000" w:rsidRDefault="00D97886">
      <w:pPr>
        <w:pStyle w:val="rvps2"/>
        <w:divId w:val="662390928"/>
        <w:rPr>
          <w:color w:val="000000"/>
        </w:rPr>
      </w:pPr>
      <w:bookmarkStart w:id="661" w:name="n6670"/>
      <w:bookmarkEnd w:id="661"/>
      <w:r>
        <w:rPr>
          <w:color w:val="000000"/>
        </w:rPr>
        <w:t>1. Суд, який розглядає справу або заяву про забезпечення доказів, в разі виникнення п</w:t>
      </w:r>
      <w:r>
        <w:rPr>
          <w:color w:val="000000"/>
        </w:rPr>
        <w:t>отреби в збиранні доказів за межами його територіальної юрисдикції доручає відповідному суду вчинити певні процесуальні дії.</w:t>
      </w:r>
    </w:p>
    <w:p w:rsidR="00000000" w:rsidRDefault="00D97886">
      <w:pPr>
        <w:pStyle w:val="rvps2"/>
        <w:divId w:val="662390928"/>
        <w:rPr>
          <w:color w:val="000000"/>
        </w:rPr>
      </w:pPr>
      <w:bookmarkStart w:id="662" w:name="n6671"/>
      <w:bookmarkEnd w:id="662"/>
      <w:r>
        <w:rPr>
          <w:color w:val="000000"/>
        </w:rPr>
        <w:t>2. В ухвалі про судове доручення коротко викладається суть справи, що розглядається, зазначаються особи, які беруть у ній участь, о</w:t>
      </w:r>
      <w:r>
        <w:rPr>
          <w:color w:val="000000"/>
        </w:rPr>
        <w:t>бставини, що підлягають з’ясуванню, докази, які повинен зібрати суд, що виконує доручення, зокрема перелік питань, поставлених учасниками справи та судом свідку.</w:t>
      </w:r>
    </w:p>
    <w:p w:rsidR="00000000" w:rsidRDefault="00D97886">
      <w:pPr>
        <w:pStyle w:val="rvps2"/>
        <w:divId w:val="662390928"/>
        <w:rPr>
          <w:color w:val="000000"/>
        </w:rPr>
      </w:pPr>
      <w:bookmarkStart w:id="663" w:name="n6672"/>
      <w:bookmarkEnd w:id="663"/>
      <w:r>
        <w:rPr>
          <w:rStyle w:val="rvts9"/>
        </w:rPr>
        <w:t xml:space="preserve">Стаття 88. </w:t>
      </w:r>
      <w:r>
        <w:rPr>
          <w:color w:val="000000"/>
        </w:rPr>
        <w:t>Виконання судових доручень щодо збирання доказів</w:t>
      </w:r>
    </w:p>
    <w:p w:rsidR="00000000" w:rsidRDefault="00D97886">
      <w:pPr>
        <w:pStyle w:val="rvps2"/>
        <w:divId w:val="662390928"/>
        <w:rPr>
          <w:color w:val="000000"/>
        </w:rPr>
      </w:pPr>
      <w:bookmarkStart w:id="664" w:name="n6673"/>
      <w:bookmarkEnd w:id="664"/>
      <w:r>
        <w:rPr>
          <w:color w:val="000000"/>
        </w:rPr>
        <w:t>1. Ухвала про судове доручення нев</w:t>
      </w:r>
      <w:r>
        <w:rPr>
          <w:color w:val="000000"/>
        </w:rPr>
        <w:t>ідкладно виконується судом, якому вона адресована, за правилами цього Кодексу, які встановлюють порядок вчинення відповідних процесуальних дій.</w:t>
      </w:r>
    </w:p>
    <w:p w:rsidR="00000000" w:rsidRDefault="00D97886">
      <w:pPr>
        <w:pStyle w:val="rvps2"/>
        <w:divId w:val="662390928"/>
        <w:rPr>
          <w:color w:val="000000"/>
        </w:rPr>
      </w:pPr>
      <w:bookmarkStart w:id="665" w:name="n6674"/>
      <w:bookmarkEnd w:id="665"/>
      <w:r>
        <w:rPr>
          <w:color w:val="000000"/>
        </w:rPr>
        <w:t xml:space="preserve">2. Про виконання або про неможливість виконання з об’єктивних причин судового доручення постановляється ухвала, </w:t>
      </w:r>
      <w:r>
        <w:rPr>
          <w:color w:val="000000"/>
        </w:rPr>
        <w:t>яка з протоколами про вчинення процесуальних дій і всіма зібраними на виконання судового доручення матеріалами невідкладно надсилається до суду, що розглядає справу.</w:t>
      </w:r>
    </w:p>
    <w:p w:rsidR="00000000" w:rsidRDefault="00D97886">
      <w:pPr>
        <w:pStyle w:val="rvps2"/>
        <w:divId w:val="662390928"/>
        <w:rPr>
          <w:color w:val="000000"/>
        </w:rPr>
      </w:pPr>
      <w:bookmarkStart w:id="666" w:name="n6675"/>
      <w:bookmarkEnd w:id="666"/>
      <w:r>
        <w:rPr>
          <w:color w:val="000000"/>
        </w:rPr>
        <w:t>3. У разі необхідності виконання судових доручень щодо збирання доказів здійснюється у суд</w:t>
      </w:r>
      <w:r>
        <w:rPr>
          <w:color w:val="000000"/>
        </w:rPr>
        <w:t>овому засіданні у встановленому цим Кодексом порядку. Учасники справи повідомляються про дату, час і місце вчинення процесуальної дії судом, який виконує доручення, проте їх неявка не є перешкодою для виконання доручення.</w:t>
      </w:r>
    </w:p>
    <w:p w:rsidR="00000000" w:rsidRDefault="00D97886">
      <w:pPr>
        <w:pStyle w:val="rvps2"/>
        <w:divId w:val="662390928"/>
        <w:rPr>
          <w:color w:val="000000"/>
        </w:rPr>
      </w:pPr>
      <w:bookmarkStart w:id="667" w:name="n6676"/>
      <w:bookmarkEnd w:id="667"/>
      <w:r>
        <w:rPr>
          <w:rStyle w:val="rvts9"/>
        </w:rPr>
        <w:t>Стаття 89.</w:t>
      </w:r>
      <w:r>
        <w:rPr>
          <w:color w:val="000000"/>
        </w:rPr>
        <w:t xml:space="preserve"> Оцінка доказів</w:t>
      </w:r>
    </w:p>
    <w:p w:rsidR="00000000" w:rsidRDefault="00D97886">
      <w:pPr>
        <w:pStyle w:val="rvps2"/>
        <w:divId w:val="662390928"/>
        <w:rPr>
          <w:color w:val="000000"/>
        </w:rPr>
      </w:pPr>
      <w:bookmarkStart w:id="668" w:name="n6677"/>
      <w:bookmarkEnd w:id="668"/>
      <w:r>
        <w:rPr>
          <w:color w:val="000000"/>
        </w:rPr>
        <w:t>1. Суд о</w:t>
      </w:r>
      <w:r>
        <w:rPr>
          <w:color w:val="000000"/>
        </w:rPr>
        <w:t>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w:t>
      </w:r>
    </w:p>
    <w:p w:rsidR="00000000" w:rsidRDefault="00D97886">
      <w:pPr>
        <w:pStyle w:val="rvps2"/>
        <w:divId w:val="662390928"/>
        <w:rPr>
          <w:color w:val="000000"/>
        </w:rPr>
      </w:pPr>
      <w:bookmarkStart w:id="669" w:name="n6678"/>
      <w:bookmarkEnd w:id="669"/>
      <w:r>
        <w:rPr>
          <w:color w:val="000000"/>
        </w:rPr>
        <w:t>2. Жодні докази не мають для суду заздалегідь встановленої сили. Суд оцінює належність, допустимість</w:t>
      </w:r>
      <w:r>
        <w:rPr>
          <w:color w:val="000000"/>
        </w:rPr>
        <w:t>, достовірність кожного доказу окремо, а також достатність і взаємний зв’язок доказів у їх сукупності.</w:t>
      </w:r>
    </w:p>
    <w:p w:rsidR="00000000" w:rsidRDefault="00D97886">
      <w:pPr>
        <w:pStyle w:val="rvps2"/>
        <w:divId w:val="662390928"/>
        <w:rPr>
          <w:color w:val="000000"/>
        </w:rPr>
      </w:pPr>
      <w:bookmarkStart w:id="670" w:name="n6679"/>
      <w:bookmarkEnd w:id="670"/>
      <w:r>
        <w:rPr>
          <w:color w:val="000000"/>
        </w:rPr>
        <w:t>3. Суд надає оцінку як зібраним у справі доказам в цілому, так і кожному доказу (групі однотипних доказів), який міститься у справі, мотивує відхилення а</w:t>
      </w:r>
      <w:r>
        <w:rPr>
          <w:color w:val="000000"/>
        </w:rPr>
        <w:t>бо врахування кожного доказу (групи доказів).</w:t>
      </w:r>
    </w:p>
    <w:p w:rsidR="00000000" w:rsidRDefault="00D97886">
      <w:pPr>
        <w:pStyle w:val="rvps7"/>
        <w:divId w:val="662390928"/>
        <w:rPr>
          <w:color w:val="000000"/>
        </w:rPr>
      </w:pPr>
      <w:bookmarkStart w:id="671" w:name="n6680"/>
      <w:bookmarkEnd w:id="671"/>
      <w:r>
        <w:rPr>
          <w:rStyle w:val="rvts15"/>
        </w:rPr>
        <w:t>§ 2. Показання свідків</w:t>
      </w:r>
    </w:p>
    <w:p w:rsidR="00000000" w:rsidRDefault="00D97886">
      <w:pPr>
        <w:pStyle w:val="rvps2"/>
        <w:divId w:val="662390928"/>
        <w:rPr>
          <w:color w:val="000000"/>
        </w:rPr>
      </w:pPr>
      <w:bookmarkStart w:id="672" w:name="n6681"/>
      <w:bookmarkEnd w:id="672"/>
      <w:r>
        <w:rPr>
          <w:rStyle w:val="rvts9"/>
        </w:rPr>
        <w:t xml:space="preserve">Стаття 90. </w:t>
      </w:r>
      <w:r>
        <w:rPr>
          <w:color w:val="000000"/>
        </w:rPr>
        <w:t>Показання свідка</w:t>
      </w:r>
    </w:p>
    <w:p w:rsidR="00000000" w:rsidRDefault="00D97886">
      <w:pPr>
        <w:pStyle w:val="rvps2"/>
        <w:divId w:val="662390928"/>
        <w:rPr>
          <w:color w:val="000000"/>
        </w:rPr>
      </w:pPr>
      <w:bookmarkStart w:id="673" w:name="n6682"/>
      <w:bookmarkEnd w:id="673"/>
      <w:r>
        <w:rPr>
          <w:color w:val="000000"/>
        </w:rPr>
        <w:t>1. Показання свідка - це повідомлення про відомі йому обставини, які мають значення для справи. Не є доказом показання свідка, який не може назвати джерела сво</w:t>
      </w:r>
      <w:r>
        <w:rPr>
          <w:color w:val="000000"/>
        </w:rPr>
        <w:t>єї обізнаності щодо певної обставини.</w:t>
      </w:r>
    </w:p>
    <w:p w:rsidR="00000000" w:rsidRDefault="00D97886">
      <w:pPr>
        <w:pStyle w:val="rvps2"/>
        <w:divId w:val="662390928"/>
        <w:rPr>
          <w:color w:val="000000"/>
        </w:rPr>
      </w:pPr>
      <w:bookmarkStart w:id="674" w:name="n6683"/>
      <w:bookmarkEnd w:id="674"/>
      <w:r>
        <w:rPr>
          <w:color w:val="000000"/>
        </w:rPr>
        <w:t>2. Якщо показання свідка ґрунтуються на повідомленнях інших осіб, то ці особи повинні бути також допитані. За відсутності можливості допитати особу, яка надала первинне повідомлення, показання з чужих слів не може бути</w:t>
      </w:r>
      <w:r>
        <w:rPr>
          <w:color w:val="000000"/>
        </w:rPr>
        <w:t xml:space="preserve">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цього Кодексу.</w:t>
      </w:r>
    </w:p>
    <w:p w:rsidR="00000000" w:rsidRDefault="00D97886">
      <w:pPr>
        <w:pStyle w:val="rvps2"/>
        <w:divId w:val="662390928"/>
        <w:rPr>
          <w:color w:val="000000"/>
        </w:rPr>
      </w:pPr>
      <w:bookmarkStart w:id="675" w:name="n6684"/>
      <w:bookmarkEnd w:id="675"/>
      <w:r>
        <w:rPr>
          <w:rStyle w:val="rvts9"/>
        </w:rPr>
        <w:t xml:space="preserve">Стаття 91. </w:t>
      </w:r>
      <w:r>
        <w:rPr>
          <w:color w:val="000000"/>
        </w:rPr>
        <w:t>Виклик свідка</w:t>
      </w:r>
    </w:p>
    <w:p w:rsidR="00000000" w:rsidRDefault="00D97886">
      <w:pPr>
        <w:pStyle w:val="rvps2"/>
        <w:divId w:val="662390928"/>
        <w:rPr>
          <w:color w:val="000000"/>
        </w:rPr>
      </w:pPr>
      <w:bookmarkStart w:id="676" w:name="n6685"/>
      <w:bookmarkEnd w:id="676"/>
      <w:r>
        <w:rPr>
          <w:color w:val="000000"/>
        </w:rPr>
        <w:t>1. Виклик свідка здійснюється за заявою учасника справ</w:t>
      </w:r>
      <w:r>
        <w:rPr>
          <w:color w:val="000000"/>
        </w:rPr>
        <w:t>и.</w:t>
      </w:r>
    </w:p>
    <w:p w:rsidR="00000000" w:rsidRDefault="00D97886">
      <w:pPr>
        <w:pStyle w:val="rvps2"/>
        <w:divId w:val="662390928"/>
        <w:rPr>
          <w:color w:val="000000"/>
        </w:rPr>
      </w:pPr>
      <w:bookmarkStart w:id="677" w:name="n6686"/>
      <w:bookmarkEnd w:id="677"/>
      <w:r>
        <w:rPr>
          <w:color w:val="000000"/>
        </w:rPr>
        <w:t>2. У заяві про виклик свідка зазначаються його ім’я, місце проживання (перебування) або місце роботи, обставини, які він може підтвердити.</w:t>
      </w:r>
    </w:p>
    <w:p w:rsidR="00000000" w:rsidRDefault="00D97886">
      <w:pPr>
        <w:pStyle w:val="rvps2"/>
        <w:divId w:val="662390928"/>
        <w:rPr>
          <w:color w:val="000000"/>
        </w:rPr>
      </w:pPr>
      <w:bookmarkStart w:id="678" w:name="n6687"/>
      <w:bookmarkEnd w:id="678"/>
      <w:r>
        <w:rPr>
          <w:color w:val="000000"/>
        </w:rPr>
        <w:t>3. Заява про виклик свідка має бути подана до або під час підготовчого судового засідання, а якщо справа розглядає</w:t>
      </w:r>
      <w:r>
        <w:rPr>
          <w:color w:val="000000"/>
        </w:rPr>
        <w:t>ться в порядку спрощеного позовного провадження, - до початку першого судового засідання у справі.</w:t>
      </w:r>
    </w:p>
    <w:p w:rsidR="00000000" w:rsidRDefault="00D97886">
      <w:pPr>
        <w:pStyle w:val="rvps2"/>
        <w:divId w:val="662390928"/>
        <w:rPr>
          <w:color w:val="000000"/>
        </w:rPr>
      </w:pPr>
      <w:bookmarkStart w:id="679" w:name="n6688"/>
      <w:bookmarkEnd w:id="679"/>
      <w:r>
        <w:rPr>
          <w:color w:val="000000"/>
        </w:rPr>
        <w:t>4. В ухвалі про відкриття провадження у справі або в іншій ухвалі, якою суд вирішує питання про виклик свідка, суд попереджає свідка про кримінальну відповід</w:t>
      </w:r>
      <w:r>
        <w:rPr>
          <w:color w:val="000000"/>
        </w:rPr>
        <w:t>альність за завідомо неправдиве показання чи відмову від давання показань на вимогу суду.</w:t>
      </w:r>
    </w:p>
    <w:p w:rsidR="00000000" w:rsidRDefault="00D97886">
      <w:pPr>
        <w:pStyle w:val="rvps2"/>
        <w:divId w:val="662390928"/>
        <w:rPr>
          <w:color w:val="000000"/>
        </w:rPr>
      </w:pPr>
      <w:bookmarkStart w:id="680" w:name="n6689"/>
      <w:bookmarkEnd w:id="680"/>
      <w:r>
        <w:rPr>
          <w:rStyle w:val="rvts9"/>
        </w:rPr>
        <w:t xml:space="preserve">Стаття 92. </w:t>
      </w:r>
      <w:r>
        <w:rPr>
          <w:color w:val="000000"/>
        </w:rPr>
        <w:t>Пояснення сторін, третіх осіб та їхніх представників</w:t>
      </w:r>
    </w:p>
    <w:p w:rsidR="00000000" w:rsidRDefault="00D97886">
      <w:pPr>
        <w:pStyle w:val="rvps2"/>
        <w:divId w:val="662390928"/>
        <w:rPr>
          <w:color w:val="000000"/>
        </w:rPr>
      </w:pPr>
      <w:bookmarkStart w:id="681" w:name="n6690"/>
      <w:bookmarkEnd w:id="681"/>
      <w:r>
        <w:rPr>
          <w:color w:val="000000"/>
        </w:rPr>
        <w:t>1. Сторони, треті особи та їхні представники за їхньою згодою, в тому числі за власною ініціативою, якщо інше не встановлено цим Кодексом, можуть бути допитані як свідки про відомі їм обставини, що мають значення для справи.</w:t>
      </w:r>
    </w:p>
    <w:p w:rsidR="00000000" w:rsidRDefault="00D97886">
      <w:pPr>
        <w:pStyle w:val="rvps2"/>
        <w:divId w:val="662390928"/>
        <w:rPr>
          <w:color w:val="000000"/>
        </w:rPr>
      </w:pPr>
      <w:bookmarkStart w:id="682" w:name="n6691"/>
      <w:bookmarkEnd w:id="682"/>
      <w:r>
        <w:rPr>
          <w:rStyle w:val="rvts9"/>
        </w:rPr>
        <w:t>Стаття 93.</w:t>
      </w:r>
      <w:r>
        <w:rPr>
          <w:color w:val="000000"/>
        </w:rPr>
        <w:t xml:space="preserve"> </w:t>
      </w:r>
      <w:r>
        <w:rPr>
          <w:color w:val="000000"/>
        </w:rPr>
        <w:t>Письмове опитування учасників справи як свідків</w:t>
      </w:r>
    </w:p>
    <w:p w:rsidR="00000000" w:rsidRDefault="00D97886">
      <w:pPr>
        <w:pStyle w:val="rvps2"/>
        <w:divId w:val="662390928"/>
        <w:rPr>
          <w:color w:val="000000"/>
        </w:rPr>
      </w:pPr>
      <w:bookmarkStart w:id="683" w:name="n6692"/>
      <w:bookmarkEnd w:id="683"/>
      <w:r>
        <w:rPr>
          <w:color w:val="000000"/>
        </w:rPr>
        <w:t>1. Учасник справи має право поставити в першій заяві по суті справи, що ним подається до суду, не більше десяти запитань іншому учаснику справи про обставини, що мають значення для справи.</w:t>
      </w:r>
    </w:p>
    <w:p w:rsidR="00000000" w:rsidRDefault="00D97886">
      <w:pPr>
        <w:pStyle w:val="rvps2"/>
        <w:divId w:val="662390928"/>
        <w:rPr>
          <w:color w:val="000000"/>
        </w:rPr>
      </w:pPr>
      <w:bookmarkStart w:id="684" w:name="n6693"/>
      <w:bookmarkEnd w:id="684"/>
      <w:r>
        <w:rPr>
          <w:color w:val="000000"/>
        </w:rPr>
        <w:t xml:space="preserve">2. Учасник справи, </w:t>
      </w:r>
      <w:r>
        <w:rPr>
          <w:color w:val="000000"/>
        </w:rPr>
        <w:t>якому поставлено питання позивачем, зобов’язаний надати вичерпну відповідь окремо на кожне питання по суті.</w:t>
      </w:r>
    </w:p>
    <w:p w:rsidR="00000000" w:rsidRDefault="00D97886">
      <w:pPr>
        <w:pStyle w:val="rvps2"/>
        <w:divId w:val="662390928"/>
        <w:rPr>
          <w:color w:val="000000"/>
        </w:rPr>
      </w:pPr>
      <w:bookmarkStart w:id="685" w:name="n6694"/>
      <w:bookmarkEnd w:id="685"/>
      <w:r>
        <w:rPr>
          <w:color w:val="000000"/>
        </w:rPr>
        <w:t>На запитання до учасника справи, який є юридичною особою, відповіді надає її керівник або інша посадова особа за його дорученням.</w:t>
      </w:r>
    </w:p>
    <w:p w:rsidR="00000000" w:rsidRDefault="00D97886">
      <w:pPr>
        <w:pStyle w:val="rvps2"/>
        <w:divId w:val="662390928"/>
        <w:rPr>
          <w:color w:val="000000"/>
        </w:rPr>
      </w:pPr>
      <w:bookmarkStart w:id="686" w:name="n6695"/>
      <w:bookmarkEnd w:id="686"/>
      <w:r>
        <w:rPr>
          <w:color w:val="000000"/>
        </w:rPr>
        <w:t>3. Відповіді на за</w:t>
      </w:r>
      <w:r>
        <w:rPr>
          <w:color w:val="000000"/>
        </w:rPr>
        <w:t xml:space="preserve">питання подаються до суду учасником справи - фізичною особою, керівником або іншою посадовою особою юридичної особи у формі заяви свідка не пізніш як за п’ять днів до підготовчого засідання, а у справі, що розглядається в порядку спрощеного провадження, - </w:t>
      </w:r>
      <w:r>
        <w:rPr>
          <w:color w:val="000000"/>
        </w:rPr>
        <w:t>до першого судового засідання.</w:t>
      </w:r>
    </w:p>
    <w:p w:rsidR="00000000" w:rsidRDefault="00D97886">
      <w:pPr>
        <w:pStyle w:val="rvps2"/>
        <w:divId w:val="662390928"/>
        <w:rPr>
          <w:color w:val="000000"/>
        </w:rPr>
      </w:pPr>
      <w:bookmarkStart w:id="687" w:name="n6696"/>
      <w:bookmarkEnd w:id="687"/>
      <w:r>
        <w:rPr>
          <w:color w:val="000000"/>
        </w:rPr>
        <w:t>Копія такої заяви свідка у той самий строк надсилається учаснику справи, який поставив письмові запитання.</w:t>
      </w:r>
    </w:p>
    <w:p w:rsidR="00000000" w:rsidRDefault="00D97886">
      <w:pPr>
        <w:pStyle w:val="rvps2"/>
        <w:divId w:val="662390928"/>
        <w:rPr>
          <w:color w:val="000000"/>
        </w:rPr>
      </w:pPr>
      <w:bookmarkStart w:id="688" w:name="n6697"/>
      <w:bookmarkEnd w:id="688"/>
      <w:r>
        <w:rPr>
          <w:color w:val="000000"/>
        </w:rPr>
        <w:t>4. У заяві свідка зазначаються ім’я (прізвище, ім’я та по батькові), місце проживання (перебування) та місце роботи св</w:t>
      </w:r>
      <w:r>
        <w:rPr>
          <w:color w:val="000000"/>
        </w:rPr>
        <w:t xml:space="preserve">ідка, поштовий індекс, реєстраційний номер облікової картки платника податків свідка за його наявності або номер і серія паспорта, номери засобів зв’язку та адреси електронної пошти (за наявності), відповіді на питання щодо обставин справи, про які відомо </w:t>
      </w:r>
      <w:r>
        <w:rPr>
          <w:color w:val="000000"/>
        </w:rPr>
        <w:t>свідку, джерела обізнаності свідка щодо цих обставин, а також підтвердження свідка про обізнаність із змістом закону щодо кримінальної відповідальності за надання неправдивих показань.</w:t>
      </w:r>
    </w:p>
    <w:p w:rsidR="00000000" w:rsidRDefault="00D97886">
      <w:pPr>
        <w:pStyle w:val="rvps2"/>
        <w:divId w:val="662390928"/>
        <w:rPr>
          <w:color w:val="000000"/>
        </w:rPr>
      </w:pPr>
      <w:bookmarkStart w:id="689" w:name="n6698"/>
      <w:bookmarkEnd w:id="689"/>
      <w:r>
        <w:rPr>
          <w:color w:val="000000"/>
        </w:rPr>
        <w:t xml:space="preserve">5. Якщо поставлене запитання пов’язане з наданням відповідних доказів, </w:t>
      </w:r>
      <w:r>
        <w:rPr>
          <w:color w:val="000000"/>
        </w:rPr>
        <w:t>що підтверджують відповідні обставини, учасник справи разом з наданням заяви свідка надає копії відповідних письмових чи електронних доказів.</w:t>
      </w:r>
    </w:p>
    <w:p w:rsidR="00000000" w:rsidRDefault="00D97886">
      <w:pPr>
        <w:pStyle w:val="rvps2"/>
        <w:divId w:val="662390928"/>
        <w:rPr>
          <w:color w:val="000000"/>
        </w:rPr>
      </w:pPr>
      <w:bookmarkStart w:id="690" w:name="n6699"/>
      <w:bookmarkEnd w:id="690"/>
      <w:r>
        <w:rPr>
          <w:color w:val="000000"/>
        </w:rPr>
        <w:t>6. Учасник справи має право відмовитися від надання відповіді на поставлені запитання:</w:t>
      </w:r>
    </w:p>
    <w:p w:rsidR="00000000" w:rsidRDefault="00D97886">
      <w:pPr>
        <w:pStyle w:val="rvps2"/>
        <w:divId w:val="662390928"/>
        <w:rPr>
          <w:color w:val="000000"/>
        </w:rPr>
      </w:pPr>
      <w:bookmarkStart w:id="691" w:name="n6700"/>
      <w:bookmarkEnd w:id="691"/>
      <w:r>
        <w:rPr>
          <w:color w:val="000000"/>
        </w:rPr>
        <w:t xml:space="preserve">1) з підстав, визначених </w:t>
      </w:r>
      <w:hyperlink w:anchor="n6543" w:history="1">
        <w:r>
          <w:rPr>
            <w:rStyle w:val="a3"/>
            <w:color w:val="006600"/>
            <w:u w:val="none"/>
          </w:rPr>
          <w:t>статтями 70</w:t>
        </w:r>
      </w:hyperlink>
      <w:r>
        <w:rPr>
          <w:color w:val="000000"/>
        </w:rPr>
        <w:t xml:space="preserve">, </w:t>
      </w:r>
      <w:hyperlink w:anchor="n6551" w:history="1">
        <w:r>
          <w:rPr>
            <w:rStyle w:val="a3"/>
            <w:color w:val="006600"/>
            <w:u w:val="none"/>
          </w:rPr>
          <w:t>71</w:t>
        </w:r>
      </w:hyperlink>
      <w:r>
        <w:rPr>
          <w:color w:val="000000"/>
        </w:rPr>
        <w:t xml:space="preserve"> цього Кодексу;</w:t>
      </w:r>
    </w:p>
    <w:p w:rsidR="00000000" w:rsidRDefault="00D97886">
      <w:pPr>
        <w:pStyle w:val="rvps2"/>
        <w:divId w:val="662390928"/>
        <w:rPr>
          <w:color w:val="000000"/>
        </w:rPr>
      </w:pPr>
      <w:bookmarkStart w:id="692" w:name="n6701"/>
      <w:bookmarkEnd w:id="692"/>
      <w:r>
        <w:rPr>
          <w:color w:val="000000"/>
        </w:rPr>
        <w:t>2) якщо поставлене запитання не стосується обставин, що мають значення для справи;</w:t>
      </w:r>
    </w:p>
    <w:p w:rsidR="00000000" w:rsidRDefault="00D97886">
      <w:pPr>
        <w:pStyle w:val="rvps2"/>
        <w:divId w:val="662390928"/>
        <w:rPr>
          <w:color w:val="000000"/>
        </w:rPr>
      </w:pPr>
      <w:bookmarkStart w:id="693" w:name="n6702"/>
      <w:bookmarkEnd w:id="693"/>
      <w:r>
        <w:rPr>
          <w:color w:val="000000"/>
        </w:rPr>
        <w:t>3) якщо учасником справи поставлено більше десяти запитань.</w:t>
      </w:r>
    </w:p>
    <w:p w:rsidR="00000000" w:rsidRDefault="00D97886">
      <w:pPr>
        <w:pStyle w:val="rvps2"/>
        <w:divId w:val="662390928"/>
        <w:rPr>
          <w:color w:val="000000"/>
        </w:rPr>
      </w:pPr>
      <w:bookmarkStart w:id="694" w:name="n6703"/>
      <w:bookmarkEnd w:id="694"/>
      <w:r>
        <w:rPr>
          <w:color w:val="000000"/>
        </w:rPr>
        <w:t xml:space="preserve">7. За наявності підстав для </w:t>
      </w:r>
      <w:r>
        <w:rPr>
          <w:color w:val="000000"/>
        </w:rPr>
        <w:t>відмови від відповіді учасник справи повинен повідомити про відмову іншого учасника та суд у строк для надання відповіді на запитання. Суд за клопотанням іншого учасника справи може визнати підстави для відмови відсутніми та зобов’язати учасника справи над</w:t>
      </w:r>
      <w:r>
        <w:rPr>
          <w:color w:val="000000"/>
        </w:rPr>
        <w:t>ати відповідь.</w:t>
      </w:r>
    </w:p>
    <w:p w:rsidR="00000000" w:rsidRDefault="00D97886">
      <w:pPr>
        <w:pStyle w:val="rvps2"/>
        <w:divId w:val="662390928"/>
        <w:rPr>
          <w:color w:val="000000"/>
        </w:rPr>
      </w:pPr>
      <w:bookmarkStart w:id="695" w:name="n6704"/>
      <w:bookmarkEnd w:id="695"/>
      <w:r>
        <w:rPr>
          <w:rStyle w:val="rvts9"/>
        </w:rPr>
        <w:t xml:space="preserve">Стаття 94. </w:t>
      </w:r>
      <w:r>
        <w:rPr>
          <w:color w:val="000000"/>
        </w:rPr>
        <w:t>Допит свідка за заявою сторони арбітражного (третейського) розгляду</w:t>
      </w:r>
    </w:p>
    <w:p w:rsidR="00000000" w:rsidRDefault="00D97886">
      <w:pPr>
        <w:pStyle w:val="rvps2"/>
        <w:divId w:val="662390928"/>
        <w:rPr>
          <w:color w:val="000000"/>
        </w:rPr>
      </w:pPr>
      <w:bookmarkStart w:id="696" w:name="n6705"/>
      <w:bookmarkEnd w:id="696"/>
      <w:r>
        <w:rPr>
          <w:color w:val="000000"/>
        </w:rPr>
        <w:t>1. На прохання третейського суду або міжнародного комерційного арбітражу або за заявою сторони (учасника) третейського (арбітражного) розгляду за згодою третейськ</w:t>
      </w:r>
      <w:r>
        <w:rPr>
          <w:color w:val="000000"/>
        </w:rPr>
        <w:t>ого суду (міжнародного комерційного арбітражу) апеляційний загальний суд за місцем проживання (перебування) свідка може допитати, в тому числі повторно, свідка про відомі йому обставини, що стосуються справи, що розглядається третейським судом (міжнародним</w:t>
      </w:r>
      <w:r>
        <w:rPr>
          <w:color w:val="000000"/>
        </w:rPr>
        <w:t xml:space="preserve"> комерційним арбітражем), згідно з визначеним третейським судом (міжнародним комерційним арбітражем) переліком питань.</w:t>
      </w:r>
    </w:p>
    <w:p w:rsidR="00000000" w:rsidRDefault="00D97886">
      <w:pPr>
        <w:pStyle w:val="rvps2"/>
        <w:divId w:val="662390928"/>
        <w:rPr>
          <w:color w:val="000000"/>
        </w:rPr>
      </w:pPr>
      <w:bookmarkStart w:id="697" w:name="n6706"/>
      <w:bookmarkEnd w:id="697"/>
      <w:r>
        <w:rPr>
          <w:color w:val="000000"/>
        </w:rPr>
        <w:t>2. Сторони (учасники) третейського (арбітражного) розгляду можуть брати участь у допиті свідка, ставити йому питання для уточнення його в</w:t>
      </w:r>
      <w:r>
        <w:rPr>
          <w:color w:val="000000"/>
        </w:rPr>
        <w:t>ідповідей.</w:t>
      </w:r>
    </w:p>
    <w:p w:rsidR="00000000" w:rsidRDefault="00D97886">
      <w:pPr>
        <w:pStyle w:val="rvps2"/>
        <w:divId w:val="662390928"/>
        <w:rPr>
          <w:color w:val="000000"/>
        </w:rPr>
      </w:pPr>
      <w:bookmarkStart w:id="698" w:name="n6707"/>
      <w:bookmarkEnd w:id="698"/>
      <w:r>
        <w:rPr>
          <w:color w:val="000000"/>
        </w:rPr>
        <w:t>3. В ухвалі про виклик свідка суд вирішує питання забезпечення чи попередньої оплати витрат свідка, пов’язаних із його допитом.</w:t>
      </w:r>
    </w:p>
    <w:p w:rsidR="00000000" w:rsidRDefault="00D97886">
      <w:pPr>
        <w:pStyle w:val="rvps7"/>
        <w:divId w:val="662390928"/>
        <w:rPr>
          <w:color w:val="000000"/>
        </w:rPr>
      </w:pPr>
      <w:bookmarkStart w:id="699" w:name="n6708"/>
      <w:bookmarkEnd w:id="699"/>
      <w:r>
        <w:rPr>
          <w:rStyle w:val="rvts15"/>
        </w:rPr>
        <w:t>§ 3. Письмові докази</w:t>
      </w:r>
    </w:p>
    <w:p w:rsidR="00000000" w:rsidRDefault="00D97886">
      <w:pPr>
        <w:pStyle w:val="rvps2"/>
        <w:divId w:val="662390928"/>
        <w:rPr>
          <w:color w:val="000000"/>
        </w:rPr>
      </w:pPr>
      <w:bookmarkStart w:id="700" w:name="n6709"/>
      <w:bookmarkEnd w:id="700"/>
      <w:r>
        <w:rPr>
          <w:rStyle w:val="rvts9"/>
        </w:rPr>
        <w:t>Стаття 95.</w:t>
      </w:r>
      <w:r>
        <w:rPr>
          <w:color w:val="000000"/>
        </w:rPr>
        <w:t xml:space="preserve"> Письмові докази</w:t>
      </w:r>
    </w:p>
    <w:p w:rsidR="00000000" w:rsidRDefault="00D97886">
      <w:pPr>
        <w:pStyle w:val="rvps2"/>
        <w:divId w:val="662390928"/>
        <w:rPr>
          <w:color w:val="000000"/>
        </w:rPr>
      </w:pPr>
      <w:bookmarkStart w:id="701" w:name="n6710"/>
      <w:bookmarkEnd w:id="701"/>
      <w:r>
        <w:rPr>
          <w:color w:val="000000"/>
        </w:rPr>
        <w:t>1. Письмовими доказами є документи (крім електронних документів), які</w:t>
      </w:r>
      <w:r>
        <w:rPr>
          <w:color w:val="000000"/>
        </w:rPr>
        <w:t xml:space="preserve"> містять дані про обставини, що мають значення для правильного вирішення спору.</w:t>
      </w:r>
    </w:p>
    <w:p w:rsidR="00000000" w:rsidRDefault="00D97886">
      <w:pPr>
        <w:pStyle w:val="rvps2"/>
        <w:divId w:val="662390928"/>
        <w:rPr>
          <w:color w:val="000000"/>
        </w:rPr>
      </w:pPr>
      <w:bookmarkStart w:id="702" w:name="n6711"/>
      <w:bookmarkEnd w:id="702"/>
      <w:r>
        <w:rPr>
          <w:color w:val="000000"/>
        </w:rPr>
        <w:t>2. Письмові докази подаються в оригіналі або в належним чином засвідченій копії, якщо інше не передбачено цим Кодексом. Якщо для вирішення спору має значення лише частина докум</w:t>
      </w:r>
      <w:r>
        <w:rPr>
          <w:color w:val="000000"/>
        </w:rPr>
        <w:t>ента, подається засвідчений витяг з нього.</w:t>
      </w:r>
    </w:p>
    <w:p w:rsidR="00000000" w:rsidRDefault="00D97886">
      <w:pPr>
        <w:pStyle w:val="rvps2"/>
        <w:divId w:val="662390928"/>
        <w:rPr>
          <w:color w:val="000000"/>
        </w:rPr>
      </w:pPr>
      <w:bookmarkStart w:id="703" w:name="n6712"/>
      <w:bookmarkEnd w:id="703"/>
      <w:r>
        <w:rPr>
          <w:color w:val="000000"/>
        </w:rPr>
        <w:t>3. Учасники справи мають право подавати письмові докази в електронних копіях, посвідчених електронним цифровим підписом, прирівняним до власноручного підпису відповідно до закону. Електронна копія письмового доказ</w:t>
      </w:r>
      <w:r>
        <w:rPr>
          <w:color w:val="000000"/>
        </w:rPr>
        <w:t>у не вважається електронним доказом.</w:t>
      </w:r>
    </w:p>
    <w:p w:rsidR="00000000" w:rsidRDefault="00D97886">
      <w:pPr>
        <w:pStyle w:val="rvps2"/>
        <w:divId w:val="662390928"/>
        <w:rPr>
          <w:color w:val="000000"/>
        </w:rPr>
      </w:pPr>
      <w:bookmarkStart w:id="704" w:name="n6713"/>
      <w:bookmarkEnd w:id="704"/>
      <w:r>
        <w:rPr>
          <w:color w:val="000000"/>
        </w:rPr>
        <w:t>4. Копії документів вважаються засвідченими належним чином, якщо їх засвідчено в порядку, встановленому чинним законодавством.</w:t>
      </w:r>
    </w:p>
    <w:p w:rsidR="00000000" w:rsidRDefault="00D97886">
      <w:pPr>
        <w:pStyle w:val="rvps2"/>
        <w:divId w:val="662390928"/>
        <w:rPr>
          <w:color w:val="000000"/>
        </w:rPr>
      </w:pPr>
      <w:bookmarkStart w:id="705" w:name="n6714"/>
      <w:bookmarkEnd w:id="705"/>
      <w:r>
        <w:rPr>
          <w:color w:val="000000"/>
        </w:rPr>
        <w:t>5. Учасник справи, який подає письмові докази в копіях (електронних копіях), повинен зазначи</w:t>
      </w:r>
      <w:r>
        <w:rPr>
          <w:color w:val="000000"/>
        </w:rPr>
        <w:t>ти про наявність у нього або іншої особи оригіналу письмового доказу.</w:t>
      </w:r>
    </w:p>
    <w:p w:rsidR="00000000" w:rsidRDefault="00D97886">
      <w:pPr>
        <w:pStyle w:val="rvps2"/>
        <w:divId w:val="662390928"/>
        <w:rPr>
          <w:color w:val="000000"/>
        </w:rPr>
      </w:pPr>
      <w:bookmarkStart w:id="706" w:name="n6715"/>
      <w:bookmarkEnd w:id="706"/>
      <w:r>
        <w:rPr>
          <w:color w:val="000000"/>
        </w:rPr>
        <w:t>Учасник справи підтверджує відповідність копії письмового доказу оригіналу, який знаходиться у нього, своїм підписом із зазначенням дати такого засвідчення.</w:t>
      </w:r>
    </w:p>
    <w:p w:rsidR="00000000" w:rsidRDefault="00D97886">
      <w:pPr>
        <w:pStyle w:val="rvps2"/>
        <w:divId w:val="662390928"/>
        <w:rPr>
          <w:color w:val="000000"/>
        </w:rPr>
      </w:pPr>
      <w:bookmarkStart w:id="707" w:name="n6716"/>
      <w:bookmarkEnd w:id="707"/>
      <w:r>
        <w:rPr>
          <w:color w:val="000000"/>
        </w:rPr>
        <w:t>6. Якщо подано копію (електро</w:t>
      </w:r>
      <w:r>
        <w:rPr>
          <w:color w:val="000000"/>
        </w:rPr>
        <w:t xml:space="preserve">нну копію) письмового доказу, суд за клопотанням учасника справи або з власної ініціативи може витребувати у відповідної особи оригінал письмового доказу. Якщо оригінал письмового доказу не подано, а учасник справи або суд ставить під сумнів відповідність </w:t>
      </w:r>
      <w:r>
        <w:rPr>
          <w:color w:val="000000"/>
        </w:rPr>
        <w:t>поданої копії (електронної копії) оригіналу, такий доказ не береться судом до уваги.</w:t>
      </w:r>
    </w:p>
    <w:p w:rsidR="00000000" w:rsidRDefault="00D97886">
      <w:pPr>
        <w:pStyle w:val="rvps2"/>
        <w:divId w:val="662390928"/>
        <w:rPr>
          <w:color w:val="000000"/>
        </w:rPr>
      </w:pPr>
      <w:bookmarkStart w:id="708" w:name="n6717"/>
      <w:bookmarkEnd w:id="708"/>
      <w:r>
        <w:rPr>
          <w:color w:val="000000"/>
        </w:rPr>
        <w:t>7. Документи, отримані за допомогою факсимільного чи інших аналогічних засобів зв’язку, приймаються судом до розгляду як письмові докази у випадках і в порядку, які встано</w:t>
      </w:r>
      <w:r>
        <w:rPr>
          <w:color w:val="000000"/>
        </w:rPr>
        <w:t>влені законом або договором.</w:t>
      </w:r>
    </w:p>
    <w:p w:rsidR="00000000" w:rsidRDefault="00D97886">
      <w:pPr>
        <w:pStyle w:val="rvps2"/>
        <w:divId w:val="662390928"/>
        <w:rPr>
          <w:color w:val="000000"/>
        </w:rPr>
      </w:pPr>
      <w:bookmarkStart w:id="709" w:name="n6718"/>
      <w:bookmarkEnd w:id="709"/>
      <w:r>
        <w:rPr>
          <w:color w:val="000000"/>
        </w:rPr>
        <w:t xml:space="preserve">8. Іноземний офіційний документ, що підлягає дипломатичній або консульській легалізації, може бути письмовим доказом, якщо він легалізований у встановленому порядку. Іноземні офіційні документи визнаються письмовими доказами без їх легалізації у випадках, </w:t>
      </w:r>
      <w:r>
        <w:rPr>
          <w:color w:val="000000"/>
        </w:rPr>
        <w:t>передбачених міжнародними договорами, згода на обов’язковість яких надана Верховною Радою України.</w:t>
      </w:r>
    </w:p>
    <w:p w:rsidR="00000000" w:rsidRDefault="00D97886">
      <w:pPr>
        <w:pStyle w:val="rvps2"/>
        <w:divId w:val="662390928"/>
        <w:rPr>
          <w:color w:val="000000"/>
        </w:rPr>
      </w:pPr>
      <w:bookmarkStart w:id="710" w:name="n6719"/>
      <w:bookmarkEnd w:id="710"/>
      <w:r>
        <w:rPr>
          <w:rStyle w:val="rvts9"/>
        </w:rPr>
        <w:t>Стаття 96.</w:t>
      </w:r>
      <w:r>
        <w:rPr>
          <w:color w:val="000000"/>
        </w:rPr>
        <w:t xml:space="preserve"> Повернення оригіналів письмових доказів</w:t>
      </w:r>
    </w:p>
    <w:p w:rsidR="00000000" w:rsidRDefault="00D97886">
      <w:pPr>
        <w:pStyle w:val="rvps2"/>
        <w:divId w:val="662390928"/>
        <w:rPr>
          <w:color w:val="000000"/>
        </w:rPr>
      </w:pPr>
      <w:bookmarkStart w:id="711" w:name="n6720"/>
      <w:bookmarkEnd w:id="711"/>
      <w:r>
        <w:rPr>
          <w:color w:val="000000"/>
        </w:rPr>
        <w:t>1. Оригінали письмових доказів до набрання судовим рішенням законної сили повертаються судом за клопотання</w:t>
      </w:r>
      <w:r>
        <w:rPr>
          <w:color w:val="000000"/>
        </w:rPr>
        <w:t>м осіб, які їх подали, якщо це можливо без шкоди для розгляду справи. У справі залишається засвідчена суддею копія письмового доказу.</w:t>
      </w:r>
    </w:p>
    <w:p w:rsidR="00000000" w:rsidRDefault="00D97886">
      <w:pPr>
        <w:pStyle w:val="rvps7"/>
        <w:divId w:val="662390928"/>
        <w:rPr>
          <w:color w:val="000000"/>
        </w:rPr>
      </w:pPr>
      <w:bookmarkStart w:id="712" w:name="n6721"/>
      <w:bookmarkEnd w:id="712"/>
      <w:r>
        <w:rPr>
          <w:rStyle w:val="rvts15"/>
        </w:rPr>
        <w:t>§ 4. Речові докази</w:t>
      </w:r>
    </w:p>
    <w:p w:rsidR="00000000" w:rsidRDefault="00D97886">
      <w:pPr>
        <w:pStyle w:val="rvps2"/>
        <w:divId w:val="662390928"/>
        <w:rPr>
          <w:color w:val="000000"/>
        </w:rPr>
      </w:pPr>
      <w:bookmarkStart w:id="713" w:name="n6722"/>
      <w:bookmarkEnd w:id="713"/>
      <w:r>
        <w:rPr>
          <w:rStyle w:val="rvts9"/>
        </w:rPr>
        <w:t xml:space="preserve">Стаття 97. </w:t>
      </w:r>
      <w:r>
        <w:rPr>
          <w:color w:val="000000"/>
        </w:rPr>
        <w:t>Речові докази</w:t>
      </w:r>
    </w:p>
    <w:p w:rsidR="00000000" w:rsidRDefault="00D97886">
      <w:pPr>
        <w:pStyle w:val="rvps2"/>
        <w:divId w:val="662390928"/>
        <w:rPr>
          <w:color w:val="000000"/>
        </w:rPr>
      </w:pPr>
      <w:bookmarkStart w:id="714" w:name="n6723"/>
      <w:bookmarkEnd w:id="714"/>
      <w:r>
        <w:rPr>
          <w:color w:val="000000"/>
        </w:rPr>
        <w:t>1. Речовими доказами є предмети матеріального світу, які своїм існуванням, сво</w:t>
      </w:r>
      <w:r>
        <w:rPr>
          <w:color w:val="000000"/>
        </w:rPr>
        <w:t>їми якостями, властивостями, місцезнаходженням, іншими ознаками дають змогу встановити обставини, що мають значення для справи.</w:t>
      </w:r>
    </w:p>
    <w:p w:rsidR="00000000" w:rsidRDefault="00D97886">
      <w:pPr>
        <w:pStyle w:val="rvps2"/>
        <w:divId w:val="662390928"/>
        <w:rPr>
          <w:color w:val="000000"/>
        </w:rPr>
      </w:pPr>
      <w:bookmarkStart w:id="715" w:name="n6724"/>
      <w:bookmarkEnd w:id="715"/>
      <w:r>
        <w:rPr>
          <w:rStyle w:val="rvts9"/>
        </w:rPr>
        <w:t xml:space="preserve">Стаття 98. </w:t>
      </w:r>
      <w:r>
        <w:rPr>
          <w:color w:val="000000"/>
        </w:rPr>
        <w:t>Зберігання речових доказів</w:t>
      </w:r>
    </w:p>
    <w:p w:rsidR="00000000" w:rsidRDefault="00D97886">
      <w:pPr>
        <w:pStyle w:val="rvps2"/>
        <w:divId w:val="662390928"/>
        <w:rPr>
          <w:color w:val="000000"/>
        </w:rPr>
      </w:pPr>
      <w:bookmarkStart w:id="716" w:name="n6725"/>
      <w:bookmarkEnd w:id="716"/>
      <w:r>
        <w:rPr>
          <w:color w:val="000000"/>
        </w:rPr>
        <w:t>1. Речові докази до набрання рішенням законної сили зберігаються в матеріалах справи або з</w:t>
      </w:r>
      <w:r>
        <w:rPr>
          <w:color w:val="000000"/>
        </w:rPr>
        <w:t>а окремим описом здаються до камери схову речових доказів суду.</w:t>
      </w:r>
    </w:p>
    <w:p w:rsidR="00000000" w:rsidRDefault="00D97886">
      <w:pPr>
        <w:pStyle w:val="rvps2"/>
        <w:divId w:val="662390928"/>
        <w:rPr>
          <w:color w:val="000000"/>
        </w:rPr>
      </w:pPr>
      <w:bookmarkStart w:id="717" w:name="n6726"/>
      <w:bookmarkEnd w:id="717"/>
      <w:r>
        <w:rPr>
          <w:color w:val="000000"/>
        </w:rPr>
        <w:t>2. Речові докази, що не можуть бути доставлені до суду, зберігаються за їх місцезнаходженням за ухвалою суду; вони повинні бути докладно описані та опечатані, а в разі необхідності - сфотограф</w:t>
      </w:r>
      <w:r>
        <w:rPr>
          <w:color w:val="000000"/>
        </w:rPr>
        <w:t>овані.</w:t>
      </w:r>
    </w:p>
    <w:p w:rsidR="00000000" w:rsidRDefault="00D97886">
      <w:pPr>
        <w:pStyle w:val="rvps2"/>
        <w:divId w:val="662390928"/>
        <w:rPr>
          <w:color w:val="000000"/>
        </w:rPr>
      </w:pPr>
      <w:bookmarkStart w:id="718" w:name="n6727"/>
      <w:bookmarkEnd w:id="718"/>
      <w:r>
        <w:rPr>
          <w:color w:val="000000"/>
        </w:rPr>
        <w:t>3. Суд вживає заходів для забезпечення зберігання речових доказів у незмінному стані.</w:t>
      </w:r>
    </w:p>
    <w:p w:rsidR="00000000" w:rsidRDefault="00D97886">
      <w:pPr>
        <w:pStyle w:val="rvps2"/>
        <w:divId w:val="662390928"/>
        <w:rPr>
          <w:color w:val="000000"/>
        </w:rPr>
      </w:pPr>
      <w:bookmarkStart w:id="719" w:name="n6728"/>
      <w:bookmarkEnd w:id="719"/>
      <w:r>
        <w:rPr>
          <w:rStyle w:val="rvts9"/>
        </w:rPr>
        <w:t xml:space="preserve">Стаття 99. </w:t>
      </w:r>
      <w:r>
        <w:rPr>
          <w:color w:val="000000"/>
        </w:rPr>
        <w:t>Повернення речових доказів</w:t>
      </w:r>
    </w:p>
    <w:p w:rsidR="00000000" w:rsidRDefault="00D97886">
      <w:pPr>
        <w:pStyle w:val="rvps2"/>
        <w:divId w:val="662390928"/>
        <w:rPr>
          <w:color w:val="000000"/>
        </w:rPr>
      </w:pPr>
      <w:bookmarkStart w:id="720" w:name="n6729"/>
      <w:bookmarkEnd w:id="720"/>
      <w:r>
        <w:rPr>
          <w:color w:val="000000"/>
        </w:rPr>
        <w:t>1. Речові докази після огляду та дослідження їх судом повертаються особам, від яких вони були одержані, якщо такі особи заяви</w:t>
      </w:r>
      <w:r>
        <w:rPr>
          <w:color w:val="000000"/>
        </w:rPr>
        <w:t>ли про це клопотання і якщо його задоволення можливе без шкоди для розгляду справи.</w:t>
      </w:r>
    </w:p>
    <w:p w:rsidR="00000000" w:rsidRDefault="00D97886">
      <w:pPr>
        <w:pStyle w:val="rvps2"/>
        <w:divId w:val="662390928"/>
        <w:rPr>
          <w:color w:val="000000"/>
        </w:rPr>
      </w:pPr>
      <w:bookmarkStart w:id="721" w:name="n6730"/>
      <w:bookmarkEnd w:id="721"/>
      <w:r>
        <w:rPr>
          <w:color w:val="000000"/>
        </w:rPr>
        <w:t>2. Речові докази, що є об’єктами, які вилучені з цивільного обороту або обмежено оборотоздатні, передаються відповідним підприємствам, установам або організаціям. За клопот</w:t>
      </w:r>
      <w:r>
        <w:rPr>
          <w:color w:val="000000"/>
        </w:rPr>
        <w:t>анням державних експертних установ такі речові докази можуть бути передані їм для використання в експертній та науковій роботі у порядку, встановленому Кабінетом Міністрів України.</w:t>
      </w:r>
    </w:p>
    <w:p w:rsidR="00000000" w:rsidRDefault="00D97886">
      <w:pPr>
        <w:pStyle w:val="rvps2"/>
        <w:divId w:val="662390928"/>
        <w:rPr>
          <w:color w:val="000000"/>
        </w:rPr>
      </w:pPr>
      <w:bookmarkStart w:id="722" w:name="n6731"/>
      <w:bookmarkEnd w:id="722"/>
      <w:r>
        <w:rPr>
          <w:color w:val="000000"/>
        </w:rPr>
        <w:t>3. Речові докази повертаються особам, від яких вони були одержані, або пере</w:t>
      </w:r>
      <w:r>
        <w:rPr>
          <w:color w:val="000000"/>
        </w:rPr>
        <w:t>даються особам, за якими суд визнав право на ці речі, після набрання рішенням суду законної сили.</w:t>
      </w:r>
    </w:p>
    <w:p w:rsidR="00000000" w:rsidRDefault="00D97886">
      <w:pPr>
        <w:pStyle w:val="rvps7"/>
        <w:divId w:val="662390928"/>
        <w:rPr>
          <w:color w:val="000000"/>
        </w:rPr>
      </w:pPr>
      <w:bookmarkStart w:id="723" w:name="n6732"/>
      <w:bookmarkEnd w:id="723"/>
      <w:r>
        <w:rPr>
          <w:rStyle w:val="rvts15"/>
        </w:rPr>
        <w:t>§ 5. Електронні докази</w:t>
      </w:r>
    </w:p>
    <w:p w:rsidR="00000000" w:rsidRDefault="00D97886">
      <w:pPr>
        <w:pStyle w:val="rvps2"/>
        <w:divId w:val="662390928"/>
        <w:rPr>
          <w:color w:val="000000"/>
        </w:rPr>
      </w:pPr>
      <w:bookmarkStart w:id="724" w:name="n6733"/>
      <w:bookmarkEnd w:id="724"/>
      <w:r>
        <w:rPr>
          <w:rStyle w:val="rvts9"/>
        </w:rPr>
        <w:t xml:space="preserve">Стаття 100. </w:t>
      </w:r>
      <w:r>
        <w:rPr>
          <w:color w:val="000000"/>
        </w:rPr>
        <w:t>Електронні докази</w:t>
      </w:r>
    </w:p>
    <w:p w:rsidR="00000000" w:rsidRDefault="00D97886">
      <w:pPr>
        <w:pStyle w:val="rvps2"/>
        <w:divId w:val="662390928"/>
        <w:rPr>
          <w:color w:val="000000"/>
        </w:rPr>
      </w:pPr>
      <w:bookmarkStart w:id="725" w:name="n6734"/>
      <w:bookmarkEnd w:id="725"/>
      <w:r>
        <w:rPr>
          <w:color w:val="000000"/>
        </w:rPr>
        <w:t>1. Електронними доказами є інформація в електронній (цифровій) формі, що містить дані про обставини, що м</w:t>
      </w:r>
      <w:r>
        <w:rPr>
          <w:color w:val="000000"/>
        </w:rPr>
        <w:t>ають значення для справи, зокрема, електронні документи (в тому числі текстові документи, графічні зображення, плани, фотографії, відео- та звукозаписи тощо), веб-сайти (сторінки), текстові, мультимедійні та голосові повідомлення, метадані, бази даних та і</w:t>
      </w:r>
      <w:r>
        <w:rPr>
          <w:color w:val="000000"/>
        </w:rPr>
        <w:t>нші дані в електронній формі. Такі дані можуть зберігатися, зокрема, на портативних пристроях (картах пам’яті, мобільних телефонах тощо), серверах, системах резервного копіювання, інших місцях збереження даних в електронній формі (в тому числі в мережі Інт</w:t>
      </w:r>
      <w:r>
        <w:rPr>
          <w:color w:val="000000"/>
        </w:rPr>
        <w:t>ернет).</w:t>
      </w:r>
    </w:p>
    <w:p w:rsidR="00000000" w:rsidRDefault="00D97886">
      <w:pPr>
        <w:pStyle w:val="rvps2"/>
        <w:divId w:val="662390928"/>
        <w:rPr>
          <w:color w:val="000000"/>
        </w:rPr>
      </w:pPr>
      <w:bookmarkStart w:id="726" w:name="n6735"/>
      <w:bookmarkEnd w:id="726"/>
      <w:r>
        <w:rPr>
          <w:color w:val="000000"/>
        </w:rPr>
        <w:t xml:space="preserve">2. Електронні докази подаються в оригіналі або в електронній копії, засвідченій електронним цифровим підписом, прирівняним до власноручного підпису відповідно до </w:t>
      </w:r>
      <w:hyperlink r:id="rId106" w:tgtFrame="_blank" w:history="1">
        <w:r>
          <w:rPr>
            <w:rStyle w:val="a3"/>
            <w:color w:val="000099"/>
            <w:u w:val="none"/>
          </w:rPr>
          <w:t>Закону України</w:t>
        </w:r>
      </w:hyperlink>
      <w:r>
        <w:rPr>
          <w:color w:val="000000"/>
        </w:rPr>
        <w:t xml:space="preserve"> </w:t>
      </w:r>
      <w:r>
        <w:rPr>
          <w:color w:val="000000"/>
        </w:rPr>
        <w:t>"Про електронний цифровий підпис". Законом може бути передбачено інший порядок засвідчення електронної копії електронного доказу.</w:t>
      </w:r>
    </w:p>
    <w:p w:rsidR="00000000" w:rsidRDefault="00D97886">
      <w:pPr>
        <w:pStyle w:val="rvps2"/>
        <w:divId w:val="662390928"/>
        <w:rPr>
          <w:color w:val="000000"/>
        </w:rPr>
      </w:pPr>
      <w:bookmarkStart w:id="727" w:name="n6736"/>
      <w:bookmarkEnd w:id="727"/>
      <w:r>
        <w:rPr>
          <w:color w:val="000000"/>
        </w:rPr>
        <w:t>3. Учасники справи мають право подавати електронні докази в паперових копіях, посвідчених у порядку, передбаченому законом. Па</w:t>
      </w:r>
      <w:r>
        <w:rPr>
          <w:color w:val="000000"/>
        </w:rPr>
        <w:t>перова копія електронного доказу не вважається письмовим доказом.</w:t>
      </w:r>
    </w:p>
    <w:p w:rsidR="00000000" w:rsidRDefault="00D97886">
      <w:pPr>
        <w:pStyle w:val="rvps2"/>
        <w:divId w:val="662390928"/>
        <w:rPr>
          <w:color w:val="000000"/>
        </w:rPr>
      </w:pPr>
      <w:bookmarkStart w:id="728" w:name="n6737"/>
      <w:bookmarkEnd w:id="728"/>
      <w:r>
        <w:rPr>
          <w:color w:val="000000"/>
        </w:rPr>
        <w:t>4. Учасник справи, який подає копію електронного доказу, повинен зазначити про наявність у нього або іншої особи оригіналу електронного доказу.</w:t>
      </w:r>
    </w:p>
    <w:p w:rsidR="00000000" w:rsidRDefault="00D97886">
      <w:pPr>
        <w:pStyle w:val="rvps2"/>
        <w:divId w:val="662390928"/>
        <w:rPr>
          <w:color w:val="000000"/>
        </w:rPr>
      </w:pPr>
      <w:bookmarkStart w:id="729" w:name="n6738"/>
      <w:bookmarkEnd w:id="729"/>
      <w:r>
        <w:rPr>
          <w:color w:val="000000"/>
        </w:rPr>
        <w:t>5. Якщо подано копію (паперову копію) електрон</w:t>
      </w:r>
      <w:r>
        <w:rPr>
          <w:color w:val="000000"/>
        </w:rPr>
        <w:t>ного доказу, суд за клопотанням учасника справи або з власної ініціативи може витребувати у відповідної особи оригінал електронного доказу. Якщо оригінал електронного доказу не подано, а учасник справи або суд ставить під сумнів відповідність поданої копії</w:t>
      </w:r>
      <w:r>
        <w:rPr>
          <w:color w:val="000000"/>
        </w:rPr>
        <w:t xml:space="preserve"> (паперової копії) оригіналу, такий доказ не береться судом до уваги.</w:t>
      </w:r>
    </w:p>
    <w:p w:rsidR="00000000" w:rsidRDefault="00D97886">
      <w:pPr>
        <w:pStyle w:val="rvps2"/>
        <w:divId w:val="662390928"/>
        <w:rPr>
          <w:color w:val="000000"/>
        </w:rPr>
      </w:pPr>
      <w:bookmarkStart w:id="730" w:name="n6739"/>
      <w:bookmarkEnd w:id="730"/>
      <w:r>
        <w:rPr>
          <w:rStyle w:val="rvts9"/>
        </w:rPr>
        <w:t xml:space="preserve">Стаття 101. </w:t>
      </w:r>
      <w:r>
        <w:rPr>
          <w:color w:val="000000"/>
        </w:rPr>
        <w:t>Зберігання та повернення оригіналів електронних доказів</w:t>
      </w:r>
    </w:p>
    <w:p w:rsidR="00000000" w:rsidRDefault="00D97886">
      <w:pPr>
        <w:pStyle w:val="rvps2"/>
        <w:divId w:val="662390928"/>
        <w:rPr>
          <w:color w:val="000000"/>
        </w:rPr>
      </w:pPr>
      <w:bookmarkStart w:id="731" w:name="n6740"/>
      <w:bookmarkEnd w:id="731"/>
      <w:r>
        <w:rPr>
          <w:color w:val="000000"/>
        </w:rPr>
        <w:t>1. Оригінали або копії електронних доказів зберігаються у суді в матеріалах справи.</w:t>
      </w:r>
    </w:p>
    <w:p w:rsidR="00000000" w:rsidRDefault="00D97886">
      <w:pPr>
        <w:pStyle w:val="rvps2"/>
        <w:divId w:val="662390928"/>
        <w:rPr>
          <w:color w:val="000000"/>
        </w:rPr>
      </w:pPr>
      <w:bookmarkStart w:id="732" w:name="n6741"/>
      <w:bookmarkEnd w:id="732"/>
      <w:r>
        <w:rPr>
          <w:color w:val="000000"/>
        </w:rPr>
        <w:t>2. За клопотанням особи, яка надал</w:t>
      </w:r>
      <w:r>
        <w:rPr>
          <w:color w:val="000000"/>
        </w:rPr>
        <w:t>а суду оригінал електронного доказу на матеріальному носії, суд повертає такий матеріальний носій, на якому міститься оригінал доказу, цій особі після дослідження вказаного електронного доказу, якщо це можливо без шкоди для розгляду справи, або після набра</w:t>
      </w:r>
      <w:r>
        <w:rPr>
          <w:color w:val="000000"/>
        </w:rPr>
        <w:t>ння судовим рішенням законної сили. У матеріалах справи залишається засвідчена суддею копія електронного доказу або витяг з нього.</w:t>
      </w:r>
    </w:p>
    <w:p w:rsidR="00000000" w:rsidRDefault="00D97886">
      <w:pPr>
        <w:pStyle w:val="rvps7"/>
        <w:divId w:val="662390928"/>
        <w:rPr>
          <w:color w:val="000000"/>
        </w:rPr>
      </w:pPr>
      <w:bookmarkStart w:id="733" w:name="n6742"/>
      <w:bookmarkEnd w:id="733"/>
      <w:r>
        <w:rPr>
          <w:rStyle w:val="rvts15"/>
        </w:rPr>
        <w:t>§ 6. Висновок експерта</w:t>
      </w:r>
    </w:p>
    <w:p w:rsidR="00000000" w:rsidRDefault="00D97886">
      <w:pPr>
        <w:pStyle w:val="rvps2"/>
        <w:divId w:val="662390928"/>
        <w:rPr>
          <w:color w:val="000000"/>
        </w:rPr>
      </w:pPr>
      <w:bookmarkStart w:id="734" w:name="n6743"/>
      <w:bookmarkEnd w:id="734"/>
      <w:r>
        <w:rPr>
          <w:rStyle w:val="rvts9"/>
        </w:rPr>
        <w:t xml:space="preserve">Стаття 102. </w:t>
      </w:r>
      <w:r>
        <w:rPr>
          <w:color w:val="000000"/>
        </w:rPr>
        <w:t>Вимоги до висновку експерта.</w:t>
      </w:r>
    </w:p>
    <w:p w:rsidR="00000000" w:rsidRDefault="00D97886">
      <w:pPr>
        <w:pStyle w:val="rvps2"/>
        <w:divId w:val="662390928"/>
        <w:rPr>
          <w:color w:val="000000"/>
        </w:rPr>
      </w:pPr>
      <w:bookmarkStart w:id="735" w:name="n6744"/>
      <w:bookmarkEnd w:id="735"/>
      <w:r>
        <w:rPr>
          <w:color w:val="000000"/>
        </w:rPr>
        <w:t>1. Висновок експерта - це докладний опис проведених експертом</w:t>
      </w:r>
      <w:r>
        <w:rPr>
          <w:color w:val="000000"/>
        </w:rPr>
        <w:t xml:space="preserve"> досліджень, зроблені у результаті них висновки та обґрунтовані відповіді на питання, поставлені експертові, складений у порядку, визначеному законодавством.</w:t>
      </w:r>
    </w:p>
    <w:p w:rsidR="00000000" w:rsidRDefault="00D97886">
      <w:pPr>
        <w:pStyle w:val="rvps2"/>
        <w:divId w:val="662390928"/>
        <w:rPr>
          <w:color w:val="000000"/>
        </w:rPr>
      </w:pPr>
      <w:bookmarkStart w:id="736" w:name="n6745"/>
      <w:bookmarkEnd w:id="736"/>
      <w:r>
        <w:rPr>
          <w:color w:val="000000"/>
        </w:rPr>
        <w:t>2. Предметом висновку експерта може бути дослідження обставин, які входять до предмета доказування</w:t>
      </w:r>
      <w:r>
        <w:rPr>
          <w:color w:val="000000"/>
        </w:rPr>
        <w:t xml:space="preserve"> та встановлення яких потребує наявних у експерта спеціальних знань. Предметом висновку експерта не можуть бути питання права.</w:t>
      </w:r>
    </w:p>
    <w:p w:rsidR="00000000" w:rsidRDefault="00D97886">
      <w:pPr>
        <w:pStyle w:val="rvps2"/>
        <w:divId w:val="662390928"/>
        <w:rPr>
          <w:color w:val="000000"/>
        </w:rPr>
      </w:pPr>
      <w:bookmarkStart w:id="737" w:name="n6746"/>
      <w:bookmarkEnd w:id="737"/>
      <w:r>
        <w:rPr>
          <w:color w:val="000000"/>
        </w:rPr>
        <w:t>3. Висновок експерта може бути підготовлений на замовлення учасника справи або на підставі ухвали суду про призначення експертизи</w:t>
      </w:r>
      <w:r>
        <w:rPr>
          <w:color w:val="000000"/>
        </w:rPr>
        <w:t>.</w:t>
      </w:r>
    </w:p>
    <w:p w:rsidR="00000000" w:rsidRDefault="00D97886">
      <w:pPr>
        <w:pStyle w:val="rvps2"/>
        <w:divId w:val="662390928"/>
        <w:rPr>
          <w:color w:val="000000"/>
        </w:rPr>
      </w:pPr>
      <w:bookmarkStart w:id="738" w:name="n6747"/>
      <w:bookmarkEnd w:id="738"/>
      <w:r>
        <w:rPr>
          <w:color w:val="000000"/>
        </w:rPr>
        <w:t>4. Висновок експерта викладається у письмовій формі і приєднується до справи.</w:t>
      </w:r>
    </w:p>
    <w:p w:rsidR="00000000" w:rsidRDefault="00D97886">
      <w:pPr>
        <w:pStyle w:val="rvps2"/>
        <w:divId w:val="662390928"/>
        <w:rPr>
          <w:color w:val="000000"/>
        </w:rPr>
      </w:pPr>
      <w:bookmarkStart w:id="739" w:name="n6748"/>
      <w:bookmarkEnd w:id="739"/>
      <w:r>
        <w:rPr>
          <w:color w:val="000000"/>
        </w:rPr>
        <w:t>5. Суд має право за заявою учасників справи або з власної ініціативи викликати експерта для надання усних пояснень щодо його висновку.</w:t>
      </w:r>
    </w:p>
    <w:p w:rsidR="00000000" w:rsidRDefault="00D97886">
      <w:pPr>
        <w:pStyle w:val="rvps2"/>
        <w:divId w:val="662390928"/>
        <w:rPr>
          <w:color w:val="000000"/>
        </w:rPr>
      </w:pPr>
      <w:bookmarkStart w:id="740" w:name="n6749"/>
      <w:bookmarkEnd w:id="740"/>
      <w:r>
        <w:rPr>
          <w:color w:val="000000"/>
        </w:rPr>
        <w:t>6. У висновку експерта повинно бути зазначено: коли, де, ким (ім’я, освіта, спеціальність, а також, за наявності, свідоцтво про присвоєння кваліфікації судового експерта, стаж експертної роботи, науковий ступінь, вчене звання, посада експерта), на якій під</w:t>
      </w:r>
      <w:r>
        <w:rPr>
          <w:color w:val="000000"/>
        </w:rPr>
        <w:t>ставі була проведена експертиза, хто був присутній при проведенні експертизи, питання, що були поставлені експертові, які матеріали експерт використав. Інші вимоги до висновку експерта можуть бути встановлені законодавством.</w:t>
      </w:r>
    </w:p>
    <w:p w:rsidR="00000000" w:rsidRDefault="00D97886">
      <w:pPr>
        <w:pStyle w:val="rvps2"/>
        <w:divId w:val="662390928"/>
        <w:rPr>
          <w:color w:val="000000"/>
        </w:rPr>
      </w:pPr>
      <w:bookmarkStart w:id="741" w:name="n6750"/>
      <w:bookmarkEnd w:id="741"/>
      <w:r>
        <w:rPr>
          <w:color w:val="000000"/>
        </w:rPr>
        <w:t>7. У висновку експерта має бути</w:t>
      </w:r>
      <w:r>
        <w:rPr>
          <w:color w:val="000000"/>
        </w:rPr>
        <w:t xml:space="preserve"> зазначено, що він попереджений (обізнаний) про відповідальність за завідомо неправдивий висновок, а у випадку призначення експертизи судом - також про відповідальність за відмову без поважних причин від виконання покладених на нього обов’язків.</w:t>
      </w:r>
    </w:p>
    <w:p w:rsidR="00000000" w:rsidRDefault="00D97886">
      <w:pPr>
        <w:pStyle w:val="rvps2"/>
        <w:divId w:val="662390928"/>
        <w:rPr>
          <w:color w:val="000000"/>
        </w:rPr>
      </w:pPr>
      <w:bookmarkStart w:id="742" w:name="n6751"/>
      <w:bookmarkEnd w:id="742"/>
      <w:r>
        <w:rPr>
          <w:color w:val="000000"/>
        </w:rPr>
        <w:t>8. Якщо ек</w:t>
      </w:r>
      <w:r>
        <w:rPr>
          <w:color w:val="000000"/>
        </w:rPr>
        <w:t>сперт під час підготовки висновку встановить обставини, що мають значення для справи, з приводу яких йому не були поставлені питання, він має право включити до висновку свої міркування про ці обставини.</w:t>
      </w:r>
    </w:p>
    <w:p w:rsidR="00000000" w:rsidRDefault="00D97886">
      <w:pPr>
        <w:pStyle w:val="rvps2"/>
        <w:divId w:val="662390928"/>
        <w:rPr>
          <w:color w:val="000000"/>
        </w:rPr>
      </w:pPr>
      <w:bookmarkStart w:id="743" w:name="n6752"/>
      <w:bookmarkEnd w:id="743"/>
      <w:r>
        <w:rPr>
          <w:rStyle w:val="rvts9"/>
        </w:rPr>
        <w:t>Стаття 103.</w:t>
      </w:r>
      <w:r>
        <w:rPr>
          <w:color w:val="000000"/>
        </w:rPr>
        <w:t xml:space="preserve"> Призначення експертизи судом</w:t>
      </w:r>
    </w:p>
    <w:p w:rsidR="00000000" w:rsidRDefault="00D97886">
      <w:pPr>
        <w:pStyle w:val="rvps2"/>
        <w:divId w:val="662390928"/>
        <w:rPr>
          <w:color w:val="000000"/>
        </w:rPr>
      </w:pPr>
      <w:bookmarkStart w:id="744" w:name="n6753"/>
      <w:bookmarkEnd w:id="744"/>
      <w:r>
        <w:rPr>
          <w:color w:val="000000"/>
        </w:rPr>
        <w:t>1. Суд призн</w:t>
      </w:r>
      <w:r>
        <w:rPr>
          <w:color w:val="000000"/>
        </w:rPr>
        <w:t>ачає експертизу у справі за сукупності таких умов:</w:t>
      </w:r>
    </w:p>
    <w:p w:rsidR="00000000" w:rsidRDefault="00D97886">
      <w:pPr>
        <w:pStyle w:val="rvps2"/>
        <w:divId w:val="662390928"/>
        <w:rPr>
          <w:color w:val="000000"/>
        </w:rPr>
      </w:pPr>
      <w:bookmarkStart w:id="745" w:name="n6754"/>
      <w:bookmarkEnd w:id="745"/>
      <w:r>
        <w:rPr>
          <w:color w:val="000000"/>
        </w:rPr>
        <w:t>1) для з’ясування обставин, що мають значення для справи, необхідні спеціальні знання у сфері іншій, ніж право, без яких встановити відповідні обставини неможливо;</w:t>
      </w:r>
    </w:p>
    <w:p w:rsidR="00000000" w:rsidRDefault="00D97886">
      <w:pPr>
        <w:pStyle w:val="rvps2"/>
        <w:divId w:val="662390928"/>
        <w:rPr>
          <w:color w:val="000000"/>
        </w:rPr>
      </w:pPr>
      <w:bookmarkStart w:id="746" w:name="n6755"/>
      <w:bookmarkEnd w:id="746"/>
      <w:r>
        <w:rPr>
          <w:color w:val="000000"/>
        </w:rPr>
        <w:t>2) сторонами (стороною) не надані відпові</w:t>
      </w:r>
      <w:r>
        <w:rPr>
          <w:color w:val="000000"/>
        </w:rPr>
        <w:t>дні висновки експертів із цих самих питань або висновки експертів викликають сумніви щодо їх правильності.</w:t>
      </w:r>
    </w:p>
    <w:p w:rsidR="00000000" w:rsidRDefault="00D97886">
      <w:pPr>
        <w:pStyle w:val="rvps2"/>
        <w:divId w:val="662390928"/>
        <w:rPr>
          <w:color w:val="000000"/>
        </w:rPr>
      </w:pPr>
      <w:bookmarkStart w:id="747" w:name="n6756"/>
      <w:bookmarkEnd w:id="747"/>
      <w:r>
        <w:rPr>
          <w:color w:val="000000"/>
        </w:rPr>
        <w:t>2. У разі необхідності суд може призначити декілька експертиз, додаткову чи повторну експертизу.</w:t>
      </w:r>
    </w:p>
    <w:p w:rsidR="00000000" w:rsidRDefault="00D97886">
      <w:pPr>
        <w:pStyle w:val="rvps2"/>
        <w:divId w:val="662390928"/>
        <w:rPr>
          <w:color w:val="000000"/>
        </w:rPr>
      </w:pPr>
      <w:bookmarkStart w:id="748" w:name="n6757"/>
      <w:bookmarkEnd w:id="748"/>
      <w:r>
        <w:rPr>
          <w:color w:val="000000"/>
        </w:rPr>
        <w:t>3. При призначенні експертизи судом експерт або експ</w:t>
      </w:r>
      <w:r>
        <w:rPr>
          <w:color w:val="000000"/>
        </w:rPr>
        <w:t>ертна установа обирається сторонами за взаємною згодою, а якщо такої згоди не досягнуто у встановлений судом строк, експерта чи експертну установу визначає суд. Суд з урахуванням обставин справи має право визначити експерта чи експертну установу самостійно</w:t>
      </w:r>
      <w:r>
        <w:rPr>
          <w:color w:val="000000"/>
        </w:rPr>
        <w:t>. У разі необхідності може бути призначено декілька експертів для підготовки одного висновку (комісійна або комплексна експертиза).</w:t>
      </w:r>
    </w:p>
    <w:p w:rsidR="00000000" w:rsidRDefault="00D97886">
      <w:pPr>
        <w:pStyle w:val="rvps2"/>
        <w:divId w:val="662390928"/>
        <w:rPr>
          <w:color w:val="000000"/>
        </w:rPr>
      </w:pPr>
      <w:bookmarkStart w:id="749" w:name="n6758"/>
      <w:bookmarkEnd w:id="749"/>
      <w:r>
        <w:rPr>
          <w:color w:val="000000"/>
        </w:rPr>
        <w:t>4. Питання, з яких має бути проведена експертиза, що призначається судом, визначаються судом.</w:t>
      </w:r>
    </w:p>
    <w:p w:rsidR="00000000" w:rsidRDefault="00D97886">
      <w:pPr>
        <w:pStyle w:val="rvps2"/>
        <w:divId w:val="662390928"/>
        <w:rPr>
          <w:color w:val="000000"/>
        </w:rPr>
      </w:pPr>
      <w:bookmarkStart w:id="750" w:name="n6759"/>
      <w:bookmarkEnd w:id="750"/>
      <w:r>
        <w:rPr>
          <w:color w:val="000000"/>
        </w:rPr>
        <w:t>5. Учасники справи мають право</w:t>
      </w:r>
      <w:r>
        <w:rPr>
          <w:color w:val="000000"/>
        </w:rPr>
        <w:t xml:space="preserve"> запропонувати суду питання, роз’яснення яких, на їхню думку, потребує висновку експерта. У разі відхилення або зміни питань, запропонованих учасниками справи, суд зобов’язаний мотивувати таке відхилення або зміну.</w:t>
      </w:r>
    </w:p>
    <w:p w:rsidR="00000000" w:rsidRDefault="00D97886">
      <w:pPr>
        <w:pStyle w:val="rvps2"/>
        <w:divId w:val="662390928"/>
        <w:rPr>
          <w:color w:val="000000"/>
        </w:rPr>
      </w:pPr>
      <w:bookmarkStart w:id="751" w:name="n6760"/>
      <w:bookmarkEnd w:id="751"/>
      <w:r>
        <w:rPr>
          <w:color w:val="000000"/>
        </w:rPr>
        <w:t>6. Питання, які ставляться експерту, і йо</w:t>
      </w:r>
      <w:r>
        <w:rPr>
          <w:color w:val="000000"/>
        </w:rPr>
        <w:t>го висновок щодо них не можуть виходити за межі спеціальних знань експерта.</w:t>
      </w:r>
    </w:p>
    <w:p w:rsidR="00000000" w:rsidRDefault="00D97886">
      <w:pPr>
        <w:pStyle w:val="rvps2"/>
        <w:divId w:val="662390928"/>
        <w:rPr>
          <w:color w:val="000000"/>
        </w:rPr>
      </w:pPr>
      <w:bookmarkStart w:id="752" w:name="n6761"/>
      <w:bookmarkEnd w:id="752"/>
      <w:r>
        <w:rPr>
          <w:color w:val="000000"/>
        </w:rPr>
        <w:t>7. Призначений судом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w:t>
      </w:r>
      <w:r>
        <w:rPr>
          <w:color w:val="000000"/>
        </w:rPr>
        <w:t>тів.</w:t>
      </w:r>
    </w:p>
    <w:p w:rsidR="00000000" w:rsidRDefault="00D97886">
      <w:pPr>
        <w:pStyle w:val="rvps2"/>
        <w:divId w:val="662390928"/>
        <w:rPr>
          <w:color w:val="000000"/>
        </w:rPr>
      </w:pPr>
      <w:bookmarkStart w:id="753" w:name="n6762"/>
      <w:bookmarkEnd w:id="753"/>
      <w:r>
        <w:rPr>
          <w:rStyle w:val="rvts9"/>
        </w:rPr>
        <w:t>Стаття 104.</w:t>
      </w:r>
      <w:r>
        <w:rPr>
          <w:color w:val="000000"/>
        </w:rPr>
        <w:t xml:space="preserve"> Ухвала про призначення експертизи</w:t>
      </w:r>
    </w:p>
    <w:p w:rsidR="00000000" w:rsidRDefault="00D97886">
      <w:pPr>
        <w:pStyle w:val="rvps2"/>
        <w:divId w:val="662390928"/>
        <w:rPr>
          <w:color w:val="000000"/>
        </w:rPr>
      </w:pPr>
      <w:bookmarkStart w:id="754" w:name="n6763"/>
      <w:bookmarkEnd w:id="754"/>
      <w:r>
        <w:rPr>
          <w:color w:val="000000"/>
        </w:rPr>
        <w:t>1. Про призначення експертизи суд постановляє ухвалу, в якій зазначає підстави проведення експертизи, питання, з яких експерт має надати суду висновок, особу (осіб), якій доручено проведення експертизи, пе</w:t>
      </w:r>
      <w:r>
        <w:rPr>
          <w:color w:val="000000"/>
        </w:rPr>
        <w:t>релік матеріалів, що надаються для дослідження, та інші дані, які мають значення для проведення експертизи.</w:t>
      </w:r>
    </w:p>
    <w:p w:rsidR="00000000" w:rsidRDefault="00D97886">
      <w:pPr>
        <w:pStyle w:val="rvps2"/>
        <w:divId w:val="662390928"/>
        <w:rPr>
          <w:color w:val="000000"/>
        </w:rPr>
      </w:pPr>
      <w:bookmarkStart w:id="755" w:name="n6764"/>
      <w:bookmarkEnd w:id="755"/>
      <w:r>
        <w:rPr>
          <w:color w:val="000000"/>
        </w:rPr>
        <w:t>2. Якщо суд доручає проведення експертизи кільком експертам чи експертним установам, суд в ухвалі призначає провідного експерта або експертну устано</w:t>
      </w:r>
      <w:r>
        <w:rPr>
          <w:color w:val="000000"/>
        </w:rPr>
        <w:t>ву.</w:t>
      </w:r>
    </w:p>
    <w:p w:rsidR="00000000" w:rsidRDefault="00D97886">
      <w:pPr>
        <w:pStyle w:val="rvps2"/>
        <w:divId w:val="662390928"/>
        <w:rPr>
          <w:color w:val="000000"/>
        </w:rPr>
      </w:pPr>
      <w:bookmarkStart w:id="756" w:name="n6765"/>
      <w:bookmarkEnd w:id="756"/>
      <w:r>
        <w:rPr>
          <w:color w:val="000000"/>
        </w:rPr>
        <w:t>3. Ухвала про призначення експертизи направляється особам, яким доручено проведення експертизи, та учасникам справи. Об’єкти та матеріали, що підлягають дослідженню, направляються особі, якій доручено проведення експертизи (провідному експерту або експ</w:t>
      </w:r>
      <w:r>
        <w:rPr>
          <w:color w:val="000000"/>
        </w:rPr>
        <w:t>ертній установі).</w:t>
      </w:r>
    </w:p>
    <w:p w:rsidR="00000000" w:rsidRDefault="00D97886">
      <w:pPr>
        <w:pStyle w:val="rvps2"/>
        <w:divId w:val="662390928"/>
        <w:rPr>
          <w:color w:val="000000"/>
        </w:rPr>
      </w:pPr>
      <w:bookmarkStart w:id="757" w:name="n6766"/>
      <w:bookmarkEnd w:id="757"/>
      <w:r>
        <w:rPr>
          <w:color w:val="000000"/>
        </w:rPr>
        <w:t>4. У разі необхідності суд може заслухати експерта щодо формулювання питання, яке потребує з’ясування, та за його клопотанням дати відповідні роз’яснення щодо поставлених питань. Суд повідомляє учасників справи про вчинення зазначених дій</w:t>
      </w:r>
      <w:r>
        <w:rPr>
          <w:color w:val="000000"/>
        </w:rPr>
        <w:t>, проте їх неявка не перешкоджає вчиненню цих дій.</w:t>
      </w:r>
    </w:p>
    <w:p w:rsidR="00000000" w:rsidRDefault="00D97886">
      <w:pPr>
        <w:pStyle w:val="rvps2"/>
        <w:divId w:val="662390928"/>
        <w:rPr>
          <w:color w:val="000000"/>
        </w:rPr>
      </w:pPr>
      <w:bookmarkStart w:id="758" w:name="n6767"/>
      <w:bookmarkEnd w:id="758"/>
      <w:r>
        <w:rPr>
          <w:color w:val="000000"/>
        </w:rPr>
        <w:t>5. В ухвалі про призначення експертизи суд попереджає експерта про кримінальну відповідальність за завідомо неправдивий висновок та за відмову без поважних причин від виконання покладених на нього обов’язк</w:t>
      </w:r>
      <w:r>
        <w:rPr>
          <w:color w:val="000000"/>
        </w:rPr>
        <w:t>ів.</w:t>
      </w:r>
    </w:p>
    <w:p w:rsidR="00000000" w:rsidRDefault="00D97886">
      <w:pPr>
        <w:pStyle w:val="rvps2"/>
        <w:divId w:val="662390928"/>
        <w:rPr>
          <w:color w:val="000000"/>
        </w:rPr>
      </w:pPr>
      <w:bookmarkStart w:id="759" w:name="n6768"/>
      <w:bookmarkEnd w:id="759"/>
      <w:r>
        <w:rPr>
          <w:color w:val="000000"/>
        </w:rPr>
        <w:t>6. У разі виникнення сумніву щодо змісту та обсягу доручення призначений судом експерт невідкладно подає суду клопотання щодо його уточнення або повідомляє суд про неможливість проведення ним експертизи за поставленими питаннями.</w:t>
      </w:r>
    </w:p>
    <w:p w:rsidR="00000000" w:rsidRDefault="00D97886">
      <w:pPr>
        <w:pStyle w:val="rvps2"/>
        <w:divId w:val="662390928"/>
        <w:rPr>
          <w:color w:val="000000"/>
        </w:rPr>
      </w:pPr>
      <w:bookmarkStart w:id="760" w:name="n6769"/>
      <w:bookmarkEnd w:id="760"/>
      <w:r>
        <w:rPr>
          <w:rStyle w:val="rvts9"/>
        </w:rPr>
        <w:t xml:space="preserve">Стаття 105. </w:t>
      </w:r>
      <w:r>
        <w:rPr>
          <w:color w:val="000000"/>
        </w:rPr>
        <w:t>Обов’язков</w:t>
      </w:r>
      <w:r>
        <w:rPr>
          <w:color w:val="000000"/>
        </w:rPr>
        <w:t>е призначення експертизи судом</w:t>
      </w:r>
    </w:p>
    <w:p w:rsidR="00000000" w:rsidRDefault="00D97886">
      <w:pPr>
        <w:pStyle w:val="rvps2"/>
        <w:divId w:val="662390928"/>
        <w:rPr>
          <w:color w:val="000000"/>
        </w:rPr>
      </w:pPr>
      <w:bookmarkStart w:id="761" w:name="n6770"/>
      <w:bookmarkEnd w:id="761"/>
      <w:r>
        <w:rPr>
          <w:color w:val="000000"/>
        </w:rPr>
        <w:t>1. Призначення експертизи судом є обов’язковим у разі заявлення клопотання про призначення експертизи обома сторонами. Призначення експертизи судом є обов’язковим також за клопотанням хоча б однієї із сторін, якщо у справі не</w:t>
      </w:r>
      <w:r>
        <w:rPr>
          <w:color w:val="000000"/>
        </w:rPr>
        <w:t>обхідно встановити:</w:t>
      </w:r>
    </w:p>
    <w:p w:rsidR="00000000" w:rsidRDefault="00D97886">
      <w:pPr>
        <w:pStyle w:val="rvps2"/>
        <w:divId w:val="662390928"/>
        <w:rPr>
          <w:color w:val="000000"/>
        </w:rPr>
      </w:pPr>
      <w:bookmarkStart w:id="762" w:name="n6771"/>
      <w:bookmarkEnd w:id="762"/>
      <w:r>
        <w:rPr>
          <w:color w:val="000000"/>
        </w:rPr>
        <w:t>1) характер і ступінь ушкодження здоров’я;</w:t>
      </w:r>
    </w:p>
    <w:p w:rsidR="00000000" w:rsidRDefault="00D97886">
      <w:pPr>
        <w:pStyle w:val="rvps2"/>
        <w:divId w:val="662390928"/>
        <w:rPr>
          <w:color w:val="000000"/>
        </w:rPr>
      </w:pPr>
      <w:bookmarkStart w:id="763" w:name="n6772"/>
      <w:bookmarkEnd w:id="763"/>
      <w:r>
        <w:rPr>
          <w:color w:val="000000"/>
        </w:rPr>
        <w:t>2) психічний стан особи;</w:t>
      </w:r>
    </w:p>
    <w:p w:rsidR="00000000" w:rsidRDefault="00D97886">
      <w:pPr>
        <w:pStyle w:val="rvps2"/>
        <w:divId w:val="662390928"/>
        <w:rPr>
          <w:color w:val="000000"/>
        </w:rPr>
      </w:pPr>
      <w:bookmarkStart w:id="764" w:name="n6773"/>
      <w:bookmarkEnd w:id="764"/>
      <w:r>
        <w:rPr>
          <w:color w:val="000000"/>
        </w:rPr>
        <w:t>3) вік особи, якщо про це немає відповідних документів і неможливо їх одержати.</w:t>
      </w:r>
    </w:p>
    <w:p w:rsidR="00000000" w:rsidRDefault="00D97886">
      <w:pPr>
        <w:pStyle w:val="rvps2"/>
        <w:divId w:val="662390928"/>
        <w:rPr>
          <w:color w:val="000000"/>
        </w:rPr>
      </w:pPr>
      <w:bookmarkStart w:id="765" w:name="n6774"/>
      <w:bookmarkEnd w:id="765"/>
      <w:r>
        <w:rPr>
          <w:rStyle w:val="rvts9"/>
        </w:rPr>
        <w:t>Стаття 106.</w:t>
      </w:r>
      <w:r>
        <w:rPr>
          <w:color w:val="000000"/>
        </w:rPr>
        <w:t xml:space="preserve"> Проведення експертизи на замовлення учасників справи</w:t>
      </w:r>
    </w:p>
    <w:p w:rsidR="00000000" w:rsidRDefault="00D97886">
      <w:pPr>
        <w:pStyle w:val="rvps2"/>
        <w:divId w:val="662390928"/>
        <w:rPr>
          <w:color w:val="000000"/>
        </w:rPr>
      </w:pPr>
      <w:bookmarkStart w:id="766" w:name="n6775"/>
      <w:bookmarkEnd w:id="766"/>
      <w:r>
        <w:rPr>
          <w:color w:val="000000"/>
        </w:rPr>
        <w:t>1. Учасник справи має п</w:t>
      </w:r>
      <w:r>
        <w:rPr>
          <w:color w:val="000000"/>
        </w:rPr>
        <w:t>раво подати до суду висновок експерта, складений на його замовлення.</w:t>
      </w:r>
    </w:p>
    <w:p w:rsidR="00000000" w:rsidRDefault="00D97886">
      <w:pPr>
        <w:pStyle w:val="rvps2"/>
        <w:divId w:val="662390928"/>
        <w:rPr>
          <w:color w:val="000000"/>
        </w:rPr>
      </w:pPr>
      <w:bookmarkStart w:id="767" w:name="n6776"/>
      <w:bookmarkEnd w:id="767"/>
      <w:r>
        <w:rPr>
          <w:color w:val="000000"/>
        </w:rPr>
        <w:t>2. Порядок проведення експертизи та складення висновків експерта за результатами проведеної експертизи визначається відповідно до чинного законодавства України про проведення судових експертиз.</w:t>
      </w:r>
    </w:p>
    <w:p w:rsidR="00000000" w:rsidRDefault="00D97886">
      <w:pPr>
        <w:pStyle w:val="rvps2"/>
        <w:divId w:val="662390928"/>
        <w:rPr>
          <w:color w:val="000000"/>
        </w:rPr>
      </w:pPr>
      <w:bookmarkStart w:id="768" w:name="n6777"/>
      <w:bookmarkEnd w:id="768"/>
      <w:r>
        <w:rPr>
          <w:color w:val="000000"/>
        </w:rPr>
        <w:t>3. Висновок експерта, складений за результатами експертизи, пі</w:t>
      </w:r>
      <w:r>
        <w:rPr>
          <w:color w:val="000000"/>
        </w:rPr>
        <w:t>д час якої був повністю або частково знищений об’єкт експертизи, який є доказом у справі, або змінено його властивості, не замінює сам доказ та не є підставою для звільнення від обов’язку доказування.</w:t>
      </w:r>
    </w:p>
    <w:p w:rsidR="00000000" w:rsidRDefault="00D97886">
      <w:pPr>
        <w:pStyle w:val="rvps2"/>
        <w:divId w:val="662390928"/>
        <w:rPr>
          <w:color w:val="000000"/>
        </w:rPr>
      </w:pPr>
      <w:bookmarkStart w:id="769" w:name="n6778"/>
      <w:bookmarkEnd w:id="769"/>
      <w:r>
        <w:rPr>
          <w:color w:val="000000"/>
        </w:rPr>
        <w:t>4. Висновок експерта, складений за результатами експерт</w:t>
      </w:r>
      <w:r>
        <w:rPr>
          <w:color w:val="000000"/>
        </w:rPr>
        <w:t>изи, під час якої був повністю або частково знищений об’єкт експертизи або змінено його властивості, до розгляду судом не приймається, крім випадків, коли особа, яка його подає, доведе можливість проведення додаткової та повторної експертизи з питань, досл</w:t>
      </w:r>
      <w:r>
        <w:rPr>
          <w:color w:val="000000"/>
        </w:rPr>
        <w:t>іджених у висновку експерта.</w:t>
      </w:r>
    </w:p>
    <w:p w:rsidR="00000000" w:rsidRDefault="00D97886">
      <w:pPr>
        <w:pStyle w:val="rvps2"/>
        <w:divId w:val="662390928"/>
        <w:rPr>
          <w:color w:val="000000"/>
        </w:rPr>
      </w:pPr>
      <w:bookmarkStart w:id="770" w:name="n6779"/>
      <w:bookmarkEnd w:id="770"/>
      <w:r>
        <w:rPr>
          <w:color w:val="000000"/>
        </w:rPr>
        <w:t>5. У висновку експерта зазначається, що висновок підготовлено для подання до суду, та що експерт обізнаний про кримінальну відповідальність за завідомо неправдивий висновок.</w:t>
      </w:r>
    </w:p>
    <w:p w:rsidR="00000000" w:rsidRDefault="00D97886">
      <w:pPr>
        <w:pStyle w:val="rvps2"/>
        <w:divId w:val="662390928"/>
        <w:rPr>
          <w:color w:val="000000"/>
        </w:rPr>
      </w:pPr>
      <w:bookmarkStart w:id="771" w:name="n6780"/>
      <w:bookmarkEnd w:id="771"/>
      <w:r>
        <w:rPr>
          <w:color w:val="000000"/>
        </w:rPr>
        <w:t>6. Експерт, який склав висновок за зверненням учасник</w:t>
      </w:r>
      <w:r>
        <w:rPr>
          <w:color w:val="000000"/>
        </w:rPr>
        <w:t>а справи, має ті самі права і обов’язки, що й експерт, який здійснює експертизу на підставі ухвали суду.</w:t>
      </w:r>
    </w:p>
    <w:p w:rsidR="00000000" w:rsidRDefault="00D97886">
      <w:pPr>
        <w:pStyle w:val="rvps2"/>
        <w:divId w:val="662390928"/>
        <w:rPr>
          <w:color w:val="000000"/>
        </w:rPr>
      </w:pPr>
      <w:bookmarkStart w:id="772" w:name="n6781"/>
      <w:bookmarkEnd w:id="772"/>
      <w:r>
        <w:rPr>
          <w:color w:val="000000"/>
        </w:rPr>
        <w:t>7. За заявою учасника справи про наявність підстав для відводу експерта, який підготував висновок на замовлення іншої особи, такий висновок судом до ро</w:t>
      </w:r>
      <w:r>
        <w:rPr>
          <w:color w:val="000000"/>
        </w:rPr>
        <w:t>згляду не приймається, якщо суд визнає наявність таких підстав.</w:t>
      </w:r>
    </w:p>
    <w:p w:rsidR="00000000" w:rsidRDefault="00D97886">
      <w:pPr>
        <w:pStyle w:val="rvps2"/>
        <w:divId w:val="662390928"/>
        <w:rPr>
          <w:color w:val="000000"/>
        </w:rPr>
      </w:pPr>
      <w:bookmarkStart w:id="773" w:name="n6782"/>
      <w:bookmarkEnd w:id="773"/>
      <w:r>
        <w:rPr>
          <w:rStyle w:val="rvts9"/>
        </w:rPr>
        <w:t>Стаття 107.</w:t>
      </w:r>
      <w:r>
        <w:rPr>
          <w:color w:val="000000"/>
        </w:rPr>
        <w:t xml:space="preserve"> Збирання матеріалів для проведення експертизи</w:t>
      </w:r>
    </w:p>
    <w:p w:rsidR="00000000" w:rsidRDefault="00D97886">
      <w:pPr>
        <w:pStyle w:val="rvps2"/>
        <w:divId w:val="662390928"/>
        <w:rPr>
          <w:color w:val="000000"/>
        </w:rPr>
      </w:pPr>
      <w:bookmarkStart w:id="774" w:name="n6783"/>
      <w:bookmarkEnd w:id="774"/>
      <w:r>
        <w:rPr>
          <w:color w:val="000000"/>
        </w:rPr>
        <w:t>1. Матеріали, необхідні для проведення експертизи, експерту надає суд, якщо експертиза призначена судом, або учасник справи, якщо експ</w:t>
      </w:r>
      <w:r>
        <w:rPr>
          <w:color w:val="000000"/>
        </w:rPr>
        <w:t>ертиза проводиться за його замовленням. При призначенні експертизи суд з урахуванням думки учасників справи визначає, які саме матеріали необхідні для проведення експертизи. Суд може також заслухати призначених судом експертів з цього питання. Копії матері</w:t>
      </w:r>
      <w:r>
        <w:rPr>
          <w:color w:val="000000"/>
        </w:rPr>
        <w:t>алів, що надаються експерту, можуть залишатися у матеріалах справи.</w:t>
      </w:r>
    </w:p>
    <w:p w:rsidR="00000000" w:rsidRDefault="00D97886">
      <w:pPr>
        <w:pStyle w:val="rvps2"/>
        <w:divId w:val="662390928"/>
        <w:rPr>
          <w:color w:val="000000"/>
        </w:rPr>
      </w:pPr>
      <w:bookmarkStart w:id="775" w:name="n6784"/>
      <w:bookmarkEnd w:id="775"/>
      <w:r>
        <w:rPr>
          <w:color w:val="000000"/>
        </w:rPr>
        <w:t xml:space="preserve">2. Експерт не має права з власної ініціативи збирати матеріали для проведення експертизи, розголошувати відомості, що стали йому відомі у зв’язку з проведенням експертизи, або повідомляти </w:t>
      </w:r>
      <w:r>
        <w:rPr>
          <w:color w:val="000000"/>
        </w:rPr>
        <w:t>будь-кому, крім суду та учасника справи, на замовлення якого проводилася експертиза, про її результати.</w:t>
      </w:r>
    </w:p>
    <w:p w:rsidR="00000000" w:rsidRDefault="00D97886">
      <w:pPr>
        <w:pStyle w:val="rvps2"/>
        <w:divId w:val="662390928"/>
        <w:rPr>
          <w:color w:val="000000"/>
        </w:rPr>
      </w:pPr>
      <w:bookmarkStart w:id="776" w:name="n6785"/>
      <w:bookmarkEnd w:id="776"/>
      <w:r>
        <w:rPr>
          <w:color w:val="000000"/>
        </w:rPr>
        <w:t>Призначений судом експерт не має права спілкуватися з учасниками судового процесу поза межами судового засідання, крім випадків вчинення інших дій, безп</w:t>
      </w:r>
      <w:r>
        <w:rPr>
          <w:color w:val="000000"/>
        </w:rPr>
        <w:t>осередньо пов’язаних із проведенням експертизи.</w:t>
      </w:r>
    </w:p>
    <w:p w:rsidR="00000000" w:rsidRDefault="00D97886">
      <w:pPr>
        <w:pStyle w:val="rvps2"/>
        <w:divId w:val="662390928"/>
        <w:rPr>
          <w:color w:val="000000"/>
        </w:rPr>
      </w:pPr>
      <w:bookmarkStart w:id="777" w:name="n6786"/>
      <w:bookmarkEnd w:id="777"/>
      <w:r>
        <w:rPr>
          <w:color w:val="000000"/>
        </w:rPr>
        <w:t>3. При визначенні матеріалів, що надаються експерту чи експертній установі, суд у необхідних випадках вирішує питання про витребування відповідних матеріалів за правилами, передбаченими цим Кодексом для витре</w:t>
      </w:r>
      <w:r>
        <w:rPr>
          <w:color w:val="000000"/>
        </w:rPr>
        <w:t>бування доказів.</w:t>
      </w:r>
    </w:p>
    <w:p w:rsidR="00000000" w:rsidRDefault="00D97886">
      <w:pPr>
        <w:pStyle w:val="rvps2"/>
        <w:divId w:val="662390928"/>
        <w:rPr>
          <w:color w:val="000000"/>
        </w:rPr>
      </w:pPr>
      <w:bookmarkStart w:id="778" w:name="n6787"/>
      <w:bookmarkEnd w:id="778"/>
      <w:r>
        <w:rPr>
          <w:color w:val="000000"/>
        </w:rPr>
        <w:t>4. У разі скасування судом ухвали про призначення експертизи, призначений судом експерт зобов’язаний негайно повернути суду матеріали та інші документи, що використовувалися для проведення експертизи.</w:t>
      </w:r>
    </w:p>
    <w:p w:rsidR="00000000" w:rsidRDefault="00D97886">
      <w:pPr>
        <w:pStyle w:val="rvps2"/>
        <w:divId w:val="662390928"/>
        <w:rPr>
          <w:color w:val="000000"/>
        </w:rPr>
      </w:pPr>
      <w:bookmarkStart w:id="779" w:name="n6788"/>
      <w:bookmarkEnd w:id="779"/>
      <w:r>
        <w:rPr>
          <w:rStyle w:val="rvts9"/>
        </w:rPr>
        <w:t xml:space="preserve">Стаття 108. </w:t>
      </w:r>
      <w:r>
        <w:rPr>
          <w:color w:val="000000"/>
        </w:rPr>
        <w:t>Проведення експертизи</w:t>
      </w:r>
    </w:p>
    <w:p w:rsidR="00000000" w:rsidRDefault="00D97886">
      <w:pPr>
        <w:pStyle w:val="rvps2"/>
        <w:divId w:val="662390928"/>
        <w:rPr>
          <w:color w:val="000000"/>
        </w:rPr>
      </w:pPr>
      <w:bookmarkStart w:id="780" w:name="n6789"/>
      <w:bookmarkEnd w:id="780"/>
      <w:r>
        <w:rPr>
          <w:color w:val="000000"/>
        </w:rPr>
        <w:t>1. Е</w:t>
      </w:r>
      <w:r>
        <w:rPr>
          <w:color w:val="000000"/>
        </w:rPr>
        <w:t>кспертиза проводиться у судовому засіданні або поза межами суду, якщо це потрібно у зв’язку з характером досліджень, або якщо об’єкт досліджень неможливо доставити до суду, або якщо експертиза проводиться за замовленням учасника справи.</w:t>
      </w:r>
    </w:p>
    <w:p w:rsidR="00000000" w:rsidRDefault="00D97886">
      <w:pPr>
        <w:pStyle w:val="rvps2"/>
        <w:divId w:val="662390928"/>
        <w:rPr>
          <w:color w:val="000000"/>
        </w:rPr>
      </w:pPr>
      <w:bookmarkStart w:id="781" w:name="n6790"/>
      <w:bookmarkEnd w:id="781"/>
      <w:r>
        <w:rPr>
          <w:color w:val="000000"/>
        </w:rPr>
        <w:t xml:space="preserve">2. У разі якщо суд </w:t>
      </w:r>
      <w:r>
        <w:rPr>
          <w:color w:val="000000"/>
        </w:rPr>
        <w:t>призначив проведення експертизи експертній установі, керівник такої установи доручає проведення експертизи одному або декільком експертам. Ці експерти надають висновок від свого імені і несуть за нього особисту відповідальність.</w:t>
      </w:r>
    </w:p>
    <w:p w:rsidR="00000000" w:rsidRDefault="00D97886">
      <w:pPr>
        <w:pStyle w:val="rvps2"/>
        <w:divId w:val="662390928"/>
        <w:rPr>
          <w:color w:val="000000"/>
        </w:rPr>
      </w:pPr>
      <w:bookmarkStart w:id="782" w:name="n6791"/>
      <w:bookmarkEnd w:id="782"/>
      <w:r>
        <w:rPr>
          <w:color w:val="000000"/>
        </w:rPr>
        <w:t>3. Експерт повинен забезпеч</w:t>
      </w:r>
      <w:r>
        <w:rPr>
          <w:color w:val="000000"/>
        </w:rPr>
        <w:t>ити збереження об’єкта експертизи.</w:t>
      </w:r>
    </w:p>
    <w:p w:rsidR="00000000" w:rsidRDefault="00D97886">
      <w:pPr>
        <w:pStyle w:val="rvps2"/>
        <w:divId w:val="662390928"/>
        <w:rPr>
          <w:color w:val="000000"/>
        </w:rPr>
      </w:pPr>
      <w:bookmarkStart w:id="783" w:name="n6792"/>
      <w:bookmarkEnd w:id="783"/>
      <w:r>
        <w:rPr>
          <w:color w:val="000000"/>
        </w:rPr>
        <w:t>4. Якщо експертне дослідження пов’язане з повним або частковим знищенням об’єкта експертизи або зміною його властивостей:</w:t>
      </w:r>
    </w:p>
    <w:p w:rsidR="00000000" w:rsidRDefault="00D97886">
      <w:pPr>
        <w:pStyle w:val="rvps2"/>
        <w:divId w:val="662390928"/>
        <w:rPr>
          <w:color w:val="000000"/>
        </w:rPr>
      </w:pPr>
      <w:bookmarkStart w:id="784" w:name="n6793"/>
      <w:bookmarkEnd w:id="784"/>
      <w:r>
        <w:rPr>
          <w:color w:val="000000"/>
        </w:rPr>
        <w:t>1) призначений судом експерт має одержати на його проведення відповідний дозвіл суду, який оформляє</w:t>
      </w:r>
      <w:r>
        <w:rPr>
          <w:color w:val="000000"/>
        </w:rPr>
        <w:t>ться ухвалою;</w:t>
      </w:r>
    </w:p>
    <w:p w:rsidR="00000000" w:rsidRDefault="00D97886">
      <w:pPr>
        <w:pStyle w:val="rvps2"/>
        <w:divId w:val="662390928"/>
        <w:rPr>
          <w:color w:val="000000"/>
        </w:rPr>
      </w:pPr>
      <w:bookmarkStart w:id="785" w:name="n6794"/>
      <w:bookmarkEnd w:id="785"/>
      <w:r>
        <w:rPr>
          <w:color w:val="000000"/>
        </w:rPr>
        <w:t>2) залучений учасником справи експерт має повідомити відповідного учасника справи про наслідки проведення експертного дослідження, передбачені цим Кодексом, та одержати письмовий дозвіл на його проведення.</w:t>
      </w:r>
    </w:p>
    <w:p w:rsidR="00000000" w:rsidRDefault="00D97886">
      <w:pPr>
        <w:pStyle w:val="rvps2"/>
        <w:divId w:val="662390928"/>
        <w:rPr>
          <w:color w:val="000000"/>
        </w:rPr>
      </w:pPr>
      <w:bookmarkStart w:id="786" w:name="n6795"/>
      <w:bookmarkEnd w:id="786"/>
      <w:r>
        <w:rPr>
          <w:rStyle w:val="rvts9"/>
        </w:rPr>
        <w:t>Стаття 109.</w:t>
      </w:r>
      <w:r>
        <w:rPr>
          <w:color w:val="000000"/>
        </w:rPr>
        <w:t xml:space="preserve"> Наслідки ухилення від уч</w:t>
      </w:r>
      <w:r>
        <w:rPr>
          <w:color w:val="000000"/>
        </w:rPr>
        <w:t>асті в експертизі</w:t>
      </w:r>
    </w:p>
    <w:p w:rsidR="00000000" w:rsidRDefault="00D97886">
      <w:pPr>
        <w:pStyle w:val="rvps2"/>
        <w:divId w:val="662390928"/>
        <w:rPr>
          <w:color w:val="000000"/>
        </w:rPr>
      </w:pPr>
      <w:bookmarkStart w:id="787" w:name="n6796"/>
      <w:bookmarkEnd w:id="787"/>
      <w:r>
        <w:rPr>
          <w:color w:val="000000"/>
        </w:rPr>
        <w:t xml:space="preserve">1. У разі ухилення учасника справи від подання експертам необхідних матеріалів, документів або від іншої участі в експертизі, якщо без цього провести експертизу неможливо, суд залежно від того, хто із цих осіб ухиляється, а також яке для </w:t>
      </w:r>
      <w:r>
        <w:rPr>
          <w:color w:val="000000"/>
        </w:rPr>
        <w:t>них ця експертиза має значення, може визнати факт, для з’ясування якого експертиза була призначена, або відмовити у його визнанні.</w:t>
      </w:r>
    </w:p>
    <w:p w:rsidR="00000000" w:rsidRDefault="00D97886">
      <w:pPr>
        <w:pStyle w:val="rvps2"/>
        <w:divId w:val="662390928"/>
        <w:rPr>
          <w:color w:val="000000"/>
        </w:rPr>
      </w:pPr>
      <w:bookmarkStart w:id="788" w:name="n6797"/>
      <w:bookmarkEnd w:id="788"/>
      <w:r>
        <w:rPr>
          <w:rStyle w:val="rvts9"/>
        </w:rPr>
        <w:t xml:space="preserve">Стаття 110. </w:t>
      </w:r>
      <w:r>
        <w:rPr>
          <w:color w:val="000000"/>
        </w:rPr>
        <w:t>Оцінка висновку експерта судом</w:t>
      </w:r>
    </w:p>
    <w:p w:rsidR="00000000" w:rsidRDefault="00D97886">
      <w:pPr>
        <w:pStyle w:val="rvps2"/>
        <w:divId w:val="662390928"/>
        <w:rPr>
          <w:color w:val="000000"/>
        </w:rPr>
      </w:pPr>
      <w:bookmarkStart w:id="789" w:name="n6798"/>
      <w:bookmarkEnd w:id="789"/>
      <w:r>
        <w:rPr>
          <w:color w:val="000000"/>
        </w:rPr>
        <w:t>1. Висновок експерта для суду не має заздалегідь встановленої сили і оцінюється су</w:t>
      </w:r>
      <w:r>
        <w:rPr>
          <w:color w:val="000000"/>
        </w:rPr>
        <w:t xml:space="preserve">дом разом із іншими доказами за правилами, встановленими </w:t>
      </w:r>
      <w:hyperlink w:anchor="n6676" w:history="1">
        <w:r>
          <w:rPr>
            <w:rStyle w:val="a3"/>
            <w:color w:val="006600"/>
            <w:u w:val="none"/>
          </w:rPr>
          <w:t>статтею 89</w:t>
        </w:r>
      </w:hyperlink>
      <w:r>
        <w:rPr>
          <w:color w:val="000000"/>
        </w:rPr>
        <w:t xml:space="preserve"> цього Кодексу. Відхилення судом висновку експерта повинно бути мотивоване в судовому рішенні.</w:t>
      </w:r>
    </w:p>
    <w:p w:rsidR="00000000" w:rsidRDefault="00D97886">
      <w:pPr>
        <w:pStyle w:val="rvps2"/>
        <w:divId w:val="662390928"/>
        <w:rPr>
          <w:color w:val="000000"/>
        </w:rPr>
      </w:pPr>
      <w:bookmarkStart w:id="790" w:name="n6799"/>
      <w:bookmarkEnd w:id="790"/>
      <w:r>
        <w:rPr>
          <w:rStyle w:val="rvts9"/>
        </w:rPr>
        <w:t xml:space="preserve">Стаття 111. </w:t>
      </w:r>
      <w:r>
        <w:rPr>
          <w:color w:val="000000"/>
        </w:rPr>
        <w:t>Комісійна експертиза</w:t>
      </w:r>
    </w:p>
    <w:p w:rsidR="00000000" w:rsidRDefault="00D97886">
      <w:pPr>
        <w:pStyle w:val="rvps2"/>
        <w:divId w:val="662390928"/>
        <w:rPr>
          <w:color w:val="000000"/>
        </w:rPr>
      </w:pPr>
      <w:bookmarkStart w:id="791" w:name="n6800"/>
      <w:bookmarkEnd w:id="791"/>
      <w:r>
        <w:rPr>
          <w:color w:val="000000"/>
        </w:rPr>
        <w:t>1. Комісійна експертиза проводить</w:t>
      </w:r>
      <w:r>
        <w:rPr>
          <w:color w:val="000000"/>
        </w:rPr>
        <w:t>ся не менш як двома експертами одного напряму знань.</w:t>
      </w:r>
    </w:p>
    <w:p w:rsidR="00000000" w:rsidRDefault="00D97886">
      <w:pPr>
        <w:pStyle w:val="rvps2"/>
        <w:divId w:val="662390928"/>
        <w:rPr>
          <w:color w:val="000000"/>
        </w:rPr>
      </w:pPr>
      <w:bookmarkStart w:id="792" w:name="n6801"/>
      <w:bookmarkEnd w:id="792"/>
      <w:r>
        <w:rPr>
          <w:color w:val="000000"/>
        </w:rPr>
        <w:t xml:space="preserve">2. Якщо за результатами проведених досліджень думки експертів збігаються, вони підписують єдиний висновок. Експерт, не згодний з висновком іншого експерта (експертів), дає окремий висновок з усіх питань </w:t>
      </w:r>
      <w:r>
        <w:rPr>
          <w:color w:val="000000"/>
        </w:rPr>
        <w:t>або з питань, які викликали розбіжності.</w:t>
      </w:r>
    </w:p>
    <w:p w:rsidR="00000000" w:rsidRDefault="00D97886">
      <w:pPr>
        <w:pStyle w:val="rvps2"/>
        <w:divId w:val="662390928"/>
        <w:rPr>
          <w:color w:val="000000"/>
        </w:rPr>
      </w:pPr>
      <w:bookmarkStart w:id="793" w:name="n6802"/>
      <w:bookmarkEnd w:id="793"/>
      <w:r>
        <w:rPr>
          <w:rStyle w:val="rvts9"/>
        </w:rPr>
        <w:t>Стаття 112.</w:t>
      </w:r>
      <w:r>
        <w:rPr>
          <w:color w:val="000000"/>
        </w:rPr>
        <w:t xml:space="preserve"> Комплексна експертиза</w:t>
      </w:r>
    </w:p>
    <w:p w:rsidR="00000000" w:rsidRDefault="00D97886">
      <w:pPr>
        <w:pStyle w:val="rvps2"/>
        <w:divId w:val="662390928"/>
        <w:rPr>
          <w:color w:val="000000"/>
        </w:rPr>
      </w:pPr>
      <w:bookmarkStart w:id="794" w:name="n6803"/>
      <w:bookmarkEnd w:id="794"/>
      <w:r>
        <w:rPr>
          <w:color w:val="000000"/>
        </w:rPr>
        <w:t>1. Комплексна експертиза проводиться не менш як двома експертами різних галузей знань або різних напрямів у межах однієї галузі знань.</w:t>
      </w:r>
    </w:p>
    <w:p w:rsidR="00000000" w:rsidRDefault="00D97886">
      <w:pPr>
        <w:pStyle w:val="rvps2"/>
        <w:divId w:val="662390928"/>
        <w:rPr>
          <w:color w:val="000000"/>
        </w:rPr>
      </w:pPr>
      <w:bookmarkStart w:id="795" w:name="n6804"/>
      <w:bookmarkEnd w:id="795"/>
      <w:r>
        <w:rPr>
          <w:color w:val="000000"/>
        </w:rPr>
        <w:t>2. У висновку експертів зазначається, які досл</w:t>
      </w:r>
      <w:r>
        <w:rPr>
          <w:color w:val="000000"/>
        </w:rPr>
        <w:t>ідження і в якому обсязі провів кожний експерт, які факти він встановив і яких висновків дійшов. Кожен експерт підписує ту частину висновку, яка містить опис здійснених ним досліджень, і несе за неї відповідальність.</w:t>
      </w:r>
    </w:p>
    <w:p w:rsidR="00000000" w:rsidRDefault="00D97886">
      <w:pPr>
        <w:pStyle w:val="rvps2"/>
        <w:divId w:val="662390928"/>
        <w:rPr>
          <w:color w:val="000000"/>
        </w:rPr>
      </w:pPr>
      <w:bookmarkStart w:id="796" w:name="n6805"/>
      <w:bookmarkEnd w:id="796"/>
      <w:r>
        <w:rPr>
          <w:color w:val="000000"/>
        </w:rPr>
        <w:t>3. За результатами проведених досліджень, узагальнення та оцінки отриманих результатів експертами складається та підписується єдиний висновок, в якому формулюється загальний висновок щодо поставлених на вирішення експертизи питання або питань. У разі виник</w:t>
      </w:r>
      <w:r>
        <w:rPr>
          <w:color w:val="000000"/>
        </w:rPr>
        <w:t xml:space="preserve">нення розбіжностей між експертами висновки оформлюються відповідно до </w:t>
      </w:r>
      <w:hyperlink w:anchor="n6801" w:history="1">
        <w:r>
          <w:rPr>
            <w:rStyle w:val="a3"/>
            <w:color w:val="006600"/>
            <w:u w:val="none"/>
          </w:rPr>
          <w:t>частини другої</w:t>
        </w:r>
      </w:hyperlink>
      <w:r>
        <w:rPr>
          <w:color w:val="000000"/>
        </w:rPr>
        <w:t xml:space="preserve"> статті 111 цього Кодексу.</w:t>
      </w:r>
    </w:p>
    <w:p w:rsidR="00000000" w:rsidRDefault="00D97886">
      <w:pPr>
        <w:pStyle w:val="rvps2"/>
        <w:divId w:val="662390928"/>
        <w:rPr>
          <w:color w:val="000000"/>
        </w:rPr>
      </w:pPr>
      <w:bookmarkStart w:id="797" w:name="n6806"/>
      <w:bookmarkEnd w:id="797"/>
      <w:r>
        <w:rPr>
          <w:rStyle w:val="rvts9"/>
        </w:rPr>
        <w:t xml:space="preserve">Стаття 113. </w:t>
      </w:r>
      <w:r>
        <w:rPr>
          <w:color w:val="000000"/>
        </w:rPr>
        <w:t>Додаткова і повторна експертиза</w:t>
      </w:r>
    </w:p>
    <w:p w:rsidR="00000000" w:rsidRDefault="00D97886">
      <w:pPr>
        <w:pStyle w:val="rvps2"/>
        <w:divId w:val="662390928"/>
        <w:rPr>
          <w:color w:val="000000"/>
        </w:rPr>
      </w:pPr>
      <w:bookmarkStart w:id="798" w:name="n6807"/>
      <w:bookmarkEnd w:id="798"/>
      <w:r>
        <w:rPr>
          <w:color w:val="000000"/>
        </w:rPr>
        <w:t>1. Якщо висновок експерта буде визнано неповним або неясним, судом може б</w:t>
      </w:r>
      <w:r>
        <w:rPr>
          <w:color w:val="000000"/>
        </w:rPr>
        <w:t>ути призначена додаткова експертиза, яка доручається тому самому або іншому експерту (експертам).</w:t>
      </w:r>
    </w:p>
    <w:p w:rsidR="00000000" w:rsidRDefault="00D97886">
      <w:pPr>
        <w:pStyle w:val="rvps2"/>
        <w:divId w:val="662390928"/>
        <w:rPr>
          <w:color w:val="000000"/>
        </w:rPr>
      </w:pPr>
      <w:bookmarkStart w:id="799" w:name="n6808"/>
      <w:bookmarkEnd w:id="799"/>
      <w:r>
        <w:rPr>
          <w:color w:val="000000"/>
        </w:rPr>
        <w:t>2. Якщо висновок експерта буде визнано необґрунтованим або таким, що суперечить іншим матеріалам справи або викликає сумніви в його правильності, судом може б</w:t>
      </w:r>
      <w:r>
        <w:rPr>
          <w:color w:val="000000"/>
        </w:rPr>
        <w:t>ути призначена повторна експертиза, яка доручається іншому експертові (експертам).</w:t>
      </w:r>
    </w:p>
    <w:p w:rsidR="00000000" w:rsidRDefault="00D97886">
      <w:pPr>
        <w:pStyle w:val="rvps7"/>
        <w:divId w:val="662390928"/>
        <w:rPr>
          <w:color w:val="000000"/>
        </w:rPr>
      </w:pPr>
      <w:bookmarkStart w:id="800" w:name="n6809"/>
      <w:bookmarkEnd w:id="800"/>
      <w:r>
        <w:rPr>
          <w:rStyle w:val="rvts15"/>
        </w:rPr>
        <w:t>§ 7. Висновок експерта у галузі права</w:t>
      </w:r>
    </w:p>
    <w:p w:rsidR="00000000" w:rsidRDefault="00D97886">
      <w:pPr>
        <w:pStyle w:val="rvps2"/>
        <w:divId w:val="662390928"/>
        <w:rPr>
          <w:color w:val="000000"/>
        </w:rPr>
      </w:pPr>
      <w:bookmarkStart w:id="801" w:name="n6810"/>
      <w:bookmarkEnd w:id="801"/>
      <w:r>
        <w:rPr>
          <w:rStyle w:val="rvts9"/>
        </w:rPr>
        <w:t xml:space="preserve">Стаття 114. </w:t>
      </w:r>
      <w:r>
        <w:rPr>
          <w:color w:val="000000"/>
        </w:rPr>
        <w:t>Зміст висновку експерта у галузі права</w:t>
      </w:r>
    </w:p>
    <w:p w:rsidR="00000000" w:rsidRDefault="00D97886">
      <w:pPr>
        <w:pStyle w:val="rvps2"/>
        <w:divId w:val="662390928"/>
        <w:rPr>
          <w:color w:val="000000"/>
        </w:rPr>
      </w:pPr>
      <w:bookmarkStart w:id="802" w:name="n6811"/>
      <w:bookmarkEnd w:id="802"/>
      <w:r>
        <w:rPr>
          <w:color w:val="000000"/>
        </w:rPr>
        <w:t>1. Учасники справи мають право подати до суду висновок експерта у галузі права щодо:</w:t>
      </w:r>
    </w:p>
    <w:p w:rsidR="00000000" w:rsidRDefault="00D97886">
      <w:pPr>
        <w:pStyle w:val="rvps2"/>
        <w:divId w:val="662390928"/>
        <w:rPr>
          <w:color w:val="000000"/>
        </w:rPr>
      </w:pPr>
      <w:bookmarkStart w:id="803" w:name="n6812"/>
      <w:bookmarkEnd w:id="803"/>
      <w:r>
        <w:rPr>
          <w:color w:val="000000"/>
        </w:rPr>
        <w:t>1) застосування аналогії закону чи аналогії права;</w:t>
      </w:r>
    </w:p>
    <w:p w:rsidR="00000000" w:rsidRDefault="00D97886">
      <w:pPr>
        <w:pStyle w:val="rvps2"/>
        <w:divId w:val="662390928"/>
        <w:rPr>
          <w:color w:val="000000"/>
        </w:rPr>
      </w:pPr>
      <w:bookmarkStart w:id="804" w:name="n6813"/>
      <w:bookmarkEnd w:id="804"/>
      <w:r>
        <w:rPr>
          <w:color w:val="000000"/>
        </w:rPr>
        <w:t>2) змісту норм іноземного права згідно з їх офіційним або загальноприйнятим тлумаченням, практикою застосування і доктриною у відповідній іноземній державі.</w:t>
      </w:r>
    </w:p>
    <w:p w:rsidR="00000000" w:rsidRDefault="00D97886">
      <w:pPr>
        <w:pStyle w:val="rvps2"/>
        <w:divId w:val="662390928"/>
        <w:rPr>
          <w:color w:val="000000"/>
        </w:rPr>
      </w:pPr>
      <w:bookmarkStart w:id="805" w:name="n6814"/>
      <w:bookmarkEnd w:id="805"/>
      <w:r>
        <w:rPr>
          <w:color w:val="000000"/>
        </w:rPr>
        <w:t>2. Висновок експерта у галузі права не може міс</w:t>
      </w:r>
      <w:r>
        <w:rPr>
          <w:color w:val="000000"/>
        </w:rPr>
        <w:t>тити оцінки доказів, вказівок про достовірність чи недостовірність того чи іншого доказу, про переваги одних доказів над іншими, про те, яке рішення має бути прийнято за результатами розгляду справи.</w:t>
      </w:r>
    </w:p>
    <w:p w:rsidR="00000000" w:rsidRDefault="00D97886">
      <w:pPr>
        <w:pStyle w:val="rvps2"/>
        <w:divId w:val="662390928"/>
        <w:rPr>
          <w:color w:val="000000"/>
        </w:rPr>
      </w:pPr>
      <w:bookmarkStart w:id="806" w:name="n6815"/>
      <w:bookmarkEnd w:id="806"/>
      <w:r>
        <w:rPr>
          <w:rStyle w:val="rvts9"/>
        </w:rPr>
        <w:t xml:space="preserve">Стаття 115. </w:t>
      </w:r>
      <w:r>
        <w:rPr>
          <w:color w:val="000000"/>
        </w:rPr>
        <w:t>Оцінка висновку експерта у галузі права судо</w:t>
      </w:r>
      <w:r>
        <w:rPr>
          <w:color w:val="000000"/>
        </w:rPr>
        <w:t>м</w:t>
      </w:r>
    </w:p>
    <w:p w:rsidR="00000000" w:rsidRDefault="00D97886">
      <w:pPr>
        <w:pStyle w:val="rvps2"/>
        <w:divId w:val="662390928"/>
        <w:rPr>
          <w:color w:val="000000"/>
        </w:rPr>
      </w:pPr>
      <w:bookmarkStart w:id="807" w:name="n6816"/>
      <w:bookmarkEnd w:id="807"/>
      <w:r>
        <w:rPr>
          <w:color w:val="000000"/>
        </w:rPr>
        <w:t>1. Висновок експерта у галузі права не є доказом, має допоміжний (консультативний) характер і не є обов’язковим для суду.</w:t>
      </w:r>
    </w:p>
    <w:p w:rsidR="00000000" w:rsidRDefault="00D97886">
      <w:pPr>
        <w:pStyle w:val="rvps2"/>
        <w:divId w:val="662390928"/>
        <w:rPr>
          <w:color w:val="000000"/>
        </w:rPr>
      </w:pPr>
      <w:bookmarkStart w:id="808" w:name="n6817"/>
      <w:bookmarkEnd w:id="808"/>
      <w:r>
        <w:rPr>
          <w:color w:val="000000"/>
        </w:rPr>
        <w:t>2. Суд може посилатися в рішенні на висновок експерта у галузі права як на джерело відомостей, які в ньому містяться, та має зробити</w:t>
      </w:r>
      <w:r>
        <w:rPr>
          <w:color w:val="000000"/>
        </w:rPr>
        <w:t xml:space="preserve"> самостійні висновки щодо відповідних питань.</w:t>
      </w:r>
    </w:p>
    <w:p w:rsidR="00000000" w:rsidRDefault="00D97886">
      <w:pPr>
        <w:pStyle w:val="rvps7"/>
        <w:divId w:val="662390928"/>
        <w:rPr>
          <w:color w:val="000000"/>
        </w:rPr>
      </w:pPr>
      <w:bookmarkStart w:id="809" w:name="n6818"/>
      <w:bookmarkEnd w:id="809"/>
      <w:r>
        <w:rPr>
          <w:rStyle w:val="rvts15"/>
        </w:rPr>
        <w:t>§ 8. Забезпечення доказів</w:t>
      </w:r>
    </w:p>
    <w:p w:rsidR="00000000" w:rsidRDefault="00D97886">
      <w:pPr>
        <w:pStyle w:val="rvps2"/>
        <w:divId w:val="662390928"/>
        <w:rPr>
          <w:color w:val="000000"/>
        </w:rPr>
      </w:pPr>
      <w:bookmarkStart w:id="810" w:name="n6819"/>
      <w:bookmarkEnd w:id="810"/>
      <w:r>
        <w:rPr>
          <w:rStyle w:val="rvts9"/>
        </w:rPr>
        <w:t xml:space="preserve">Стаття 116. </w:t>
      </w:r>
      <w:r>
        <w:rPr>
          <w:color w:val="000000"/>
        </w:rPr>
        <w:t>Підстави та порядок забезпечення доказів</w:t>
      </w:r>
    </w:p>
    <w:p w:rsidR="00000000" w:rsidRDefault="00D97886">
      <w:pPr>
        <w:pStyle w:val="rvps2"/>
        <w:divId w:val="662390928"/>
        <w:rPr>
          <w:color w:val="000000"/>
        </w:rPr>
      </w:pPr>
      <w:bookmarkStart w:id="811" w:name="n6820"/>
      <w:bookmarkEnd w:id="811"/>
      <w:r>
        <w:rPr>
          <w:color w:val="000000"/>
        </w:rPr>
        <w:t>1. Суд за заявою учасника справи або особи, яка може набути статусу позивача, має забезпечити докази, якщо є підстави припускати, щ</w:t>
      </w:r>
      <w:r>
        <w:rPr>
          <w:color w:val="000000"/>
        </w:rPr>
        <w:t>о засіб доказування може бути втрачений або збирання або подання відповідних доказів стане згодом неможливим чи утрудненим.</w:t>
      </w:r>
    </w:p>
    <w:p w:rsidR="00000000" w:rsidRDefault="00D97886">
      <w:pPr>
        <w:pStyle w:val="rvps2"/>
        <w:divId w:val="662390928"/>
        <w:rPr>
          <w:color w:val="000000"/>
        </w:rPr>
      </w:pPr>
      <w:bookmarkStart w:id="812" w:name="n6821"/>
      <w:bookmarkEnd w:id="812"/>
      <w:r>
        <w:rPr>
          <w:color w:val="000000"/>
        </w:rPr>
        <w:t>2. Способами забезпечення судом доказів є допит свідків, призначення експертизи, витребування та (або) огляд доказів, у тому числі з</w:t>
      </w:r>
      <w:r>
        <w:rPr>
          <w:color w:val="000000"/>
        </w:rPr>
        <w:t>а їх місцезнаходженням, заборона вчиняти певні дії щодо доказів та зобов’язання вчинити певні дії щодо доказів. У необхідних випадках судом можуть бути застосовані інші способи забезпечення доказів, визначені судом.</w:t>
      </w:r>
    </w:p>
    <w:p w:rsidR="00000000" w:rsidRDefault="00D97886">
      <w:pPr>
        <w:pStyle w:val="rvps2"/>
        <w:divId w:val="662390928"/>
        <w:rPr>
          <w:color w:val="000000"/>
        </w:rPr>
      </w:pPr>
      <w:bookmarkStart w:id="813" w:name="n6822"/>
      <w:bookmarkEnd w:id="813"/>
      <w:r>
        <w:rPr>
          <w:color w:val="000000"/>
        </w:rPr>
        <w:t>3. Заява про забезпечення доказів може б</w:t>
      </w:r>
      <w:r>
        <w:rPr>
          <w:color w:val="000000"/>
        </w:rPr>
        <w:t>ути подана до суду як до, так і після подання позовної заяви.</w:t>
      </w:r>
    </w:p>
    <w:p w:rsidR="00000000" w:rsidRDefault="00D97886">
      <w:pPr>
        <w:pStyle w:val="rvps2"/>
        <w:divId w:val="662390928"/>
        <w:rPr>
          <w:color w:val="000000"/>
        </w:rPr>
      </w:pPr>
      <w:bookmarkStart w:id="814" w:name="n6823"/>
      <w:bookmarkEnd w:id="814"/>
      <w:r>
        <w:rPr>
          <w:color w:val="000000"/>
        </w:rPr>
        <w:t xml:space="preserve">4. Забезпечення доказів до подання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w:t>
      </w:r>
      <w:r>
        <w:rPr>
          <w:color w:val="000000"/>
        </w:rPr>
        <w:t>Забезпечення доказів після подання позовної заяви здійснюється судом, який розглядає справу.</w:t>
      </w:r>
    </w:p>
    <w:p w:rsidR="00000000" w:rsidRDefault="00D97886">
      <w:pPr>
        <w:pStyle w:val="rvps2"/>
        <w:divId w:val="662390928"/>
        <w:rPr>
          <w:color w:val="000000"/>
        </w:rPr>
      </w:pPr>
      <w:bookmarkStart w:id="815" w:name="n6824"/>
      <w:bookmarkEnd w:id="815"/>
      <w:r>
        <w:rPr>
          <w:color w:val="000000"/>
        </w:rPr>
        <w:t>5. У разі подання заяви про забезпечення доказів до подання позовної заяви заявник повинен подати позовну заяву протягом десяти днів з дня постановлення ухвали про</w:t>
      </w:r>
      <w:r>
        <w:rPr>
          <w:color w:val="000000"/>
        </w:rPr>
        <w:t xml:space="preserve"> забезпечення доказів. У разі неподання позовної заяви у зазначений строк, повернення позовної заяви або відмови у відкритті провадження суд скасовує ухвалу про вжиття заходів забезпечення доказів не пізніше наступного дня після закінчення такого строку аб</w:t>
      </w:r>
      <w:r>
        <w:rPr>
          <w:color w:val="000000"/>
        </w:rPr>
        <w:t>о постановлення судом ухвали про повернення позовної заяви чи відмови у відкритті провадження.</w:t>
      </w:r>
    </w:p>
    <w:p w:rsidR="00000000" w:rsidRDefault="00D97886">
      <w:pPr>
        <w:pStyle w:val="rvps2"/>
        <w:divId w:val="662390928"/>
        <w:rPr>
          <w:color w:val="000000"/>
        </w:rPr>
      </w:pPr>
      <w:bookmarkStart w:id="816" w:name="n6825"/>
      <w:bookmarkEnd w:id="816"/>
      <w:r>
        <w:rPr>
          <w:color w:val="000000"/>
        </w:rPr>
        <w:t>Якщо ухвала про забезпечення доказів на момент її скасування була виконана повністю або частково - отримані судом докази (показання свідків, висновки експертів т</w:t>
      </w:r>
      <w:r>
        <w:rPr>
          <w:color w:val="000000"/>
        </w:rPr>
        <w:t>ощо) не можуть бути використані в іншій справі.</w:t>
      </w:r>
    </w:p>
    <w:p w:rsidR="00000000" w:rsidRDefault="00D97886">
      <w:pPr>
        <w:pStyle w:val="rvps2"/>
        <w:divId w:val="662390928"/>
        <w:rPr>
          <w:color w:val="000000"/>
        </w:rPr>
      </w:pPr>
      <w:bookmarkStart w:id="817" w:name="n6826"/>
      <w:bookmarkEnd w:id="817"/>
      <w:r>
        <w:rPr>
          <w:color w:val="000000"/>
        </w:rPr>
        <w:t>6. Особа, яка подала заяву про забезпечення доказів, зобов’язана відшкодувати судові витрати, а також збитки, спричинені у зв’язку із забезпеченням доказів, у разі неподання позовної заяви у строк, зазначений</w:t>
      </w:r>
      <w:r>
        <w:rPr>
          <w:color w:val="000000"/>
        </w:rPr>
        <w:t xml:space="preserve"> в частині п’ятій цієї статті, а також у разі відмови у позові.</w:t>
      </w:r>
    </w:p>
    <w:p w:rsidR="00000000" w:rsidRDefault="00D97886">
      <w:pPr>
        <w:pStyle w:val="rvps2"/>
        <w:divId w:val="662390928"/>
        <w:rPr>
          <w:color w:val="000000"/>
        </w:rPr>
      </w:pPr>
      <w:bookmarkStart w:id="818" w:name="n6827"/>
      <w:bookmarkEnd w:id="818"/>
      <w:r>
        <w:rPr>
          <w:color w:val="000000"/>
        </w:rPr>
        <w:t xml:space="preserve">7. За заявою міжнародного комерційного арбітражу, третейського суду або заявою сторони у справі, яка передана на розгляд міжнародного комерційного арбітражу, третейського суду, суд може вжити </w:t>
      </w:r>
      <w:r>
        <w:rPr>
          <w:color w:val="000000"/>
        </w:rPr>
        <w:t>заходів забезпечення доказів у порядку та з підстав, встановлених цим Кодексом.</w:t>
      </w:r>
    </w:p>
    <w:p w:rsidR="00000000" w:rsidRDefault="00D97886">
      <w:pPr>
        <w:pStyle w:val="rvps2"/>
        <w:divId w:val="662390928"/>
        <w:rPr>
          <w:color w:val="000000"/>
        </w:rPr>
      </w:pPr>
      <w:bookmarkStart w:id="819" w:name="n6828"/>
      <w:bookmarkEnd w:id="819"/>
      <w:r>
        <w:rPr>
          <w:color w:val="000000"/>
        </w:rPr>
        <w:t xml:space="preserve">8. Заява про забезпечення доказів у справі, яка передана на розгляд міжнародного комерційного арбітражу, третейського суду, подається до апеляційного суду за місцезнаходженням </w:t>
      </w:r>
      <w:r>
        <w:rPr>
          <w:color w:val="000000"/>
        </w:rPr>
        <w:t>боржника або доказів, щодо яких сторона просить вжити заходів забезпечення, або майна боржника, або за місцем арбітражу, третейського розгляду.</w:t>
      </w:r>
    </w:p>
    <w:p w:rsidR="00000000" w:rsidRDefault="00D97886">
      <w:pPr>
        <w:pStyle w:val="rvps2"/>
        <w:divId w:val="662390928"/>
        <w:rPr>
          <w:color w:val="000000"/>
        </w:rPr>
      </w:pPr>
      <w:bookmarkStart w:id="820" w:name="n6829"/>
      <w:bookmarkEnd w:id="820"/>
      <w:r>
        <w:rPr>
          <w:rStyle w:val="rvts9"/>
        </w:rPr>
        <w:t xml:space="preserve">Стаття 117. </w:t>
      </w:r>
      <w:r>
        <w:rPr>
          <w:color w:val="000000"/>
        </w:rPr>
        <w:t>Заява про забезпечення доказів</w:t>
      </w:r>
    </w:p>
    <w:p w:rsidR="00000000" w:rsidRDefault="00D97886">
      <w:pPr>
        <w:pStyle w:val="rvps2"/>
        <w:divId w:val="662390928"/>
        <w:rPr>
          <w:color w:val="000000"/>
        </w:rPr>
      </w:pPr>
      <w:bookmarkStart w:id="821" w:name="n6830"/>
      <w:bookmarkEnd w:id="821"/>
      <w:r>
        <w:rPr>
          <w:color w:val="000000"/>
        </w:rPr>
        <w:t>1. У заяві про забезпечення доказів зазначається:</w:t>
      </w:r>
    </w:p>
    <w:p w:rsidR="00000000" w:rsidRDefault="00D97886">
      <w:pPr>
        <w:pStyle w:val="rvps2"/>
        <w:divId w:val="662390928"/>
        <w:rPr>
          <w:color w:val="000000"/>
        </w:rPr>
      </w:pPr>
      <w:bookmarkStart w:id="822" w:name="n6831"/>
      <w:bookmarkEnd w:id="822"/>
      <w:r>
        <w:rPr>
          <w:color w:val="000000"/>
        </w:rPr>
        <w:t>1) найменування суд</w:t>
      </w:r>
      <w:r>
        <w:rPr>
          <w:color w:val="000000"/>
        </w:rPr>
        <w:t>у, до якого подається заява;</w:t>
      </w:r>
    </w:p>
    <w:p w:rsidR="00000000" w:rsidRDefault="00D97886">
      <w:pPr>
        <w:pStyle w:val="rvps2"/>
        <w:divId w:val="662390928"/>
        <w:rPr>
          <w:color w:val="000000"/>
        </w:rPr>
      </w:pPr>
      <w:bookmarkStart w:id="823" w:name="n6832"/>
      <w:bookmarkEnd w:id="823"/>
      <w:r>
        <w:rPr>
          <w:color w:val="000000"/>
        </w:rPr>
        <w:t>2) повне найменування (для юридичних осіб) або ім’я (прізвище, ім’я та по батькові) (для фізичних осіб) заявника, його місцезнаходження (для юридичних осіб) або місце проживання чи перебування (для фізичних осіб), поштові індек</w:t>
      </w:r>
      <w:r>
        <w:rPr>
          <w:color w:val="000000"/>
        </w:rPr>
        <w:t>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w:t>
      </w:r>
      <w:r>
        <w:rPr>
          <w:color w:val="000000"/>
        </w:rPr>
        <w:t>раїни, номери засобів зв’язку та адресу електронної пошти, за наявності;</w:t>
      </w:r>
    </w:p>
    <w:p w:rsidR="00000000" w:rsidRDefault="00D97886">
      <w:pPr>
        <w:pStyle w:val="rvps2"/>
        <w:divId w:val="662390928"/>
        <w:rPr>
          <w:color w:val="000000"/>
        </w:rPr>
      </w:pPr>
      <w:bookmarkStart w:id="824" w:name="n6833"/>
      <w:bookmarkEnd w:id="824"/>
      <w:r>
        <w:rPr>
          <w:color w:val="000000"/>
        </w:rPr>
        <w:t>3) повне найменування (для юридичних осіб) або ім’я (прізвище, ім’я та по батькові) (для фізичних осіб) іншої сторони (сторін), якщо вона відома заявнику, а також якщо відомі відомост</w:t>
      </w:r>
      <w:r>
        <w:rPr>
          <w:color w:val="000000"/>
        </w:rPr>
        <w:t>і, що її ідентифікують: її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w:t>
      </w:r>
      <w:r>
        <w:rPr>
          <w:color w:val="000000"/>
        </w:rPr>
        <w:t>мер облікової картки платника податків (для фізичних осіб) за його наявності або номер і серія паспорта для фізичних осіб - громадян України, відомі номери засобів зв’язку та адреси електронної пошти;</w:t>
      </w:r>
    </w:p>
    <w:p w:rsidR="00000000" w:rsidRDefault="00D97886">
      <w:pPr>
        <w:pStyle w:val="rvps2"/>
        <w:divId w:val="662390928"/>
        <w:rPr>
          <w:color w:val="000000"/>
        </w:rPr>
      </w:pPr>
      <w:bookmarkStart w:id="825" w:name="n6834"/>
      <w:bookmarkEnd w:id="825"/>
      <w:r>
        <w:rPr>
          <w:color w:val="000000"/>
        </w:rPr>
        <w:t>4) докази, забезпечення яких є необхідним, а також обставини, для доказування яких вони необхідні;</w:t>
      </w:r>
    </w:p>
    <w:p w:rsidR="00000000" w:rsidRDefault="00D97886">
      <w:pPr>
        <w:pStyle w:val="rvps2"/>
        <w:divId w:val="662390928"/>
        <w:rPr>
          <w:color w:val="000000"/>
        </w:rPr>
      </w:pPr>
      <w:bookmarkStart w:id="826" w:name="n6835"/>
      <w:bookmarkEnd w:id="826"/>
      <w:r>
        <w:rPr>
          <w:color w:val="000000"/>
        </w:rPr>
        <w:t>5) обґрунтування необхідності забезпечення доказів;</w:t>
      </w:r>
    </w:p>
    <w:p w:rsidR="00000000" w:rsidRDefault="00D97886">
      <w:pPr>
        <w:pStyle w:val="rvps2"/>
        <w:divId w:val="662390928"/>
        <w:rPr>
          <w:color w:val="000000"/>
        </w:rPr>
      </w:pPr>
      <w:bookmarkStart w:id="827" w:name="n6836"/>
      <w:bookmarkEnd w:id="827"/>
      <w:r>
        <w:rPr>
          <w:color w:val="000000"/>
        </w:rPr>
        <w:t>6) спосіб, у який заявник просить суд забезпечити докази, у разі необхідності - особу, у якої знаходяться</w:t>
      </w:r>
      <w:r>
        <w:rPr>
          <w:color w:val="000000"/>
        </w:rPr>
        <w:t xml:space="preserve"> докази;</w:t>
      </w:r>
    </w:p>
    <w:p w:rsidR="00000000" w:rsidRDefault="00D97886">
      <w:pPr>
        <w:pStyle w:val="rvps2"/>
        <w:divId w:val="662390928"/>
        <w:rPr>
          <w:color w:val="000000"/>
        </w:rPr>
      </w:pPr>
      <w:bookmarkStart w:id="828" w:name="n6837"/>
      <w:bookmarkEnd w:id="828"/>
      <w:r>
        <w:rPr>
          <w:color w:val="000000"/>
        </w:rPr>
        <w:t>7) перелік документів, що додаються до заяви.</w:t>
      </w:r>
    </w:p>
    <w:p w:rsidR="00000000" w:rsidRDefault="00D97886">
      <w:pPr>
        <w:pStyle w:val="rvps2"/>
        <w:divId w:val="662390928"/>
        <w:rPr>
          <w:color w:val="000000"/>
        </w:rPr>
      </w:pPr>
      <w:bookmarkStart w:id="829" w:name="n6838"/>
      <w:bookmarkEnd w:id="829"/>
      <w:r>
        <w:rPr>
          <w:color w:val="000000"/>
        </w:rPr>
        <w:t>2. Заява підписується заявником або його представником. До заяви, яка подана представником заявника, має бути додано документ, що підтверджує його повноваження.</w:t>
      </w:r>
    </w:p>
    <w:p w:rsidR="00000000" w:rsidRDefault="00D97886">
      <w:pPr>
        <w:pStyle w:val="rvps2"/>
        <w:divId w:val="662390928"/>
        <w:rPr>
          <w:color w:val="000000"/>
        </w:rPr>
      </w:pPr>
      <w:bookmarkStart w:id="830" w:name="n6839"/>
      <w:bookmarkEnd w:id="830"/>
      <w:r>
        <w:rPr>
          <w:color w:val="000000"/>
        </w:rPr>
        <w:t>3. За подання заяви про забезпечення док</w:t>
      </w:r>
      <w:r>
        <w:rPr>
          <w:color w:val="000000"/>
        </w:rPr>
        <w:t>азів сплачується судовий збір у розмірі, встановленому законом. Документ, що підтверджує сплату судового збору, додається до заяви.</w:t>
      </w:r>
    </w:p>
    <w:p w:rsidR="00000000" w:rsidRDefault="00D97886">
      <w:pPr>
        <w:pStyle w:val="rvps2"/>
        <w:divId w:val="662390928"/>
        <w:rPr>
          <w:color w:val="000000"/>
        </w:rPr>
      </w:pPr>
      <w:bookmarkStart w:id="831" w:name="n6840"/>
      <w:bookmarkEnd w:id="831"/>
      <w:r>
        <w:rPr>
          <w:color w:val="000000"/>
        </w:rPr>
        <w:t>4. Суд, встановивши, що заяву про забезпечення доказів подано без додержання вимог цієї статті, повертає її заявнику, про що</w:t>
      </w:r>
      <w:r>
        <w:rPr>
          <w:color w:val="000000"/>
        </w:rPr>
        <w:t xml:space="preserve"> постановляє ухвалу.</w:t>
      </w:r>
    </w:p>
    <w:p w:rsidR="00000000" w:rsidRDefault="00D97886">
      <w:pPr>
        <w:pStyle w:val="rvps2"/>
        <w:divId w:val="662390928"/>
        <w:rPr>
          <w:color w:val="000000"/>
        </w:rPr>
      </w:pPr>
      <w:bookmarkStart w:id="832" w:name="n6841"/>
      <w:bookmarkEnd w:id="832"/>
      <w:r>
        <w:rPr>
          <w:color w:val="000000"/>
        </w:rPr>
        <w:t xml:space="preserve">5. До заяви про забезпечення доказів у справі, яка передана на розгляд міжнародного комерційного арбітражу, третейського суду додається копія позовної заяви, поданої до міжнародного комерційного арбітражу, третейського суду, документ, </w:t>
      </w:r>
      <w:r>
        <w:rPr>
          <w:color w:val="000000"/>
        </w:rPr>
        <w:t>що підтверджує подання такої позовної заяви згідно з відповідним регламентом (правилами) арбітражу, третейського суду, та копія відповідної арбітражної угоди або угоди про передання спору на вирішення третейського суду.</w:t>
      </w:r>
    </w:p>
    <w:p w:rsidR="00000000" w:rsidRDefault="00D97886">
      <w:pPr>
        <w:pStyle w:val="rvps2"/>
        <w:divId w:val="662390928"/>
        <w:rPr>
          <w:color w:val="000000"/>
        </w:rPr>
      </w:pPr>
      <w:bookmarkStart w:id="833" w:name="n6842"/>
      <w:bookmarkEnd w:id="833"/>
      <w:r>
        <w:rPr>
          <w:rStyle w:val="rvts9"/>
        </w:rPr>
        <w:t xml:space="preserve">Стаття 118. </w:t>
      </w:r>
      <w:r>
        <w:rPr>
          <w:color w:val="000000"/>
        </w:rPr>
        <w:t>Розгляд заяви про забезпечення доказів</w:t>
      </w:r>
    </w:p>
    <w:p w:rsidR="00000000" w:rsidRDefault="00D97886">
      <w:pPr>
        <w:pStyle w:val="rvps2"/>
        <w:divId w:val="662390928"/>
        <w:rPr>
          <w:color w:val="000000"/>
        </w:rPr>
      </w:pPr>
      <w:bookmarkStart w:id="834" w:name="n6843"/>
      <w:bookmarkEnd w:id="834"/>
      <w:r>
        <w:rPr>
          <w:color w:val="000000"/>
        </w:rPr>
        <w:t>1. Заява про забезпечення доказів розглядається в судовому засіданні в загальному порядку, передбаченому цим Кодексом, з особливостями, встановленими цією статтею.</w:t>
      </w:r>
    </w:p>
    <w:p w:rsidR="00000000" w:rsidRDefault="00D97886">
      <w:pPr>
        <w:pStyle w:val="rvps2"/>
        <w:divId w:val="662390928"/>
        <w:rPr>
          <w:color w:val="000000"/>
        </w:rPr>
      </w:pPr>
      <w:bookmarkStart w:id="835" w:name="n6844"/>
      <w:bookmarkEnd w:id="835"/>
      <w:r>
        <w:rPr>
          <w:color w:val="000000"/>
        </w:rPr>
        <w:t>2. Заява розглядається не пізніше п’яти днів з дня її</w:t>
      </w:r>
      <w:r>
        <w:rPr>
          <w:color w:val="000000"/>
        </w:rPr>
        <w:t xml:space="preserve"> надходження до суду.</w:t>
      </w:r>
    </w:p>
    <w:p w:rsidR="00000000" w:rsidRDefault="00D97886">
      <w:pPr>
        <w:pStyle w:val="rvps2"/>
        <w:divId w:val="662390928"/>
        <w:rPr>
          <w:color w:val="000000"/>
        </w:rPr>
      </w:pPr>
      <w:bookmarkStart w:id="836" w:name="n6845"/>
      <w:bookmarkEnd w:id="836"/>
      <w:r>
        <w:rPr>
          <w:color w:val="000000"/>
        </w:rPr>
        <w:t>3. Заявник та інші особи, які можуть отримати статус учасників справи, повідомляються про дату, час і місце судового засідання, проте їх неявка не перешкоджає розгляду поданої заяви.</w:t>
      </w:r>
    </w:p>
    <w:p w:rsidR="00000000" w:rsidRDefault="00D97886">
      <w:pPr>
        <w:pStyle w:val="rvps2"/>
        <w:divId w:val="662390928"/>
        <w:rPr>
          <w:color w:val="000000"/>
        </w:rPr>
      </w:pPr>
      <w:bookmarkStart w:id="837" w:name="n6846"/>
      <w:bookmarkEnd w:id="837"/>
      <w:r>
        <w:rPr>
          <w:color w:val="000000"/>
        </w:rPr>
        <w:t>4. Суд за клопотанням заявника може забезпечити док</w:t>
      </w:r>
      <w:r>
        <w:rPr>
          <w:color w:val="000000"/>
        </w:rPr>
        <w:t>ази без повідомлення інших осіб, які можуть отримати статус учасників справи:</w:t>
      </w:r>
    </w:p>
    <w:p w:rsidR="00000000" w:rsidRDefault="00D97886">
      <w:pPr>
        <w:pStyle w:val="rvps2"/>
        <w:divId w:val="662390928"/>
        <w:rPr>
          <w:color w:val="000000"/>
        </w:rPr>
      </w:pPr>
      <w:bookmarkStart w:id="838" w:name="n6847"/>
      <w:bookmarkEnd w:id="838"/>
      <w:r>
        <w:rPr>
          <w:color w:val="000000"/>
        </w:rPr>
        <w:t>1) у невідкладних випадках;</w:t>
      </w:r>
    </w:p>
    <w:p w:rsidR="00000000" w:rsidRDefault="00D97886">
      <w:pPr>
        <w:pStyle w:val="rvps2"/>
        <w:divId w:val="662390928"/>
        <w:rPr>
          <w:color w:val="000000"/>
        </w:rPr>
      </w:pPr>
      <w:bookmarkStart w:id="839" w:name="n6848"/>
      <w:bookmarkEnd w:id="839"/>
      <w:r>
        <w:rPr>
          <w:color w:val="000000"/>
        </w:rPr>
        <w:t>2) якщо неможливо встановити, хто є або стане такими особами;</w:t>
      </w:r>
    </w:p>
    <w:p w:rsidR="00000000" w:rsidRDefault="00D97886">
      <w:pPr>
        <w:pStyle w:val="rvps2"/>
        <w:divId w:val="662390928"/>
        <w:rPr>
          <w:color w:val="000000"/>
        </w:rPr>
      </w:pPr>
      <w:bookmarkStart w:id="840" w:name="n6849"/>
      <w:bookmarkEnd w:id="840"/>
      <w:r>
        <w:rPr>
          <w:color w:val="000000"/>
        </w:rPr>
        <w:t>3) у разі, якщо повідомлення іншої сторони може унеможливити або істотно ускладнити отри</w:t>
      </w:r>
      <w:r>
        <w:rPr>
          <w:color w:val="000000"/>
        </w:rPr>
        <w:t>мання відповідних доказів.</w:t>
      </w:r>
    </w:p>
    <w:p w:rsidR="00000000" w:rsidRDefault="00D97886">
      <w:pPr>
        <w:pStyle w:val="rvps2"/>
        <w:divId w:val="662390928"/>
        <w:rPr>
          <w:color w:val="000000"/>
        </w:rPr>
      </w:pPr>
      <w:bookmarkStart w:id="841" w:name="n6850"/>
      <w:bookmarkEnd w:id="841"/>
      <w:r>
        <w:rPr>
          <w:color w:val="000000"/>
        </w:rPr>
        <w:t>5. За результатами розгляду заяви про забезпечення доказів суд постановляє ухвалу про задоволення чи відмову у задоволенні заяви.</w:t>
      </w:r>
    </w:p>
    <w:p w:rsidR="00000000" w:rsidRDefault="00D97886">
      <w:pPr>
        <w:pStyle w:val="rvps2"/>
        <w:divId w:val="662390928"/>
        <w:rPr>
          <w:color w:val="000000"/>
        </w:rPr>
      </w:pPr>
      <w:bookmarkStart w:id="842" w:name="n6851"/>
      <w:bookmarkEnd w:id="842"/>
      <w:r>
        <w:rPr>
          <w:color w:val="000000"/>
        </w:rPr>
        <w:t>6. У разі задоволення заяви суд в ухвалі зазначає доказ, а також дії, що необхідно вчинити для його</w:t>
      </w:r>
      <w:r>
        <w:rPr>
          <w:color w:val="000000"/>
        </w:rPr>
        <w:t xml:space="preserve"> забезпечення.</w:t>
      </w:r>
    </w:p>
    <w:p w:rsidR="00000000" w:rsidRDefault="00D97886">
      <w:pPr>
        <w:pStyle w:val="rvps2"/>
        <w:divId w:val="662390928"/>
        <w:rPr>
          <w:color w:val="000000"/>
        </w:rPr>
      </w:pPr>
      <w:bookmarkStart w:id="843" w:name="n6852"/>
      <w:bookmarkEnd w:id="843"/>
      <w:r>
        <w:rPr>
          <w:color w:val="000000"/>
        </w:rPr>
        <w:t>7. Оскарження ухвали про забезпечення доказів не зупиняє її виконання, а також не перешкоджає розгляду справи.</w:t>
      </w:r>
    </w:p>
    <w:p w:rsidR="00000000" w:rsidRDefault="00D97886">
      <w:pPr>
        <w:pStyle w:val="rvps2"/>
        <w:divId w:val="662390928"/>
        <w:rPr>
          <w:color w:val="000000"/>
        </w:rPr>
      </w:pPr>
      <w:bookmarkStart w:id="844" w:name="n6853"/>
      <w:bookmarkEnd w:id="844"/>
      <w:r>
        <w:rPr>
          <w:color w:val="000000"/>
        </w:rPr>
        <w:t>8. Суд, вирішуючи питання про забезпечення доказів, може зобов’язати заявника надати забезпечення відшкодування збитків, що можуть</w:t>
      </w:r>
      <w:r>
        <w:rPr>
          <w:color w:val="000000"/>
        </w:rPr>
        <w:t xml:space="preserve"> бути заподіяні у зв’язку із забезпеченням доказів. Таке забезпечення відшкодування збитків здійснюється за правилами зустрічного забезпечення, встановленими </w:t>
      </w:r>
      <w:hyperlink w:anchor="n7086" w:history="1">
        <w:r>
          <w:rPr>
            <w:rStyle w:val="a3"/>
            <w:color w:val="006600"/>
            <w:u w:val="none"/>
          </w:rPr>
          <w:t>главою 10</w:t>
        </w:r>
      </w:hyperlink>
      <w:r>
        <w:rPr>
          <w:color w:val="000000"/>
        </w:rPr>
        <w:t xml:space="preserve"> цього розділу. Збитки, спричинені забезпеченням доказів, від</w:t>
      </w:r>
      <w:r>
        <w:rPr>
          <w:color w:val="000000"/>
        </w:rPr>
        <w:t xml:space="preserve">шкодовуються в порядку, визначеному законом з урахуванням положень </w:t>
      </w:r>
      <w:hyperlink w:anchor="n7209" w:history="1">
        <w:r>
          <w:rPr>
            <w:rStyle w:val="a3"/>
            <w:color w:val="006600"/>
            <w:u w:val="none"/>
          </w:rPr>
          <w:t>статті 159</w:t>
        </w:r>
      </w:hyperlink>
      <w:r>
        <w:rPr>
          <w:color w:val="000000"/>
        </w:rPr>
        <w:t xml:space="preserve"> цього Кодексу.</w:t>
      </w:r>
    </w:p>
    <w:p w:rsidR="00000000" w:rsidRDefault="00D97886">
      <w:pPr>
        <w:pStyle w:val="rvps2"/>
        <w:divId w:val="662390928"/>
        <w:rPr>
          <w:color w:val="000000"/>
        </w:rPr>
      </w:pPr>
      <w:bookmarkStart w:id="845" w:name="n6854"/>
      <w:bookmarkEnd w:id="845"/>
      <w:r>
        <w:rPr>
          <w:color w:val="000000"/>
        </w:rPr>
        <w:t>9. Якщо після вчинення процесуальних дій щодо забезпечення доказів позовну заяву подано до іншого суду, протоколи та інші матеріали щод</w:t>
      </w:r>
      <w:r>
        <w:rPr>
          <w:color w:val="000000"/>
        </w:rPr>
        <w:t>о забезпечення доказів надсилаються до суду, який розглядає справу.</w:t>
      </w:r>
    </w:p>
    <w:p w:rsidR="00000000" w:rsidRDefault="00D97886">
      <w:pPr>
        <w:pStyle w:val="rvps2"/>
        <w:divId w:val="662390928"/>
        <w:rPr>
          <w:color w:val="000000"/>
        </w:rPr>
      </w:pPr>
      <w:bookmarkStart w:id="846" w:name="n6855"/>
      <w:bookmarkEnd w:id="846"/>
      <w:r>
        <w:rPr>
          <w:color w:val="000000"/>
        </w:rPr>
        <w:t>10. Протоколи та інші матеріали щодо забезпечення доказів за заявою, поданою у зв’язку з поданням позову до міжнародного комерційного арбітражу, третейського суду, надаються заявнику для п</w:t>
      </w:r>
      <w:r>
        <w:rPr>
          <w:color w:val="000000"/>
        </w:rPr>
        <w:t>одання до міжнародного комерційного арбітражу, третейського суду.</w:t>
      </w:r>
    </w:p>
    <w:p w:rsidR="00000000" w:rsidRDefault="00D97886">
      <w:pPr>
        <w:pStyle w:val="rvps2"/>
        <w:divId w:val="662390928"/>
        <w:rPr>
          <w:color w:val="000000"/>
        </w:rPr>
      </w:pPr>
      <w:bookmarkStart w:id="847" w:name="n6856"/>
      <w:bookmarkEnd w:id="847"/>
      <w:r>
        <w:rPr>
          <w:color w:val="000000"/>
        </w:rPr>
        <w:t>11. Ухвала про забезпечення доказів (крім забезпечення доказів шляхом допиту свідків, призначення експертизи, огляду доказів) є виконавчим документом та виконується негайно в порядку, встано</w:t>
      </w:r>
      <w:r>
        <w:rPr>
          <w:color w:val="000000"/>
        </w:rPr>
        <w:t>вленому для виконання судових рішень.</w:t>
      </w:r>
    </w:p>
    <w:p w:rsidR="00000000" w:rsidRDefault="00D97886">
      <w:pPr>
        <w:pStyle w:val="rvps2"/>
        <w:divId w:val="662390928"/>
        <w:rPr>
          <w:color w:val="000000"/>
        </w:rPr>
      </w:pPr>
      <w:bookmarkStart w:id="848" w:name="n6857"/>
      <w:bookmarkEnd w:id="848"/>
      <w:r>
        <w:rPr>
          <w:rStyle w:val="rvts9"/>
        </w:rPr>
        <w:t xml:space="preserve">Стаття 119. </w:t>
      </w:r>
      <w:r>
        <w:rPr>
          <w:color w:val="000000"/>
        </w:rPr>
        <w:t>Відшкодування витрат, пов’язаних із забезпеченням доказів</w:t>
      </w:r>
    </w:p>
    <w:p w:rsidR="00000000" w:rsidRDefault="00D97886">
      <w:pPr>
        <w:pStyle w:val="rvps2"/>
        <w:divId w:val="662390928"/>
        <w:rPr>
          <w:color w:val="000000"/>
        </w:rPr>
      </w:pPr>
      <w:bookmarkStart w:id="849" w:name="n6858"/>
      <w:bookmarkEnd w:id="849"/>
      <w:r>
        <w:rPr>
          <w:color w:val="000000"/>
        </w:rPr>
        <w:t>1. Витрати, що пов’язані із забезпеченням доказів, відшкодовуються в порядку, встановленому цим Кодексом для відшкодування судових витрат.</w:t>
      </w:r>
    </w:p>
    <w:p w:rsidR="00000000" w:rsidRDefault="00D97886">
      <w:pPr>
        <w:pStyle w:val="rvps7"/>
        <w:divId w:val="662390928"/>
        <w:rPr>
          <w:color w:val="000000"/>
        </w:rPr>
      </w:pPr>
      <w:bookmarkStart w:id="850" w:name="n6859"/>
      <w:bookmarkEnd w:id="850"/>
      <w:r>
        <w:rPr>
          <w:rStyle w:val="rvts15"/>
        </w:rPr>
        <w:t xml:space="preserve">Глава 6. </w:t>
      </w:r>
      <w:r>
        <w:rPr>
          <w:rStyle w:val="rvts15"/>
        </w:rPr>
        <w:t>Процесуальні строки</w:t>
      </w:r>
    </w:p>
    <w:p w:rsidR="00000000" w:rsidRDefault="00D97886">
      <w:pPr>
        <w:pStyle w:val="rvps2"/>
        <w:divId w:val="662390928"/>
        <w:rPr>
          <w:color w:val="000000"/>
        </w:rPr>
      </w:pPr>
      <w:bookmarkStart w:id="851" w:name="n6860"/>
      <w:bookmarkEnd w:id="851"/>
      <w:r>
        <w:rPr>
          <w:rStyle w:val="rvts9"/>
        </w:rPr>
        <w:t xml:space="preserve">Стаття 120. </w:t>
      </w:r>
      <w:r>
        <w:rPr>
          <w:color w:val="000000"/>
        </w:rPr>
        <w:t>Види процесуальних строків</w:t>
      </w:r>
    </w:p>
    <w:p w:rsidR="00000000" w:rsidRDefault="00D97886">
      <w:pPr>
        <w:pStyle w:val="rvps2"/>
        <w:divId w:val="662390928"/>
        <w:rPr>
          <w:color w:val="000000"/>
        </w:rPr>
      </w:pPr>
      <w:bookmarkStart w:id="852" w:name="n6861"/>
      <w:bookmarkEnd w:id="852"/>
      <w:r>
        <w:rPr>
          <w:color w:val="000000"/>
        </w:rPr>
        <w:t>1. Строки, в межах яких вчиняються процесуальні дії, встановлюються законом, а якщо такі строки законом не визначені, - встановлюються судом.</w:t>
      </w:r>
    </w:p>
    <w:p w:rsidR="00000000" w:rsidRDefault="00D97886">
      <w:pPr>
        <w:pStyle w:val="rvps2"/>
        <w:divId w:val="662390928"/>
        <w:rPr>
          <w:color w:val="000000"/>
        </w:rPr>
      </w:pPr>
      <w:bookmarkStart w:id="853" w:name="n6862"/>
      <w:bookmarkEnd w:id="853"/>
      <w:r>
        <w:rPr>
          <w:rStyle w:val="rvts9"/>
        </w:rPr>
        <w:t xml:space="preserve">Стаття 121. </w:t>
      </w:r>
      <w:r>
        <w:rPr>
          <w:color w:val="000000"/>
        </w:rPr>
        <w:t>Розумність процесуальних строків</w:t>
      </w:r>
    </w:p>
    <w:p w:rsidR="00000000" w:rsidRDefault="00D97886">
      <w:pPr>
        <w:pStyle w:val="rvps2"/>
        <w:divId w:val="662390928"/>
        <w:rPr>
          <w:color w:val="000000"/>
        </w:rPr>
      </w:pPr>
      <w:bookmarkStart w:id="854" w:name="n6863"/>
      <w:bookmarkEnd w:id="854"/>
      <w:r>
        <w:rPr>
          <w:color w:val="000000"/>
        </w:rPr>
        <w:t>1. Суд має встановлювати розумні строки для вчинення процесуальних дій.</w:t>
      </w:r>
    </w:p>
    <w:p w:rsidR="00000000" w:rsidRDefault="00D97886">
      <w:pPr>
        <w:pStyle w:val="rvps2"/>
        <w:divId w:val="662390928"/>
        <w:rPr>
          <w:color w:val="000000"/>
        </w:rPr>
      </w:pPr>
      <w:bookmarkStart w:id="855" w:name="n6864"/>
      <w:bookmarkEnd w:id="855"/>
      <w:r>
        <w:rPr>
          <w:color w:val="000000"/>
        </w:rPr>
        <w:t>2. Строк є розумним, якщо він передбачає час, достатній, з урахуванням обставин справи, для вчинення процесуальної дії, та відповідає завданню цивільного судочинства.</w:t>
      </w:r>
    </w:p>
    <w:p w:rsidR="00000000" w:rsidRDefault="00D97886">
      <w:pPr>
        <w:pStyle w:val="rvps2"/>
        <w:divId w:val="662390928"/>
        <w:rPr>
          <w:color w:val="000000"/>
        </w:rPr>
      </w:pPr>
      <w:bookmarkStart w:id="856" w:name="n6865"/>
      <w:bookmarkEnd w:id="856"/>
      <w:r>
        <w:rPr>
          <w:rStyle w:val="rvts9"/>
        </w:rPr>
        <w:t xml:space="preserve">Стаття 122. </w:t>
      </w:r>
      <w:r>
        <w:rPr>
          <w:color w:val="000000"/>
        </w:rPr>
        <w:t>Обчис</w:t>
      </w:r>
      <w:r>
        <w:rPr>
          <w:color w:val="000000"/>
        </w:rPr>
        <w:t>лення процесуальних строків</w:t>
      </w:r>
    </w:p>
    <w:p w:rsidR="00000000" w:rsidRDefault="00D97886">
      <w:pPr>
        <w:pStyle w:val="rvps2"/>
        <w:divId w:val="662390928"/>
        <w:rPr>
          <w:color w:val="000000"/>
        </w:rPr>
      </w:pPr>
      <w:bookmarkStart w:id="857" w:name="n6866"/>
      <w:bookmarkEnd w:id="857"/>
      <w:r>
        <w:rPr>
          <w:color w:val="000000"/>
        </w:rPr>
        <w:t>1. Строки, встановлені законом або судом, обчислюються роками, місяцями і днями, а також можуть визначатися вказівкою на подію, яка повинна неминуче настати.</w:t>
      </w:r>
    </w:p>
    <w:p w:rsidR="00000000" w:rsidRDefault="00D97886">
      <w:pPr>
        <w:pStyle w:val="rvps2"/>
        <w:divId w:val="662390928"/>
        <w:rPr>
          <w:color w:val="000000"/>
        </w:rPr>
      </w:pPr>
      <w:bookmarkStart w:id="858" w:name="n6867"/>
      <w:bookmarkEnd w:id="858"/>
      <w:r>
        <w:rPr>
          <w:rStyle w:val="rvts9"/>
        </w:rPr>
        <w:t xml:space="preserve">Стаття 123. </w:t>
      </w:r>
      <w:r>
        <w:rPr>
          <w:color w:val="000000"/>
        </w:rPr>
        <w:t>Початок перебігу процесуальних строків</w:t>
      </w:r>
    </w:p>
    <w:p w:rsidR="00000000" w:rsidRDefault="00D97886">
      <w:pPr>
        <w:pStyle w:val="rvps2"/>
        <w:divId w:val="662390928"/>
        <w:rPr>
          <w:color w:val="000000"/>
        </w:rPr>
      </w:pPr>
      <w:bookmarkStart w:id="859" w:name="n6868"/>
      <w:bookmarkEnd w:id="859"/>
      <w:r>
        <w:rPr>
          <w:color w:val="000000"/>
        </w:rPr>
        <w:t>1. Перебіг процесуа</w:t>
      </w:r>
      <w:r>
        <w:rPr>
          <w:color w:val="000000"/>
        </w:rPr>
        <w:t>льного строку починається з наступного дня після відповідної календарної дати або настання події, з якою пов’язано його початок.</w:t>
      </w:r>
    </w:p>
    <w:p w:rsidR="00000000" w:rsidRDefault="00D97886">
      <w:pPr>
        <w:pStyle w:val="rvps2"/>
        <w:divId w:val="662390928"/>
        <w:rPr>
          <w:color w:val="000000"/>
        </w:rPr>
      </w:pPr>
      <w:bookmarkStart w:id="860" w:name="n6869"/>
      <w:bookmarkEnd w:id="860"/>
      <w:r>
        <w:rPr>
          <w:rStyle w:val="rvts9"/>
        </w:rPr>
        <w:t xml:space="preserve">Стаття 124. </w:t>
      </w:r>
      <w:r>
        <w:rPr>
          <w:color w:val="000000"/>
        </w:rPr>
        <w:t>Закінчення процесуальних строків</w:t>
      </w:r>
    </w:p>
    <w:p w:rsidR="00000000" w:rsidRDefault="00D97886">
      <w:pPr>
        <w:pStyle w:val="rvps2"/>
        <w:divId w:val="662390928"/>
        <w:rPr>
          <w:color w:val="000000"/>
        </w:rPr>
      </w:pPr>
      <w:bookmarkStart w:id="861" w:name="n6870"/>
      <w:bookmarkEnd w:id="861"/>
      <w:r>
        <w:rPr>
          <w:color w:val="000000"/>
        </w:rPr>
        <w:t>1. Строк, обчислюваний роками, закінчується у відповідні місяць і число останнього</w:t>
      </w:r>
      <w:r>
        <w:rPr>
          <w:color w:val="000000"/>
        </w:rPr>
        <w:t xml:space="preserve"> року строку.</w:t>
      </w:r>
    </w:p>
    <w:p w:rsidR="00000000" w:rsidRDefault="00D97886">
      <w:pPr>
        <w:pStyle w:val="rvps2"/>
        <w:divId w:val="662390928"/>
        <w:rPr>
          <w:color w:val="000000"/>
        </w:rPr>
      </w:pPr>
      <w:bookmarkStart w:id="862" w:name="n6871"/>
      <w:bookmarkEnd w:id="862"/>
      <w:r>
        <w:rPr>
          <w:color w:val="000000"/>
        </w:rPr>
        <w:t>2. Строк, обчислюваний місяцями, закінчується у відповідне число останнього місяця строку. Якщо закінчення строку, обчислюваного місяцями, припадає на такий місяць, що відповідного числа не має, строк закінчується в останній день цього місяця</w:t>
      </w:r>
      <w:r>
        <w:rPr>
          <w:color w:val="000000"/>
        </w:rPr>
        <w:t>.</w:t>
      </w:r>
    </w:p>
    <w:p w:rsidR="00000000" w:rsidRDefault="00D97886">
      <w:pPr>
        <w:pStyle w:val="rvps2"/>
        <w:divId w:val="662390928"/>
        <w:rPr>
          <w:color w:val="000000"/>
        </w:rPr>
      </w:pPr>
      <w:bookmarkStart w:id="863" w:name="n6872"/>
      <w:bookmarkEnd w:id="863"/>
      <w:r>
        <w:rPr>
          <w:color w:val="000000"/>
        </w:rPr>
        <w:t>3. Якщо закінчення строку припадає на вихідний, святковий чи інший неробочий день, останнім днем строку є перший після нього робочий день.</w:t>
      </w:r>
    </w:p>
    <w:p w:rsidR="00000000" w:rsidRDefault="00D97886">
      <w:pPr>
        <w:pStyle w:val="rvps2"/>
        <w:divId w:val="662390928"/>
        <w:rPr>
          <w:color w:val="000000"/>
        </w:rPr>
      </w:pPr>
      <w:bookmarkStart w:id="864" w:name="n6873"/>
      <w:bookmarkEnd w:id="864"/>
      <w:r>
        <w:rPr>
          <w:color w:val="000000"/>
        </w:rPr>
        <w:t>4. Перебіг строку, закінчення якого пов’язане з подією, яка повинна неминуче настати, закінчується наступного дня п</w:t>
      </w:r>
      <w:r>
        <w:rPr>
          <w:color w:val="000000"/>
        </w:rPr>
        <w:t>ісля настання події.</w:t>
      </w:r>
    </w:p>
    <w:p w:rsidR="00000000" w:rsidRDefault="00D97886">
      <w:pPr>
        <w:pStyle w:val="rvps2"/>
        <w:divId w:val="662390928"/>
        <w:rPr>
          <w:color w:val="000000"/>
        </w:rPr>
      </w:pPr>
      <w:bookmarkStart w:id="865" w:name="n6874"/>
      <w:bookmarkEnd w:id="865"/>
      <w:r>
        <w:rPr>
          <w:color w:val="000000"/>
        </w:rPr>
        <w:t>5. Останній день строку триває до 24 години, але коли в цей строк слід було вчинити процесуальну дію в суді, де робочий час закінчується раніше, строк закінчується в момент закінчення цього часу.</w:t>
      </w:r>
    </w:p>
    <w:p w:rsidR="00000000" w:rsidRDefault="00D97886">
      <w:pPr>
        <w:pStyle w:val="rvps2"/>
        <w:divId w:val="662390928"/>
        <w:rPr>
          <w:color w:val="000000"/>
        </w:rPr>
      </w:pPr>
      <w:bookmarkStart w:id="866" w:name="n6875"/>
      <w:bookmarkEnd w:id="866"/>
      <w:r>
        <w:rPr>
          <w:color w:val="000000"/>
        </w:rPr>
        <w:t>6. Строк не вважається пропущеним, якщо</w:t>
      </w:r>
      <w:r>
        <w:rPr>
          <w:color w:val="000000"/>
        </w:rPr>
        <w:t xml:space="preserve"> до його закінчення заява, скарга, інші документи чи матеріали або грошові кошти здані на пошту чи передані іншими відповідними засобами зв’язку.</w:t>
      </w:r>
    </w:p>
    <w:p w:rsidR="00000000" w:rsidRDefault="00D97886">
      <w:pPr>
        <w:pStyle w:val="rvps2"/>
        <w:divId w:val="662390928"/>
        <w:rPr>
          <w:color w:val="000000"/>
        </w:rPr>
      </w:pPr>
      <w:bookmarkStart w:id="867" w:name="n6876"/>
      <w:bookmarkEnd w:id="867"/>
      <w:r>
        <w:rPr>
          <w:rStyle w:val="rvts9"/>
        </w:rPr>
        <w:t xml:space="preserve">Стаття 125. </w:t>
      </w:r>
      <w:r>
        <w:rPr>
          <w:color w:val="000000"/>
        </w:rPr>
        <w:t>Зупинення процесуальних строків</w:t>
      </w:r>
    </w:p>
    <w:p w:rsidR="00000000" w:rsidRDefault="00D97886">
      <w:pPr>
        <w:pStyle w:val="rvps2"/>
        <w:divId w:val="662390928"/>
        <w:rPr>
          <w:color w:val="000000"/>
        </w:rPr>
      </w:pPr>
      <w:bookmarkStart w:id="868" w:name="n6877"/>
      <w:bookmarkEnd w:id="868"/>
      <w:r>
        <w:rPr>
          <w:color w:val="000000"/>
        </w:rPr>
        <w:t>1. Зупинення провадження у справі зупиняє перебіг процесуальних ст</w:t>
      </w:r>
      <w:r>
        <w:rPr>
          <w:color w:val="000000"/>
        </w:rPr>
        <w:t>років.</w:t>
      </w:r>
    </w:p>
    <w:p w:rsidR="00000000" w:rsidRDefault="00D97886">
      <w:pPr>
        <w:pStyle w:val="rvps2"/>
        <w:divId w:val="662390928"/>
        <w:rPr>
          <w:color w:val="000000"/>
        </w:rPr>
      </w:pPr>
      <w:bookmarkStart w:id="869" w:name="n6878"/>
      <w:bookmarkEnd w:id="869"/>
      <w:r>
        <w:rPr>
          <w:color w:val="000000"/>
        </w:rPr>
        <w:t>2. З дня відновлення провадження перебіг процесуальних строків продовжується.</w:t>
      </w:r>
    </w:p>
    <w:p w:rsidR="00000000" w:rsidRDefault="00D97886">
      <w:pPr>
        <w:pStyle w:val="rvps2"/>
        <w:divId w:val="662390928"/>
        <w:rPr>
          <w:color w:val="000000"/>
        </w:rPr>
      </w:pPr>
      <w:bookmarkStart w:id="870" w:name="n6879"/>
      <w:bookmarkEnd w:id="870"/>
      <w:r>
        <w:rPr>
          <w:rStyle w:val="rvts9"/>
        </w:rPr>
        <w:t xml:space="preserve">Стаття 126. </w:t>
      </w:r>
      <w:r>
        <w:rPr>
          <w:color w:val="000000"/>
        </w:rPr>
        <w:t>Наслідки пропущення процесуальних строків</w:t>
      </w:r>
    </w:p>
    <w:p w:rsidR="00000000" w:rsidRDefault="00D97886">
      <w:pPr>
        <w:pStyle w:val="rvps2"/>
        <w:divId w:val="662390928"/>
        <w:rPr>
          <w:color w:val="000000"/>
        </w:rPr>
      </w:pPr>
      <w:bookmarkStart w:id="871" w:name="n6880"/>
      <w:bookmarkEnd w:id="871"/>
      <w:r>
        <w:rPr>
          <w:color w:val="000000"/>
        </w:rPr>
        <w:t>1. Право на вчинення процесуальної дії втрачається із закінченням строку, встановленого законом або судом.</w:t>
      </w:r>
    </w:p>
    <w:p w:rsidR="00000000" w:rsidRDefault="00D97886">
      <w:pPr>
        <w:pStyle w:val="rvps2"/>
        <w:divId w:val="662390928"/>
        <w:rPr>
          <w:color w:val="000000"/>
        </w:rPr>
      </w:pPr>
      <w:bookmarkStart w:id="872" w:name="n6881"/>
      <w:bookmarkEnd w:id="872"/>
      <w:r>
        <w:rPr>
          <w:color w:val="000000"/>
        </w:rPr>
        <w:t>2. Докумен</w:t>
      </w:r>
      <w:r>
        <w:rPr>
          <w:color w:val="000000"/>
        </w:rPr>
        <w:t>ти, подані після закінчення процесуальних строків, залишаються без розгляду, крім випадків, передбачених цим Кодексом.</w:t>
      </w:r>
    </w:p>
    <w:p w:rsidR="00000000" w:rsidRDefault="00D97886">
      <w:pPr>
        <w:pStyle w:val="rvps2"/>
        <w:divId w:val="662390928"/>
        <w:rPr>
          <w:color w:val="000000"/>
        </w:rPr>
      </w:pPr>
      <w:bookmarkStart w:id="873" w:name="n6882"/>
      <w:bookmarkEnd w:id="873"/>
      <w:r>
        <w:rPr>
          <w:rStyle w:val="rvts9"/>
        </w:rPr>
        <w:t xml:space="preserve">Стаття 127. </w:t>
      </w:r>
      <w:r>
        <w:rPr>
          <w:color w:val="000000"/>
        </w:rPr>
        <w:t>Поновлення та продовження процесуальних строків</w:t>
      </w:r>
    </w:p>
    <w:p w:rsidR="00000000" w:rsidRDefault="00D97886">
      <w:pPr>
        <w:pStyle w:val="rvps2"/>
        <w:divId w:val="662390928"/>
        <w:rPr>
          <w:color w:val="000000"/>
        </w:rPr>
      </w:pPr>
      <w:bookmarkStart w:id="874" w:name="n6883"/>
      <w:bookmarkEnd w:id="874"/>
      <w:r>
        <w:rPr>
          <w:color w:val="000000"/>
        </w:rPr>
        <w:t>1. Суд за заявою учасника справи поновлює пропущений процесуальний строк, вст</w:t>
      </w:r>
      <w:r>
        <w:rPr>
          <w:color w:val="000000"/>
        </w:rPr>
        <w:t>ановлений законом, якщо визнає причини його пропуску поважними, крім випадків, коли цим Кодексом встановлено неможливість такого поновлення.</w:t>
      </w:r>
    </w:p>
    <w:p w:rsidR="00000000" w:rsidRDefault="00D97886">
      <w:pPr>
        <w:pStyle w:val="rvps2"/>
        <w:divId w:val="662390928"/>
        <w:rPr>
          <w:color w:val="000000"/>
        </w:rPr>
      </w:pPr>
      <w:bookmarkStart w:id="875" w:name="n6884"/>
      <w:bookmarkEnd w:id="875"/>
      <w:r>
        <w:rPr>
          <w:color w:val="000000"/>
        </w:rPr>
        <w:t>2. Встановлений судом процесуальний строк може бути продовжений судом за заявою учасника справи, поданою до закінче</w:t>
      </w:r>
      <w:r>
        <w:rPr>
          <w:color w:val="000000"/>
        </w:rPr>
        <w:t>ння цього строку, чи з ініціативи суду.</w:t>
      </w:r>
    </w:p>
    <w:p w:rsidR="00000000" w:rsidRDefault="00D97886">
      <w:pPr>
        <w:pStyle w:val="rvps2"/>
        <w:divId w:val="662390928"/>
        <w:rPr>
          <w:color w:val="000000"/>
        </w:rPr>
      </w:pPr>
      <w:bookmarkStart w:id="876" w:name="n6885"/>
      <w:bookmarkEnd w:id="876"/>
      <w:r>
        <w:rPr>
          <w:color w:val="000000"/>
        </w:rPr>
        <w:t>3. Якщо інше не встановлено законом, заява про поновлення процесуального строку, встановленого законом, розглядається судом, у якому належить вчинити процесуальну дію, стосовно якої пропущено строк, а заява про продо</w:t>
      </w:r>
      <w:r>
        <w:rPr>
          <w:color w:val="000000"/>
        </w:rPr>
        <w:t>вження процесуального строку, встановленого судом, - судом, який встановив строк, без повідомлення учасників справи.</w:t>
      </w:r>
    </w:p>
    <w:p w:rsidR="00000000" w:rsidRDefault="00D97886">
      <w:pPr>
        <w:pStyle w:val="rvps2"/>
        <w:divId w:val="662390928"/>
        <w:rPr>
          <w:color w:val="000000"/>
        </w:rPr>
      </w:pPr>
      <w:bookmarkStart w:id="877" w:name="n9763"/>
      <w:bookmarkEnd w:id="877"/>
      <w:r>
        <w:rPr>
          <w:rStyle w:val="rvts46"/>
        </w:rPr>
        <w:t xml:space="preserve">{Частина третя статті 127 із змінами, внесеними згідно із Законом </w:t>
      </w:r>
      <w:hyperlink r:id="rId107" w:anchor="n83"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878" w:name="n6886"/>
      <w:bookmarkEnd w:id="878"/>
      <w:r>
        <w:rPr>
          <w:color w:val="000000"/>
        </w:rPr>
        <w:t>4. Одночасно із поданням заяви про поновлення процесуального строку має бути вчинена процесуальна дія (подана заява, скарга, документи тощо), щодо якої пропущено строк.</w:t>
      </w:r>
    </w:p>
    <w:p w:rsidR="00000000" w:rsidRDefault="00D97886">
      <w:pPr>
        <w:pStyle w:val="rvps2"/>
        <w:divId w:val="662390928"/>
        <w:rPr>
          <w:color w:val="000000"/>
        </w:rPr>
      </w:pPr>
      <w:bookmarkStart w:id="879" w:name="n6887"/>
      <w:bookmarkEnd w:id="879"/>
      <w:r>
        <w:rPr>
          <w:color w:val="000000"/>
        </w:rPr>
        <w:t>5. Пропуск строку, встановленого законом аб</w:t>
      </w:r>
      <w:r>
        <w:rPr>
          <w:color w:val="000000"/>
        </w:rPr>
        <w:t>о судом учаснику справи для подання доказів, інших матеріалів чи вчинення певних дій, не звільняє такого учасника від обов’язку вчинити відповідну процесуальну дію.</w:t>
      </w:r>
    </w:p>
    <w:p w:rsidR="00000000" w:rsidRDefault="00D97886">
      <w:pPr>
        <w:pStyle w:val="rvps2"/>
        <w:divId w:val="662390928"/>
        <w:rPr>
          <w:color w:val="000000"/>
        </w:rPr>
      </w:pPr>
      <w:bookmarkStart w:id="880" w:name="n6888"/>
      <w:bookmarkEnd w:id="880"/>
      <w:r>
        <w:rPr>
          <w:color w:val="000000"/>
        </w:rPr>
        <w:t>6. Про поновлення або продовження процесуального строку суд постановляє ухвалу.</w:t>
      </w:r>
    </w:p>
    <w:p w:rsidR="00000000" w:rsidRDefault="00D97886">
      <w:pPr>
        <w:pStyle w:val="rvps2"/>
        <w:divId w:val="662390928"/>
        <w:rPr>
          <w:color w:val="000000"/>
        </w:rPr>
      </w:pPr>
      <w:bookmarkStart w:id="881" w:name="n6889"/>
      <w:bookmarkEnd w:id="881"/>
      <w:r>
        <w:rPr>
          <w:color w:val="000000"/>
        </w:rPr>
        <w:t>7. Про відм</w:t>
      </w:r>
      <w:r>
        <w:rPr>
          <w:color w:val="000000"/>
        </w:rPr>
        <w:t>ову у поновленні або продовженні процесуального строку суд постановляє ухвалу, яка не пізніше наступного дня з дня її постановлення надсилається особі, яка звернулася із відповідною заявою.</w:t>
      </w:r>
    </w:p>
    <w:p w:rsidR="00000000" w:rsidRDefault="00D97886">
      <w:pPr>
        <w:pStyle w:val="rvps2"/>
        <w:divId w:val="662390928"/>
        <w:rPr>
          <w:color w:val="000000"/>
        </w:rPr>
      </w:pPr>
      <w:bookmarkStart w:id="882" w:name="n6890"/>
      <w:bookmarkEnd w:id="882"/>
      <w:r>
        <w:rPr>
          <w:color w:val="000000"/>
        </w:rPr>
        <w:t xml:space="preserve">8. Ухвалу про відмову у поновленні або продовженні процесуального </w:t>
      </w:r>
      <w:r>
        <w:rPr>
          <w:color w:val="000000"/>
        </w:rPr>
        <w:t>строку може бути оскаржено у порядку, встановленому цим Кодексом.</w:t>
      </w:r>
    </w:p>
    <w:p w:rsidR="00000000" w:rsidRDefault="00D97886">
      <w:pPr>
        <w:pStyle w:val="rvps7"/>
        <w:divId w:val="662390928"/>
        <w:rPr>
          <w:color w:val="000000"/>
        </w:rPr>
      </w:pPr>
      <w:bookmarkStart w:id="883" w:name="n6891"/>
      <w:bookmarkEnd w:id="883"/>
      <w:r>
        <w:rPr>
          <w:rStyle w:val="rvts15"/>
        </w:rPr>
        <w:t>Глава 7. Судові виклики і повідомлення</w:t>
      </w:r>
    </w:p>
    <w:p w:rsidR="00000000" w:rsidRDefault="00D97886">
      <w:pPr>
        <w:pStyle w:val="rvps2"/>
        <w:divId w:val="662390928"/>
        <w:rPr>
          <w:color w:val="000000"/>
        </w:rPr>
      </w:pPr>
      <w:bookmarkStart w:id="884" w:name="n6892"/>
      <w:bookmarkEnd w:id="884"/>
      <w:r>
        <w:rPr>
          <w:rStyle w:val="rvts9"/>
        </w:rPr>
        <w:t xml:space="preserve">Стаття 128. </w:t>
      </w:r>
      <w:r>
        <w:rPr>
          <w:color w:val="000000"/>
        </w:rPr>
        <w:t>Судові повістки</w:t>
      </w:r>
    </w:p>
    <w:p w:rsidR="00000000" w:rsidRDefault="00D97886">
      <w:pPr>
        <w:pStyle w:val="rvps2"/>
        <w:divId w:val="662390928"/>
        <w:rPr>
          <w:color w:val="000000"/>
        </w:rPr>
      </w:pPr>
      <w:bookmarkStart w:id="885" w:name="n6893"/>
      <w:bookmarkEnd w:id="885"/>
      <w:r>
        <w:rPr>
          <w:color w:val="000000"/>
        </w:rPr>
        <w:t>1. Суд викликає учасників справи у судове засідання або для участі у вчиненні процесуальної дії, якщо визнає їх явку обов’язковою.</w:t>
      </w:r>
    </w:p>
    <w:p w:rsidR="00000000" w:rsidRDefault="00D97886">
      <w:pPr>
        <w:pStyle w:val="rvps2"/>
        <w:divId w:val="662390928"/>
        <w:rPr>
          <w:color w:val="000000"/>
        </w:rPr>
      </w:pPr>
      <w:bookmarkStart w:id="886" w:name="n6894"/>
      <w:bookmarkEnd w:id="886"/>
      <w:r>
        <w:rPr>
          <w:color w:val="000000"/>
        </w:rPr>
        <w:t>2. Суд повідомляє учасників справи про дату, час і місце судового засідання чи вчинення відповідної процесуальної дії, якщо ї</w:t>
      </w:r>
      <w:r>
        <w:rPr>
          <w:color w:val="000000"/>
        </w:rPr>
        <w:t>х явка є не обов’язковою.</w:t>
      </w:r>
    </w:p>
    <w:p w:rsidR="00000000" w:rsidRDefault="00D97886">
      <w:pPr>
        <w:pStyle w:val="rvps2"/>
        <w:divId w:val="662390928"/>
        <w:rPr>
          <w:color w:val="000000"/>
        </w:rPr>
      </w:pPr>
      <w:bookmarkStart w:id="887" w:name="n6895"/>
      <w:bookmarkEnd w:id="887"/>
      <w:r>
        <w:rPr>
          <w:color w:val="000000"/>
        </w:rPr>
        <w:t>3. Судові виклики здійснюються судовими повістками про виклик.</w:t>
      </w:r>
    </w:p>
    <w:p w:rsidR="00000000" w:rsidRDefault="00D97886">
      <w:pPr>
        <w:pStyle w:val="rvps2"/>
        <w:divId w:val="662390928"/>
        <w:rPr>
          <w:color w:val="000000"/>
        </w:rPr>
      </w:pPr>
      <w:bookmarkStart w:id="888" w:name="n6896"/>
      <w:bookmarkEnd w:id="888"/>
      <w:r>
        <w:rPr>
          <w:color w:val="000000"/>
        </w:rPr>
        <w:t>4. Судові повідомлення здійснюються судовими повістками-повідомленнями.</w:t>
      </w:r>
    </w:p>
    <w:p w:rsidR="00000000" w:rsidRDefault="00D97886">
      <w:pPr>
        <w:pStyle w:val="rvps2"/>
        <w:divId w:val="662390928"/>
        <w:rPr>
          <w:color w:val="000000"/>
        </w:rPr>
      </w:pPr>
      <w:bookmarkStart w:id="889" w:name="n6897"/>
      <w:bookmarkEnd w:id="889"/>
      <w:r>
        <w:rPr>
          <w:color w:val="000000"/>
        </w:rPr>
        <w:t>5. Судова повістка про виклик повинна бути вручена з таким розрахунком, щоб особи, які викликаю</w:t>
      </w:r>
      <w:r>
        <w:rPr>
          <w:color w:val="000000"/>
        </w:rPr>
        <w:t>ться, мали достатньо часу для явки в суд і підготовки до участі в судовому розгляді справи, але не пізніше ніж за п’ять днів до судового засідання, а судова повістка-повідомлення - завчасно.</w:t>
      </w:r>
    </w:p>
    <w:p w:rsidR="00000000" w:rsidRDefault="00D97886">
      <w:pPr>
        <w:pStyle w:val="rvps2"/>
        <w:divId w:val="662390928"/>
        <w:rPr>
          <w:color w:val="000000"/>
        </w:rPr>
      </w:pPr>
      <w:bookmarkStart w:id="890" w:name="n6898"/>
      <w:bookmarkEnd w:id="890"/>
      <w:r>
        <w:rPr>
          <w:color w:val="000000"/>
        </w:rPr>
        <w:t>6. Судова повістка, а у випадках, встановлених цим Кодексом, разо</w:t>
      </w:r>
      <w:r>
        <w:rPr>
          <w:color w:val="000000"/>
        </w:rPr>
        <w:t>м з копіями відповідних документів надсилається на офіційну електронну адресу відповідного учасника справи, у випадку наявності у нього офіційної електронної адреси або разом із розпискою рекомендованим листом з повідомленням про вручення у випадку, якщо т</w:t>
      </w:r>
      <w:r>
        <w:rPr>
          <w:color w:val="000000"/>
        </w:rPr>
        <w:t>ака адреса відсутня, або через кур’єрів за адресою, зазначеною стороною чи іншим учасником справи.</w:t>
      </w:r>
    </w:p>
    <w:p w:rsidR="00000000" w:rsidRDefault="00D97886">
      <w:pPr>
        <w:pStyle w:val="rvps2"/>
        <w:divId w:val="662390928"/>
        <w:rPr>
          <w:color w:val="000000"/>
        </w:rPr>
      </w:pPr>
      <w:bookmarkStart w:id="891" w:name="n6899"/>
      <w:bookmarkEnd w:id="891"/>
      <w:r>
        <w:rPr>
          <w:color w:val="000000"/>
        </w:rPr>
        <w:t>Стороні чи її представникові за їхньою згодою можуть бути видані судові повістки для вручення відповідним учасникам судового процесу. Судова повістка може бу</w:t>
      </w:r>
      <w:r>
        <w:rPr>
          <w:color w:val="000000"/>
        </w:rPr>
        <w:t>ти вручена безпосередньо в суді, а у разі відкладення розгляду справи про дату, час і місце наступного засідання може бути повідомлено під розписку.</w:t>
      </w:r>
    </w:p>
    <w:p w:rsidR="00000000" w:rsidRDefault="00D97886">
      <w:pPr>
        <w:pStyle w:val="rvps2"/>
        <w:divId w:val="662390928"/>
        <w:rPr>
          <w:color w:val="000000"/>
        </w:rPr>
      </w:pPr>
      <w:bookmarkStart w:id="892" w:name="n6900"/>
      <w:bookmarkEnd w:id="892"/>
      <w:r>
        <w:rPr>
          <w:color w:val="000000"/>
        </w:rPr>
        <w:t>7. У разі ненадання учасниками справи інформації щодо їх адреси судова повістка надсилається:</w:t>
      </w:r>
    </w:p>
    <w:p w:rsidR="00000000" w:rsidRDefault="00D97886">
      <w:pPr>
        <w:pStyle w:val="rvps2"/>
        <w:divId w:val="662390928"/>
        <w:rPr>
          <w:color w:val="000000"/>
        </w:rPr>
      </w:pPr>
      <w:bookmarkStart w:id="893" w:name="n6901"/>
      <w:bookmarkEnd w:id="893"/>
      <w:r>
        <w:rPr>
          <w:color w:val="000000"/>
        </w:rPr>
        <w:t xml:space="preserve">1) юридичним </w:t>
      </w:r>
      <w:r>
        <w:rPr>
          <w:color w:val="000000"/>
        </w:rPr>
        <w:t>особам та фізичним особам - підприємцям - за адресою місцезнаходження (місця проживання), що зазначена в Єдиному державному реєстрі юридичних осіб, фізичних осіб - підприємців та громадських формувань;</w:t>
      </w:r>
    </w:p>
    <w:p w:rsidR="00000000" w:rsidRDefault="00D97886">
      <w:pPr>
        <w:pStyle w:val="rvps2"/>
        <w:divId w:val="662390928"/>
        <w:rPr>
          <w:color w:val="000000"/>
        </w:rPr>
      </w:pPr>
      <w:bookmarkStart w:id="894" w:name="n6902"/>
      <w:bookmarkEnd w:id="894"/>
      <w:r>
        <w:rPr>
          <w:color w:val="000000"/>
        </w:rPr>
        <w:t xml:space="preserve">2) фізичним особам, які не мають статусу підприємців, </w:t>
      </w:r>
      <w:r>
        <w:rPr>
          <w:color w:val="000000"/>
        </w:rPr>
        <w:t>- за адресою їх місця проживання чи місця перебування, зареєстрованою у встановленому законом порядку.</w:t>
      </w:r>
    </w:p>
    <w:p w:rsidR="00000000" w:rsidRDefault="00D97886">
      <w:pPr>
        <w:pStyle w:val="rvps2"/>
        <w:divId w:val="662390928"/>
        <w:rPr>
          <w:color w:val="000000"/>
        </w:rPr>
      </w:pPr>
      <w:bookmarkStart w:id="895" w:name="n6903"/>
      <w:bookmarkEnd w:id="895"/>
      <w:r>
        <w:rPr>
          <w:color w:val="000000"/>
        </w:rPr>
        <w:t>8. Днем вручення судової повістки є:</w:t>
      </w:r>
    </w:p>
    <w:p w:rsidR="00000000" w:rsidRDefault="00D97886">
      <w:pPr>
        <w:pStyle w:val="rvps2"/>
        <w:divId w:val="662390928"/>
        <w:rPr>
          <w:color w:val="000000"/>
        </w:rPr>
      </w:pPr>
      <w:bookmarkStart w:id="896" w:name="n6904"/>
      <w:bookmarkEnd w:id="896"/>
      <w:r>
        <w:rPr>
          <w:color w:val="000000"/>
        </w:rPr>
        <w:t>1) день вручення судової повістки під розписку;</w:t>
      </w:r>
    </w:p>
    <w:p w:rsidR="00000000" w:rsidRDefault="00D97886">
      <w:pPr>
        <w:pStyle w:val="rvps2"/>
        <w:divId w:val="662390928"/>
        <w:rPr>
          <w:color w:val="000000"/>
        </w:rPr>
      </w:pPr>
      <w:bookmarkStart w:id="897" w:name="n6905"/>
      <w:bookmarkEnd w:id="897"/>
      <w:r>
        <w:rPr>
          <w:color w:val="000000"/>
        </w:rPr>
        <w:t>2) день отримання судом повідомлення про доставлення судової повістк</w:t>
      </w:r>
      <w:r>
        <w:rPr>
          <w:color w:val="000000"/>
        </w:rPr>
        <w:t>и на офіційну електронну адресу особи;</w:t>
      </w:r>
    </w:p>
    <w:p w:rsidR="00000000" w:rsidRDefault="00D97886">
      <w:pPr>
        <w:pStyle w:val="rvps2"/>
        <w:divId w:val="662390928"/>
        <w:rPr>
          <w:color w:val="000000"/>
        </w:rPr>
      </w:pPr>
      <w:bookmarkStart w:id="898" w:name="n6906"/>
      <w:bookmarkEnd w:id="898"/>
      <w:r>
        <w:rPr>
          <w:color w:val="000000"/>
        </w:rPr>
        <w:t>3) день проставлення у поштовому повідомленні відмітки про відмову отримати судову повістку чи відмітки про відсутність особи за адресою місцезнаходження, місця проживання чи перебування особи, повідомленою цією особо</w:t>
      </w:r>
      <w:r>
        <w:rPr>
          <w:color w:val="000000"/>
        </w:rPr>
        <w:t>ю суду;</w:t>
      </w:r>
    </w:p>
    <w:p w:rsidR="00000000" w:rsidRDefault="00D97886">
      <w:pPr>
        <w:pStyle w:val="rvps2"/>
        <w:divId w:val="662390928"/>
        <w:rPr>
          <w:color w:val="000000"/>
        </w:rPr>
      </w:pPr>
      <w:bookmarkStart w:id="899" w:name="n6907"/>
      <w:bookmarkEnd w:id="899"/>
      <w:r>
        <w:rPr>
          <w:color w:val="000000"/>
        </w:rPr>
        <w:t>4) день проставлення у поштовому повідомленні відмітки про відмову отримати судову повістку чи відмітки про відсутність особи за адресою місцезнаходження, місця проживання чи перебування особи, що зареєстровані у встановленому законом порядку, якщо</w:t>
      </w:r>
      <w:r>
        <w:rPr>
          <w:color w:val="000000"/>
        </w:rPr>
        <w:t xml:space="preserve"> ця особа не повідомила суду іншої адреси.</w:t>
      </w:r>
    </w:p>
    <w:p w:rsidR="00000000" w:rsidRDefault="00D97886">
      <w:pPr>
        <w:pStyle w:val="rvps2"/>
        <w:divId w:val="662390928"/>
        <w:rPr>
          <w:color w:val="000000"/>
        </w:rPr>
      </w:pPr>
      <w:bookmarkStart w:id="900" w:name="n6908"/>
      <w:bookmarkEnd w:id="900"/>
      <w:r>
        <w:rPr>
          <w:color w:val="000000"/>
        </w:rPr>
        <w:t>Якщо повістку надіслано на офіційну електронну адресу пізніше 17 години, повістка вважається врученою у робочий день, наступний за днем її відправлення, незалежно від надходження до суду повідомлення про її достав</w:t>
      </w:r>
      <w:r>
        <w:rPr>
          <w:color w:val="000000"/>
        </w:rPr>
        <w:t>лення.</w:t>
      </w:r>
    </w:p>
    <w:p w:rsidR="00000000" w:rsidRDefault="00D97886">
      <w:pPr>
        <w:pStyle w:val="rvps2"/>
        <w:divId w:val="662390928"/>
        <w:rPr>
          <w:color w:val="000000"/>
        </w:rPr>
      </w:pPr>
      <w:bookmarkStart w:id="901" w:name="n6909"/>
      <w:bookmarkEnd w:id="901"/>
      <w:r>
        <w:rPr>
          <w:color w:val="000000"/>
        </w:rPr>
        <w:t>9. Суд викликає або повідомляє свідка, експерта, перекладача, спеціаліста, а у випадках термінової необхідності, передбачених цим Кодексом, зокрема у справах про видачу обмежувального припису - також учасників справи телефонограмою, телеграмою, засо</w:t>
      </w:r>
      <w:r>
        <w:rPr>
          <w:color w:val="000000"/>
        </w:rPr>
        <w:t>бами факсимільного зв’язку, електронною поштою або повідомленням через інші засоби зв’язку (зокрема мобільного), які забезпечують фіксацію повідомлення або виклику.</w:t>
      </w:r>
    </w:p>
    <w:p w:rsidR="00000000" w:rsidRDefault="00D97886">
      <w:pPr>
        <w:pStyle w:val="rvps2"/>
        <w:divId w:val="662390928"/>
        <w:rPr>
          <w:color w:val="000000"/>
        </w:rPr>
      </w:pPr>
      <w:bookmarkStart w:id="902" w:name="n9723"/>
      <w:bookmarkEnd w:id="902"/>
      <w:r>
        <w:rPr>
          <w:rStyle w:val="rvts46"/>
        </w:rPr>
        <w:t xml:space="preserve">{Частина дев'ята статті 128 із змінами, внесеними згідно із Законом </w:t>
      </w:r>
      <w:hyperlink r:id="rId108" w:anchor="n462" w:tgtFrame="_blank" w:history="1">
        <w:r>
          <w:rPr>
            <w:rStyle w:val="a3"/>
            <w:i/>
            <w:iCs/>
            <w:color w:val="000099"/>
            <w:u w:val="none"/>
          </w:rPr>
          <w:t>№ 2229-VIII від 07.12.2017</w:t>
        </w:r>
      </w:hyperlink>
      <w:r>
        <w:rPr>
          <w:rStyle w:val="rvts46"/>
        </w:rPr>
        <w:t>}</w:t>
      </w:r>
    </w:p>
    <w:p w:rsidR="00000000" w:rsidRDefault="00D97886">
      <w:pPr>
        <w:pStyle w:val="rvps2"/>
        <w:divId w:val="662390928"/>
        <w:rPr>
          <w:color w:val="000000"/>
        </w:rPr>
      </w:pPr>
      <w:bookmarkStart w:id="903" w:name="n6910"/>
      <w:bookmarkEnd w:id="903"/>
      <w:r>
        <w:rPr>
          <w:color w:val="000000"/>
        </w:rPr>
        <w:t>10. Судова повістка юридичній особі направляється за її місцезнаходженням або за місцезнаходженням її представництва, філії, якщо позов виник у зв’язку з їхньою</w:t>
      </w:r>
      <w:r>
        <w:rPr>
          <w:color w:val="000000"/>
        </w:rPr>
        <w:t xml:space="preserve"> діяльністю.</w:t>
      </w:r>
    </w:p>
    <w:p w:rsidR="00000000" w:rsidRDefault="00D97886">
      <w:pPr>
        <w:pStyle w:val="rvps2"/>
        <w:divId w:val="662390928"/>
        <w:rPr>
          <w:color w:val="000000"/>
        </w:rPr>
      </w:pPr>
      <w:bookmarkStart w:id="904" w:name="n6911"/>
      <w:bookmarkEnd w:id="904"/>
      <w:r>
        <w:rPr>
          <w:color w:val="000000"/>
        </w:rPr>
        <w:t xml:space="preserve">11. Відповідач, третя особа, свідок, зареєстроване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w:t>
      </w:r>
      <w:r>
        <w:rPr>
          <w:color w:val="000000"/>
        </w:rPr>
        <w:t>на офіційному веб-сайті судової влади України, яке повинно бути розміщене не пізніше ніж за десять днів, а у разі розгляду справи про видачу обмежувального припису - не пізніше 24 годин до дати відповідного судового засідання. З опублікуванням оголошення п</w:t>
      </w:r>
      <w:r>
        <w:rPr>
          <w:color w:val="000000"/>
        </w:rPr>
        <w:t>ро виклик особа вважається повідомленою про дату, час і місце розгляду справи.</w:t>
      </w:r>
    </w:p>
    <w:p w:rsidR="00000000" w:rsidRDefault="00D97886">
      <w:pPr>
        <w:pStyle w:val="rvps2"/>
        <w:divId w:val="662390928"/>
        <w:rPr>
          <w:color w:val="000000"/>
        </w:rPr>
      </w:pPr>
      <w:bookmarkStart w:id="905" w:name="n9724"/>
      <w:bookmarkEnd w:id="905"/>
      <w:r>
        <w:rPr>
          <w:rStyle w:val="rvts46"/>
        </w:rPr>
        <w:t xml:space="preserve">{Частина одинадцята статті 128 в редакції Закону </w:t>
      </w:r>
      <w:hyperlink r:id="rId109" w:anchor="n463" w:tgtFrame="_blank" w:history="1">
        <w:r>
          <w:rPr>
            <w:rStyle w:val="a3"/>
            <w:i/>
            <w:iCs/>
            <w:color w:val="000099"/>
            <w:u w:val="none"/>
          </w:rPr>
          <w:t>№ 2229-VIII від 07.12.2017</w:t>
        </w:r>
      </w:hyperlink>
      <w:r>
        <w:rPr>
          <w:rStyle w:val="rvts46"/>
        </w:rPr>
        <w:t>}</w:t>
      </w:r>
    </w:p>
    <w:p w:rsidR="00000000" w:rsidRDefault="00D97886">
      <w:pPr>
        <w:pStyle w:val="rvps2"/>
        <w:divId w:val="662390928"/>
        <w:rPr>
          <w:color w:val="000000"/>
        </w:rPr>
      </w:pPr>
      <w:bookmarkStart w:id="906" w:name="n6912"/>
      <w:bookmarkEnd w:id="906"/>
      <w:r>
        <w:rPr>
          <w:color w:val="000000"/>
        </w:rPr>
        <w:t>12. Поряд</w:t>
      </w:r>
      <w:r>
        <w:rPr>
          <w:color w:val="000000"/>
        </w:rPr>
        <w:t>ок публікації оголошень на веб-порталі судової влади України визначається Положенням про Єдину судову інформаційно-телекомунікаційну систему.</w:t>
      </w:r>
    </w:p>
    <w:p w:rsidR="00000000" w:rsidRDefault="00D97886">
      <w:pPr>
        <w:pStyle w:val="rvps2"/>
        <w:divId w:val="662390928"/>
        <w:rPr>
          <w:color w:val="000000"/>
        </w:rPr>
      </w:pPr>
      <w:bookmarkStart w:id="907" w:name="n6913"/>
      <w:bookmarkEnd w:id="907"/>
      <w:r>
        <w:rPr>
          <w:color w:val="000000"/>
        </w:rPr>
        <w:t>13. За наявності відповідної письмової заяви учасника справи, який не має офіційної електронної адреси, та технічн</w:t>
      </w:r>
      <w:r>
        <w:rPr>
          <w:color w:val="000000"/>
        </w:rPr>
        <w:t xml:space="preserve">ої можливості, повідомлення про призначення справи до розгляду та про дату, час і місце проведення судового засідання чи проведення відповідної процесуальної дії може здійснюватися судом з використанням засобів мобільного зв’язку, що забезпечують фіксацію </w:t>
      </w:r>
      <w:r>
        <w:rPr>
          <w:color w:val="000000"/>
        </w:rPr>
        <w:t>повідомлення або виклику, шляхом надсилання такому учаснику справи текстових повідомлень із зазначенням веб-адреси відповідної ухвали в Єдиному державному реєстрі судових рішень, в порядку, визначеному Положенням про Єдину судову інформаційно-телекомунікац</w:t>
      </w:r>
      <w:r>
        <w:rPr>
          <w:color w:val="000000"/>
        </w:rPr>
        <w:t>ійну систему.</w:t>
      </w:r>
    </w:p>
    <w:p w:rsidR="00000000" w:rsidRDefault="00D97886">
      <w:pPr>
        <w:pStyle w:val="rvps2"/>
        <w:divId w:val="662390928"/>
        <w:rPr>
          <w:color w:val="000000"/>
        </w:rPr>
      </w:pPr>
      <w:bookmarkStart w:id="908" w:name="n6914"/>
      <w:bookmarkEnd w:id="908"/>
      <w:r>
        <w:rPr>
          <w:rStyle w:val="rvts9"/>
        </w:rPr>
        <w:t>Стаття 129.</w:t>
      </w:r>
      <w:r>
        <w:rPr>
          <w:color w:val="000000"/>
        </w:rPr>
        <w:t xml:space="preserve"> Зміст судової повістки і оголошення про виклик у суд</w:t>
      </w:r>
    </w:p>
    <w:p w:rsidR="00000000" w:rsidRDefault="00D97886">
      <w:pPr>
        <w:pStyle w:val="rvps2"/>
        <w:divId w:val="662390928"/>
        <w:rPr>
          <w:color w:val="000000"/>
        </w:rPr>
      </w:pPr>
      <w:bookmarkStart w:id="909" w:name="n6915"/>
      <w:bookmarkEnd w:id="909"/>
      <w:r>
        <w:rPr>
          <w:color w:val="000000"/>
        </w:rPr>
        <w:t>1. Судова повістка про виклик повинна містити:</w:t>
      </w:r>
    </w:p>
    <w:p w:rsidR="00000000" w:rsidRDefault="00D97886">
      <w:pPr>
        <w:pStyle w:val="rvps2"/>
        <w:divId w:val="662390928"/>
        <w:rPr>
          <w:color w:val="000000"/>
        </w:rPr>
      </w:pPr>
      <w:bookmarkStart w:id="910" w:name="n6916"/>
      <w:bookmarkEnd w:id="910"/>
      <w:r>
        <w:rPr>
          <w:color w:val="000000"/>
        </w:rPr>
        <w:t>1) ім’я фізичної особи чи найменування юридичної особи, якій адресується повістка;</w:t>
      </w:r>
    </w:p>
    <w:p w:rsidR="00000000" w:rsidRDefault="00D97886">
      <w:pPr>
        <w:pStyle w:val="rvps2"/>
        <w:divId w:val="662390928"/>
        <w:rPr>
          <w:color w:val="000000"/>
        </w:rPr>
      </w:pPr>
      <w:bookmarkStart w:id="911" w:name="n6917"/>
      <w:bookmarkEnd w:id="911"/>
      <w:r>
        <w:rPr>
          <w:color w:val="000000"/>
        </w:rPr>
        <w:t>2) найменування та адресу суду;</w:t>
      </w:r>
    </w:p>
    <w:p w:rsidR="00000000" w:rsidRDefault="00D97886">
      <w:pPr>
        <w:pStyle w:val="rvps2"/>
        <w:divId w:val="662390928"/>
        <w:rPr>
          <w:color w:val="000000"/>
        </w:rPr>
      </w:pPr>
      <w:bookmarkStart w:id="912" w:name="n6918"/>
      <w:bookmarkEnd w:id="912"/>
      <w:r>
        <w:rPr>
          <w:color w:val="000000"/>
        </w:rPr>
        <w:t>3) зазначення місця, дня і часу явки за викликом;</w:t>
      </w:r>
    </w:p>
    <w:p w:rsidR="00000000" w:rsidRDefault="00D97886">
      <w:pPr>
        <w:pStyle w:val="rvps2"/>
        <w:divId w:val="662390928"/>
        <w:rPr>
          <w:color w:val="000000"/>
        </w:rPr>
      </w:pPr>
      <w:bookmarkStart w:id="913" w:name="n6919"/>
      <w:bookmarkEnd w:id="913"/>
      <w:r>
        <w:rPr>
          <w:color w:val="000000"/>
        </w:rPr>
        <w:t>4) назву справи, за якою робиться виклик;</w:t>
      </w:r>
    </w:p>
    <w:p w:rsidR="00000000" w:rsidRDefault="00D97886">
      <w:pPr>
        <w:pStyle w:val="rvps2"/>
        <w:divId w:val="662390928"/>
        <w:rPr>
          <w:color w:val="000000"/>
        </w:rPr>
      </w:pPr>
      <w:bookmarkStart w:id="914" w:name="n6920"/>
      <w:bookmarkEnd w:id="914"/>
      <w:r>
        <w:rPr>
          <w:color w:val="000000"/>
        </w:rPr>
        <w:t>5) зазначення, як хто викликається особа (як позивач, відповідач, третя особа, свідок, експерт, спеціаліст, перекладач);</w:t>
      </w:r>
    </w:p>
    <w:p w:rsidR="00000000" w:rsidRDefault="00D97886">
      <w:pPr>
        <w:pStyle w:val="rvps2"/>
        <w:divId w:val="662390928"/>
        <w:rPr>
          <w:color w:val="000000"/>
        </w:rPr>
      </w:pPr>
      <w:bookmarkStart w:id="915" w:name="n6921"/>
      <w:bookmarkEnd w:id="915"/>
      <w:r>
        <w:rPr>
          <w:color w:val="000000"/>
        </w:rPr>
        <w:t>6) зазначення, чи викликається особа в судо</w:t>
      </w:r>
      <w:r>
        <w:rPr>
          <w:color w:val="000000"/>
        </w:rPr>
        <w:t>ве засідання чи у підготовче судове засідання, а у разі повторного виклику сторони у зв’язку з необхідністю надати особисті пояснення - про потребу надати особисті пояснення;</w:t>
      </w:r>
    </w:p>
    <w:p w:rsidR="00000000" w:rsidRDefault="00D97886">
      <w:pPr>
        <w:pStyle w:val="rvps2"/>
        <w:divId w:val="662390928"/>
        <w:rPr>
          <w:color w:val="000000"/>
        </w:rPr>
      </w:pPr>
      <w:bookmarkStart w:id="916" w:name="n6922"/>
      <w:bookmarkEnd w:id="916"/>
      <w:r>
        <w:rPr>
          <w:color w:val="000000"/>
        </w:rPr>
        <w:t>7) у разі необхідності - пропозицію учаснику справи подати всі раніше неподані до</w:t>
      </w:r>
      <w:r>
        <w:rPr>
          <w:color w:val="000000"/>
        </w:rPr>
        <w:t>кази;</w:t>
      </w:r>
    </w:p>
    <w:p w:rsidR="00000000" w:rsidRDefault="00D97886">
      <w:pPr>
        <w:pStyle w:val="rvps2"/>
        <w:divId w:val="662390928"/>
        <w:rPr>
          <w:color w:val="000000"/>
        </w:rPr>
      </w:pPr>
      <w:bookmarkStart w:id="917" w:name="n6923"/>
      <w:bookmarkEnd w:id="917"/>
      <w:r>
        <w:rPr>
          <w:color w:val="000000"/>
        </w:rPr>
        <w:t>8) зазначення обов’язку особи, яка одержала судову повістку в зв’язку з відсутністю адресата, за першої можливості вручити її адресату;</w:t>
      </w:r>
    </w:p>
    <w:p w:rsidR="00000000" w:rsidRDefault="00D97886">
      <w:pPr>
        <w:pStyle w:val="rvps2"/>
        <w:divId w:val="662390928"/>
        <w:rPr>
          <w:color w:val="000000"/>
        </w:rPr>
      </w:pPr>
      <w:bookmarkStart w:id="918" w:name="n6924"/>
      <w:bookmarkEnd w:id="918"/>
      <w:r>
        <w:rPr>
          <w:color w:val="000000"/>
        </w:rPr>
        <w:t xml:space="preserve">9) роз’яснення про наслідки неявки залежно від процесуального статусу особи, яка викликається (накладення штрафу, </w:t>
      </w:r>
      <w:r>
        <w:rPr>
          <w:color w:val="000000"/>
        </w:rPr>
        <w:t>примусовий привід, розгляд справи за відсутності, залишення заяви без розгляду), і про обов’язок повідомити суд про причини неявки.</w:t>
      </w:r>
    </w:p>
    <w:p w:rsidR="00000000" w:rsidRDefault="00D97886">
      <w:pPr>
        <w:pStyle w:val="rvps2"/>
        <w:divId w:val="662390928"/>
        <w:rPr>
          <w:color w:val="000000"/>
        </w:rPr>
      </w:pPr>
      <w:bookmarkStart w:id="919" w:name="n6925"/>
      <w:bookmarkEnd w:id="919"/>
      <w:r>
        <w:rPr>
          <w:color w:val="000000"/>
        </w:rPr>
        <w:t>2. В оголошенні про виклик вказуються дані, зазначені в пунктах 1-7 і 9 частини першої цієї статті.</w:t>
      </w:r>
    </w:p>
    <w:p w:rsidR="00000000" w:rsidRDefault="00D97886">
      <w:pPr>
        <w:pStyle w:val="rvps2"/>
        <w:divId w:val="662390928"/>
        <w:rPr>
          <w:color w:val="000000"/>
        </w:rPr>
      </w:pPr>
      <w:bookmarkStart w:id="920" w:name="n6926"/>
      <w:bookmarkEnd w:id="920"/>
      <w:r>
        <w:rPr>
          <w:color w:val="000000"/>
        </w:rPr>
        <w:t>3. Судова повістка-повід</w:t>
      </w:r>
      <w:r>
        <w:rPr>
          <w:color w:val="000000"/>
        </w:rPr>
        <w:t xml:space="preserve">омлення повинна містити найменування та адресу суду, назву справи, зазначення процесуального статусу особи, яка повідомляється, вказівку про те, яку дію буде вчинено, місце, дату і час її вчинення, а також про те, що участь у її вчиненні для цієї особи не </w:t>
      </w:r>
      <w:r>
        <w:rPr>
          <w:color w:val="000000"/>
        </w:rPr>
        <w:t>є обов’язковою.</w:t>
      </w:r>
    </w:p>
    <w:p w:rsidR="00000000" w:rsidRDefault="00D97886">
      <w:pPr>
        <w:pStyle w:val="rvps2"/>
        <w:divId w:val="662390928"/>
        <w:rPr>
          <w:color w:val="000000"/>
        </w:rPr>
      </w:pPr>
      <w:bookmarkStart w:id="921" w:name="n6927"/>
      <w:bookmarkEnd w:id="921"/>
      <w:r>
        <w:rPr>
          <w:color w:val="000000"/>
        </w:rPr>
        <w:t>4. Якщо разом із судовою повісткою надсилаються копії відповідних документів, у повістці повинно бути зазначено, які документи надсилаються і про право особи, яка повідомляється, подати заперечення та відповідні докази на їх підтвердження.</w:t>
      </w:r>
    </w:p>
    <w:p w:rsidR="00000000" w:rsidRDefault="00D97886">
      <w:pPr>
        <w:pStyle w:val="rvps2"/>
        <w:divId w:val="662390928"/>
        <w:rPr>
          <w:color w:val="000000"/>
        </w:rPr>
      </w:pPr>
      <w:bookmarkStart w:id="922" w:name="n6928"/>
      <w:bookmarkEnd w:id="922"/>
      <w:r>
        <w:rPr>
          <w:rStyle w:val="rvts9"/>
        </w:rPr>
        <w:t xml:space="preserve">Стаття 130. </w:t>
      </w:r>
      <w:r>
        <w:rPr>
          <w:color w:val="000000"/>
        </w:rPr>
        <w:t>Порядок вручення судових повісток</w:t>
      </w:r>
    </w:p>
    <w:p w:rsidR="00000000" w:rsidRDefault="00D97886">
      <w:pPr>
        <w:pStyle w:val="rvps2"/>
        <w:divId w:val="662390928"/>
        <w:rPr>
          <w:color w:val="000000"/>
        </w:rPr>
      </w:pPr>
      <w:bookmarkStart w:id="923" w:name="n6929"/>
      <w:bookmarkEnd w:id="923"/>
      <w:r>
        <w:rPr>
          <w:color w:val="000000"/>
        </w:rPr>
        <w:t>1. У випадку відсутності в адресата офіційної електронної адреси судові повістки, адресовані фізичним особам, вручаються їм під розписку, а юридичним особам - відповідній службовій особі, яка розписується про о</w:t>
      </w:r>
      <w:r>
        <w:rPr>
          <w:color w:val="000000"/>
        </w:rPr>
        <w:t>держання повістки.</w:t>
      </w:r>
    </w:p>
    <w:p w:rsidR="00000000" w:rsidRDefault="00D97886">
      <w:pPr>
        <w:pStyle w:val="rvps2"/>
        <w:divId w:val="662390928"/>
        <w:rPr>
          <w:color w:val="000000"/>
        </w:rPr>
      </w:pPr>
      <w:bookmarkStart w:id="924" w:name="n6930"/>
      <w:bookmarkEnd w:id="924"/>
      <w:r>
        <w:rPr>
          <w:color w:val="000000"/>
        </w:rPr>
        <w:t>2. Розписка про одержання судової повістки з поміткою про дату вручення в той самий день особами, які її вручали, повертається до суду.</w:t>
      </w:r>
    </w:p>
    <w:p w:rsidR="00000000" w:rsidRDefault="00D97886">
      <w:pPr>
        <w:pStyle w:val="rvps2"/>
        <w:divId w:val="662390928"/>
        <w:rPr>
          <w:color w:val="000000"/>
        </w:rPr>
      </w:pPr>
      <w:bookmarkStart w:id="925" w:name="n6931"/>
      <w:bookmarkEnd w:id="925"/>
      <w:r>
        <w:rPr>
          <w:color w:val="000000"/>
        </w:rPr>
        <w:t>3. Якщо особу, якій адресовано судову повістку, не виявлено в місці проживання, повістку під розписку</w:t>
      </w:r>
      <w:r>
        <w:rPr>
          <w:color w:val="000000"/>
        </w:rPr>
        <w:t xml:space="preserve"> вручають будь-кому з повнолітніх членів сім’ї, які проживають разом з нею. У такому випадку особа, якій адресовано повістку, вважається належним чином повідомленою про час, дату і місце судового засідання, вчинення іншої процесуальної дії.</w:t>
      </w:r>
    </w:p>
    <w:p w:rsidR="00000000" w:rsidRDefault="00D97886">
      <w:pPr>
        <w:pStyle w:val="rvps2"/>
        <w:divId w:val="662390928"/>
        <w:rPr>
          <w:color w:val="000000"/>
        </w:rPr>
      </w:pPr>
      <w:bookmarkStart w:id="926" w:name="n6932"/>
      <w:bookmarkEnd w:id="926"/>
      <w:r>
        <w:rPr>
          <w:color w:val="000000"/>
        </w:rPr>
        <w:t>4. У разі відсу</w:t>
      </w:r>
      <w:r>
        <w:rPr>
          <w:color w:val="000000"/>
        </w:rPr>
        <w:t>тності адресата (будь-кого з повнолітніх членів його сім’ї) особа, яка доставляє судову повістку, негайно повертає її до суду з поміткою про причини невручення.</w:t>
      </w:r>
    </w:p>
    <w:p w:rsidR="00000000" w:rsidRDefault="00D97886">
      <w:pPr>
        <w:pStyle w:val="rvps2"/>
        <w:divId w:val="662390928"/>
        <w:rPr>
          <w:color w:val="000000"/>
        </w:rPr>
      </w:pPr>
      <w:bookmarkStart w:id="927" w:name="n6933"/>
      <w:bookmarkEnd w:id="927"/>
      <w:r>
        <w:rPr>
          <w:color w:val="000000"/>
        </w:rPr>
        <w:t>5. Вручення судової повістки представникові учасника справи вважається врученням повістки і цій</w:t>
      </w:r>
      <w:r>
        <w:rPr>
          <w:color w:val="000000"/>
        </w:rPr>
        <w:t xml:space="preserve"> особі.</w:t>
      </w:r>
    </w:p>
    <w:p w:rsidR="00000000" w:rsidRDefault="00D97886">
      <w:pPr>
        <w:pStyle w:val="rvps2"/>
        <w:divId w:val="662390928"/>
        <w:rPr>
          <w:color w:val="000000"/>
        </w:rPr>
      </w:pPr>
      <w:bookmarkStart w:id="928" w:name="n6934"/>
      <w:bookmarkEnd w:id="928"/>
      <w:r>
        <w:rPr>
          <w:color w:val="000000"/>
        </w:rPr>
        <w:t>6. Якщо особа не проживає за адресою, повідомленою суду, судова повістка може бути надіслана за місцем її роботи.</w:t>
      </w:r>
    </w:p>
    <w:p w:rsidR="00000000" w:rsidRDefault="00D97886">
      <w:pPr>
        <w:pStyle w:val="rvps2"/>
        <w:divId w:val="662390928"/>
        <w:rPr>
          <w:color w:val="000000"/>
        </w:rPr>
      </w:pPr>
      <w:bookmarkStart w:id="929" w:name="n6935"/>
      <w:bookmarkEnd w:id="929"/>
      <w:r>
        <w:rPr>
          <w:color w:val="000000"/>
        </w:rPr>
        <w:t>7. Якщо учасник справи перебуває під вартою або відбуває покарання у виді довічного позбавлення волі, позбавлення волі на певний строк</w:t>
      </w:r>
      <w:r>
        <w:rPr>
          <w:color w:val="000000"/>
        </w:rPr>
        <w:t>, тримання у дисциплінарному батальйоні військовослужбовців, обмеження волі, арешту, повістка та інші судові документи вручаються йому під розписку адміністрацією місця утримання учасника справи, яка негайно надсилає розписку та письмові пояснення цього уч</w:t>
      </w:r>
      <w:r>
        <w:rPr>
          <w:color w:val="000000"/>
        </w:rPr>
        <w:t>асника справи до суду.</w:t>
      </w:r>
    </w:p>
    <w:p w:rsidR="00000000" w:rsidRDefault="00D97886">
      <w:pPr>
        <w:pStyle w:val="rvps2"/>
        <w:divId w:val="662390928"/>
        <w:rPr>
          <w:color w:val="000000"/>
        </w:rPr>
      </w:pPr>
      <w:bookmarkStart w:id="930" w:name="n6936"/>
      <w:bookmarkEnd w:id="930"/>
      <w:r>
        <w:rPr>
          <w:color w:val="000000"/>
        </w:rPr>
        <w:t xml:space="preserve">8. Особам, які проживають за межами України, судові повістки вручаються в порядку, визначеному міжнародними договорами, згода на обов’язковість яких надана Верховною Радою України, в разі відсутності таких - у порядку, встановленому </w:t>
      </w:r>
      <w:hyperlink w:anchor="n9644" w:history="1">
        <w:r>
          <w:rPr>
            <w:rStyle w:val="a3"/>
            <w:color w:val="006600"/>
            <w:u w:val="none"/>
          </w:rPr>
          <w:t>статтею 502</w:t>
        </w:r>
      </w:hyperlink>
      <w:r>
        <w:rPr>
          <w:color w:val="000000"/>
        </w:rPr>
        <w:t xml:space="preserve"> цього Кодексу.</w:t>
      </w:r>
    </w:p>
    <w:p w:rsidR="00000000" w:rsidRDefault="00D97886">
      <w:pPr>
        <w:pStyle w:val="rvps2"/>
        <w:divId w:val="662390928"/>
        <w:rPr>
          <w:color w:val="000000"/>
        </w:rPr>
      </w:pPr>
      <w:bookmarkStart w:id="931" w:name="n6937"/>
      <w:bookmarkEnd w:id="931"/>
      <w:r>
        <w:rPr>
          <w:color w:val="000000"/>
        </w:rPr>
        <w:t>9. У разі відмови адресата одержати судову повістку особа, яка її доставляє, робить відповідну помітку на повістці і повертає її до суду. Особа, яка відмовилася одержати судову повістку, вважається пов</w:t>
      </w:r>
      <w:r>
        <w:rPr>
          <w:color w:val="000000"/>
        </w:rPr>
        <w:t>ідомленою.</w:t>
      </w:r>
    </w:p>
    <w:p w:rsidR="00000000" w:rsidRDefault="00D97886">
      <w:pPr>
        <w:pStyle w:val="rvps2"/>
        <w:divId w:val="662390928"/>
        <w:rPr>
          <w:color w:val="000000"/>
        </w:rPr>
      </w:pPr>
      <w:bookmarkStart w:id="932" w:name="n6938"/>
      <w:bookmarkEnd w:id="932"/>
      <w:r>
        <w:rPr>
          <w:color w:val="000000"/>
        </w:rPr>
        <w:t>10. Якщо місцеперебування відповідача невідоме, суд розглядає справу після надходження до суду відомостей щодо його виклику до суду в порядку, визначеному цим Кодексом.</w:t>
      </w:r>
    </w:p>
    <w:p w:rsidR="00000000" w:rsidRDefault="00D97886">
      <w:pPr>
        <w:pStyle w:val="rvps2"/>
        <w:divId w:val="662390928"/>
        <w:rPr>
          <w:color w:val="000000"/>
        </w:rPr>
      </w:pPr>
      <w:bookmarkStart w:id="933" w:name="n6939"/>
      <w:bookmarkEnd w:id="933"/>
      <w:r>
        <w:rPr>
          <w:rStyle w:val="rvts9"/>
        </w:rPr>
        <w:t xml:space="preserve">Стаття 131. </w:t>
      </w:r>
      <w:r>
        <w:rPr>
          <w:color w:val="000000"/>
        </w:rPr>
        <w:t>Обов’язок учасників судового процесу повідомляти суд про зміну с</w:t>
      </w:r>
      <w:r>
        <w:rPr>
          <w:color w:val="000000"/>
        </w:rPr>
        <w:t>вого місця проживання (перебування, знаходження) та про причини неявки в судове засідання</w:t>
      </w:r>
    </w:p>
    <w:p w:rsidR="00000000" w:rsidRDefault="00D97886">
      <w:pPr>
        <w:pStyle w:val="rvps2"/>
        <w:divId w:val="662390928"/>
        <w:rPr>
          <w:color w:val="000000"/>
        </w:rPr>
      </w:pPr>
      <w:bookmarkStart w:id="934" w:name="n6940"/>
      <w:bookmarkEnd w:id="934"/>
      <w:r>
        <w:rPr>
          <w:color w:val="000000"/>
        </w:rPr>
        <w:t>1. Учасники судового процесу зобов’язані повідомляти суд про зміну свого місця проживання (перебування, знаходження) або місцезнаходження під час провадження справи.</w:t>
      </w:r>
    </w:p>
    <w:p w:rsidR="00000000" w:rsidRDefault="00D97886">
      <w:pPr>
        <w:pStyle w:val="rvps2"/>
        <w:divId w:val="662390928"/>
        <w:rPr>
          <w:color w:val="000000"/>
        </w:rPr>
      </w:pPr>
      <w:bookmarkStart w:id="935" w:name="n6941"/>
      <w:bookmarkEnd w:id="935"/>
      <w:r>
        <w:rPr>
          <w:color w:val="000000"/>
        </w:rPr>
        <w:t>У разі відсутності заяви про зміну місця проживання або місцезнаходження судова повістка надсилається учасникам справи, які не мають офіційної електронної адреси та за відсутності можливості сповістити їх за допомогою інших засобів зв’язку, що забезпечують</w:t>
      </w:r>
      <w:r>
        <w:rPr>
          <w:color w:val="000000"/>
        </w:rPr>
        <w:t xml:space="preserve"> фіксацію повідомлення або виклику, на останню відому судові адресу і вважається доставленою, навіть якщо учасник судового процесу за цією адресою більше не проживає або не знаходиться.</w:t>
      </w:r>
    </w:p>
    <w:p w:rsidR="00000000" w:rsidRDefault="00D97886">
      <w:pPr>
        <w:pStyle w:val="rvps2"/>
        <w:divId w:val="662390928"/>
        <w:rPr>
          <w:color w:val="000000"/>
        </w:rPr>
      </w:pPr>
      <w:bookmarkStart w:id="936" w:name="n6942"/>
      <w:bookmarkEnd w:id="936"/>
      <w:r>
        <w:rPr>
          <w:color w:val="000000"/>
        </w:rPr>
        <w:t>2. Якщо учасник судового процесу повідомляє суду номери телефонів і фа</w:t>
      </w:r>
      <w:r>
        <w:rPr>
          <w:color w:val="000000"/>
        </w:rPr>
        <w:t>ксів, адресу електронної пошти або іншу аналогічну інформацію, він повинен поінформувати суд про їх зміну під час розгляду справи.</w:t>
      </w:r>
    </w:p>
    <w:p w:rsidR="00000000" w:rsidRDefault="00D97886">
      <w:pPr>
        <w:pStyle w:val="rvps2"/>
        <w:divId w:val="662390928"/>
        <w:rPr>
          <w:color w:val="000000"/>
        </w:rPr>
      </w:pPr>
      <w:bookmarkStart w:id="937" w:name="n6943"/>
      <w:bookmarkEnd w:id="937"/>
      <w:r>
        <w:rPr>
          <w:color w:val="000000"/>
        </w:rPr>
        <w:t>Положення частини першої цієї статті застосовуються також у разі відсутності заяви про зміну номерів телефонів і факсів, адре</w:t>
      </w:r>
      <w:r>
        <w:rPr>
          <w:color w:val="000000"/>
        </w:rPr>
        <w:t>си електронної пошти, які учасник судового процесу повідомив суду.</w:t>
      </w:r>
    </w:p>
    <w:p w:rsidR="00000000" w:rsidRDefault="00D97886">
      <w:pPr>
        <w:pStyle w:val="rvps2"/>
        <w:divId w:val="662390928"/>
        <w:rPr>
          <w:color w:val="000000"/>
        </w:rPr>
      </w:pPr>
      <w:bookmarkStart w:id="938" w:name="n6944"/>
      <w:bookmarkEnd w:id="938"/>
      <w:r>
        <w:rPr>
          <w:color w:val="000000"/>
        </w:rPr>
        <w:t>3. Учасники судового процесу зобов’язані повідомляти суд про причини неявки у судове засідання. У разі неповідомлення суду про причини неявки вважається, що учасники судового процесу не з’я</w:t>
      </w:r>
      <w:r>
        <w:rPr>
          <w:color w:val="000000"/>
        </w:rPr>
        <w:t>вилися в судове засідання без поважних причин.</w:t>
      </w:r>
    </w:p>
    <w:p w:rsidR="00000000" w:rsidRDefault="00D97886">
      <w:pPr>
        <w:pStyle w:val="rvps2"/>
        <w:divId w:val="662390928"/>
        <w:rPr>
          <w:color w:val="000000"/>
        </w:rPr>
      </w:pPr>
      <w:bookmarkStart w:id="939" w:name="n6945"/>
      <w:bookmarkEnd w:id="939"/>
      <w:r>
        <w:rPr>
          <w:rStyle w:val="rvts9"/>
        </w:rPr>
        <w:t>Стаття 132.</w:t>
      </w:r>
      <w:r>
        <w:rPr>
          <w:color w:val="000000"/>
        </w:rPr>
        <w:t xml:space="preserve"> Розшук відповідача</w:t>
      </w:r>
    </w:p>
    <w:p w:rsidR="00000000" w:rsidRDefault="00D97886">
      <w:pPr>
        <w:pStyle w:val="rvps2"/>
        <w:divId w:val="662390928"/>
        <w:rPr>
          <w:color w:val="000000"/>
        </w:rPr>
      </w:pPr>
      <w:bookmarkStart w:id="940" w:name="n6946"/>
      <w:bookmarkEnd w:id="940"/>
      <w:r>
        <w:rPr>
          <w:color w:val="000000"/>
        </w:rPr>
        <w:t>1. Якщо місце перебування відповідача в справах за позовами про стягнення аліментів або про відшкодування шкоди, заподіяної каліцтвом, іншим ушкодженням здоров’я або смертю фізич</w:t>
      </w:r>
      <w:r>
        <w:rPr>
          <w:color w:val="000000"/>
        </w:rPr>
        <w:t>ної особи, невідоме, суд ухвалою оголошує його розшук. Розшук проводиться органами Національної поліції України, а витрати на його проведення стягуються з відповідача в дохід держави за рішенням суду.</w:t>
      </w:r>
    </w:p>
    <w:p w:rsidR="00000000" w:rsidRDefault="00D97886">
      <w:pPr>
        <w:pStyle w:val="rvps7"/>
        <w:divId w:val="662390928"/>
        <w:rPr>
          <w:color w:val="000000"/>
        </w:rPr>
      </w:pPr>
      <w:bookmarkStart w:id="941" w:name="n6947"/>
      <w:bookmarkEnd w:id="941"/>
      <w:r>
        <w:rPr>
          <w:rStyle w:val="rvts15"/>
        </w:rPr>
        <w:t>Глава 8. Судові витрати</w:t>
      </w:r>
    </w:p>
    <w:p w:rsidR="00000000" w:rsidRDefault="00D97886">
      <w:pPr>
        <w:pStyle w:val="rvps2"/>
        <w:divId w:val="662390928"/>
        <w:rPr>
          <w:color w:val="000000"/>
        </w:rPr>
      </w:pPr>
      <w:bookmarkStart w:id="942" w:name="n6948"/>
      <w:bookmarkEnd w:id="942"/>
      <w:r>
        <w:rPr>
          <w:rStyle w:val="rvts9"/>
        </w:rPr>
        <w:t xml:space="preserve">Стаття 133. </w:t>
      </w:r>
      <w:r>
        <w:rPr>
          <w:color w:val="000000"/>
        </w:rPr>
        <w:t>Види судових витрат</w:t>
      </w:r>
    </w:p>
    <w:p w:rsidR="00000000" w:rsidRDefault="00D97886">
      <w:pPr>
        <w:pStyle w:val="rvps2"/>
        <w:divId w:val="662390928"/>
        <w:rPr>
          <w:color w:val="000000"/>
        </w:rPr>
      </w:pPr>
      <w:bookmarkStart w:id="943" w:name="n6949"/>
      <w:bookmarkEnd w:id="943"/>
      <w:r>
        <w:rPr>
          <w:color w:val="000000"/>
        </w:rPr>
        <w:t>1. Судові витрати складаються з судового збору та витрат, пов’язаних з розглядом справи.</w:t>
      </w:r>
    </w:p>
    <w:p w:rsidR="00000000" w:rsidRDefault="00D97886">
      <w:pPr>
        <w:pStyle w:val="rvps2"/>
        <w:divId w:val="662390928"/>
        <w:rPr>
          <w:color w:val="000000"/>
        </w:rPr>
      </w:pPr>
      <w:bookmarkStart w:id="944" w:name="n6950"/>
      <w:bookmarkEnd w:id="944"/>
      <w:r>
        <w:rPr>
          <w:color w:val="000000"/>
        </w:rPr>
        <w:t>2. Розмір судового збору, порядок його сплати, повернення і звільнення від сплати встановлюються законом.</w:t>
      </w:r>
    </w:p>
    <w:p w:rsidR="00000000" w:rsidRDefault="00D97886">
      <w:pPr>
        <w:pStyle w:val="rvps2"/>
        <w:divId w:val="662390928"/>
        <w:rPr>
          <w:color w:val="000000"/>
        </w:rPr>
      </w:pPr>
      <w:bookmarkStart w:id="945" w:name="n6951"/>
      <w:bookmarkEnd w:id="945"/>
      <w:r>
        <w:rPr>
          <w:color w:val="000000"/>
        </w:rPr>
        <w:t>3. До витрат, пов’язаних з розглядом справи, належать витрат</w:t>
      </w:r>
      <w:r>
        <w:rPr>
          <w:color w:val="000000"/>
        </w:rPr>
        <w:t>и:</w:t>
      </w:r>
    </w:p>
    <w:p w:rsidR="00000000" w:rsidRDefault="00D97886">
      <w:pPr>
        <w:pStyle w:val="rvps2"/>
        <w:divId w:val="662390928"/>
        <w:rPr>
          <w:color w:val="000000"/>
        </w:rPr>
      </w:pPr>
      <w:bookmarkStart w:id="946" w:name="n6952"/>
      <w:bookmarkEnd w:id="946"/>
      <w:r>
        <w:rPr>
          <w:color w:val="000000"/>
        </w:rPr>
        <w:t>1) на професійну правничу допомогу;</w:t>
      </w:r>
    </w:p>
    <w:p w:rsidR="00000000" w:rsidRDefault="00D97886">
      <w:pPr>
        <w:pStyle w:val="rvps2"/>
        <w:divId w:val="662390928"/>
        <w:rPr>
          <w:color w:val="000000"/>
        </w:rPr>
      </w:pPr>
      <w:bookmarkStart w:id="947" w:name="n6953"/>
      <w:bookmarkEnd w:id="947"/>
      <w:r>
        <w:rPr>
          <w:color w:val="000000"/>
        </w:rPr>
        <w:t>2) пов’язані із залученням свідків, спеціалістів, перекладачів, експертів та проведенням експертизи;</w:t>
      </w:r>
    </w:p>
    <w:p w:rsidR="00000000" w:rsidRDefault="00D97886">
      <w:pPr>
        <w:pStyle w:val="rvps2"/>
        <w:divId w:val="662390928"/>
        <w:rPr>
          <w:color w:val="000000"/>
        </w:rPr>
      </w:pPr>
      <w:bookmarkStart w:id="948" w:name="n6954"/>
      <w:bookmarkEnd w:id="948"/>
      <w:r>
        <w:rPr>
          <w:color w:val="000000"/>
        </w:rPr>
        <w:t>3) пов’язані з витребуванням доказів, проведенням огляду доказів за їх місцезнаходженням, забезпеченням доказів;</w:t>
      </w:r>
    </w:p>
    <w:p w:rsidR="00000000" w:rsidRDefault="00D97886">
      <w:pPr>
        <w:pStyle w:val="rvps2"/>
        <w:divId w:val="662390928"/>
        <w:rPr>
          <w:color w:val="000000"/>
        </w:rPr>
      </w:pPr>
      <w:bookmarkStart w:id="949" w:name="n6955"/>
      <w:bookmarkEnd w:id="949"/>
      <w:r>
        <w:rPr>
          <w:color w:val="000000"/>
        </w:rPr>
        <w:t xml:space="preserve">4) </w:t>
      </w:r>
      <w:r>
        <w:rPr>
          <w:color w:val="000000"/>
        </w:rPr>
        <w:t>пов’язані з вчиненням інших процесуальних дій, необхідних для розгляду справи або підготовки до її розгляду.</w:t>
      </w:r>
    </w:p>
    <w:p w:rsidR="00000000" w:rsidRDefault="00D97886">
      <w:pPr>
        <w:pStyle w:val="rvps2"/>
        <w:divId w:val="662390928"/>
        <w:rPr>
          <w:color w:val="000000"/>
        </w:rPr>
      </w:pPr>
      <w:bookmarkStart w:id="950" w:name="n6956"/>
      <w:bookmarkEnd w:id="950"/>
      <w:r>
        <w:rPr>
          <w:rStyle w:val="rvts9"/>
        </w:rPr>
        <w:t>Стаття 134.</w:t>
      </w:r>
      <w:r>
        <w:rPr>
          <w:color w:val="000000"/>
        </w:rPr>
        <w:t xml:space="preserve"> Попереднє визначення суми судових витрат</w:t>
      </w:r>
    </w:p>
    <w:p w:rsidR="00000000" w:rsidRDefault="00D97886">
      <w:pPr>
        <w:pStyle w:val="rvps2"/>
        <w:divId w:val="662390928"/>
        <w:rPr>
          <w:color w:val="000000"/>
        </w:rPr>
      </w:pPr>
      <w:bookmarkStart w:id="951" w:name="n6957"/>
      <w:bookmarkEnd w:id="951"/>
      <w:r>
        <w:rPr>
          <w:color w:val="000000"/>
        </w:rPr>
        <w:t>1. Разом з першою заявою по суті спору кожна сторона подає до суду попередній (орієнтовний) ро</w:t>
      </w:r>
      <w:r>
        <w:rPr>
          <w:color w:val="000000"/>
        </w:rPr>
        <w:t>зрахунок суми судових витрат, які вона понесла і які очікує понести в зв’язку із розглядом справи.</w:t>
      </w:r>
    </w:p>
    <w:p w:rsidR="00000000" w:rsidRDefault="00D97886">
      <w:pPr>
        <w:pStyle w:val="rvps2"/>
        <w:divId w:val="662390928"/>
        <w:rPr>
          <w:color w:val="000000"/>
        </w:rPr>
      </w:pPr>
      <w:bookmarkStart w:id="952" w:name="n6958"/>
      <w:bookmarkEnd w:id="952"/>
      <w:r>
        <w:rPr>
          <w:color w:val="000000"/>
        </w:rPr>
        <w:t>2. У разі неподання стороною попереднього розрахунку суми судових витрат суд може відмовити їй у відшкодуванні відповідних судових витрат, за винятком суми с</w:t>
      </w:r>
      <w:r>
        <w:rPr>
          <w:color w:val="000000"/>
        </w:rPr>
        <w:t>плаченого нею судового збору.</w:t>
      </w:r>
    </w:p>
    <w:p w:rsidR="00000000" w:rsidRDefault="00D97886">
      <w:pPr>
        <w:pStyle w:val="rvps2"/>
        <w:divId w:val="662390928"/>
        <w:rPr>
          <w:color w:val="000000"/>
        </w:rPr>
      </w:pPr>
      <w:bookmarkStart w:id="953" w:name="n6959"/>
      <w:bookmarkEnd w:id="953"/>
      <w:r>
        <w:rPr>
          <w:color w:val="000000"/>
        </w:rPr>
        <w:t>3. Попередній розрахунок розміру судових витрат не обмежує сторону у доведенні іншої фактичної суми судових витрат, які підлягають розподілу між сторонами за результатами розгляду справи.</w:t>
      </w:r>
    </w:p>
    <w:p w:rsidR="00000000" w:rsidRDefault="00D97886">
      <w:pPr>
        <w:pStyle w:val="rvps2"/>
        <w:divId w:val="662390928"/>
        <w:rPr>
          <w:color w:val="000000"/>
        </w:rPr>
      </w:pPr>
      <w:bookmarkStart w:id="954" w:name="n6960"/>
      <w:bookmarkEnd w:id="954"/>
      <w:r>
        <w:rPr>
          <w:color w:val="000000"/>
        </w:rPr>
        <w:t xml:space="preserve">4. Суд може попередньо визначити суму </w:t>
      </w:r>
      <w:r>
        <w:rPr>
          <w:color w:val="000000"/>
        </w:rPr>
        <w:t>судових витрат (крім витрат на професійну правничу допомогу), пов’язаних з розглядом справи або певною процесуальною дією. Така попередньо визначена судом сума не обмежує суд при остаточному визначенні суми судових витрат, які підлягають розподілу між стор</w:t>
      </w:r>
      <w:r>
        <w:rPr>
          <w:color w:val="000000"/>
        </w:rPr>
        <w:t>онами за результатами розгляду справи.</w:t>
      </w:r>
    </w:p>
    <w:p w:rsidR="00000000" w:rsidRDefault="00D97886">
      <w:pPr>
        <w:pStyle w:val="rvps2"/>
        <w:divId w:val="662390928"/>
        <w:rPr>
          <w:color w:val="000000"/>
        </w:rPr>
      </w:pPr>
      <w:bookmarkStart w:id="955" w:name="n6961"/>
      <w:bookmarkEnd w:id="955"/>
      <w:r>
        <w:rPr>
          <w:rStyle w:val="rvts9"/>
        </w:rPr>
        <w:t>Стаття 135.</w:t>
      </w:r>
      <w:r>
        <w:rPr>
          <w:color w:val="000000"/>
        </w:rPr>
        <w:t xml:space="preserve"> Забезпечення та попередня оплата судових витрат</w:t>
      </w:r>
    </w:p>
    <w:p w:rsidR="00000000" w:rsidRDefault="00D97886">
      <w:pPr>
        <w:pStyle w:val="rvps2"/>
        <w:divId w:val="662390928"/>
        <w:rPr>
          <w:color w:val="000000"/>
        </w:rPr>
      </w:pPr>
      <w:bookmarkStart w:id="956" w:name="n6962"/>
      <w:bookmarkEnd w:id="956"/>
      <w:r>
        <w:rPr>
          <w:color w:val="000000"/>
        </w:rPr>
        <w:t>1. Суд може зобов’язати сторони внести на депозитний рахунок суду попередньо визначену суму судових витрат, пов’язаних з розглядом справи або певною процесуа</w:t>
      </w:r>
      <w:r>
        <w:rPr>
          <w:color w:val="000000"/>
        </w:rPr>
        <w:t>льною дією, про що постановляє ухвалу (забезпечення судових витрат).</w:t>
      </w:r>
    </w:p>
    <w:p w:rsidR="00000000" w:rsidRDefault="00D97886">
      <w:pPr>
        <w:pStyle w:val="rvps2"/>
        <w:divId w:val="662390928"/>
        <w:rPr>
          <w:color w:val="000000"/>
        </w:rPr>
      </w:pPr>
      <w:bookmarkStart w:id="957" w:name="n6963"/>
      <w:bookmarkEnd w:id="957"/>
      <w:r>
        <w:rPr>
          <w:color w:val="000000"/>
        </w:rPr>
        <w:t>2. Суд може зобов’язати учасника справи, який заявив клопотання про виклик свідка, призначення експертизи, залучення спеціаліста, перекладача, забезпечення, витребування або огляд доказів</w:t>
      </w:r>
      <w:r>
        <w:rPr>
          <w:color w:val="000000"/>
        </w:rPr>
        <w:t xml:space="preserve"> за їх місцезнаходженням, попередньо (авансом) оплатити витрати, пов’язані з відповідною процесуальною дією.</w:t>
      </w:r>
    </w:p>
    <w:p w:rsidR="00000000" w:rsidRDefault="00D97886">
      <w:pPr>
        <w:pStyle w:val="rvps2"/>
        <w:divId w:val="662390928"/>
        <w:rPr>
          <w:color w:val="000000"/>
        </w:rPr>
      </w:pPr>
      <w:bookmarkStart w:id="958" w:name="n6964"/>
      <w:bookmarkEnd w:id="958"/>
      <w:r>
        <w:rPr>
          <w:color w:val="000000"/>
        </w:rPr>
        <w:t>Якщо клопотання заявили декілька учасників справи, необхідну грошову суму авансом у рівних частках сплачують відповідні учасники справи, а у випадк</w:t>
      </w:r>
      <w:r>
        <w:rPr>
          <w:color w:val="000000"/>
        </w:rPr>
        <w:t>ах, коли відповідна процесуальна дія здійснюється з ініціативи суду, - сторони в рівних частках.</w:t>
      </w:r>
    </w:p>
    <w:p w:rsidR="00000000" w:rsidRDefault="00D97886">
      <w:pPr>
        <w:pStyle w:val="rvps2"/>
        <w:divId w:val="662390928"/>
        <w:rPr>
          <w:color w:val="000000"/>
        </w:rPr>
      </w:pPr>
      <w:bookmarkStart w:id="959" w:name="n6965"/>
      <w:bookmarkEnd w:id="959"/>
      <w:r>
        <w:rPr>
          <w:color w:val="000000"/>
        </w:rPr>
        <w:t>3. У разі невнесення у визначений судом строк коштів для забезпечення судових витрат або несплати у визначений судом строк відповідних сум авансом суд вправі в</w:t>
      </w:r>
      <w:r>
        <w:rPr>
          <w:color w:val="000000"/>
        </w:rPr>
        <w:t>ідхилити клопотання про виклик свідка, призначення експертизи, залучення спеціаліста, перекладача, забезпечення, витребування або огляд доказів та ухвалити рішення на підставі інших поданих учасниками справи доказів або скасувати раніше постановлену ухвалу</w:t>
      </w:r>
      <w:r>
        <w:rPr>
          <w:color w:val="000000"/>
        </w:rPr>
        <w:t xml:space="preserve"> про виклик свідка, призначення експертизи, залучення спеціаліста, перекладача, забезпечення, витребування доказів або огляд доказів за їх місцезнаходженням.</w:t>
      </w:r>
    </w:p>
    <w:p w:rsidR="00000000" w:rsidRDefault="00D97886">
      <w:pPr>
        <w:pStyle w:val="rvps2"/>
        <w:divId w:val="662390928"/>
        <w:rPr>
          <w:color w:val="000000"/>
        </w:rPr>
      </w:pPr>
      <w:bookmarkStart w:id="960" w:name="n6966"/>
      <w:bookmarkEnd w:id="960"/>
      <w:r>
        <w:rPr>
          <w:color w:val="000000"/>
        </w:rPr>
        <w:t>4. Як захід забезпечення судових витрат суд з урахуванням конкретних обставин справи має право, за</w:t>
      </w:r>
      <w:r>
        <w:rPr>
          <w:color w:val="000000"/>
        </w:rPr>
        <w:t xml:space="preserve"> клопотанням відповідача, зобов’язати позивача внести на депозитний рахунок суду грошову суму для забезпечення можливого відшкодування майбутніх витрат відповідача на професійну правничу допомогу та інших витрат, які має понести відповідач у зв’язку із роз</w:t>
      </w:r>
      <w:r>
        <w:rPr>
          <w:color w:val="000000"/>
        </w:rPr>
        <w:t>глядом справи (забезпечення витрат на професійну правничу допомогу).</w:t>
      </w:r>
    </w:p>
    <w:p w:rsidR="00000000" w:rsidRDefault="00D97886">
      <w:pPr>
        <w:pStyle w:val="rvps2"/>
        <w:divId w:val="662390928"/>
        <w:rPr>
          <w:color w:val="000000"/>
        </w:rPr>
      </w:pPr>
      <w:bookmarkStart w:id="961" w:name="n6967"/>
      <w:bookmarkEnd w:id="961"/>
      <w:r>
        <w:rPr>
          <w:color w:val="000000"/>
        </w:rPr>
        <w:t>Таке забезпечення судових витрат застосовується, якщо:</w:t>
      </w:r>
    </w:p>
    <w:p w:rsidR="00000000" w:rsidRDefault="00D97886">
      <w:pPr>
        <w:pStyle w:val="rvps2"/>
        <w:divId w:val="662390928"/>
        <w:rPr>
          <w:color w:val="000000"/>
        </w:rPr>
      </w:pPr>
      <w:bookmarkStart w:id="962" w:name="n6968"/>
      <w:bookmarkEnd w:id="962"/>
      <w:r>
        <w:rPr>
          <w:color w:val="000000"/>
        </w:rPr>
        <w:t>1) позов має ознаки завідомо безпідставного або інші ознаки зловживання правом на позов; або</w:t>
      </w:r>
    </w:p>
    <w:p w:rsidR="00000000" w:rsidRDefault="00D97886">
      <w:pPr>
        <w:pStyle w:val="rvps2"/>
        <w:divId w:val="662390928"/>
        <w:rPr>
          <w:color w:val="000000"/>
        </w:rPr>
      </w:pPr>
      <w:bookmarkStart w:id="963" w:name="n6969"/>
      <w:bookmarkEnd w:id="963"/>
      <w:r>
        <w:rPr>
          <w:color w:val="000000"/>
        </w:rPr>
        <w:t>2) позивач не має зареєстрованого в уст</w:t>
      </w:r>
      <w:r>
        <w:rPr>
          <w:color w:val="000000"/>
        </w:rPr>
        <w:t>ановленому законом порядку місця проживання (перебування) чи місцезнаходження на території України та майна, що знаходиться на території України, в розмірі, достатньому для відшкодування судових витрат відповідача у випадку відмови у позові.</w:t>
      </w:r>
    </w:p>
    <w:p w:rsidR="00000000" w:rsidRDefault="00D97886">
      <w:pPr>
        <w:pStyle w:val="rvps2"/>
        <w:divId w:val="662390928"/>
        <w:rPr>
          <w:color w:val="000000"/>
        </w:rPr>
      </w:pPr>
      <w:bookmarkStart w:id="964" w:name="n6970"/>
      <w:bookmarkEnd w:id="964"/>
      <w:r>
        <w:rPr>
          <w:color w:val="000000"/>
        </w:rPr>
        <w:t>Таке забезпече</w:t>
      </w:r>
      <w:r>
        <w:rPr>
          <w:color w:val="000000"/>
        </w:rPr>
        <w:t>ння судових витрат також може бути застосоване, якщо суду надані докази того, що майновий стан позивача або його дії щодо відчуження майна чи інші дії можуть ускладнити або зробити неможливим виконання рішення суду про відшкодування судових витрат відповід</w:t>
      </w:r>
      <w:r>
        <w:rPr>
          <w:color w:val="000000"/>
        </w:rPr>
        <w:t>ача у випадку відмови у позові.</w:t>
      </w:r>
    </w:p>
    <w:p w:rsidR="00000000" w:rsidRDefault="00D97886">
      <w:pPr>
        <w:pStyle w:val="rvps2"/>
        <w:divId w:val="662390928"/>
        <w:rPr>
          <w:color w:val="000000"/>
        </w:rPr>
      </w:pPr>
      <w:bookmarkStart w:id="965" w:name="n6971"/>
      <w:bookmarkEnd w:id="965"/>
      <w:r>
        <w:rPr>
          <w:color w:val="000000"/>
        </w:rPr>
        <w:t xml:space="preserve">5. Сума забезпечення витрат на професійну правничу допомогу визначається судом з урахуванням приписів </w:t>
      </w:r>
      <w:hyperlink w:anchor="n6985" w:history="1">
        <w:r>
          <w:rPr>
            <w:rStyle w:val="a3"/>
            <w:color w:val="006600"/>
            <w:u w:val="none"/>
          </w:rPr>
          <w:t>частини четвертої статті 137</w:t>
        </w:r>
      </w:hyperlink>
      <w:r>
        <w:rPr>
          <w:color w:val="000000"/>
        </w:rPr>
        <w:t xml:space="preserve">, </w:t>
      </w:r>
      <w:hyperlink w:anchor="n7004" w:history="1">
        <w:r>
          <w:rPr>
            <w:rStyle w:val="a3"/>
            <w:color w:val="006600"/>
            <w:u w:val="none"/>
          </w:rPr>
          <w:t>частини сьомої статті 139</w:t>
        </w:r>
      </w:hyperlink>
      <w:r>
        <w:rPr>
          <w:color w:val="000000"/>
        </w:rPr>
        <w:t xml:space="preserve"> та </w:t>
      </w:r>
      <w:hyperlink w:anchor="n7019" w:history="1">
        <w:r>
          <w:rPr>
            <w:rStyle w:val="a3"/>
            <w:color w:val="006600"/>
            <w:u w:val="none"/>
          </w:rPr>
          <w:t>частини третьої статті 141</w:t>
        </w:r>
      </w:hyperlink>
      <w:r>
        <w:rPr>
          <w:color w:val="000000"/>
        </w:rPr>
        <w:t xml:space="preserve"> цього Кодексу, а також їх документального обґрунтування.</w:t>
      </w:r>
    </w:p>
    <w:p w:rsidR="00000000" w:rsidRDefault="00D97886">
      <w:pPr>
        <w:pStyle w:val="rvps2"/>
        <w:divId w:val="662390928"/>
        <w:rPr>
          <w:color w:val="000000"/>
        </w:rPr>
      </w:pPr>
      <w:bookmarkStart w:id="966" w:name="n6972"/>
      <w:bookmarkEnd w:id="966"/>
      <w:r>
        <w:rPr>
          <w:color w:val="000000"/>
        </w:rPr>
        <w:t xml:space="preserve">6. У разі невнесення у визначений судом строк коштів для забезпечення витрат на професійну правничу допомогу суд за клопотанням відповідача має </w:t>
      </w:r>
      <w:r>
        <w:rPr>
          <w:color w:val="000000"/>
        </w:rPr>
        <w:t>право залишити позов без розгляду.</w:t>
      </w:r>
    </w:p>
    <w:p w:rsidR="00000000" w:rsidRDefault="00D97886">
      <w:pPr>
        <w:pStyle w:val="rvps2"/>
        <w:divId w:val="662390928"/>
        <w:rPr>
          <w:color w:val="000000"/>
        </w:rPr>
      </w:pPr>
      <w:bookmarkStart w:id="967" w:name="n6973"/>
      <w:bookmarkEnd w:id="967"/>
      <w:r>
        <w:rPr>
          <w:color w:val="000000"/>
        </w:rPr>
        <w:t>7. У випадку задоволення позову суд ухвалює рішення про повернення внесеної суми позивачу, а у випадку відмови у позові, закриття провадження у справі, залишення позову без розгляду - про відшкодування за її рахунок витра</w:t>
      </w:r>
      <w:r>
        <w:rPr>
          <w:color w:val="000000"/>
        </w:rPr>
        <w:t xml:space="preserve">т відповідача повністю або частково, в порядку, передбаченому </w:t>
      </w:r>
      <w:hyperlink w:anchor="n7013" w:history="1">
        <w:r>
          <w:rPr>
            <w:rStyle w:val="a3"/>
            <w:color w:val="006600"/>
            <w:u w:val="none"/>
          </w:rPr>
          <w:t>статтями 141</w:t>
        </w:r>
      </w:hyperlink>
      <w:r>
        <w:rPr>
          <w:color w:val="000000"/>
        </w:rPr>
        <w:t xml:space="preserve">, </w:t>
      </w:r>
      <w:hyperlink w:anchor="n7036" w:history="1">
        <w:r>
          <w:rPr>
            <w:rStyle w:val="a3"/>
            <w:color w:val="006600"/>
            <w:u w:val="none"/>
          </w:rPr>
          <w:t>142</w:t>
        </w:r>
      </w:hyperlink>
      <w:r>
        <w:rPr>
          <w:color w:val="000000"/>
        </w:rPr>
        <w:t xml:space="preserve"> цього Кодексу. Невикористана частина внесеної позивачем суми повертається позивачу не пізніше п’яти днів з дня вирішення</w:t>
      </w:r>
      <w:r>
        <w:rPr>
          <w:color w:val="000000"/>
        </w:rPr>
        <w:t xml:space="preserve"> питань, зазначених у цій частині, про що суд постановляє ухвалу.</w:t>
      </w:r>
    </w:p>
    <w:p w:rsidR="00000000" w:rsidRDefault="00D97886">
      <w:pPr>
        <w:pStyle w:val="rvps2"/>
        <w:divId w:val="662390928"/>
        <w:rPr>
          <w:color w:val="000000"/>
        </w:rPr>
      </w:pPr>
      <w:bookmarkStart w:id="968" w:name="n6974"/>
      <w:bookmarkEnd w:id="968"/>
      <w:r>
        <w:rPr>
          <w:rStyle w:val="rvts9"/>
        </w:rPr>
        <w:t xml:space="preserve">Стаття 136. </w:t>
      </w:r>
      <w:r>
        <w:rPr>
          <w:color w:val="000000"/>
        </w:rPr>
        <w:t>Відстрочення та розстрочення судових витрат, зменшення їх розміру або звільнення від їх оплати</w:t>
      </w:r>
    </w:p>
    <w:p w:rsidR="00000000" w:rsidRDefault="00D97886">
      <w:pPr>
        <w:pStyle w:val="rvps2"/>
        <w:divId w:val="662390928"/>
        <w:rPr>
          <w:color w:val="000000"/>
        </w:rPr>
      </w:pPr>
      <w:bookmarkStart w:id="969" w:name="n6975"/>
      <w:bookmarkEnd w:id="969"/>
      <w:r>
        <w:rPr>
          <w:color w:val="000000"/>
        </w:rPr>
        <w:t>1. Суд, враховуючи майновий стан сторони, може своєю ухвалою відстрочити або розстр</w:t>
      </w:r>
      <w:r>
        <w:rPr>
          <w:color w:val="000000"/>
        </w:rPr>
        <w:t>очити сплату судового збору на визначений строк у порядку, передбаченому законом, але не більше як до ухвалення судового рішення у справі.</w:t>
      </w:r>
    </w:p>
    <w:p w:rsidR="00000000" w:rsidRDefault="00D97886">
      <w:pPr>
        <w:pStyle w:val="rvps2"/>
        <w:divId w:val="662390928"/>
        <w:rPr>
          <w:color w:val="000000"/>
        </w:rPr>
      </w:pPr>
      <w:bookmarkStart w:id="970" w:name="n6976"/>
      <w:bookmarkEnd w:id="970"/>
      <w:r>
        <w:rPr>
          <w:color w:val="000000"/>
        </w:rPr>
        <w:t xml:space="preserve">2. Якщо у встановлений судом строк судові витрати не будуть сплачені, заява відповідно до </w:t>
      </w:r>
      <w:hyperlink w:anchor="n7934" w:history="1">
        <w:r>
          <w:rPr>
            <w:rStyle w:val="a3"/>
            <w:color w:val="006600"/>
            <w:u w:val="none"/>
          </w:rPr>
          <w:t>статті 257</w:t>
        </w:r>
      </w:hyperlink>
      <w:r>
        <w:rPr>
          <w:color w:val="000000"/>
        </w:rPr>
        <w:t xml:space="preserve"> цього Кодексу залишається без розгляду, або витрати стягуються за судовим рішенням у справі, коли сплата судових витрат була відстрочена або розстрочена до ухвалення цього рішення.</w:t>
      </w:r>
    </w:p>
    <w:p w:rsidR="00000000" w:rsidRDefault="00D97886">
      <w:pPr>
        <w:pStyle w:val="rvps2"/>
        <w:divId w:val="662390928"/>
        <w:rPr>
          <w:color w:val="000000"/>
        </w:rPr>
      </w:pPr>
      <w:bookmarkStart w:id="971" w:name="n6977"/>
      <w:bookmarkEnd w:id="971"/>
      <w:r>
        <w:rPr>
          <w:color w:val="000000"/>
        </w:rPr>
        <w:t>3. З підстав, зазначених у частині першій цієї статті, суд у по</w:t>
      </w:r>
      <w:r>
        <w:rPr>
          <w:color w:val="000000"/>
        </w:rPr>
        <w:t>рядку, передбаченому законом, може зменшити розмір належних до сплати судових витрат, пов’язаних з розглядом справи, або звільнити від їх сплати.</w:t>
      </w:r>
    </w:p>
    <w:p w:rsidR="00000000" w:rsidRDefault="00D97886">
      <w:pPr>
        <w:pStyle w:val="rvps2"/>
        <w:divId w:val="662390928"/>
        <w:rPr>
          <w:color w:val="000000"/>
        </w:rPr>
      </w:pPr>
      <w:bookmarkStart w:id="972" w:name="n6978"/>
      <w:bookmarkEnd w:id="972"/>
      <w:r>
        <w:rPr>
          <w:color w:val="000000"/>
        </w:rPr>
        <w:t>4. У разі подання позовної заяви після подання заяви про забезпечення доказів або позову розмір судового збору</w:t>
      </w:r>
      <w:r>
        <w:rPr>
          <w:color w:val="000000"/>
        </w:rPr>
        <w:t xml:space="preserve"> зменшується на розмір судового збору, сплаченого за відповідну заяву про забезпечення доказів або позову.</w:t>
      </w:r>
    </w:p>
    <w:p w:rsidR="00000000" w:rsidRDefault="00D97886">
      <w:pPr>
        <w:pStyle w:val="rvps2"/>
        <w:divId w:val="662390928"/>
        <w:rPr>
          <w:color w:val="000000"/>
        </w:rPr>
      </w:pPr>
      <w:bookmarkStart w:id="973" w:name="n6979"/>
      <w:bookmarkEnd w:id="973"/>
      <w:r>
        <w:rPr>
          <w:rStyle w:val="rvts9"/>
        </w:rPr>
        <w:t>Стаття 137.</w:t>
      </w:r>
      <w:r>
        <w:rPr>
          <w:color w:val="000000"/>
        </w:rPr>
        <w:t xml:space="preserve"> Витрати на професійну правничу допомогу</w:t>
      </w:r>
    </w:p>
    <w:p w:rsidR="00000000" w:rsidRDefault="00D97886">
      <w:pPr>
        <w:pStyle w:val="rvps2"/>
        <w:divId w:val="662390928"/>
        <w:rPr>
          <w:color w:val="000000"/>
        </w:rPr>
      </w:pPr>
      <w:bookmarkStart w:id="974" w:name="n6980"/>
      <w:bookmarkEnd w:id="974"/>
      <w:r>
        <w:rPr>
          <w:color w:val="000000"/>
        </w:rPr>
        <w:t>1. Витрати, пов’язані з правничою допомогою адвоката, несуть сторони, крім випадків надання правн</w:t>
      </w:r>
      <w:r>
        <w:rPr>
          <w:color w:val="000000"/>
        </w:rPr>
        <w:t>ичої допомоги за рахунок держави.</w:t>
      </w:r>
    </w:p>
    <w:p w:rsidR="00000000" w:rsidRDefault="00D97886">
      <w:pPr>
        <w:pStyle w:val="rvps2"/>
        <w:divId w:val="662390928"/>
        <w:rPr>
          <w:color w:val="000000"/>
        </w:rPr>
      </w:pPr>
      <w:bookmarkStart w:id="975" w:name="n6981"/>
      <w:bookmarkEnd w:id="975"/>
      <w:r>
        <w:rPr>
          <w:color w:val="000000"/>
        </w:rPr>
        <w:t>2. За результатами розгляду справи витрати на правничу допомогу адвоката підлягають розподілу між сторонами разом із іншими судовими витратами. Для цілей розподілу судових витрат:</w:t>
      </w:r>
    </w:p>
    <w:p w:rsidR="00000000" w:rsidRDefault="00D97886">
      <w:pPr>
        <w:pStyle w:val="rvps2"/>
        <w:divId w:val="662390928"/>
        <w:rPr>
          <w:color w:val="000000"/>
        </w:rPr>
      </w:pPr>
      <w:bookmarkStart w:id="976" w:name="n6982"/>
      <w:bookmarkEnd w:id="976"/>
      <w:r>
        <w:rPr>
          <w:color w:val="000000"/>
        </w:rPr>
        <w:t>1) розмір витрат на правничу допомогу адво</w:t>
      </w:r>
      <w:r>
        <w:rPr>
          <w:color w:val="000000"/>
        </w:rPr>
        <w:t>ката, в тому числі гонорару адвоката за представництво в суді та іншу правничу допомогу, пов’язану зі справою, включаючи підготовку до її розгляду, збір доказів тощо, а також вартість послуг помічника адвоката визначаються згідно з умовами договору про над</w:t>
      </w:r>
      <w:r>
        <w:rPr>
          <w:color w:val="000000"/>
        </w:rPr>
        <w:t>ання правничої допомоги та на підставі відповідних доказів щодо обсягу наданих послуг і виконаних робіт та їх вартості, що сплачена або підлягає сплаті відповідною стороною або третьою особою;</w:t>
      </w:r>
    </w:p>
    <w:p w:rsidR="00000000" w:rsidRDefault="00D97886">
      <w:pPr>
        <w:pStyle w:val="rvps2"/>
        <w:divId w:val="662390928"/>
        <w:rPr>
          <w:color w:val="000000"/>
        </w:rPr>
      </w:pPr>
      <w:bookmarkStart w:id="977" w:name="n6983"/>
      <w:bookmarkEnd w:id="977"/>
      <w:r>
        <w:rPr>
          <w:color w:val="000000"/>
        </w:rPr>
        <w:t>2) розмір суми, що підлягає сплаті в порядку компенсації витрат</w:t>
      </w:r>
      <w:r>
        <w:rPr>
          <w:color w:val="000000"/>
        </w:rPr>
        <w:t xml:space="preserve"> адвоката, необхідних для надання правничої допомоги, встановлюється згідно з умовами договору про надання правничої допомоги на підставі відповідних доказів, які підтверджують здійснення відповідних витрат.</w:t>
      </w:r>
    </w:p>
    <w:p w:rsidR="00000000" w:rsidRDefault="00D97886">
      <w:pPr>
        <w:pStyle w:val="rvps2"/>
        <w:divId w:val="662390928"/>
        <w:rPr>
          <w:color w:val="000000"/>
        </w:rPr>
      </w:pPr>
      <w:bookmarkStart w:id="978" w:name="n6984"/>
      <w:bookmarkEnd w:id="978"/>
      <w:r>
        <w:rPr>
          <w:color w:val="000000"/>
        </w:rPr>
        <w:t>3. Для визначення розміру витрат на правничу доп</w:t>
      </w:r>
      <w:r>
        <w:rPr>
          <w:color w:val="000000"/>
        </w:rPr>
        <w:t>омогу з метою розподілу судових витрат учасник справи подає детальний опис робіт (наданих послуг), виконаних адвокатом, та здійснених ним витрат, необхідних для надання правничої допомоги.</w:t>
      </w:r>
    </w:p>
    <w:p w:rsidR="00000000" w:rsidRDefault="00D97886">
      <w:pPr>
        <w:pStyle w:val="rvps2"/>
        <w:divId w:val="662390928"/>
        <w:rPr>
          <w:color w:val="000000"/>
        </w:rPr>
      </w:pPr>
      <w:bookmarkStart w:id="979" w:name="n6985"/>
      <w:bookmarkEnd w:id="979"/>
      <w:r>
        <w:rPr>
          <w:color w:val="000000"/>
        </w:rPr>
        <w:t>4. Розмір витрат на оплату послуг адвоката має бути співмірним із:</w:t>
      </w:r>
    </w:p>
    <w:p w:rsidR="00000000" w:rsidRDefault="00D97886">
      <w:pPr>
        <w:pStyle w:val="rvps2"/>
        <w:divId w:val="662390928"/>
        <w:rPr>
          <w:color w:val="000000"/>
        </w:rPr>
      </w:pPr>
      <w:bookmarkStart w:id="980" w:name="n6986"/>
      <w:bookmarkEnd w:id="980"/>
      <w:r>
        <w:rPr>
          <w:color w:val="000000"/>
        </w:rPr>
        <w:t>1) складністю справи та виконаних адвокатом робіт (наданих послуг);</w:t>
      </w:r>
    </w:p>
    <w:p w:rsidR="00000000" w:rsidRDefault="00D97886">
      <w:pPr>
        <w:pStyle w:val="rvps2"/>
        <w:divId w:val="662390928"/>
        <w:rPr>
          <w:color w:val="000000"/>
        </w:rPr>
      </w:pPr>
      <w:bookmarkStart w:id="981" w:name="n6987"/>
      <w:bookmarkEnd w:id="981"/>
      <w:r>
        <w:rPr>
          <w:color w:val="000000"/>
        </w:rPr>
        <w:t>2) часом, витраченим адвокатом на виконання відповідних робіт (надання послуг);</w:t>
      </w:r>
    </w:p>
    <w:p w:rsidR="00000000" w:rsidRDefault="00D97886">
      <w:pPr>
        <w:pStyle w:val="rvps2"/>
        <w:divId w:val="662390928"/>
        <w:rPr>
          <w:color w:val="000000"/>
        </w:rPr>
      </w:pPr>
      <w:bookmarkStart w:id="982" w:name="n6988"/>
      <w:bookmarkEnd w:id="982"/>
      <w:r>
        <w:rPr>
          <w:color w:val="000000"/>
        </w:rPr>
        <w:t>3) обсягом наданих адвокатом послуг та виконаних робіт;</w:t>
      </w:r>
    </w:p>
    <w:p w:rsidR="00000000" w:rsidRDefault="00D97886">
      <w:pPr>
        <w:pStyle w:val="rvps2"/>
        <w:divId w:val="662390928"/>
        <w:rPr>
          <w:color w:val="000000"/>
        </w:rPr>
      </w:pPr>
      <w:bookmarkStart w:id="983" w:name="n6989"/>
      <w:bookmarkEnd w:id="983"/>
      <w:r>
        <w:rPr>
          <w:color w:val="000000"/>
        </w:rPr>
        <w:t>4) ціною позову та (або) значенням справи для сторон</w:t>
      </w:r>
      <w:r>
        <w:rPr>
          <w:color w:val="000000"/>
        </w:rPr>
        <w:t>и, в тому числі впливом вирішення справи на репутацію сторони або публічним інтересом до справи.</w:t>
      </w:r>
    </w:p>
    <w:p w:rsidR="00000000" w:rsidRDefault="00D97886">
      <w:pPr>
        <w:pStyle w:val="rvps2"/>
        <w:divId w:val="662390928"/>
        <w:rPr>
          <w:color w:val="000000"/>
        </w:rPr>
      </w:pPr>
      <w:bookmarkStart w:id="984" w:name="n6990"/>
      <w:bookmarkEnd w:id="984"/>
      <w:r>
        <w:rPr>
          <w:color w:val="000000"/>
        </w:rPr>
        <w:t xml:space="preserve">5. У разі недотримання вимог частини четвертої цієї статті суд може, за клопотанням іншої сторони, зменшити розмір витрат на правничу допомогу, які підлягають </w:t>
      </w:r>
      <w:r>
        <w:rPr>
          <w:color w:val="000000"/>
        </w:rPr>
        <w:t>розподілу між сторонами.</w:t>
      </w:r>
    </w:p>
    <w:p w:rsidR="00000000" w:rsidRDefault="00D97886">
      <w:pPr>
        <w:pStyle w:val="rvps2"/>
        <w:divId w:val="662390928"/>
        <w:rPr>
          <w:color w:val="000000"/>
        </w:rPr>
      </w:pPr>
      <w:bookmarkStart w:id="985" w:name="n6991"/>
      <w:bookmarkEnd w:id="985"/>
      <w:r>
        <w:rPr>
          <w:color w:val="000000"/>
        </w:rPr>
        <w:t>6. Обов’язок доведення неспівмірності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p>
    <w:p w:rsidR="00000000" w:rsidRDefault="00D97886">
      <w:pPr>
        <w:pStyle w:val="rvps2"/>
        <w:divId w:val="662390928"/>
        <w:rPr>
          <w:color w:val="000000"/>
        </w:rPr>
      </w:pPr>
      <w:bookmarkStart w:id="986" w:name="n6992"/>
      <w:bookmarkEnd w:id="986"/>
      <w:r>
        <w:rPr>
          <w:color w:val="000000"/>
        </w:rPr>
        <w:t xml:space="preserve">7. Витрати фізичних осіб, пов’язані з </w:t>
      </w:r>
      <w:r>
        <w:rPr>
          <w:color w:val="000000"/>
        </w:rPr>
        <w:t>оплатою професійної правничої допомоги при розгляді судом справ про оголошення померлою фізичної особи, яка пропала безвісти за обставин, що загрожували їй смертю або дають підстави вважати фізичну особу загиблою від певного нещасного випадку, або інших об</w:t>
      </w:r>
      <w:r>
        <w:rPr>
          <w:color w:val="000000"/>
        </w:rPr>
        <w:t>ставин внаслідок надзвичайних ситуацій техногенного та природного характеру, несуть юридичні особи, на території яких мав місце нещасний випадок внаслідок таких надзвичайних ситуацій.</w:t>
      </w:r>
    </w:p>
    <w:p w:rsidR="00000000" w:rsidRDefault="00D97886">
      <w:pPr>
        <w:pStyle w:val="rvps2"/>
        <w:divId w:val="662390928"/>
        <w:rPr>
          <w:color w:val="000000"/>
        </w:rPr>
      </w:pPr>
      <w:bookmarkStart w:id="987" w:name="n6993"/>
      <w:bookmarkEnd w:id="987"/>
      <w:r>
        <w:rPr>
          <w:rStyle w:val="rvts9"/>
        </w:rPr>
        <w:t xml:space="preserve">Стаття 138. </w:t>
      </w:r>
      <w:r>
        <w:rPr>
          <w:color w:val="000000"/>
        </w:rPr>
        <w:t xml:space="preserve">Витрати сторін та їхніх представників, що пов’язані з явкою </w:t>
      </w:r>
      <w:r>
        <w:rPr>
          <w:color w:val="000000"/>
        </w:rPr>
        <w:t>до суду</w:t>
      </w:r>
    </w:p>
    <w:p w:rsidR="00000000" w:rsidRDefault="00D97886">
      <w:pPr>
        <w:pStyle w:val="rvps2"/>
        <w:divId w:val="662390928"/>
        <w:rPr>
          <w:color w:val="000000"/>
        </w:rPr>
      </w:pPr>
      <w:bookmarkStart w:id="988" w:name="n6994"/>
      <w:bookmarkEnd w:id="988"/>
      <w:r>
        <w:rPr>
          <w:color w:val="000000"/>
        </w:rPr>
        <w:t>1. Витрати, пов’язані з переїздом до іншого населеного пункту сторін та їхніх представників, а також найманням житла, несуть сторони.</w:t>
      </w:r>
    </w:p>
    <w:p w:rsidR="00000000" w:rsidRDefault="00D97886">
      <w:pPr>
        <w:pStyle w:val="rvps2"/>
        <w:divId w:val="662390928"/>
        <w:rPr>
          <w:color w:val="000000"/>
        </w:rPr>
      </w:pPr>
      <w:bookmarkStart w:id="989" w:name="n6995"/>
      <w:bookmarkEnd w:id="989"/>
      <w:r>
        <w:rPr>
          <w:color w:val="000000"/>
        </w:rPr>
        <w:t>2. Стороні, на користь якої ухвалено судове рішення, та її представникові сплачується іншою стороною компенсація з</w:t>
      </w:r>
      <w:r>
        <w:rPr>
          <w:color w:val="000000"/>
        </w:rPr>
        <w:t>а втрачений заробіток чи відрив від звичайних занять. 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000000" w:rsidRDefault="00D97886">
      <w:pPr>
        <w:pStyle w:val="rvps2"/>
        <w:divId w:val="662390928"/>
        <w:rPr>
          <w:color w:val="000000"/>
        </w:rPr>
      </w:pPr>
      <w:bookmarkStart w:id="990" w:name="n6996"/>
      <w:bookmarkEnd w:id="990"/>
      <w:r>
        <w:rPr>
          <w:color w:val="000000"/>
        </w:rPr>
        <w:t>3. Граничний розмір компенсації за судовим рішенням витрат сторін та їхніх представників, що пов’язані з явкою до суду, встановлюється Кабінетом Міністрів України.</w:t>
      </w:r>
    </w:p>
    <w:p w:rsidR="00000000" w:rsidRDefault="00D97886">
      <w:pPr>
        <w:pStyle w:val="rvps2"/>
        <w:divId w:val="662390928"/>
        <w:rPr>
          <w:color w:val="000000"/>
        </w:rPr>
      </w:pPr>
      <w:bookmarkStart w:id="991" w:name="n6997"/>
      <w:bookmarkEnd w:id="991"/>
      <w:r>
        <w:rPr>
          <w:rStyle w:val="rvts9"/>
        </w:rPr>
        <w:t xml:space="preserve">Стаття 139. </w:t>
      </w:r>
      <w:r>
        <w:rPr>
          <w:color w:val="000000"/>
        </w:rPr>
        <w:t>Витрати, пов’язані із залученням (викликом) свідків, експертів, спеціалістів, пе</w:t>
      </w:r>
      <w:r>
        <w:rPr>
          <w:color w:val="000000"/>
        </w:rPr>
        <w:t>рекладачів, проведенням експертиз</w:t>
      </w:r>
    </w:p>
    <w:p w:rsidR="00000000" w:rsidRDefault="00D97886">
      <w:pPr>
        <w:pStyle w:val="rvps2"/>
        <w:divId w:val="662390928"/>
        <w:rPr>
          <w:color w:val="000000"/>
        </w:rPr>
      </w:pPr>
      <w:bookmarkStart w:id="992" w:name="n6998"/>
      <w:bookmarkEnd w:id="992"/>
      <w:r>
        <w:rPr>
          <w:color w:val="000000"/>
        </w:rPr>
        <w:t>1. Свідку у зв’язку з викликом до суду відшкодовуються витрати, що пов’язані з переїздом до іншого населеного пункту та наймом житла, а також виплачується компенсація за втрачений заробіток чи відрив від звичайних занять.</w:t>
      </w:r>
    </w:p>
    <w:p w:rsidR="00000000" w:rsidRDefault="00D97886">
      <w:pPr>
        <w:pStyle w:val="rvps2"/>
        <w:divId w:val="662390928"/>
        <w:rPr>
          <w:color w:val="000000"/>
        </w:rPr>
      </w:pPr>
      <w:bookmarkStart w:id="993" w:name="n6999"/>
      <w:bookmarkEnd w:id="993"/>
      <w:r>
        <w:rPr>
          <w:color w:val="000000"/>
        </w:rPr>
        <w:t>2. 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000000" w:rsidRDefault="00D97886">
      <w:pPr>
        <w:pStyle w:val="rvps2"/>
        <w:divId w:val="662390928"/>
        <w:rPr>
          <w:color w:val="000000"/>
        </w:rPr>
      </w:pPr>
      <w:bookmarkStart w:id="994" w:name="n7000"/>
      <w:bookmarkEnd w:id="994"/>
      <w:r>
        <w:rPr>
          <w:color w:val="000000"/>
        </w:rPr>
        <w:t>3. Експерт, спеціаліст чи перекладач отримують вина</w:t>
      </w:r>
      <w:r>
        <w:rPr>
          <w:color w:val="000000"/>
        </w:rPr>
        <w:t>городу за виконану роботу, пов’язану зі справою, якщо це не входить до їхніх службових обов’язків.</w:t>
      </w:r>
    </w:p>
    <w:p w:rsidR="00000000" w:rsidRDefault="00D97886">
      <w:pPr>
        <w:pStyle w:val="rvps2"/>
        <w:divId w:val="662390928"/>
        <w:rPr>
          <w:color w:val="000000"/>
        </w:rPr>
      </w:pPr>
      <w:bookmarkStart w:id="995" w:name="n7001"/>
      <w:bookmarkEnd w:id="995"/>
      <w:r>
        <w:rPr>
          <w:color w:val="000000"/>
        </w:rPr>
        <w:t>4. Суми, що підлягають виплаті залученому судом експерту, спеціалісту, перекладачу або особі, яка надала доказ на вимогу суду, сплачуються особою, на яку суд</w:t>
      </w:r>
      <w:r>
        <w:rPr>
          <w:color w:val="000000"/>
        </w:rPr>
        <w:t xml:space="preserve"> поклав такий обов’язок, або судом за рахунок суми коштів, внесених для забезпечення судових витрат.</w:t>
      </w:r>
    </w:p>
    <w:p w:rsidR="00000000" w:rsidRDefault="00D97886">
      <w:pPr>
        <w:pStyle w:val="rvps2"/>
        <w:divId w:val="662390928"/>
        <w:rPr>
          <w:color w:val="000000"/>
        </w:rPr>
      </w:pPr>
      <w:bookmarkStart w:id="996" w:name="n7002"/>
      <w:bookmarkEnd w:id="996"/>
      <w:r>
        <w:rPr>
          <w:color w:val="000000"/>
        </w:rPr>
        <w:t>5. У випадках, коли сума витрат на оплату послуг експерта, спеціаліста, перекладача, або витрат особи, яка надала доказ на вимогу суду, повністю не була сп</w:t>
      </w:r>
      <w:r>
        <w:rPr>
          <w:color w:val="000000"/>
        </w:rPr>
        <w:t>лачена учасниками справи попередньо або в порядку забезпечення судових витрат, суд стягує ці суми на користь спеціаліста, перекладача, експерта чи експертної установи зі сторони, визначеної судом відповідно до правил про розподіл судових витрат, встановлен</w:t>
      </w:r>
      <w:r>
        <w:rPr>
          <w:color w:val="000000"/>
        </w:rPr>
        <w:t>их цим Кодексом. Суд має право накласти арешт на грошові кошти чи майно такої сторони в межах сум, присуджених до стягнення, в порядку, встановленому цим Кодексом для забезпечення позову.</w:t>
      </w:r>
    </w:p>
    <w:p w:rsidR="00000000" w:rsidRDefault="00D97886">
      <w:pPr>
        <w:pStyle w:val="rvps2"/>
        <w:divId w:val="662390928"/>
        <w:rPr>
          <w:color w:val="000000"/>
        </w:rPr>
      </w:pPr>
      <w:bookmarkStart w:id="997" w:name="n7003"/>
      <w:bookmarkEnd w:id="997"/>
      <w:r>
        <w:rPr>
          <w:color w:val="000000"/>
        </w:rPr>
        <w:t>6. Розмір витрат на підготовку експертного висновку на замовлення ст</w:t>
      </w:r>
      <w:r>
        <w:rPr>
          <w:color w:val="000000"/>
        </w:rPr>
        <w:t>орони, проведення експертизи, залучення спеціаліста, оплати робіт перекладача встановлюється судом на підставі договорів, рахунків та інших доказів.</w:t>
      </w:r>
    </w:p>
    <w:p w:rsidR="00000000" w:rsidRDefault="00D97886">
      <w:pPr>
        <w:pStyle w:val="rvps2"/>
        <w:divId w:val="662390928"/>
        <w:rPr>
          <w:color w:val="000000"/>
        </w:rPr>
      </w:pPr>
      <w:bookmarkStart w:id="998" w:name="n7004"/>
      <w:bookmarkEnd w:id="998"/>
      <w:r>
        <w:rPr>
          <w:color w:val="000000"/>
        </w:rPr>
        <w:t>7. Розмір витрат на оплату робіт залученого стороною експерта, спеціаліста, перекладача має бути співмірним</w:t>
      </w:r>
      <w:r>
        <w:rPr>
          <w:color w:val="000000"/>
        </w:rPr>
        <w:t xml:space="preserve"> зі складністю відповідної роботи, її обсягом та часом, витраченим ним на виконання робіт.</w:t>
      </w:r>
    </w:p>
    <w:p w:rsidR="00000000" w:rsidRDefault="00D97886">
      <w:pPr>
        <w:pStyle w:val="rvps2"/>
        <w:divId w:val="662390928"/>
        <w:rPr>
          <w:color w:val="000000"/>
        </w:rPr>
      </w:pPr>
      <w:bookmarkStart w:id="999" w:name="n7005"/>
      <w:bookmarkEnd w:id="999"/>
      <w:r>
        <w:rPr>
          <w:color w:val="000000"/>
        </w:rPr>
        <w:t>8. У разі недотримання вимог щодо співмірності витрат суд може, за клопотанням іншої сторони, зменшити розмір витрат на оплату послуг експерта, спеціаліста, перекладача, які підлягають розподілу між сторонами.</w:t>
      </w:r>
    </w:p>
    <w:p w:rsidR="00000000" w:rsidRDefault="00D97886">
      <w:pPr>
        <w:pStyle w:val="rvps2"/>
        <w:divId w:val="662390928"/>
        <w:rPr>
          <w:color w:val="000000"/>
        </w:rPr>
      </w:pPr>
      <w:bookmarkStart w:id="1000" w:name="n7006"/>
      <w:bookmarkEnd w:id="1000"/>
      <w:r>
        <w:rPr>
          <w:color w:val="000000"/>
        </w:rPr>
        <w:t>9. Обов’язок доведення неспівмірності витрат п</w:t>
      </w:r>
      <w:r>
        <w:rPr>
          <w:color w:val="000000"/>
        </w:rPr>
        <w:t>окладається на сторону, яка заявляє клопотання про зменшення витрат, які підлягають розподілу між сторонами.</w:t>
      </w:r>
    </w:p>
    <w:p w:rsidR="00000000" w:rsidRDefault="00D97886">
      <w:pPr>
        <w:pStyle w:val="rvps2"/>
        <w:divId w:val="662390928"/>
        <w:rPr>
          <w:color w:val="000000"/>
        </w:rPr>
      </w:pPr>
      <w:bookmarkStart w:id="1001" w:name="n7007"/>
      <w:bookmarkEnd w:id="1001"/>
      <w:r>
        <w:rPr>
          <w:color w:val="000000"/>
        </w:rPr>
        <w:t xml:space="preserve">10. Якщо у справах окремого провадження виклик свідків, призначення експертизи, залучення спеціалістів здійснюються за ініціативою суду, а також у </w:t>
      </w:r>
      <w:r>
        <w:rPr>
          <w:color w:val="000000"/>
        </w:rPr>
        <w:t>випадках звільнення від сплати судового збору або зменшення його розміру, відповідні витрати відшкодовуються за рахунок державного бюджету.</w:t>
      </w:r>
    </w:p>
    <w:p w:rsidR="00000000" w:rsidRDefault="00D97886">
      <w:pPr>
        <w:pStyle w:val="rvps2"/>
        <w:divId w:val="662390928"/>
        <w:rPr>
          <w:color w:val="000000"/>
        </w:rPr>
      </w:pPr>
      <w:bookmarkStart w:id="1002" w:name="n7008"/>
      <w:bookmarkEnd w:id="1002"/>
      <w:r>
        <w:rPr>
          <w:rStyle w:val="rvts9"/>
        </w:rPr>
        <w:t xml:space="preserve">Стаття 140. </w:t>
      </w:r>
      <w:r>
        <w:rPr>
          <w:color w:val="000000"/>
        </w:rPr>
        <w:t>Витрати, пов’язані з витребуванням доказів, проведенням огляду доказів за їх місцезнаходженням, забезпеч</w:t>
      </w:r>
      <w:r>
        <w:rPr>
          <w:color w:val="000000"/>
        </w:rPr>
        <w:t>енням доказів та вчиненням інших дій, необхідних для розгляду справи</w:t>
      </w:r>
    </w:p>
    <w:p w:rsidR="00000000" w:rsidRDefault="00D97886">
      <w:pPr>
        <w:pStyle w:val="rvps2"/>
        <w:divId w:val="662390928"/>
        <w:rPr>
          <w:color w:val="000000"/>
        </w:rPr>
      </w:pPr>
      <w:bookmarkStart w:id="1003" w:name="n7009"/>
      <w:bookmarkEnd w:id="1003"/>
      <w:r>
        <w:rPr>
          <w:color w:val="000000"/>
        </w:rPr>
        <w:t xml:space="preserve">1. Особа, яка надала доказ на вимогу суду, має право вимагати виплати грошової компенсації своїх витрат, пов’язаних із наданням такого доказу. Розмір грошової компенсації визначає суд на </w:t>
      </w:r>
      <w:r>
        <w:rPr>
          <w:color w:val="000000"/>
        </w:rPr>
        <w:t>підставі поданих такою особою доказів здійснення відповідних витрат.</w:t>
      </w:r>
    </w:p>
    <w:p w:rsidR="00000000" w:rsidRDefault="00D97886">
      <w:pPr>
        <w:pStyle w:val="rvps2"/>
        <w:divId w:val="662390928"/>
        <w:rPr>
          <w:color w:val="000000"/>
        </w:rPr>
      </w:pPr>
      <w:bookmarkStart w:id="1004" w:name="n7010"/>
      <w:bookmarkEnd w:id="1004"/>
      <w:r>
        <w:rPr>
          <w:color w:val="000000"/>
        </w:rPr>
        <w:t>2. Розмір витрат, пов’язаних з проведенням огляду доказів за місцем їх знаходження, забезпеченням доказів та вчиненням інших дій, пов’язаних з розглядом справи чи підготовкою до її розгля</w:t>
      </w:r>
      <w:r>
        <w:rPr>
          <w:color w:val="000000"/>
        </w:rPr>
        <w:t>ду, встановлюється судом на підставі договорів, рахунків та інших доказів.</w:t>
      </w:r>
    </w:p>
    <w:p w:rsidR="00000000" w:rsidRDefault="00D97886">
      <w:pPr>
        <w:pStyle w:val="rvps2"/>
        <w:divId w:val="662390928"/>
        <w:rPr>
          <w:color w:val="000000"/>
        </w:rPr>
      </w:pPr>
      <w:bookmarkStart w:id="1005" w:name="n7011"/>
      <w:bookmarkEnd w:id="1005"/>
      <w:r>
        <w:rPr>
          <w:color w:val="000000"/>
        </w:rPr>
        <w:t xml:space="preserve">3. У випадках, коли сума витрат, пов’язаних з витребуванням доказів, проведенням огляду доказів за місцем їх знаходження, забезпеченням доказів та вчиненням інших дій, пов’язаних з </w:t>
      </w:r>
      <w:r>
        <w:rPr>
          <w:color w:val="000000"/>
        </w:rPr>
        <w:t>розглядом справи чи підготовкою до її розгляду, повністю не була сплачена учасниками справи попередньо або в порядку забезпечення судових витрат, суд стягує ці суми зі сторони, визначеної судом відповідно до правил про розподіл судових витрат, встановлених</w:t>
      </w:r>
      <w:r>
        <w:rPr>
          <w:color w:val="000000"/>
        </w:rPr>
        <w:t xml:space="preserve"> цим Кодексом.</w:t>
      </w:r>
    </w:p>
    <w:p w:rsidR="00000000" w:rsidRDefault="00D97886">
      <w:pPr>
        <w:pStyle w:val="rvps2"/>
        <w:divId w:val="662390928"/>
        <w:rPr>
          <w:color w:val="000000"/>
        </w:rPr>
      </w:pPr>
      <w:bookmarkStart w:id="1006" w:name="n7012"/>
      <w:bookmarkEnd w:id="1006"/>
      <w:r>
        <w:rPr>
          <w:color w:val="000000"/>
        </w:rPr>
        <w:t>4. Граничний розмір компенсації витрат, пов’язаних з проведенням огляду доказів за їх місцезнаходженням та вчиненням інших дій, необхідних для розгляду справи, встановлюється Кабінетом Міністрів України.</w:t>
      </w:r>
    </w:p>
    <w:p w:rsidR="00000000" w:rsidRDefault="00D97886">
      <w:pPr>
        <w:pStyle w:val="rvps2"/>
        <w:divId w:val="662390928"/>
        <w:rPr>
          <w:color w:val="000000"/>
        </w:rPr>
      </w:pPr>
      <w:bookmarkStart w:id="1007" w:name="n7013"/>
      <w:bookmarkEnd w:id="1007"/>
      <w:r>
        <w:rPr>
          <w:rStyle w:val="rvts9"/>
        </w:rPr>
        <w:t>Стаття 141.</w:t>
      </w:r>
      <w:r>
        <w:rPr>
          <w:color w:val="000000"/>
        </w:rPr>
        <w:t xml:space="preserve"> Розподіл судових витрат м</w:t>
      </w:r>
      <w:r>
        <w:rPr>
          <w:color w:val="000000"/>
        </w:rPr>
        <w:t>іж сторонами</w:t>
      </w:r>
    </w:p>
    <w:p w:rsidR="00000000" w:rsidRDefault="00D97886">
      <w:pPr>
        <w:pStyle w:val="rvps2"/>
        <w:divId w:val="662390928"/>
        <w:rPr>
          <w:color w:val="000000"/>
        </w:rPr>
      </w:pPr>
      <w:bookmarkStart w:id="1008" w:name="n7014"/>
      <w:bookmarkEnd w:id="1008"/>
      <w:r>
        <w:rPr>
          <w:color w:val="000000"/>
        </w:rPr>
        <w:t>1. Судовий збір покладається на сторони пропорційно розміру задоволених позовних вимог.</w:t>
      </w:r>
    </w:p>
    <w:p w:rsidR="00000000" w:rsidRDefault="00D97886">
      <w:pPr>
        <w:pStyle w:val="rvps2"/>
        <w:divId w:val="662390928"/>
        <w:rPr>
          <w:color w:val="000000"/>
        </w:rPr>
      </w:pPr>
      <w:bookmarkStart w:id="1009" w:name="n7015"/>
      <w:bookmarkEnd w:id="1009"/>
      <w:r>
        <w:rPr>
          <w:color w:val="000000"/>
        </w:rPr>
        <w:t>2. Інші судові витрати, пов’язані з розглядом справи, покладаються:</w:t>
      </w:r>
    </w:p>
    <w:p w:rsidR="00000000" w:rsidRDefault="00D97886">
      <w:pPr>
        <w:pStyle w:val="rvps2"/>
        <w:divId w:val="662390928"/>
        <w:rPr>
          <w:color w:val="000000"/>
        </w:rPr>
      </w:pPr>
      <w:bookmarkStart w:id="1010" w:name="n7016"/>
      <w:bookmarkEnd w:id="1010"/>
      <w:r>
        <w:rPr>
          <w:color w:val="000000"/>
        </w:rPr>
        <w:t>1) у разі задоволення позову - на відповідача;</w:t>
      </w:r>
    </w:p>
    <w:p w:rsidR="00000000" w:rsidRDefault="00D97886">
      <w:pPr>
        <w:pStyle w:val="rvps2"/>
        <w:divId w:val="662390928"/>
        <w:rPr>
          <w:color w:val="000000"/>
        </w:rPr>
      </w:pPr>
      <w:bookmarkStart w:id="1011" w:name="n7017"/>
      <w:bookmarkEnd w:id="1011"/>
      <w:r>
        <w:rPr>
          <w:color w:val="000000"/>
        </w:rPr>
        <w:t>2) у разі відмови в позові - на позивача</w:t>
      </w:r>
      <w:r>
        <w:rPr>
          <w:color w:val="000000"/>
        </w:rPr>
        <w:t>;</w:t>
      </w:r>
    </w:p>
    <w:p w:rsidR="00000000" w:rsidRDefault="00D97886">
      <w:pPr>
        <w:pStyle w:val="rvps2"/>
        <w:divId w:val="662390928"/>
        <w:rPr>
          <w:color w:val="000000"/>
        </w:rPr>
      </w:pPr>
      <w:bookmarkStart w:id="1012" w:name="n7018"/>
      <w:bookmarkEnd w:id="1012"/>
      <w:r>
        <w:rPr>
          <w:color w:val="000000"/>
        </w:rPr>
        <w:t>3) у разі часткового задоволення позову - на обидві сторони пропорційно розміру задоволених позовних вимог.</w:t>
      </w:r>
    </w:p>
    <w:p w:rsidR="00000000" w:rsidRDefault="00D97886">
      <w:pPr>
        <w:pStyle w:val="rvps2"/>
        <w:divId w:val="662390928"/>
        <w:rPr>
          <w:color w:val="000000"/>
        </w:rPr>
      </w:pPr>
      <w:bookmarkStart w:id="1013" w:name="n7019"/>
      <w:bookmarkEnd w:id="1013"/>
      <w:r>
        <w:rPr>
          <w:color w:val="000000"/>
        </w:rPr>
        <w:t>3. При вирішенні питання про розподіл судових витрат суд враховує:</w:t>
      </w:r>
    </w:p>
    <w:p w:rsidR="00000000" w:rsidRDefault="00D97886">
      <w:pPr>
        <w:pStyle w:val="rvps2"/>
        <w:divId w:val="662390928"/>
        <w:rPr>
          <w:color w:val="000000"/>
        </w:rPr>
      </w:pPr>
      <w:bookmarkStart w:id="1014" w:name="n7020"/>
      <w:bookmarkEnd w:id="1014"/>
      <w:r>
        <w:rPr>
          <w:color w:val="000000"/>
        </w:rPr>
        <w:t>1) чи пов’язані ці витрати з розглядом справи;</w:t>
      </w:r>
    </w:p>
    <w:p w:rsidR="00000000" w:rsidRDefault="00D97886">
      <w:pPr>
        <w:pStyle w:val="rvps2"/>
        <w:divId w:val="662390928"/>
        <w:rPr>
          <w:color w:val="000000"/>
        </w:rPr>
      </w:pPr>
      <w:bookmarkStart w:id="1015" w:name="n7021"/>
      <w:bookmarkEnd w:id="1015"/>
      <w:r>
        <w:rPr>
          <w:color w:val="000000"/>
        </w:rPr>
        <w:t>2) чи є розмір таких витрат обґр</w:t>
      </w:r>
      <w:r>
        <w:rPr>
          <w:color w:val="000000"/>
        </w:rPr>
        <w:t>унтованим та пропорційним до предмета спору з урахуванням ціни позову, значення справи для сторін, в тому числі чи міг результат її вирішення вплинути на репутацію сторони або чи викликала справа публічний інтерес;</w:t>
      </w:r>
    </w:p>
    <w:p w:rsidR="00000000" w:rsidRDefault="00D97886">
      <w:pPr>
        <w:pStyle w:val="rvps2"/>
        <w:divId w:val="662390928"/>
        <w:rPr>
          <w:color w:val="000000"/>
        </w:rPr>
      </w:pPr>
      <w:bookmarkStart w:id="1016" w:name="n7022"/>
      <w:bookmarkEnd w:id="1016"/>
      <w:r>
        <w:rPr>
          <w:color w:val="000000"/>
        </w:rPr>
        <w:t>3) поведінку сторони під час розгляду спр</w:t>
      </w:r>
      <w:r>
        <w:rPr>
          <w:color w:val="000000"/>
        </w:rPr>
        <w:t>ави, що призвела до затягування розгляду справи, зокрема, подання стороною явно необґрунтованих заяв і клопотань, безпідставне твердження або заперечення стороною певних обставин, які мають значення для справи, безпідставне завищення позивачем позовних вим</w:t>
      </w:r>
      <w:r>
        <w:rPr>
          <w:color w:val="000000"/>
        </w:rPr>
        <w:t>ог тощо;</w:t>
      </w:r>
    </w:p>
    <w:p w:rsidR="00000000" w:rsidRDefault="00D97886">
      <w:pPr>
        <w:pStyle w:val="rvps2"/>
        <w:divId w:val="662390928"/>
        <w:rPr>
          <w:color w:val="000000"/>
        </w:rPr>
      </w:pPr>
      <w:bookmarkStart w:id="1017" w:name="n7023"/>
      <w:bookmarkEnd w:id="1017"/>
      <w:r>
        <w:rPr>
          <w:color w:val="000000"/>
        </w:rPr>
        <w:t>4) дії сторони щодо досудового вирішення спору та щодо врегулювання спору мирним шляхом під час розгляду справи, стадію розгляду справи, на якій такі дії вчинялися.</w:t>
      </w:r>
    </w:p>
    <w:p w:rsidR="00000000" w:rsidRDefault="00D97886">
      <w:pPr>
        <w:pStyle w:val="rvps2"/>
        <w:divId w:val="662390928"/>
        <w:rPr>
          <w:color w:val="000000"/>
        </w:rPr>
      </w:pPr>
      <w:bookmarkStart w:id="1018" w:name="n7024"/>
      <w:bookmarkEnd w:id="1018"/>
      <w:r>
        <w:rPr>
          <w:color w:val="000000"/>
        </w:rPr>
        <w:t>4. Якщо сума судових витрат, заявлена до відшкодування, істотно перевищує суму, за</w:t>
      </w:r>
      <w:r>
        <w:rPr>
          <w:color w:val="000000"/>
        </w:rPr>
        <w:t>явлену в попередньому (орієнтовному) розрахунку, суд може відмовити стороні, на користь якої ухвалено рішення, у відшкодуванні судових витрат в частині такого перевищення, крім випадків, якщо сторона доведе, що не могла передбачити такі витрати на час пода</w:t>
      </w:r>
      <w:r>
        <w:rPr>
          <w:color w:val="000000"/>
        </w:rPr>
        <w:t>ння попереднього (орієнтовного) розрахунку.</w:t>
      </w:r>
    </w:p>
    <w:p w:rsidR="00000000" w:rsidRDefault="00D97886">
      <w:pPr>
        <w:pStyle w:val="rvps2"/>
        <w:divId w:val="662390928"/>
        <w:rPr>
          <w:color w:val="000000"/>
        </w:rPr>
      </w:pPr>
      <w:bookmarkStart w:id="1019" w:name="n7025"/>
      <w:bookmarkEnd w:id="1019"/>
      <w:r>
        <w:rPr>
          <w:color w:val="000000"/>
        </w:rPr>
        <w:t>5. Якщо сума судових витрат, заявлених до відшкодування та підтверджених відповідними доказами, є неспівмірно меншою, ніж сума, заявлена в попередньому (орієнтовному) розрахунку, суд може відмовити стороні, на ко</w:t>
      </w:r>
      <w:r>
        <w:rPr>
          <w:color w:val="000000"/>
        </w:rPr>
        <w:t>ристь якої ухвалено рішення, у відшкодуванні судових витрат (крім судового збору) повністю або частково, крім випадків, якщо така сторона доведе поважні причини зменшення цієї суми.</w:t>
      </w:r>
    </w:p>
    <w:p w:rsidR="00000000" w:rsidRDefault="00D97886">
      <w:pPr>
        <w:pStyle w:val="rvps2"/>
        <w:divId w:val="662390928"/>
        <w:rPr>
          <w:color w:val="000000"/>
        </w:rPr>
      </w:pPr>
      <w:bookmarkStart w:id="1020" w:name="n7026"/>
      <w:bookmarkEnd w:id="1020"/>
      <w:r>
        <w:rPr>
          <w:color w:val="000000"/>
        </w:rPr>
        <w:t>6. Якщо сторону, на користь якої ухвалено рішення, звільнено від сплати су</w:t>
      </w:r>
      <w:r>
        <w:rPr>
          <w:color w:val="000000"/>
        </w:rPr>
        <w:t>дових витрат, з другої сторони стягуються судові витрати на користь осіб, які їх понесли, пропорційно до задоволеної чи відхиленої частини вимог, а інша частина компенсується за рахунок держави у порядку, встановленому Кабінетом Міністрів України. Якщо оби</w:t>
      </w:r>
      <w:r>
        <w:rPr>
          <w:color w:val="000000"/>
        </w:rPr>
        <w:t>дві сторони звільнені від оплати судових витрат, вони компенсуються за рахунок держави у порядку, встановленому Кабінетом Міністрів України.</w:t>
      </w:r>
    </w:p>
    <w:p w:rsidR="00000000" w:rsidRDefault="00D97886">
      <w:pPr>
        <w:pStyle w:val="rvps2"/>
        <w:divId w:val="662390928"/>
        <w:rPr>
          <w:color w:val="000000"/>
        </w:rPr>
      </w:pPr>
      <w:bookmarkStart w:id="1021" w:name="n7027"/>
      <w:bookmarkEnd w:id="1021"/>
      <w:r>
        <w:rPr>
          <w:color w:val="000000"/>
        </w:rPr>
        <w:t>7. Якщо інше не передбачено законом, у разі залишення позову без задоволення, закриття провадження у справі або зал</w:t>
      </w:r>
      <w:r>
        <w:rPr>
          <w:color w:val="000000"/>
        </w:rPr>
        <w:t>ишення без розгляду позову позивача, звільненого від сплати судових витрат, судові витрати, понесені відповідачем, компенсуються за рахунок держави у порядку, встановленому Кабінетом Міністрів України.</w:t>
      </w:r>
    </w:p>
    <w:p w:rsidR="00000000" w:rsidRDefault="00D97886">
      <w:pPr>
        <w:pStyle w:val="rvps2"/>
        <w:divId w:val="662390928"/>
        <w:rPr>
          <w:color w:val="000000"/>
        </w:rPr>
      </w:pPr>
      <w:bookmarkStart w:id="1022" w:name="n7028"/>
      <w:bookmarkEnd w:id="1022"/>
      <w:r>
        <w:rPr>
          <w:color w:val="000000"/>
        </w:rPr>
        <w:t>8. Розмір витрат, які сторона сплатила або має сплатит</w:t>
      </w:r>
      <w:r>
        <w:rPr>
          <w:color w:val="000000"/>
        </w:rPr>
        <w:t>и у зв’язку з розглядом справи, встановлюється судом на підставі поданих сторонами доказів (договорів, рахунків тощо).</w:t>
      </w:r>
    </w:p>
    <w:p w:rsidR="00000000" w:rsidRDefault="00D97886">
      <w:pPr>
        <w:pStyle w:val="rvps2"/>
        <w:divId w:val="662390928"/>
        <w:rPr>
          <w:color w:val="000000"/>
        </w:rPr>
      </w:pPr>
      <w:bookmarkStart w:id="1023" w:name="n7029"/>
      <w:bookmarkEnd w:id="1023"/>
      <w:r>
        <w:rPr>
          <w:color w:val="000000"/>
        </w:rPr>
        <w:t>Такі докази подаються до закінчення судових дебатів у справі або протягом п’яти днів після ухвалення рішення суду за умови, що до закінче</w:t>
      </w:r>
      <w:r>
        <w:rPr>
          <w:color w:val="000000"/>
        </w:rPr>
        <w:t>ння судових дебатів у справі сторона зробила про це відповідну заяву.</w:t>
      </w:r>
    </w:p>
    <w:p w:rsidR="00000000" w:rsidRDefault="00D97886">
      <w:pPr>
        <w:pStyle w:val="rvps2"/>
        <w:divId w:val="662390928"/>
        <w:rPr>
          <w:color w:val="000000"/>
        </w:rPr>
      </w:pPr>
      <w:bookmarkStart w:id="1024" w:name="n7030"/>
      <w:bookmarkEnd w:id="1024"/>
      <w:r>
        <w:rPr>
          <w:color w:val="000000"/>
        </w:rPr>
        <w:t>У разі неподання відповідних доказів протягом встановленого строку така заява залишається без розгляду.</w:t>
      </w:r>
    </w:p>
    <w:p w:rsidR="00000000" w:rsidRDefault="00D97886">
      <w:pPr>
        <w:pStyle w:val="rvps2"/>
        <w:divId w:val="662390928"/>
        <w:rPr>
          <w:color w:val="000000"/>
        </w:rPr>
      </w:pPr>
      <w:bookmarkStart w:id="1025" w:name="n7031"/>
      <w:bookmarkEnd w:id="1025"/>
      <w:r>
        <w:rPr>
          <w:color w:val="000000"/>
        </w:rPr>
        <w:t xml:space="preserve">9. У випадку зловживання стороною чи її представником процесуальними правами, або </w:t>
      </w:r>
      <w:r>
        <w:rPr>
          <w:color w:val="000000"/>
        </w:rPr>
        <w:t>якщо спір виник внаслідок неправильних дій сторони, суд має право покласти на таку сторону судові витрати повністю або частково незалежно від результатів вирішення спору.</w:t>
      </w:r>
    </w:p>
    <w:p w:rsidR="00000000" w:rsidRDefault="00D97886">
      <w:pPr>
        <w:pStyle w:val="rvps2"/>
        <w:divId w:val="662390928"/>
        <w:rPr>
          <w:color w:val="000000"/>
        </w:rPr>
      </w:pPr>
      <w:bookmarkStart w:id="1026" w:name="n7032"/>
      <w:bookmarkEnd w:id="1026"/>
      <w:r>
        <w:rPr>
          <w:color w:val="000000"/>
        </w:rPr>
        <w:t xml:space="preserve">10. При частковому задоволенні позову, у випадку покладення судових витрат на обидві </w:t>
      </w:r>
      <w:r>
        <w:rPr>
          <w:color w:val="000000"/>
        </w:rPr>
        <w:t>сторони пропорційно розміру задоволених позовних вимог, суд може зобов’язати сторону, на яку покладено більшу суму судових витрат, сплатити різницю іншій стороні. У такому випадку сторони звільняються від обов’язку сплачувати одна одній іншу частину судови</w:t>
      </w:r>
      <w:r>
        <w:rPr>
          <w:color w:val="000000"/>
        </w:rPr>
        <w:t>х витрат.</w:t>
      </w:r>
    </w:p>
    <w:p w:rsidR="00000000" w:rsidRDefault="00D97886">
      <w:pPr>
        <w:pStyle w:val="rvps2"/>
        <w:divId w:val="662390928"/>
        <w:rPr>
          <w:color w:val="000000"/>
        </w:rPr>
      </w:pPr>
      <w:bookmarkStart w:id="1027" w:name="n7033"/>
      <w:bookmarkEnd w:id="1027"/>
      <w:r>
        <w:rPr>
          <w:color w:val="000000"/>
        </w:rPr>
        <w:t>11. Суд має право накласти арешт на грошові кошти чи майно сторони, на яку судовим рішенням покладено витрати, пов’язані із залученням свідків, спеціалістів, перекладачів, експертів та проведенням експертизи; витребуванням доказів, проведенням ог</w:t>
      </w:r>
      <w:r>
        <w:rPr>
          <w:color w:val="000000"/>
        </w:rPr>
        <w:t>ляду доказів за їх місцезнаходженням, забезпеченням доказів; у межах сум, присуджених до стягнення, в порядку, встановленому цим Кодексом для забезпечення позову.</w:t>
      </w:r>
    </w:p>
    <w:p w:rsidR="00000000" w:rsidRDefault="00D97886">
      <w:pPr>
        <w:pStyle w:val="rvps2"/>
        <w:divId w:val="662390928"/>
        <w:rPr>
          <w:color w:val="000000"/>
        </w:rPr>
      </w:pPr>
      <w:bookmarkStart w:id="1028" w:name="n7034"/>
      <w:bookmarkEnd w:id="1028"/>
      <w:r>
        <w:rPr>
          <w:color w:val="000000"/>
        </w:rPr>
        <w:t>12. Судові витрати третьої особи, яка не заявляє самостійних вимог на предмет спору, стягуються на її користь із сторони, визначеної відповідно до вимог цієї статті, залежно від того заперечувала чи підтримувала така особа заявлені позовні вимоги.</w:t>
      </w:r>
    </w:p>
    <w:p w:rsidR="00000000" w:rsidRDefault="00D97886">
      <w:pPr>
        <w:pStyle w:val="rvps2"/>
        <w:divId w:val="662390928"/>
        <w:rPr>
          <w:color w:val="000000"/>
        </w:rPr>
      </w:pPr>
      <w:bookmarkStart w:id="1029" w:name="n7035"/>
      <w:bookmarkEnd w:id="1029"/>
      <w:r>
        <w:rPr>
          <w:color w:val="000000"/>
        </w:rPr>
        <w:t>13. Якщо</w:t>
      </w:r>
      <w:r>
        <w:rPr>
          <w:color w:val="000000"/>
        </w:rPr>
        <w:t xml:space="preserve"> суд апеляційної чи касаційної інстанції, не передаючи справи на новий розгляд, змінює рішення або ухвалює нове, цей суд відповідно змінює розподіл судових витрат.</w:t>
      </w:r>
    </w:p>
    <w:p w:rsidR="00000000" w:rsidRDefault="00D97886">
      <w:pPr>
        <w:pStyle w:val="rvps2"/>
        <w:divId w:val="662390928"/>
        <w:rPr>
          <w:color w:val="000000"/>
        </w:rPr>
      </w:pPr>
      <w:bookmarkStart w:id="1030" w:name="n7036"/>
      <w:bookmarkEnd w:id="1030"/>
      <w:r>
        <w:rPr>
          <w:rStyle w:val="rvts9"/>
        </w:rPr>
        <w:t xml:space="preserve">Стаття 142. </w:t>
      </w:r>
      <w:r>
        <w:rPr>
          <w:color w:val="000000"/>
        </w:rPr>
        <w:t>Розподіл витрат у разі визнання позову, закриття провадження у справі або залише</w:t>
      </w:r>
      <w:r>
        <w:rPr>
          <w:color w:val="000000"/>
        </w:rPr>
        <w:t>ння позову без розгляду</w:t>
      </w:r>
    </w:p>
    <w:p w:rsidR="00000000" w:rsidRDefault="00D97886">
      <w:pPr>
        <w:pStyle w:val="rvps2"/>
        <w:divId w:val="662390928"/>
        <w:rPr>
          <w:color w:val="000000"/>
        </w:rPr>
      </w:pPr>
      <w:bookmarkStart w:id="1031" w:name="n7037"/>
      <w:bookmarkEnd w:id="1031"/>
      <w:r>
        <w:rPr>
          <w:color w:val="000000"/>
        </w:rPr>
        <w:t>1. У разі укладення мирової угоди до прийняття рішення у справі судом першої інстанції, відмови позивача від позову, визнання позову відповідачем до початку розгляду справи по суті суд у відповідній ухвалі чи рішенні у порядку, вста</w:t>
      </w:r>
      <w:r>
        <w:rPr>
          <w:color w:val="000000"/>
        </w:rPr>
        <w:t>новленому законом, вирішує питання про повернення позивачу з державного бюджету 50 відсотків судового збору, сплаченого при поданні позову.</w:t>
      </w:r>
    </w:p>
    <w:p w:rsidR="00000000" w:rsidRDefault="00D97886">
      <w:pPr>
        <w:pStyle w:val="rvps2"/>
        <w:divId w:val="662390928"/>
        <w:rPr>
          <w:color w:val="000000"/>
        </w:rPr>
      </w:pPr>
      <w:bookmarkStart w:id="1032" w:name="n7038"/>
      <w:bookmarkEnd w:id="1032"/>
      <w:r>
        <w:rPr>
          <w:color w:val="000000"/>
        </w:rPr>
        <w:t>2. У разі укладення мирової угоди, відмови від позову, визнання позову відповідачем на стадії перегляду рішення в ап</w:t>
      </w:r>
      <w:r>
        <w:rPr>
          <w:color w:val="000000"/>
        </w:rPr>
        <w:t>еляційному чи касаційному порядку суд у відповідній ухвалі у порядку, встановленому законом, вирішує питання про повернення скаржнику (заявнику) з державного бюджету 50 відсотків судового збору, сплаченого ним при поданні відповідної апеляційної чи касацій</w:t>
      </w:r>
      <w:r>
        <w:rPr>
          <w:color w:val="000000"/>
        </w:rPr>
        <w:t>ної скарги.</w:t>
      </w:r>
    </w:p>
    <w:p w:rsidR="00000000" w:rsidRDefault="00D97886">
      <w:pPr>
        <w:pStyle w:val="rvps2"/>
        <w:divId w:val="662390928"/>
        <w:rPr>
          <w:color w:val="000000"/>
        </w:rPr>
      </w:pPr>
      <w:bookmarkStart w:id="1033" w:name="n7039"/>
      <w:bookmarkEnd w:id="1033"/>
      <w:r>
        <w:rPr>
          <w:color w:val="000000"/>
        </w:rPr>
        <w:t>3. У разі відмови позивача від позову понесені ним витрати відповідачем не відшкодовуються, а витрати відповідача за його заявою стягуються з позивача. Однак якщо позивач не підтримує своїх вимог унаслідок задоволення їх відповідачем після пред</w:t>
      </w:r>
      <w:r>
        <w:rPr>
          <w:color w:val="000000"/>
        </w:rPr>
        <w:t>’явлення позову, суд за заявою позивача присуджує стягнення понесених ним у справі витрат з відповідача.</w:t>
      </w:r>
    </w:p>
    <w:p w:rsidR="00000000" w:rsidRDefault="00D97886">
      <w:pPr>
        <w:pStyle w:val="rvps2"/>
        <w:divId w:val="662390928"/>
        <w:rPr>
          <w:color w:val="000000"/>
        </w:rPr>
      </w:pPr>
      <w:bookmarkStart w:id="1034" w:name="n7040"/>
      <w:bookmarkEnd w:id="1034"/>
      <w:r>
        <w:rPr>
          <w:color w:val="000000"/>
        </w:rPr>
        <w:t>4. Якщо сторони під час укладення мирової угоди не передбачили порядку розподілу судових витрат, кожна сторона у справі несе половину судових витрат.</w:t>
      </w:r>
    </w:p>
    <w:p w:rsidR="00000000" w:rsidRDefault="00D97886">
      <w:pPr>
        <w:pStyle w:val="rvps2"/>
        <w:divId w:val="662390928"/>
        <w:rPr>
          <w:color w:val="000000"/>
        </w:rPr>
      </w:pPr>
      <w:bookmarkStart w:id="1035" w:name="n7041"/>
      <w:bookmarkEnd w:id="1035"/>
      <w:r>
        <w:rPr>
          <w:color w:val="000000"/>
        </w:rPr>
        <w:t>5</w:t>
      </w:r>
      <w:r>
        <w:rPr>
          <w:color w:val="000000"/>
        </w:rPr>
        <w:t>. У разі закриття провадження у справі або залишення позову без розгляду відповідач має право заявити вимоги про компенсацію здійснених ним витрат, пов’язаних з розглядом справи, внаслідок необґрунтованих дій позивача.</w:t>
      </w:r>
    </w:p>
    <w:p w:rsidR="00000000" w:rsidRDefault="00D97886">
      <w:pPr>
        <w:pStyle w:val="rvps2"/>
        <w:divId w:val="662390928"/>
        <w:rPr>
          <w:color w:val="000000"/>
        </w:rPr>
      </w:pPr>
      <w:bookmarkStart w:id="1036" w:name="n7042"/>
      <w:bookmarkEnd w:id="1036"/>
      <w:r>
        <w:rPr>
          <w:color w:val="000000"/>
        </w:rPr>
        <w:t>6. У випадках, встановлених частинами</w:t>
      </w:r>
      <w:r>
        <w:rPr>
          <w:color w:val="000000"/>
        </w:rPr>
        <w:t xml:space="preserve"> третьою - п’ятою цієї статті, суд може вирішити питання про розподіл судових витрат протягом п’ятнадцяти днів з дня постановлення ухвали про закриття провадження у справі або залишення позову без розгляду, рішення про задоволення позову у зв’язку з його в</w:t>
      </w:r>
      <w:r>
        <w:rPr>
          <w:color w:val="000000"/>
        </w:rPr>
        <w:t xml:space="preserve">изнанням, за умови дотримання відповідною стороною вимог </w:t>
      </w:r>
      <w:hyperlink w:anchor="n7031" w:history="1">
        <w:r>
          <w:rPr>
            <w:rStyle w:val="a3"/>
            <w:color w:val="006600"/>
            <w:u w:val="none"/>
          </w:rPr>
          <w:t>частини дев’ятої</w:t>
        </w:r>
      </w:hyperlink>
      <w:r>
        <w:rPr>
          <w:color w:val="000000"/>
        </w:rPr>
        <w:t xml:space="preserve"> статті 141 цього Кодексу.</w:t>
      </w:r>
    </w:p>
    <w:p w:rsidR="00000000" w:rsidRDefault="00D97886">
      <w:pPr>
        <w:pStyle w:val="rvps7"/>
        <w:divId w:val="662390928"/>
        <w:rPr>
          <w:color w:val="000000"/>
        </w:rPr>
      </w:pPr>
      <w:bookmarkStart w:id="1037" w:name="n7043"/>
      <w:bookmarkEnd w:id="1037"/>
      <w:r>
        <w:rPr>
          <w:rStyle w:val="rvts15"/>
        </w:rPr>
        <w:t>Глава 9. Заходи процесуального примусу</w:t>
      </w:r>
    </w:p>
    <w:p w:rsidR="00000000" w:rsidRDefault="00D97886">
      <w:pPr>
        <w:pStyle w:val="rvps2"/>
        <w:divId w:val="662390928"/>
        <w:rPr>
          <w:color w:val="000000"/>
        </w:rPr>
      </w:pPr>
      <w:bookmarkStart w:id="1038" w:name="n7044"/>
      <w:bookmarkEnd w:id="1038"/>
      <w:r>
        <w:rPr>
          <w:rStyle w:val="rvts9"/>
        </w:rPr>
        <w:t xml:space="preserve">Стаття 143. </w:t>
      </w:r>
      <w:r>
        <w:rPr>
          <w:color w:val="000000"/>
        </w:rPr>
        <w:t>Підстави і порядок застосування заходів процесуального примусу</w:t>
      </w:r>
    </w:p>
    <w:p w:rsidR="00000000" w:rsidRDefault="00D97886">
      <w:pPr>
        <w:pStyle w:val="rvps2"/>
        <w:divId w:val="662390928"/>
        <w:rPr>
          <w:color w:val="000000"/>
        </w:rPr>
      </w:pPr>
      <w:bookmarkStart w:id="1039" w:name="n7045"/>
      <w:bookmarkEnd w:id="1039"/>
      <w:r>
        <w:rPr>
          <w:color w:val="000000"/>
        </w:rPr>
        <w:t>1. Заходами пр</w:t>
      </w:r>
      <w:r>
        <w:rPr>
          <w:color w:val="000000"/>
        </w:rPr>
        <w:t>оцесуального примусу є процесуальні дії, що вчиняються судом у визначених цим Кодексом випадках з метою спонукання відповідних осіб до виконання встановлених у суді правил, добросовісного виконання процесуальних обов’язків, припинення зловживання правами т</w:t>
      </w:r>
      <w:r>
        <w:rPr>
          <w:color w:val="000000"/>
        </w:rPr>
        <w:t>а запобігання створенню протиправних перешкод у здійсненні судочинства.</w:t>
      </w:r>
    </w:p>
    <w:p w:rsidR="00000000" w:rsidRDefault="00D97886">
      <w:pPr>
        <w:pStyle w:val="rvps2"/>
        <w:divId w:val="662390928"/>
        <w:rPr>
          <w:color w:val="000000"/>
        </w:rPr>
      </w:pPr>
      <w:bookmarkStart w:id="1040" w:name="n7046"/>
      <w:bookmarkEnd w:id="1040"/>
      <w:r>
        <w:rPr>
          <w:color w:val="000000"/>
        </w:rPr>
        <w:t>2. Заходи процесуального примусу застосовуються судом шляхом постановлення ухвали.</w:t>
      </w:r>
    </w:p>
    <w:p w:rsidR="00000000" w:rsidRDefault="00D97886">
      <w:pPr>
        <w:pStyle w:val="rvps2"/>
        <w:divId w:val="662390928"/>
        <w:rPr>
          <w:color w:val="000000"/>
        </w:rPr>
      </w:pPr>
      <w:bookmarkStart w:id="1041" w:name="n7047"/>
      <w:bookmarkEnd w:id="1041"/>
      <w:r>
        <w:rPr>
          <w:rStyle w:val="rvts9"/>
        </w:rPr>
        <w:t xml:space="preserve">Стаття 144. </w:t>
      </w:r>
      <w:r>
        <w:rPr>
          <w:color w:val="000000"/>
        </w:rPr>
        <w:t>Види заходів процесуального примусу</w:t>
      </w:r>
    </w:p>
    <w:p w:rsidR="00000000" w:rsidRDefault="00D97886">
      <w:pPr>
        <w:pStyle w:val="rvps2"/>
        <w:divId w:val="662390928"/>
        <w:rPr>
          <w:color w:val="000000"/>
        </w:rPr>
      </w:pPr>
      <w:bookmarkStart w:id="1042" w:name="n7048"/>
      <w:bookmarkEnd w:id="1042"/>
      <w:r>
        <w:rPr>
          <w:color w:val="000000"/>
        </w:rPr>
        <w:t>1. Заходами процесуального примусу є:</w:t>
      </w:r>
    </w:p>
    <w:p w:rsidR="00000000" w:rsidRDefault="00D97886">
      <w:pPr>
        <w:pStyle w:val="rvps2"/>
        <w:divId w:val="662390928"/>
        <w:rPr>
          <w:color w:val="000000"/>
        </w:rPr>
      </w:pPr>
      <w:bookmarkStart w:id="1043" w:name="n7049"/>
      <w:bookmarkEnd w:id="1043"/>
      <w:r>
        <w:rPr>
          <w:color w:val="000000"/>
        </w:rPr>
        <w:t>1) попередження</w:t>
      </w:r>
      <w:r>
        <w:rPr>
          <w:color w:val="000000"/>
        </w:rPr>
        <w:t>;</w:t>
      </w:r>
    </w:p>
    <w:p w:rsidR="00000000" w:rsidRDefault="00D97886">
      <w:pPr>
        <w:pStyle w:val="rvps2"/>
        <w:divId w:val="662390928"/>
        <w:rPr>
          <w:color w:val="000000"/>
        </w:rPr>
      </w:pPr>
      <w:bookmarkStart w:id="1044" w:name="n7050"/>
      <w:bookmarkEnd w:id="1044"/>
      <w:r>
        <w:rPr>
          <w:color w:val="000000"/>
        </w:rPr>
        <w:t>2) видалення із залу судового засідання;</w:t>
      </w:r>
    </w:p>
    <w:p w:rsidR="00000000" w:rsidRDefault="00D97886">
      <w:pPr>
        <w:pStyle w:val="rvps2"/>
        <w:divId w:val="662390928"/>
        <w:rPr>
          <w:color w:val="000000"/>
        </w:rPr>
      </w:pPr>
      <w:bookmarkStart w:id="1045" w:name="n7051"/>
      <w:bookmarkEnd w:id="1045"/>
      <w:r>
        <w:rPr>
          <w:color w:val="000000"/>
        </w:rPr>
        <w:t>3) тимчасове вилучення доказів для дослідження судом;</w:t>
      </w:r>
    </w:p>
    <w:p w:rsidR="00000000" w:rsidRDefault="00D97886">
      <w:pPr>
        <w:pStyle w:val="rvps2"/>
        <w:divId w:val="662390928"/>
        <w:rPr>
          <w:color w:val="000000"/>
        </w:rPr>
      </w:pPr>
      <w:bookmarkStart w:id="1046" w:name="n7052"/>
      <w:bookmarkEnd w:id="1046"/>
      <w:r>
        <w:rPr>
          <w:color w:val="000000"/>
        </w:rPr>
        <w:t>4) привід;</w:t>
      </w:r>
    </w:p>
    <w:p w:rsidR="00000000" w:rsidRDefault="00D97886">
      <w:pPr>
        <w:pStyle w:val="rvps2"/>
        <w:divId w:val="662390928"/>
        <w:rPr>
          <w:color w:val="000000"/>
        </w:rPr>
      </w:pPr>
      <w:bookmarkStart w:id="1047" w:name="n7053"/>
      <w:bookmarkEnd w:id="1047"/>
      <w:r>
        <w:rPr>
          <w:color w:val="000000"/>
        </w:rPr>
        <w:t>5) штраф.</w:t>
      </w:r>
    </w:p>
    <w:p w:rsidR="00000000" w:rsidRDefault="00D97886">
      <w:pPr>
        <w:pStyle w:val="rvps2"/>
        <w:divId w:val="662390928"/>
        <w:rPr>
          <w:color w:val="000000"/>
        </w:rPr>
      </w:pPr>
      <w:bookmarkStart w:id="1048" w:name="n7054"/>
      <w:bookmarkEnd w:id="1048"/>
      <w:r>
        <w:rPr>
          <w:color w:val="000000"/>
        </w:rPr>
        <w:t>2. Застосування до особи заходів процесуального примусу не звільняє її від виконання обов’язків, встановлених цим Кодексом.</w:t>
      </w:r>
    </w:p>
    <w:p w:rsidR="00000000" w:rsidRDefault="00D97886">
      <w:pPr>
        <w:pStyle w:val="rvps2"/>
        <w:divId w:val="662390928"/>
        <w:rPr>
          <w:color w:val="000000"/>
        </w:rPr>
      </w:pPr>
      <w:bookmarkStart w:id="1049" w:name="n7055"/>
      <w:bookmarkEnd w:id="1049"/>
      <w:r>
        <w:rPr>
          <w:rStyle w:val="rvts9"/>
        </w:rPr>
        <w:t xml:space="preserve">Стаття 145. </w:t>
      </w:r>
      <w:r>
        <w:rPr>
          <w:color w:val="000000"/>
        </w:rPr>
        <w:t>По</w:t>
      </w:r>
      <w:r>
        <w:rPr>
          <w:color w:val="000000"/>
        </w:rPr>
        <w:t>передження і видалення із залу судового засідання</w:t>
      </w:r>
    </w:p>
    <w:p w:rsidR="00000000" w:rsidRDefault="00D97886">
      <w:pPr>
        <w:pStyle w:val="rvps2"/>
        <w:divId w:val="662390928"/>
        <w:rPr>
          <w:color w:val="000000"/>
        </w:rPr>
      </w:pPr>
      <w:bookmarkStart w:id="1050" w:name="n7056"/>
      <w:bookmarkEnd w:id="1050"/>
      <w:r>
        <w:rPr>
          <w:color w:val="000000"/>
        </w:rPr>
        <w:t>1. До учасників судового процесу та інших осіб, присутніх у судовому засіданні, за порушення порядку під час судового засідання або невиконання ними розпоряджень головуючого застосовується попередження, а у</w:t>
      </w:r>
      <w:r>
        <w:rPr>
          <w:color w:val="000000"/>
        </w:rPr>
        <w:t xml:space="preserve"> разі повторного вчинення зазначених дій - видалення із зали судового засідання.</w:t>
      </w:r>
    </w:p>
    <w:p w:rsidR="00000000" w:rsidRDefault="00D97886">
      <w:pPr>
        <w:pStyle w:val="rvps2"/>
        <w:divId w:val="662390928"/>
        <w:rPr>
          <w:color w:val="000000"/>
        </w:rPr>
      </w:pPr>
      <w:bookmarkStart w:id="1051" w:name="n7057"/>
      <w:bookmarkEnd w:id="1051"/>
      <w:r>
        <w:rPr>
          <w:color w:val="000000"/>
        </w:rPr>
        <w:t>2. У разі повторного вчинення дій, зазначених у частині першій цієї статті, перекладачем суд оголошує перерву і надає час для його заміни.</w:t>
      </w:r>
    </w:p>
    <w:p w:rsidR="00000000" w:rsidRDefault="00D97886">
      <w:pPr>
        <w:pStyle w:val="rvps2"/>
        <w:divId w:val="662390928"/>
        <w:rPr>
          <w:color w:val="000000"/>
        </w:rPr>
      </w:pPr>
      <w:bookmarkStart w:id="1052" w:name="n7058"/>
      <w:bookmarkEnd w:id="1052"/>
      <w:r>
        <w:rPr>
          <w:rStyle w:val="rvts9"/>
        </w:rPr>
        <w:t xml:space="preserve">Стаття 146. </w:t>
      </w:r>
      <w:r>
        <w:rPr>
          <w:color w:val="000000"/>
        </w:rPr>
        <w:t>Тимчасове вилучення дока</w:t>
      </w:r>
      <w:r>
        <w:rPr>
          <w:color w:val="000000"/>
        </w:rPr>
        <w:t>зів для дослідження судом</w:t>
      </w:r>
    </w:p>
    <w:p w:rsidR="00000000" w:rsidRDefault="00D97886">
      <w:pPr>
        <w:pStyle w:val="rvps2"/>
        <w:divId w:val="662390928"/>
        <w:rPr>
          <w:color w:val="000000"/>
        </w:rPr>
      </w:pPr>
      <w:bookmarkStart w:id="1053" w:name="n7059"/>
      <w:bookmarkEnd w:id="1053"/>
      <w:r>
        <w:rPr>
          <w:color w:val="000000"/>
        </w:rPr>
        <w:t>1. У разі неподання письмових, речових чи електронних доказів, що витребувані судом, без поважних причин або без повідомлення причин їх неподання суд може постановити ухвалу про тимчасове вилучення цих доказів державним виконавцем</w:t>
      </w:r>
      <w:r>
        <w:rPr>
          <w:color w:val="000000"/>
        </w:rPr>
        <w:t xml:space="preserve"> для дослідження судом.</w:t>
      </w:r>
    </w:p>
    <w:p w:rsidR="00000000" w:rsidRDefault="00D97886">
      <w:pPr>
        <w:pStyle w:val="rvps2"/>
        <w:divId w:val="662390928"/>
        <w:rPr>
          <w:color w:val="000000"/>
        </w:rPr>
      </w:pPr>
      <w:bookmarkStart w:id="1054" w:name="n7060"/>
      <w:bookmarkEnd w:id="1054"/>
      <w:r>
        <w:rPr>
          <w:color w:val="000000"/>
        </w:rPr>
        <w:t>2. В ухвалі про тимчасове вилучення доказів для дослідження судом зазначаються:</w:t>
      </w:r>
    </w:p>
    <w:p w:rsidR="00000000" w:rsidRDefault="00D97886">
      <w:pPr>
        <w:pStyle w:val="rvps2"/>
        <w:divId w:val="662390928"/>
        <w:rPr>
          <w:color w:val="000000"/>
        </w:rPr>
      </w:pPr>
      <w:bookmarkStart w:id="1055" w:name="n7061"/>
      <w:bookmarkEnd w:id="1055"/>
      <w:r>
        <w:rPr>
          <w:color w:val="000000"/>
        </w:rPr>
        <w:t>1) повне найменування (для юридичних осіб) або ім’я (прізвище, ім’я та по батькові - для фізичних осіб) особи, в якої знаходиться доказ, його місцезнахо</w:t>
      </w:r>
      <w:r>
        <w:rPr>
          <w:color w:val="000000"/>
        </w:rPr>
        <w:t>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номери засобів зв’язку та адреси електронної пошти, з</w:t>
      </w:r>
      <w:r>
        <w:rPr>
          <w:color w:val="000000"/>
        </w:rPr>
        <w:t>а наявності;</w:t>
      </w:r>
    </w:p>
    <w:p w:rsidR="00000000" w:rsidRDefault="00D97886">
      <w:pPr>
        <w:pStyle w:val="rvps2"/>
        <w:divId w:val="662390928"/>
        <w:rPr>
          <w:color w:val="000000"/>
        </w:rPr>
      </w:pPr>
      <w:bookmarkStart w:id="1056" w:name="n7062"/>
      <w:bookmarkEnd w:id="1056"/>
      <w:r>
        <w:rPr>
          <w:color w:val="000000"/>
        </w:rPr>
        <w:t>2) назва або опис письмового, речового чи електронного доказу;</w:t>
      </w:r>
    </w:p>
    <w:p w:rsidR="00000000" w:rsidRDefault="00D97886">
      <w:pPr>
        <w:pStyle w:val="rvps2"/>
        <w:divId w:val="662390928"/>
        <w:rPr>
          <w:color w:val="000000"/>
        </w:rPr>
      </w:pPr>
      <w:bookmarkStart w:id="1057" w:name="n7063"/>
      <w:bookmarkEnd w:id="1057"/>
      <w:r>
        <w:rPr>
          <w:color w:val="000000"/>
        </w:rPr>
        <w:t>3) підстави проведення його тимчасового вилучення;</w:t>
      </w:r>
    </w:p>
    <w:p w:rsidR="00000000" w:rsidRDefault="00D97886">
      <w:pPr>
        <w:pStyle w:val="rvps2"/>
        <w:divId w:val="662390928"/>
        <w:rPr>
          <w:color w:val="000000"/>
        </w:rPr>
      </w:pPr>
      <w:bookmarkStart w:id="1058" w:name="n7064"/>
      <w:bookmarkEnd w:id="1058"/>
      <w:r>
        <w:rPr>
          <w:color w:val="000000"/>
        </w:rPr>
        <w:t>4) кому доручається вилучення.</w:t>
      </w:r>
    </w:p>
    <w:p w:rsidR="00000000" w:rsidRDefault="00D97886">
      <w:pPr>
        <w:pStyle w:val="rvps2"/>
        <w:divId w:val="662390928"/>
        <w:rPr>
          <w:color w:val="000000"/>
        </w:rPr>
      </w:pPr>
      <w:bookmarkStart w:id="1059" w:name="n7065"/>
      <w:bookmarkEnd w:id="1059"/>
      <w:r>
        <w:rPr>
          <w:color w:val="000000"/>
        </w:rPr>
        <w:t>3. Ухвала про тимчасове вилучення доказів для дослідження судом є виконавчим документом, підлягає негайному виконанню та має відповідати вимогам до виконавчого документа, встановленим законом.</w:t>
      </w:r>
    </w:p>
    <w:p w:rsidR="00000000" w:rsidRDefault="00D97886">
      <w:pPr>
        <w:pStyle w:val="rvps2"/>
        <w:divId w:val="662390928"/>
        <w:rPr>
          <w:color w:val="000000"/>
        </w:rPr>
      </w:pPr>
      <w:bookmarkStart w:id="1060" w:name="n7066"/>
      <w:bookmarkEnd w:id="1060"/>
      <w:r>
        <w:rPr>
          <w:rStyle w:val="rvts9"/>
        </w:rPr>
        <w:t xml:space="preserve">Стаття 147. </w:t>
      </w:r>
      <w:r>
        <w:rPr>
          <w:color w:val="000000"/>
        </w:rPr>
        <w:t>Привід свідка</w:t>
      </w:r>
    </w:p>
    <w:p w:rsidR="00000000" w:rsidRDefault="00D97886">
      <w:pPr>
        <w:pStyle w:val="rvps2"/>
        <w:divId w:val="662390928"/>
        <w:rPr>
          <w:color w:val="000000"/>
        </w:rPr>
      </w:pPr>
      <w:bookmarkStart w:id="1061" w:name="n7067"/>
      <w:bookmarkEnd w:id="1061"/>
      <w:r>
        <w:rPr>
          <w:color w:val="000000"/>
        </w:rPr>
        <w:t>1. Належно викликаний свідок, який бе</w:t>
      </w:r>
      <w:r>
        <w:rPr>
          <w:color w:val="000000"/>
        </w:rPr>
        <w:t>з поважних причин не з’явився на судове засідання або не повідомив про причини неявки, може бути підданий приводу через відповідні органи Національної поліції України з відшкодуванням у дохід держави витрат на його здійснення.</w:t>
      </w:r>
    </w:p>
    <w:p w:rsidR="00000000" w:rsidRDefault="00D97886">
      <w:pPr>
        <w:pStyle w:val="rvps2"/>
        <w:divId w:val="662390928"/>
        <w:rPr>
          <w:color w:val="000000"/>
        </w:rPr>
      </w:pPr>
      <w:bookmarkStart w:id="1062" w:name="n7068"/>
      <w:bookmarkEnd w:id="1062"/>
      <w:r>
        <w:rPr>
          <w:color w:val="000000"/>
        </w:rPr>
        <w:t>2. Про привід суд постановляє</w:t>
      </w:r>
      <w:r>
        <w:rPr>
          <w:color w:val="000000"/>
        </w:rPr>
        <w:t xml:space="preserve"> ухвалу, в якій зазначає ім’я фізичної особи, яка підлягає приводу, місце проживання, роботи чи навчання, підстави застосування приводу, коли і куди ця особа повинна бути доставлена, кому доручається здійснення приводу.</w:t>
      </w:r>
    </w:p>
    <w:p w:rsidR="00000000" w:rsidRDefault="00D97886">
      <w:pPr>
        <w:pStyle w:val="rvps2"/>
        <w:divId w:val="662390928"/>
        <w:rPr>
          <w:color w:val="000000"/>
        </w:rPr>
      </w:pPr>
      <w:bookmarkStart w:id="1063" w:name="n7069"/>
      <w:bookmarkEnd w:id="1063"/>
      <w:r>
        <w:rPr>
          <w:color w:val="000000"/>
        </w:rPr>
        <w:t>3. Ухвала про привід у суд передаєть</w:t>
      </w:r>
      <w:r>
        <w:rPr>
          <w:color w:val="000000"/>
        </w:rPr>
        <w:t>ся для виконання до відповідного органу Національної поліції України за місцем провадження у справі або за місцем проживання, роботи чи навчання особи, яка підлягає приводу.</w:t>
      </w:r>
    </w:p>
    <w:p w:rsidR="00000000" w:rsidRDefault="00D97886">
      <w:pPr>
        <w:pStyle w:val="rvps2"/>
        <w:divId w:val="662390928"/>
        <w:rPr>
          <w:color w:val="000000"/>
        </w:rPr>
      </w:pPr>
      <w:bookmarkStart w:id="1064" w:name="n7070"/>
      <w:bookmarkEnd w:id="1064"/>
      <w:r>
        <w:rPr>
          <w:color w:val="000000"/>
        </w:rPr>
        <w:t xml:space="preserve">4. Не підлягають приводу в суд особи, які не можуть бути допитані відповідно до </w:t>
      </w:r>
      <w:hyperlink w:anchor="n6543" w:history="1">
        <w:r>
          <w:rPr>
            <w:rStyle w:val="a3"/>
            <w:color w:val="006600"/>
            <w:u w:val="none"/>
          </w:rPr>
          <w:t>статті 70</w:t>
        </w:r>
      </w:hyperlink>
      <w:r>
        <w:rPr>
          <w:color w:val="000000"/>
        </w:rPr>
        <w:t xml:space="preserve"> цього Кодексу, а також малолітні та неповнолітні особи, вагітні жінки, інваліди I і II груп, особи, які доглядають дітей віком до шести років або дітей-інвалідів.</w:t>
      </w:r>
    </w:p>
    <w:p w:rsidR="00000000" w:rsidRDefault="00D97886">
      <w:pPr>
        <w:pStyle w:val="rvps2"/>
        <w:divId w:val="662390928"/>
        <w:rPr>
          <w:color w:val="000000"/>
        </w:rPr>
      </w:pPr>
      <w:bookmarkStart w:id="1065" w:name="n7071"/>
      <w:bookmarkEnd w:id="1065"/>
      <w:r>
        <w:rPr>
          <w:color w:val="000000"/>
        </w:rPr>
        <w:t>5. Ухвала про привід оголошується свідку особою, яка її в</w:t>
      </w:r>
      <w:r>
        <w:rPr>
          <w:color w:val="000000"/>
        </w:rPr>
        <w:t>иконує.</w:t>
      </w:r>
    </w:p>
    <w:p w:rsidR="00000000" w:rsidRDefault="00D97886">
      <w:pPr>
        <w:pStyle w:val="rvps2"/>
        <w:divId w:val="662390928"/>
        <w:rPr>
          <w:color w:val="000000"/>
        </w:rPr>
      </w:pPr>
      <w:bookmarkStart w:id="1066" w:name="n7072"/>
      <w:bookmarkEnd w:id="1066"/>
      <w:r>
        <w:rPr>
          <w:color w:val="000000"/>
        </w:rPr>
        <w:t>6. У разі неможливості приводу особа, яка виконує ухвалу, через начальника органу Національної поліції України негайно повертає її суду з письмовим поясненням причин невиконання.</w:t>
      </w:r>
    </w:p>
    <w:p w:rsidR="00000000" w:rsidRDefault="00D97886">
      <w:pPr>
        <w:pStyle w:val="rvps2"/>
        <w:divId w:val="662390928"/>
        <w:rPr>
          <w:color w:val="000000"/>
        </w:rPr>
      </w:pPr>
      <w:bookmarkStart w:id="1067" w:name="n7073"/>
      <w:bookmarkEnd w:id="1067"/>
      <w:r>
        <w:rPr>
          <w:rStyle w:val="rvts9"/>
        </w:rPr>
        <w:t xml:space="preserve">Стаття 148. </w:t>
      </w:r>
      <w:r>
        <w:rPr>
          <w:color w:val="000000"/>
        </w:rPr>
        <w:t>Штраф</w:t>
      </w:r>
    </w:p>
    <w:p w:rsidR="00000000" w:rsidRDefault="00D97886">
      <w:pPr>
        <w:pStyle w:val="rvps2"/>
        <w:divId w:val="662390928"/>
        <w:rPr>
          <w:color w:val="000000"/>
        </w:rPr>
      </w:pPr>
      <w:bookmarkStart w:id="1068" w:name="n7074"/>
      <w:bookmarkEnd w:id="1068"/>
      <w:r>
        <w:rPr>
          <w:color w:val="000000"/>
        </w:rPr>
        <w:t>1. Суд може постановити ухвалу про стягнення в дохі</w:t>
      </w:r>
      <w:r>
        <w:rPr>
          <w:color w:val="000000"/>
        </w:rPr>
        <w:t>д державного бюджету з відповідної особи штрафу у сумі до від 0,3 до трьох розмірів прожиткового мінімуму для працездатних осіб у випадках:</w:t>
      </w:r>
    </w:p>
    <w:p w:rsidR="00000000" w:rsidRDefault="00D97886">
      <w:pPr>
        <w:pStyle w:val="rvps2"/>
        <w:divId w:val="662390928"/>
        <w:rPr>
          <w:color w:val="000000"/>
        </w:rPr>
      </w:pPr>
      <w:bookmarkStart w:id="1069" w:name="n7075"/>
      <w:bookmarkEnd w:id="1069"/>
      <w:r>
        <w:rPr>
          <w:color w:val="000000"/>
        </w:rPr>
        <w:t>1) невиконання процесуальних обов’язків, зокрема ухилення від вчинення дій, покладених судом на учасника судового пр</w:t>
      </w:r>
      <w:r>
        <w:rPr>
          <w:color w:val="000000"/>
        </w:rPr>
        <w:t>оцесу;</w:t>
      </w:r>
    </w:p>
    <w:p w:rsidR="00000000" w:rsidRDefault="00D97886">
      <w:pPr>
        <w:pStyle w:val="rvps2"/>
        <w:divId w:val="662390928"/>
        <w:rPr>
          <w:color w:val="000000"/>
        </w:rPr>
      </w:pPr>
      <w:bookmarkStart w:id="1070" w:name="n7076"/>
      <w:bookmarkEnd w:id="1070"/>
      <w:r>
        <w:rPr>
          <w:color w:val="000000"/>
        </w:rPr>
        <w:t>2) зловживання процесуальними правами, вчинення дій або допущення бездіяльності з метою перешкоджання судочинству;</w:t>
      </w:r>
    </w:p>
    <w:p w:rsidR="00000000" w:rsidRDefault="00D97886">
      <w:pPr>
        <w:pStyle w:val="rvps2"/>
        <w:divId w:val="662390928"/>
        <w:rPr>
          <w:color w:val="000000"/>
        </w:rPr>
      </w:pPr>
      <w:bookmarkStart w:id="1071" w:name="n7077"/>
      <w:bookmarkEnd w:id="1071"/>
      <w:r>
        <w:rPr>
          <w:color w:val="000000"/>
        </w:rPr>
        <w:t>3) неповідомлення суду про неможливість подати докази, витребувані судом, або неподання таких доказів без поважних причин;</w:t>
      </w:r>
    </w:p>
    <w:p w:rsidR="00000000" w:rsidRDefault="00D97886">
      <w:pPr>
        <w:pStyle w:val="rvps2"/>
        <w:divId w:val="662390928"/>
        <w:rPr>
          <w:color w:val="000000"/>
        </w:rPr>
      </w:pPr>
      <w:bookmarkStart w:id="1072" w:name="n7078"/>
      <w:bookmarkEnd w:id="1072"/>
      <w:r>
        <w:rPr>
          <w:color w:val="000000"/>
        </w:rPr>
        <w:t>4) невикона</w:t>
      </w:r>
      <w:r>
        <w:rPr>
          <w:color w:val="000000"/>
        </w:rPr>
        <w:t>ння ухвали про забезпечення позову або доказів, ненадання копії відзиву на позов, апеляційну чи касаційну скаргу, відповіді на відзив, заперечення іншому учаснику справи у встановлений судом строк;</w:t>
      </w:r>
    </w:p>
    <w:p w:rsidR="00000000" w:rsidRDefault="00D97886">
      <w:pPr>
        <w:pStyle w:val="rvps2"/>
        <w:divId w:val="662390928"/>
        <w:rPr>
          <w:color w:val="000000"/>
        </w:rPr>
      </w:pPr>
      <w:bookmarkStart w:id="1073" w:name="n7079"/>
      <w:bookmarkEnd w:id="1073"/>
      <w:r>
        <w:rPr>
          <w:color w:val="000000"/>
        </w:rPr>
        <w:t xml:space="preserve">5) порушення заборон, встановлених </w:t>
      </w:r>
      <w:hyperlink w:anchor="n7599" w:history="1">
        <w:r>
          <w:rPr>
            <w:rStyle w:val="a3"/>
            <w:color w:val="006600"/>
            <w:u w:val="none"/>
          </w:rPr>
          <w:t>частиною дев’ятою</w:t>
        </w:r>
      </w:hyperlink>
      <w:r>
        <w:rPr>
          <w:color w:val="000000"/>
        </w:rPr>
        <w:t xml:space="preserve"> статті 203 цього Кодексу.</w:t>
      </w:r>
    </w:p>
    <w:p w:rsidR="00000000" w:rsidRDefault="00D97886">
      <w:pPr>
        <w:pStyle w:val="rvps2"/>
        <w:divId w:val="662390928"/>
        <w:rPr>
          <w:color w:val="000000"/>
        </w:rPr>
      </w:pPr>
      <w:bookmarkStart w:id="1074" w:name="n7080"/>
      <w:bookmarkEnd w:id="1074"/>
      <w:r>
        <w:rPr>
          <w:color w:val="000000"/>
        </w:rPr>
        <w:t>2. У випадку повторного чи систематичного невиконання процесуальних обов’язків, повторного чи неодноразового зловживання процесуальними правами, повторного чи систематичного неподання витребуваних судом дока</w:t>
      </w:r>
      <w:r>
        <w:rPr>
          <w:color w:val="000000"/>
        </w:rPr>
        <w:t xml:space="preserve">зів без поважних причин або без їх повідомлення, триваючого невиконання ухвали про забезпечення позову або доказів суд з урахуванням конкретних обставин стягує у дохід державного бюджету з відповідного учасника судового процесу або відповідної іншої особи </w:t>
      </w:r>
      <w:r>
        <w:rPr>
          <w:color w:val="000000"/>
        </w:rPr>
        <w:t>штраф у сумі від одного до десяти розмірів прожиткового мінімуму для працездатних осіб.</w:t>
      </w:r>
    </w:p>
    <w:p w:rsidR="00000000" w:rsidRDefault="00D97886">
      <w:pPr>
        <w:pStyle w:val="rvps2"/>
        <w:divId w:val="662390928"/>
        <w:rPr>
          <w:color w:val="000000"/>
        </w:rPr>
      </w:pPr>
      <w:bookmarkStart w:id="1075" w:name="n7081"/>
      <w:bookmarkEnd w:id="1075"/>
      <w:r>
        <w:rPr>
          <w:color w:val="000000"/>
        </w:rPr>
        <w:t>3. У випадку невиконання процесуальних обов’язків, зловживання процесуальними правами представником учасника справи суд з урахуванням конкретних обставин справи може ст</w:t>
      </w:r>
      <w:r>
        <w:rPr>
          <w:color w:val="000000"/>
        </w:rPr>
        <w:t>ягнути штраф як з учасника справи, так і з його представника.</w:t>
      </w:r>
    </w:p>
    <w:p w:rsidR="00000000" w:rsidRDefault="00D97886">
      <w:pPr>
        <w:pStyle w:val="rvps2"/>
        <w:divId w:val="662390928"/>
        <w:rPr>
          <w:color w:val="000000"/>
        </w:rPr>
      </w:pPr>
      <w:bookmarkStart w:id="1076" w:name="n7082"/>
      <w:bookmarkEnd w:id="1076"/>
      <w:r>
        <w:rPr>
          <w:color w:val="000000"/>
        </w:rPr>
        <w:t>4. Ухвалу про стягнення штрафу може бути оскаржено в апеляційному порядку до суду вищої інстанції. Оскарження такої ухвали не перешкоджає розгляду справи. Постанова суду апеляційної інстанції за</w:t>
      </w:r>
      <w:r>
        <w:rPr>
          <w:color w:val="000000"/>
        </w:rPr>
        <w:t xml:space="preserve"> результатами перегляду ухвали про накладення штрафу є остаточною і оскарженню не підлягає.</w:t>
      </w:r>
    </w:p>
    <w:p w:rsidR="00000000" w:rsidRDefault="00D97886">
      <w:pPr>
        <w:pStyle w:val="rvps2"/>
        <w:divId w:val="662390928"/>
        <w:rPr>
          <w:color w:val="000000"/>
        </w:rPr>
      </w:pPr>
      <w:bookmarkStart w:id="1077" w:name="n7083"/>
      <w:bookmarkEnd w:id="1077"/>
      <w:r>
        <w:rPr>
          <w:color w:val="000000"/>
        </w:rPr>
        <w:t>Ухвала Верховного Суду про стягнення штрафу оскарженню не підлягає.</w:t>
      </w:r>
    </w:p>
    <w:p w:rsidR="00000000" w:rsidRDefault="00D97886">
      <w:pPr>
        <w:pStyle w:val="rvps2"/>
        <w:divId w:val="662390928"/>
        <w:rPr>
          <w:color w:val="000000"/>
        </w:rPr>
      </w:pPr>
      <w:bookmarkStart w:id="1078" w:name="n7084"/>
      <w:bookmarkEnd w:id="1078"/>
      <w:r>
        <w:rPr>
          <w:color w:val="000000"/>
        </w:rPr>
        <w:t>5. Ухвала про стягнення штрафу є виконавчим документом та має відповідати вимогам до виконавчого</w:t>
      </w:r>
      <w:r>
        <w:rPr>
          <w:color w:val="000000"/>
        </w:rPr>
        <w:t xml:space="preserve"> документа, встановленим законом. Стягувачем за таким виконавчим документом є Державна судова адміністрація України.</w:t>
      </w:r>
    </w:p>
    <w:p w:rsidR="00000000" w:rsidRDefault="00D97886">
      <w:pPr>
        <w:pStyle w:val="rvps2"/>
        <w:divId w:val="662390928"/>
        <w:rPr>
          <w:color w:val="000000"/>
        </w:rPr>
      </w:pPr>
      <w:bookmarkStart w:id="1079" w:name="n7085"/>
      <w:bookmarkEnd w:id="1079"/>
      <w:r>
        <w:rPr>
          <w:color w:val="000000"/>
        </w:rPr>
        <w:t>6. Суд може скасувати постановлену ним ухвалу про стягнення штрафу, якщо особа, стосовно якої її постановлено, виправила допущене порушення</w:t>
      </w:r>
      <w:r>
        <w:rPr>
          <w:color w:val="000000"/>
        </w:rPr>
        <w:t xml:space="preserve"> та (або) надала докази поважності причин невиконання відповідних вимог суду чи своїх процесуальних обов’язків.</w:t>
      </w:r>
    </w:p>
    <w:p w:rsidR="00000000" w:rsidRDefault="00D97886">
      <w:pPr>
        <w:pStyle w:val="rvps7"/>
        <w:divId w:val="662390928"/>
        <w:rPr>
          <w:color w:val="000000"/>
        </w:rPr>
      </w:pPr>
      <w:bookmarkStart w:id="1080" w:name="n7086"/>
      <w:bookmarkEnd w:id="1080"/>
      <w:r>
        <w:rPr>
          <w:rStyle w:val="rvts15"/>
        </w:rPr>
        <w:t>Глава 10. Забезпечення позову</w:t>
      </w:r>
    </w:p>
    <w:p w:rsidR="00000000" w:rsidRDefault="00D97886">
      <w:pPr>
        <w:pStyle w:val="rvps2"/>
        <w:divId w:val="662390928"/>
        <w:rPr>
          <w:color w:val="000000"/>
        </w:rPr>
      </w:pPr>
      <w:bookmarkStart w:id="1081" w:name="n7087"/>
      <w:bookmarkEnd w:id="1081"/>
      <w:r>
        <w:rPr>
          <w:rStyle w:val="rvts9"/>
        </w:rPr>
        <w:t xml:space="preserve">Стаття 149. </w:t>
      </w:r>
      <w:r>
        <w:rPr>
          <w:color w:val="000000"/>
        </w:rPr>
        <w:t>Підстави для забезпечення позову</w:t>
      </w:r>
    </w:p>
    <w:p w:rsidR="00000000" w:rsidRDefault="00D97886">
      <w:pPr>
        <w:pStyle w:val="rvps2"/>
        <w:divId w:val="662390928"/>
        <w:rPr>
          <w:color w:val="000000"/>
        </w:rPr>
      </w:pPr>
      <w:bookmarkStart w:id="1082" w:name="n7088"/>
      <w:bookmarkEnd w:id="1082"/>
      <w:r>
        <w:rPr>
          <w:color w:val="000000"/>
        </w:rPr>
        <w:t xml:space="preserve">1. Суд за заявою учасника справи має право вжити передбачених </w:t>
      </w:r>
      <w:hyperlink w:anchor="n7091" w:history="1">
        <w:r>
          <w:rPr>
            <w:rStyle w:val="a3"/>
            <w:color w:val="006600"/>
            <w:u w:val="none"/>
          </w:rPr>
          <w:t>статтею 150</w:t>
        </w:r>
      </w:hyperlink>
      <w:r>
        <w:rPr>
          <w:color w:val="000000"/>
        </w:rPr>
        <w:t xml:space="preserve"> цього Кодексу заходів забезпечення позову.</w:t>
      </w:r>
    </w:p>
    <w:p w:rsidR="00000000" w:rsidRDefault="00D97886">
      <w:pPr>
        <w:pStyle w:val="rvps2"/>
        <w:divId w:val="662390928"/>
        <w:rPr>
          <w:color w:val="000000"/>
        </w:rPr>
      </w:pPr>
      <w:bookmarkStart w:id="1083" w:name="n7089"/>
      <w:bookmarkEnd w:id="1083"/>
      <w:r>
        <w:rPr>
          <w:color w:val="000000"/>
        </w:rPr>
        <w:t>2. Забезпечення позову допускається як до пред’явлення позову, так і на будь-якій стадії розгляду справи, якщо невжиття таких заходів може істотно ускладнити чи унеможливити викона</w:t>
      </w:r>
      <w:r>
        <w:rPr>
          <w:color w:val="000000"/>
        </w:rPr>
        <w:t>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rsidR="00000000" w:rsidRDefault="00D97886">
      <w:pPr>
        <w:pStyle w:val="rvps2"/>
        <w:divId w:val="662390928"/>
        <w:rPr>
          <w:color w:val="000000"/>
        </w:rPr>
      </w:pPr>
      <w:bookmarkStart w:id="1084" w:name="n7090"/>
      <w:bookmarkEnd w:id="1084"/>
      <w:r>
        <w:rPr>
          <w:color w:val="000000"/>
        </w:rPr>
        <w:t>3. За заявою сторони у справі, яка передана на розгляд міжнародного комерційного а</w:t>
      </w:r>
      <w:r>
        <w:rPr>
          <w:color w:val="000000"/>
        </w:rPr>
        <w:t>рбітражу, третейського суду, суд може вжити заходів забезпечення позову у порядку та з підстав, встановлених цим Кодексом.</w:t>
      </w:r>
    </w:p>
    <w:p w:rsidR="00000000" w:rsidRDefault="00D97886">
      <w:pPr>
        <w:pStyle w:val="rvps2"/>
        <w:divId w:val="662390928"/>
        <w:rPr>
          <w:color w:val="000000"/>
        </w:rPr>
      </w:pPr>
      <w:bookmarkStart w:id="1085" w:name="n7091"/>
      <w:bookmarkEnd w:id="1085"/>
      <w:r>
        <w:rPr>
          <w:rStyle w:val="rvts9"/>
        </w:rPr>
        <w:t xml:space="preserve">Стаття 150. </w:t>
      </w:r>
      <w:r>
        <w:rPr>
          <w:color w:val="000000"/>
        </w:rPr>
        <w:t>Види забезпечення позову</w:t>
      </w:r>
    </w:p>
    <w:p w:rsidR="00000000" w:rsidRDefault="00D97886">
      <w:pPr>
        <w:pStyle w:val="rvps2"/>
        <w:divId w:val="662390928"/>
        <w:rPr>
          <w:color w:val="000000"/>
        </w:rPr>
      </w:pPr>
      <w:bookmarkStart w:id="1086" w:name="n7092"/>
      <w:bookmarkEnd w:id="1086"/>
      <w:r>
        <w:rPr>
          <w:color w:val="000000"/>
        </w:rPr>
        <w:t>1. Позов забезпечується:</w:t>
      </w:r>
    </w:p>
    <w:p w:rsidR="00000000" w:rsidRDefault="00D97886">
      <w:pPr>
        <w:pStyle w:val="rvps2"/>
        <w:divId w:val="662390928"/>
        <w:rPr>
          <w:color w:val="000000"/>
        </w:rPr>
      </w:pPr>
      <w:bookmarkStart w:id="1087" w:name="n7093"/>
      <w:bookmarkEnd w:id="1087"/>
      <w:r>
        <w:rPr>
          <w:color w:val="000000"/>
        </w:rPr>
        <w:t>1) накладенням арешту на майно та (або) грошові кошти, що належать або підлягають передачі або сплаті відповідачеві і знаходяться у нього чи в інших осіб;</w:t>
      </w:r>
    </w:p>
    <w:p w:rsidR="00000000" w:rsidRDefault="00D97886">
      <w:pPr>
        <w:pStyle w:val="rvps2"/>
        <w:divId w:val="662390928"/>
        <w:rPr>
          <w:color w:val="000000"/>
        </w:rPr>
      </w:pPr>
      <w:bookmarkStart w:id="1088" w:name="n7094"/>
      <w:bookmarkEnd w:id="1088"/>
      <w:r>
        <w:rPr>
          <w:color w:val="000000"/>
        </w:rPr>
        <w:t>2) забороною вчиняти певні дії;</w:t>
      </w:r>
    </w:p>
    <w:p w:rsidR="00000000" w:rsidRDefault="00D97886">
      <w:pPr>
        <w:pStyle w:val="rvps2"/>
        <w:divId w:val="662390928"/>
        <w:rPr>
          <w:color w:val="000000"/>
        </w:rPr>
      </w:pPr>
      <w:bookmarkStart w:id="1089" w:name="n7095"/>
      <w:bookmarkEnd w:id="1089"/>
      <w:r>
        <w:rPr>
          <w:color w:val="000000"/>
        </w:rPr>
        <w:t>3) встановленням обов’язку вчинити певні дії;</w:t>
      </w:r>
    </w:p>
    <w:p w:rsidR="00000000" w:rsidRDefault="00D97886">
      <w:pPr>
        <w:pStyle w:val="rvps2"/>
        <w:divId w:val="662390928"/>
        <w:rPr>
          <w:color w:val="000000"/>
        </w:rPr>
      </w:pPr>
      <w:bookmarkStart w:id="1090" w:name="n7096"/>
      <w:bookmarkEnd w:id="1090"/>
      <w:r>
        <w:rPr>
          <w:color w:val="000000"/>
        </w:rPr>
        <w:t>4) забороною іншим особ</w:t>
      </w:r>
      <w:r>
        <w:rPr>
          <w:color w:val="000000"/>
        </w:rPr>
        <w:t>ам вчиняти дії щодо предмета спору або здійснювати платежі, або передавати майно відповідачеві чи виконувати щодо нього інші зобов’язання;</w:t>
      </w:r>
    </w:p>
    <w:p w:rsidR="00000000" w:rsidRDefault="00D97886">
      <w:pPr>
        <w:pStyle w:val="rvps2"/>
        <w:divId w:val="662390928"/>
        <w:rPr>
          <w:color w:val="000000"/>
        </w:rPr>
      </w:pPr>
      <w:bookmarkStart w:id="1091" w:name="n7097"/>
      <w:bookmarkEnd w:id="1091"/>
      <w:r>
        <w:rPr>
          <w:color w:val="000000"/>
        </w:rPr>
        <w:t>5) зупиненням продажу арештованого майна, якщо подано позов про визнання права власності на це майно і про зняття з н</w:t>
      </w:r>
      <w:r>
        <w:rPr>
          <w:color w:val="000000"/>
        </w:rPr>
        <w:t>ього арешту;</w:t>
      </w:r>
    </w:p>
    <w:p w:rsidR="00000000" w:rsidRDefault="00D97886">
      <w:pPr>
        <w:pStyle w:val="rvps2"/>
        <w:divId w:val="662390928"/>
        <w:rPr>
          <w:color w:val="000000"/>
        </w:rPr>
      </w:pPr>
      <w:bookmarkStart w:id="1092" w:name="n7098"/>
      <w:bookmarkEnd w:id="1092"/>
      <w:r>
        <w:rPr>
          <w:color w:val="000000"/>
        </w:rPr>
        <w:t>6) зупиненням стягнення на підставі виконавчого документа, який оскаржується боржником у судовому порядку;</w:t>
      </w:r>
    </w:p>
    <w:p w:rsidR="00000000" w:rsidRDefault="00D97886">
      <w:pPr>
        <w:pStyle w:val="rvps2"/>
        <w:divId w:val="662390928"/>
        <w:rPr>
          <w:color w:val="000000"/>
        </w:rPr>
      </w:pPr>
      <w:bookmarkStart w:id="1093" w:name="n7099"/>
      <w:bookmarkEnd w:id="1093"/>
      <w:r>
        <w:rPr>
          <w:color w:val="000000"/>
        </w:rPr>
        <w:t>7) передачею речі, яка є предметом спору, на зберігання іншим особам, які не мають інтересу в результаті вирішення спору;</w:t>
      </w:r>
    </w:p>
    <w:p w:rsidR="00000000" w:rsidRDefault="00D97886">
      <w:pPr>
        <w:pStyle w:val="rvps2"/>
        <w:divId w:val="662390928"/>
        <w:rPr>
          <w:color w:val="000000"/>
        </w:rPr>
      </w:pPr>
      <w:bookmarkStart w:id="1094" w:name="n7100"/>
      <w:bookmarkEnd w:id="1094"/>
      <w:r>
        <w:rPr>
          <w:color w:val="000000"/>
        </w:rPr>
        <w:t xml:space="preserve">8) зупиненням </w:t>
      </w:r>
      <w:r>
        <w:rPr>
          <w:color w:val="000000"/>
        </w:rPr>
        <w:t>митного оформлення товарів чи предметів;</w:t>
      </w:r>
    </w:p>
    <w:p w:rsidR="00000000" w:rsidRDefault="00D97886">
      <w:pPr>
        <w:pStyle w:val="rvps2"/>
        <w:divId w:val="662390928"/>
        <w:rPr>
          <w:color w:val="000000"/>
        </w:rPr>
      </w:pPr>
      <w:bookmarkStart w:id="1095" w:name="n7101"/>
      <w:bookmarkEnd w:id="1095"/>
      <w:r>
        <w:rPr>
          <w:color w:val="000000"/>
        </w:rPr>
        <w:t>9) арештом морського судна, що здійснюється для забезпечення морської вимоги;</w:t>
      </w:r>
    </w:p>
    <w:p w:rsidR="00000000" w:rsidRDefault="00D97886">
      <w:pPr>
        <w:pStyle w:val="rvps2"/>
        <w:divId w:val="662390928"/>
        <w:rPr>
          <w:color w:val="000000"/>
        </w:rPr>
      </w:pPr>
      <w:bookmarkStart w:id="1096" w:name="n7102"/>
      <w:bookmarkEnd w:id="1096"/>
      <w:r>
        <w:rPr>
          <w:color w:val="000000"/>
        </w:rPr>
        <w:t>10) іншими заходами, необхідними для забезпечення ефективного захисту або поновлення порушених чи оспорюваних прав та інтересів, якщо так</w:t>
      </w:r>
      <w:r>
        <w:rPr>
          <w:color w:val="000000"/>
        </w:rPr>
        <w:t>ий захист або поновлення не забезпечуються заходами, зазначеними у пунктах 1-9 цієї частини.</w:t>
      </w:r>
    </w:p>
    <w:p w:rsidR="00000000" w:rsidRDefault="00D97886">
      <w:pPr>
        <w:pStyle w:val="rvps2"/>
        <w:divId w:val="662390928"/>
        <w:rPr>
          <w:color w:val="000000"/>
        </w:rPr>
      </w:pPr>
      <w:bookmarkStart w:id="1097" w:name="n7103"/>
      <w:bookmarkEnd w:id="1097"/>
      <w:r>
        <w:rPr>
          <w:color w:val="000000"/>
        </w:rPr>
        <w:t>2. Суд може застосувати кілька видів забезпечення позову.</w:t>
      </w:r>
    </w:p>
    <w:p w:rsidR="00000000" w:rsidRDefault="00D97886">
      <w:pPr>
        <w:pStyle w:val="rvps2"/>
        <w:divId w:val="662390928"/>
        <w:rPr>
          <w:color w:val="000000"/>
        </w:rPr>
      </w:pPr>
      <w:bookmarkStart w:id="1098" w:name="n7104"/>
      <w:bookmarkEnd w:id="1098"/>
      <w:r>
        <w:rPr>
          <w:color w:val="000000"/>
        </w:rPr>
        <w:t>3. Заходи забезпечення позову, крім арешту морського судна, що здійснюється для забезпечення морської вим</w:t>
      </w:r>
      <w:r>
        <w:rPr>
          <w:color w:val="000000"/>
        </w:rPr>
        <w:t>оги, мають бути співмірними із заявленими позивачем вимогами.</w:t>
      </w:r>
    </w:p>
    <w:p w:rsidR="00000000" w:rsidRDefault="00D97886">
      <w:pPr>
        <w:pStyle w:val="rvps2"/>
        <w:divId w:val="662390928"/>
        <w:rPr>
          <w:color w:val="000000"/>
        </w:rPr>
      </w:pPr>
      <w:bookmarkStart w:id="1099" w:name="n7105"/>
      <w:bookmarkEnd w:id="1099"/>
      <w:r>
        <w:rPr>
          <w:color w:val="000000"/>
        </w:rPr>
        <w:t xml:space="preserve">4. Не допускається забезпечення позову шляхом накладення арешту на заробітну плату, пенсію та стипендію, допомогу по загальнообов’язковому державному соціальному страхуванню, яка виплачується у </w:t>
      </w:r>
      <w:r>
        <w:rPr>
          <w:color w:val="000000"/>
        </w:rPr>
        <w:t>зв’язку з тимчасовою непрацездатністю (включаючи догляд за хворою дитиною), вагітністю та пологами, по догляду за дитиною до досягнення нею трирічного віку, на допомогу, яка виплачується касами взаємодопомоги, благодійними організаціями, а також на вихідну</w:t>
      </w:r>
      <w:r>
        <w:rPr>
          <w:color w:val="000000"/>
        </w:rPr>
        <w:t xml:space="preserve"> допомогу, допомогу по безробіттю, на майно або грошові кошти неплатоспроможного банку, а також на майно або грошові кошти Фонду гарантування вкладів фізичних осіб. Ця вимога не поширюється на позови про стягнення аліментів, про відшкодування шкоди, заподі</w:t>
      </w:r>
      <w:r>
        <w:rPr>
          <w:color w:val="000000"/>
        </w:rPr>
        <w:t>яної каліцтвом, іншим ушкодженням здоров’я або смертю фізичної особи, про відшкодування збитків, заподіяних злочином.</w:t>
      </w:r>
    </w:p>
    <w:p w:rsidR="00000000" w:rsidRDefault="00D97886">
      <w:pPr>
        <w:pStyle w:val="rvps2"/>
        <w:divId w:val="662390928"/>
        <w:rPr>
          <w:color w:val="000000"/>
        </w:rPr>
      </w:pPr>
      <w:bookmarkStart w:id="1100" w:name="n7106"/>
      <w:bookmarkEnd w:id="1100"/>
      <w:r>
        <w:rPr>
          <w:color w:val="000000"/>
        </w:rPr>
        <w:t>5. Не може бути накладено арешт на предмети, що швидко псуються.</w:t>
      </w:r>
    </w:p>
    <w:p w:rsidR="00000000" w:rsidRDefault="00D97886">
      <w:pPr>
        <w:pStyle w:val="rvps2"/>
        <w:divId w:val="662390928"/>
        <w:rPr>
          <w:color w:val="000000"/>
        </w:rPr>
      </w:pPr>
      <w:bookmarkStart w:id="1101" w:name="n7107"/>
      <w:bookmarkEnd w:id="1101"/>
      <w:r>
        <w:rPr>
          <w:color w:val="000000"/>
        </w:rPr>
        <w:t>6. Не допускається забезпечення позову шляхом зупинення тимчасової адміні</w:t>
      </w:r>
      <w:r>
        <w:rPr>
          <w:color w:val="000000"/>
        </w:rPr>
        <w:t>страції або ліквідації банку, заборони або встановлення обов’язку вчиняти певні дії Фонду гарантування вкладів фізичних осіб при здійсненні тимчасової адміністрації чи ліквідації банку.</w:t>
      </w:r>
    </w:p>
    <w:p w:rsidR="00000000" w:rsidRDefault="00D97886">
      <w:pPr>
        <w:pStyle w:val="rvps2"/>
        <w:divId w:val="662390928"/>
        <w:rPr>
          <w:color w:val="000000"/>
        </w:rPr>
      </w:pPr>
      <w:bookmarkStart w:id="1102" w:name="n7108"/>
      <w:bookmarkEnd w:id="1102"/>
      <w:r>
        <w:rPr>
          <w:color w:val="000000"/>
        </w:rPr>
        <w:t xml:space="preserve">7. Не допускається забезпечення позову шляхом зупинення рішень, актів </w:t>
      </w:r>
      <w:r>
        <w:rPr>
          <w:color w:val="000000"/>
        </w:rPr>
        <w:t>Національного банку України, а також встановлення для Національного банку України заборони або обов’язку вчиняти певні дії.</w:t>
      </w:r>
    </w:p>
    <w:p w:rsidR="00000000" w:rsidRDefault="00D97886">
      <w:pPr>
        <w:pStyle w:val="rvps2"/>
        <w:divId w:val="662390928"/>
        <w:rPr>
          <w:color w:val="000000"/>
        </w:rPr>
      </w:pPr>
      <w:bookmarkStart w:id="1103" w:name="n7109"/>
      <w:bookmarkEnd w:id="1103"/>
      <w:r>
        <w:rPr>
          <w:color w:val="000000"/>
        </w:rPr>
        <w:t>8. Не допускається забезпечення позову шляхом заборони відповідачу вчиняти певні дії за позовами власників або кредиторів неплатоспр</w:t>
      </w:r>
      <w:r>
        <w:rPr>
          <w:color w:val="000000"/>
        </w:rPr>
        <w:t>оможного банку до такого банку або Фонду гарантування вкладів фізичних осіб.</w:t>
      </w:r>
    </w:p>
    <w:p w:rsidR="00000000" w:rsidRDefault="00D97886">
      <w:pPr>
        <w:pStyle w:val="rvps2"/>
        <w:divId w:val="662390928"/>
        <w:rPr>
          <w:color w:val="000000"/>
        </w:rPr>
      </w:pPr>
      <w:bookmarkStart w:id="1104" w:name="n7110"/>
      <w:bookmarkEnd w:id="1104"/>
      <w:r>
        <w:rPr>
          <w:color w:val="000000"/>
        </w:rPr>
        <w:t>9. Майно або грошові суми клієнта неплатоспроможного банку, на які судом накладено арешт до дня віднесення банку до категорії неплатоспроможних, можуть бути передані приймаючому а</w:t>
      </w:r>
      <w:r>
        <w:rPr>
          <w:color w:val="000000"/>
        </w:rPr>
        <w:t>бо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w:t>
      </w:r>
      <w:r>
        <w:rPr>
          <w:color w:val="000000"/>
        </w:rPr>
        <w:t xml:space="preserve"> особи, в інтересах якої накладено арешт. При цьому передані майно або грошові суми залишаються обтяженими відповідно до ухвали суду про накладення арешту.</w:t>
      </w:r>
    </w:p>
    <w:p w:rsidR="00000000" w:rsidRDefault="00D97886">
      <w:pPr>
        <w:pStyle w:val="rvps2"/>
        <w:divId w:val="662390928"/>
        <w:rPr>
          <w:color w:val="000000"/>
        </w:rPr>
      </w:pPr>
      <w:bookmarkStart w:id="1105" w:name="n7111"/>
      <w:bookmarkEnd w:id="1105"/>
      <w:r>
        <w:rPr>
          <w:color w:val="000000"/>
        </w:rPr>
        <w:t>10. Не допускається вжиття заходів забезпечення позову, які за змістом є тотожними задоволенню заявл</w:t>
      </w:r>
      <w:r>
        <w:rPr>
          <w:color w:val="000000"/>
        </w:rPr>
        <w:t>ених позовних вимог, якщо при цьому спір не вирішується по суті.</w:t>
      </w:r>
    </w:p>
    <w:p w:rsidR="00000000" w:rsidRDefault="00D97886">
      <w:pPr>
        <w:pStyle w:val="rvps2"/>
        <w:divId w:val="662390928"/>
        <w:rPr>
          <w:color w:val="000000"/>
        </w:rPr>
      </w:pPr>
      <w:bookmarkStart w:id="1106" w:name="n7112"/>
      <w:bookmarkEnd w:id="1106"/>
      <w:r>
        <w:rPr>
          <w:rStyle w:val="rvts9"/>
        </w:rPr>
        <w:t xml:space="preserve">Стаття 151. </w:t>
      </w:r>
      <w:r>
        <w:rPr>
          <w:color w:val="000000"/>
        </w:rPr>
        <w:t>Зміст і форма заяви</w:t>
      </w:r>
    </w:p>
    <w:p w:rsidR="00000000" w:rsidRDefault="00D97886">
      <w:pPr>
        <w:pStyle w:val="rvps2"/>
        <w:divId w:val="662390928"/>
        <w:rPr>
          <w:color w:val="000000"/>
        </w:rPr>
      </w:pPr>
      <w:bookmarkStart w:id="1107" w:name="n7113"/>
      <w:bookmarkEnd w:id="1107"/>
      <w:r>
        <w:rPr>
          <w:color w:val="000000"/>
        </w:rPr>
        <w:t>1. Заява про забезпечення позову подається в письмовій формі, підписується заявником і повинна містити:</w:t>
      </w:r>
    </w:p>
    <w:p w:rsidR="00000000" w:rsidRDefault="00D97886">
      <w:pPr>
        <w:pStyle w:val="rvps2"/>
        <w:divId w:val="662390928"/>
        <w:rPr>
          <w:color w:val="000000"/>
        </w:rPr>
      </w:pPr>
      <w:bookmarkStart w:id="1108" w:name="n7114"/>
      <w:bookmarkEnd w:id="1108"/>
      <w:r>
        <w:rPr>
          <w:color w:val="000000"/>
        </w:rPr>
        <w:t>1) найменування суду, до якого подається заява;</w:t>
      </w:r>
    </w:p>
    <w:p w:rsidR="00000000" w:rsidRDefault="00D97886">
      <w:pPr>
        <w:pStyle w:val="rvps2"/>
        <w:divId w:val="662390928"/>
        <w:rPr>
          <w:color w:val="000000"/>
        </w:rPr>
      </w:pPr>
      <w:bookmarkStart w:id="1109" w:name="n7115"/>
      <w:bookmarkEnd w:id="1109"/>
      <w:r>
        <w:rPr>
          <w:color w:val="000000"/>
        </w:rPr>
        <w:t>2) повн</w:t>
      </w:r>
      <w:r>
        <w:rPr>
          <w:color w:val="000000"/>
        </w:rPr>
        <w:t>е найменування (для юридичних осіб) або ім’я (прізвище, ім’я та по батькові -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w:t>
      </w:r>
      <w:r>
        <w:rPr>
          <w:color w:val="000000"/>
        </w:rPr>
        <w:t>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номери засобів зв’язку та адр</w:t>
      </w:r>
      <w:r>
        <w:rPr>
          <w:color w:val="000000"/>
        </w:rPr>
        <w:t>есу електронної пошти, за наявності;</w:t>
      </w:r>
    </w:p>
    <w:p w:rsidR="00000000" w:rsidRDefault="00D97886">
      <w:pPr>
        <w:pStyle w:val="rvps2"/>
        <w:divId w:val="662390928"/>
        <w:rPr>
          <w:color w:val="000000"/>
        </w:rPr>
      </w:pPr>
      <w:bookmarkStart w:id="1110" w:name="n7116"/>
      <w:bookmarkEnd w:id="1110"/>
      <w:r>
        <w:rPr>
          <w:color w:val="000000"/>
        </w:rPr>
        <w:t>3) предмет позову та обґрунтування необхідності забезпечення позову;</w:t>
      </w:r>
    </w:p>
    <w:p w:rsidR="00000000" w:rsidRDefault="00D97886">
      <w:pPr>
        <w:pStyle w:val="rvps2"/>
        <w:divId w:val="662390928"/>
        <w:rPr>
          <w:color w:val="000000"/>
        </w:rPr>
      </w:pPr>
      <w:bookmarkStart w:id="1111" w:name="n7117"/>
      <w:bookmarkEnd w:id="1111"/>
      <w:r>
        <w:rPr>
          <w:color w:val="000000"/>
        </w:rPr>
        <w:t>4) захід забезпечення позову, який належить застосувати, з обґрунтуванням його необхідності;</w:t>
      </w:r>
    </w:p>
    <w:p w:rsidR="00000000" w:rsidRDefault="00D97886">
      <w:pPr>
        <w:pStyle w:val="rvps2"/>
        <w:divId w:val="662390928"/>
        <w:rPr>
          <w:color w:val="000000"/>
        </w:rPr>
      </w:pPr>
      <w:bookmarkStart w:id="1112" w:name="n7118"/>
      <w:bookmarkEnd w:id="1112"/>
      <w:r>
        <w:rPr>
          <w:color w:val="000000"/>
        </w:rPr>
        <w:t>5) ціну позову, про забезпечення якого просить заявник;</w:t>
      </w:r>
    </w:p>
    <w:p w:rsidR="00000000" w:rsidRDefault="00D97886">
      <w:pPr>
        <w:pStyle w:val="rvps2"/>
        <w:divId w:val="662390928"/>
        <w:rPr>
          <w:color w:val="000000"/>
        </w:rPr>
      </w:pPr>
      <w:bookmarkStart w:id="1113" w:name="n7119"/>
      <w:bookmarkEnd w:id="1113"/>
      <w:r>
        <w:rPr>
          <w:color w:val="000000"/>
        </w:rPr>
        <w:t>6</w:t>
      </w:r>
      <w:r>
        <w:rPr>
          <w:color w:val="000000"/>
        </w:rPr>
        <w:t>) пропозиції заявника щодо зустрічного забезпечення;</w:t>
      </w:r>
    </w:p>
    <w:p w:rsidR="00000000" w:rsidRDefault="00D97886">
      <w:pPr>
        <w:pStyle w:val="rvps2"/>
        <w:divId w:val="662390928"/>
        <w:rPr>
          <w:color w:val="000000"/>
        </w:rPr>
      </w:pPr>
      <w:bookmarkStart w:id="1114" w:name="n7120"/>
      <w:bookmarkEnd w:id="1114"/>
      <w:r>
        <w:rPr>
          <w:color w:val="000000"/>
        </w:rPr>
        <w:t>7) інші відомості, потрібні для забезпечення позову.</w:t>
      </w:r>
    </w:p>
    <w:p w:rsidR="00000000" w:rsidRDefault="00D97886">
      <w:pPr>
        <w:pStyle w:val="rvps2"/>
        <w:divId w:val="662390928"/>
        <w:rPr>
          <w:color w:val="000000"/>
        </w:rPr>
      </w:pPr>
      <w:bookmarkStart w:id="1115" w:name="n7121"/>
      <w:bookmarkEnd w:id="1115"/>
      <w:r>
        <w:rPr>
          <w:color w:val="000000"/>
        </w:rPr>
        <w:t>2. Якщо заява про забезпечення позову подається до відкриття провадження у справі, в такій заяві додатково зазначаються повне найменування (для юридичних осіб) або ім’я (прізвище, ім’я та по батькові) (для фізичних осіб) інших осіб, які можуть отримати ста</w:t>
      </w:r>
      <w:r>
        <w:rPr>
          <w:color w:val="000000"/>
        </w:rPr>
        <w:t>тус учасника справи, їх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w:t>
      </w:r>
      <w:r>
        <w:rPr>
          <w:color w:val="000000"/>
        </w:rPr>
        <w:t xml:space="preserve"> облікової картки платника податків (для фізичних осіб) за його наявності або номер і серія паспорта для фізичних осіб - громадян України, відомі номери засобів зв’язку та адреси електронної пошти.</w:t>
      </w:r>
    </w:p>
    <w:p w:rsidR="00000000" w:rsidRDefault="00D97886">
      <w:pPr>
        <w:pStyle w:val="rvps2"/>
        <w:divId w:val="662390928"/>
        <w:rPr>
          <w:color w:val="000000"/>
        </w:rPr>
      </w:pPr>
      <w:bookmarkStart w:id="1116" w:name="n7122"/>
      <w:bookmarkEnd w:id="1116"/>
      <w:r>
        <w:rPr>
          <w:color w:val="000000"/>
        </w:rPr>
        <w:t>Реєстраційний номер облікової картки платника податків або</w:t>
      </w:r>
      <w:r>
        <w:rPr>
          <w:color w:val="000000"/>
        </w:rPr>
        <w:t xml:space="preserve"> паспортні дані інших сторін - фізичних осіб, які не є підприємцями, вказуються у випадку, якщо вони відомі заявнику.</w:t>
      </w:r>
    </w:p>
    <w:p w:rsidR="00000000" w:rsidRDefault="00D97886">
      <w:pPr>
        <w:pStyle w:val="rvps2"/>
        <w:divId w:val="662390928"/>
        <w:rPr>
          <w:color w:val="000000"/>
        </w:rPr>
      </w:pPr>
      <w:bookmarkStart w:id="1117" w:name="n7123"/>
      <w:bookmarkEnd w:id="1117"/>
      <w:r>
        <w:rPr>
          <w:color w:val="000000"/>
        </w:rPr>
        <w:t>3. Заява про забезпечення позову у вигляді арешту морського судна подається в письмовій формі і повинна містити:</w:t>
      </w:r>
    </w:p>
    <w:p w:rsidR="00000000" w:rsidRDefault="00D97886">
      <w:pPr>
        <w:pStyle w:val="rvps2"/>
        <w:divId w:val="662390928"/>
        <w:rPr>
          <w:color w:val="000000"/>
        </w:rPr>
      </w:pPr>
      <w:bookmarkStart w:id="1118" w:name="n7124"/>
      <w:bookmarkEnd w:id="1118"/>
      <w:r>
        <w:rPr>
          <w:color w:val="000000"/>
        </w:rPr>
        <w:t xml:space="preserve">1) найменування суду, до </w:t>
      </w:r>
      <w:r>
        <w:rPr>
          <w:color w:val="000000"/>
        </w:rPr>
        <w:t>якого подається заява;</w:t>
      </w:r>
    </w:p>
    <w:p w:rsidR="00000000" w:rsidRDefault="00D97886">
      <w:pPr>
        <w:pStyle w:val="rvps2"/>
        <w:divId w:val="662390928"/>
        <w:rPr>
          <w:color w:val="000000"/>
        </w:rPr>
      </w:pPr>
      <w:bookmarkStart w:id="1119" w:name="n7125"/>
      <w:bookmarkEnd w:id="1119"/>
      <w:r>
        <w:rPr>
          <w:color w:val="000000"/>
        </w:rPr>
        <w:t>2) повне найменування - для юридичної особи або прізвище, ім’я та по батькові (за наявності) - для фізичної особи - підприємця, яка є відповідальною за морською вимогою;</w:t>
      </w:r>
    </w:p>
    <w:p w:rsidR="00000000" w:rsidRDefault="00D97886">
      <w:pPr>
        <w:pStyle w:val="rvps2"/>
        <w:divId w:val="662390928"/>
        <w:rPr>
          <w:color w:val="000000"/>
        </w:rPr>
      </w:pPr>
      <w:bookmarkStart w:id="1120" w:name="n7126"/>
      <w:bookmarkEnd w:id="1120"/>
      <w:r>
        <w:rPr>
          <w:color w:val="000000"/>
        </w:rPr>
        <w:t>3) розмір та суть морської вимоги, що є підставою для арешту су</w:t>
      </w:r>
      <w:r>
        <w:rPr>
          <w:color w:val="000000"/>
        </w:rPr>
        <w:t>дна;</w:t>
      </w:r>
    </w:p>
    <w:p w:rsidR="00000000" w:rsidRDefault="00D97886">
      <w:pPr>
        <w:pStyle w:val="rvps2"/>
        <w:divId w:val="662390928"/>
        <w:rPr>
          <w:color w:val="000000"/>
        </w:rPr>
      </w:pPr>
      <w:bookmarkStart w:id="1121" w:name="n7127"/>
      <w:bookmarkEnd w:id="1121"/>
      <w:r>
        <w:rPr>
          <w:color w:val="000000"/>
        </w:rPr>
        <w:t>4) найменування судна, щодо якого подається заява про арешт, інші відомості про судно, якщо вони відомі заявнику.</w:t>
      </w:r>
    </w:p>
    <w:p w:rsidR="00000000" w:rsidRDefault="00D97886">
      <w:pPr>
        <w:pStyle w:val="rvps2"/>
        <w:divId w:val="662390928"/>
        <w:rPr>
          <w:color w:val="000000"/>
        </w:rPr>
      </w:pPr>
      <w:bookmarkStart w:id="1122" w:name="n7128"/>
      <w:bookmarkEnd w:id="1122"/>
      <w:r>
        <w:rPr>
          <w:color w:val="000000"/>
        </w:rPr>
        <w:t>4. У заяві можуть бути зазначені кілька заходів забезпечення позову, що мають бути вжиті судом, із обґрунтуванням доцільності вжиття кожн</w:t>
      </w:r>
      <w:r>
        <w:rPr>
          <w:color w:val="000000"/>
        </w:rPr>
        <w:t>ого з цих заходів.</w:t>
      </w:r>
    </w:p>
    <w:p w:rsidR="00000000" w:rsidRDefault="00D97886">
      <w:pPr>
        <w:pStyle w:val="rvps2"/>
        <w:divId w:val="662390928"/>
        <w:rPr>
          <w:color w:val="000000"/>
        </w:rPr>
      </w:pPr>
      <w:bookmarkStart w:id="1123" w:name="n7129"/>
      <w:bookmarkEnd w:id="1123"/>
      <w:r>
        <w:rPr>
          <w:color w:val="000000"/>
        </w:rPr>
        <w:t>5. До заяви додаються документи, що підтверджують сплату судового збору у встановлених порядку і розмірі.</w:t>
      </w:r>
    </w:p>
    <w:p w:rsidR="00000000" w:rsidRDefault="00D97886">
      <w:pPr>
        <w:pStyle w:val="rvps2"/>
        <w:divId w:val="662390928"/>
        <w:rPr>
          <w:color w:val="000000"/>
        </w:rPr>
      </w:pPr>
      <w:bookmarkStart w:id="1124" w:name="n7130"/>
      <w:bookmarkEnd w:id="1124"/>
      <w:r>
        <w:rPr>
          <w:color w:val="000000"/>
        </w:rPr>
        <w:t>6. До заяви про забезпечення позову у справі, яка передана на розгляд міжнародного комерційного арбітражу, третейського суду додают</w:t>
      </w:r>
      <w:r>
        <w:rPr>
          <w:color w:val="000000"/>
        </w:rPr>
        <w:t>ься:</w:t>
      </w:r>
    </w:p>
    <w:p w:rsidR="00000000" w:rsidRDefault="00D97886">
      <w:pPr>
        <w:pStyle w:val="rvps2"/>
        <w:divId w:val="662390928"/>
        <w:rPr>
          <w:color w:val="000000"/>
        </w:rPr>
      </w:pPr>
      <w:bookmarkStart w:id="1125" w:name="n7131"/>
      <w:bookmarkEnd w:id="1125"/>
      <w:r>
        <w:rPr>
          <w:color w:val="000000"/>
        </w:rPr>
        <w:t>1) копія позовної заяви до міжнародного комерційного арбітражу, третейського суду або іншого документа, подання якого започатковує процедуру міжнародного комерційного арбітражу, третейського розгляду згідно з відповідним регламентом (правилами) арбітр</w:t>
      </w:r>
      <w:r>
        <w:rPr>
          <w:color w:val="000000"/>
        </w:rPr>
        <w:t>ажу, або третейського суду або законодавством за місцем арбітражу;</w:t>
      </w:r>
    </w:p>
    <w:p w:rsidR="00000000" w:rsidRDefault="00D97886">
      <w:pPr>
        <w:pStyle w:val="rvps2"/>
        <w:divId w:val="662390928"/>
        <w:rPr>
          <w:color w:val="000000"/>
        </w:rPr>
      </w:pPr>
      <w:bookmarkStart w:id="1126" w:name="n7132"/>
      <w:bookmarkEnd w:id="1126"/>
      <w:r>
        <w:rPr>
          <w:color w:val="000000"/>
        </w:rPr>
        <w:t>2) документ, що підтверджує подання такої позовної заяви або іншого аналогічного документа згідно з відповідним регламентом (правилами) арбітражу, третейського суду або законодавством за мі</w:t>
      </w:r>
      <w:r>
        <w:rPr>
          <w:color w:val="000000"/>
        </w:rPr>
        <w:t>сцем арбітражу;</w:t>
      </w:r>
    </w:p>
    <w:p w:rsidR="00000000" w:rsidRDefault="00D97886">
      <w:pPr>
        <w:pStyle w:val="rvps2"/>
        <w:divId w:val="662390928"/>
        <w:rPr>
          <w:color w:val="000000"/>
        </w:rPr>
      </w:pPr>
      <w:bookmarkStart w:id="1127" w:name="n7133"/>
      <w:bookmarkEnd w:id="1127"/>
      <w:r>
        <w:rPr>
          <w:color w:val="000000"/>
        </w:rPr>
        <w:t>3) копія відповідної арбітражної угоди чи угоди про передачу спору на вирішення третейського суду.</w:t>
      </w:r>
    </w:p>
    <w:p w:rsidR="00000000" w:rsidRDefault="00D97886">
      <w:pPr>
        <w:pStyle w:val="rvps2"/>
        <w:divId w:val="662390928"/>
        <w:rPr>
          <w:color w:val="000000"/>
        </w:rPr>
      </w:pPr>
      <w:bookmarkStart w:id="1128" w:name="n7134"/>
      <w:bookmarkEnd w:id="1128"/>
      <w:r>
        <w:rPr>
          <w:rStyle w:val="rvts9"/>
        </w:rPr>
        <w:t xml:space="preserve">Стаття 152. </w:t>
      </w:r>
      <w:r>
        <w:rPr>
          <w:color w:val="000000"/>
        </w:rPr>
        <w:t>Порядок подання заяви про забезпечення позову</w:t>
      </w:r>
    </w:p>
    <w:p w:rsidR="00000000" w:rsidRDefault="00D97886">
      <w:pPr>
        <w:pStyle w:val="rvps2"/>
        <w:divId w:val="662390928"/>
        <w:rPr>
          <w:color w:val="000000"/>
        </w:rPr>
      </w:pPr>
      <w:bookmarkStart w:id="1129" w:name="n7135"/>
      <w:bookmarkEnd w:id="1129"/>
      <w:r>
        <w:rPr>
          <w:color w:val="000000"/>
        </w:rPr>
        <w:t>1. Заява про забезпечення позову подається:</w:t>
      </w:r>
    </w:p>
    <w:p w:rsidR="00000000" w:rsidRDefault="00D97886">
      <w:pPr>
        <w:pStyle w:val="rvps2"/>
        <w:divId w:val="662390928"/>
        <w:rPr>
          <w:color w:val="000000"/>
        </w:rPr>
      </w:pPr>
      <w:bookmarkStart w:id="1130" w:name="n7136"/>
      <w:bookmarkEnd w:id="1130"/>
      <w:r>
        <w:rPr>
          <w:color w:val="000000"/>
        </w:rPr>
        <w:t>1) до подання позовної заяви - за прави</w:t>
      </w:r>
      <w:r>
        <w:rPr>
          <w:color w:val="000000"/>
        </w:rPr>
        <w:t>лами підсудності, встановленими цим Кодексом для відповідного позову, або до суду за місцезнаходженням предмета спору - якщо суд, до підсудності якого відноситься справа, визначити неможливо;</w:t>
      </w:r>
    </w:p>
    <w:p w:rsidR="00000000" w:rsidRDefault="00D97886">
      <w:pPr>
        <w:pStyle w:val="rvps2"/>
        <w:divId w:val="662390928"/>
        <w:rPr>
          <w:color w:val="000000"/>
        </w:rPr>
      </w:pPr>
      <w:bookmarkStart w:id="1131" w:name="n7137"/>
      <w:bookmarkEnd w:id="1131"/>
      <w:r>
        <w:rPr>
          <w:color w:val="000000"/>
        </w:rPr>
        <w:t>2) одночасно з пред’явленням позову - до суду, до якого подаєтьс</w:t>
      </w:r>
      <w:r>
        <w:rPr>
          <w:color w:val="000000"/>
        </w:rPr>
        <w:t>я позовна заява, за правилами підсудності, встановленими цим Кодексом;</w:t>
      </w:r>
    </w:p>
    <w:p w:rsidR="00000000" w:rsidRDefault="00D97886">
      <w:pPr>
        <w:pStyle w:val="rvps2"/>
        <w:divId w:val="662390928"/>
        <w:rPr>
          <w:color w:val="000000"/>
        </w:rPr>
      </w:pPr>
      <w:bookmarkStart w:id="1132" w:name="n7138"/>
      <w:bookmarkEnd w:id="1132"/>
      <w:r>
        <w:rPr>
          <w:color w:val="000000"/>
        </w:rPr>
        <w:t>3) після відкриття провадження у справі - до суду, у провадженні якого перебуває справа.</w:t>
      </w:r>
    </w:p>
    <w:p w:rsidR="00000000" w:rsidRDefault="00D97886">
      <w:pPr>
        <w:pStyle w:val="rvps2"/>
        <w:divId w:val="662390928"/>
        <w:rPr>
          <w:color w:val="000000"/>
        </w:rPr>
      </w:pPr>
      <w:bookmarkStart w:id="1133" w:name="n7139"/>
      <w:bookmarkEnd w:id="1133"/>
      <w:r>
        <w:rPr>
          <w:color w:val="000000"/>
        </w:rPr>
        <w:t xml:space="preserve">2. Заява про арешт морського судна подається за місцезнаходженням порту реєстрації судна або за </w:t>
      </w:r>
      <w:r>
        <w:rPr>
          <w:color w:val="000000"/>
        </w:rPr>
        <w:t>місцезнаходженням морського порту, в якому судно знаходиться або до якого прямує, незалежно від того, чи має такий суд юрисдикцію щодо розгляду по суті справи щодо морської вимоги, яка є підставою для арешту.</w:t>
      </w:r>
    </w:p>
    <w:p w:rsidR="00000000" w:rsidRDefault="00D97886">
      <w:pPr>
        <w:pStyle w:val="rvps2"/>
        <w:divId w:val="662390928"/>
        <w:rPr>
          <w:color w:val="000000"/>
        </w:rPr>
      </w:pPr>
      <w:bookmarkStart w:id="1134" w:name="n7140"/>
      <w:bookmarkEnd w:id="1134"/>
      <w:r>
        <w:rPr>
          <w:color w:val="000000"/>
        </w:rPr>
        <w:t xml:space="preserve">3. Заява про забезпечення позову у справі, яка </w:t>
      </w:r>
      <w:r>
        <w:rPr>
          <w:color w:val="000000"/>
        </w:rPr>
        <w:t>передана на розгляд міжнародного комерційного арбітражу, третейського суду, подається до апеляційного суду за місцезнаходженням арбітражу, третейського суду, місцезнаходженням відповідача або його майна за вибором заявника.</w:t>
      </w:r>
    </w:p>
    <w:p w:rsidR="00000000" w:rsidRDefault="00D97886">
      <w:pPr>
        <w:pStyle w:val="rvps2"/>
        <w:divId w:val="662390928"/>
        <w:rPr>
          <w:color w:val="000000"/>
        </w:rPr>
      </w:pPr>
      <w:bookmarkStart w:id="1135" w:name="n7141"/>
      <w:bookmarkEnd w:id="1135"/>
      <w:r>
        <w:rPr>
          <w:color w:val="000000"/>
        </w:rPr>
        <w:t>4. У разі подання заяви про забе</w:t>
      </w:r>
      <w:r>
        <w:rPr>
          <w:color w:val="000000"/>
        </w:rPr>
        <w:t>зпечення позову до подання позовної заяви заявник повинен пред’явити позов протягом десяти днів, а у разі подання заяви про арешт морського судна - тридцяти днів з дня постановлення ухвали про забезпечення позову.</w:t>
      </w:r>
    </w:p>
    <w:p w:rsidR="00000000" w:rsidRDefault="00D97886">
      <w:pPr>
        <w:pStyle w:val="rvps2"/>
        <w:divId w:val="662390928"/>
        <w:rPr>
          <w:color w:val="000000"/>
        </w:rPr>
      </w:pPr>
      <w:bookmarkStart w:id="1136" w:name="n7142"/>
      <w:bookmarkEnd w:id="1136"/>
      <w:r>
        <w:rPr>
          <w:rStyle w:val="rvts9"/>
        </w:rPr>
        <w:t xml:space="preserve">Стаття 153. </w:t>
      </w:r>
      <w:r>
        <w:rPr>
          <w:color w:val="000000"/>
        </w:rPr>
        <w:t>Розгляд заяви про забезпечення</w:t>
      </w:r>
      <w:r>
        <w:rPr>
          <w:color w:val="000000"/>
        </w:rPr>
        <w:t xml:space="preserve"> позову</w:t>
      </w:r>
    </w:p>
    <w:p w:rsidR="00000000" w:rsidRDefault="00D97886">
      <w:pPr>
        <w:pStyle w:val="rvps2"/>
        <w:divId w:val="662390928"/>
        <w:rPr>
          <w:color w:val="000000"/>
        </w:rPr>
      </w:pPr>
      <w:bookmarkStart w:id="1137" w:name="n7143"/>
      <w:bookmarkEnd w:id="1137"/>
      <w:r>
        <w:rPr>
          <w:color w:val="000000"/>
        </w:rPr>
        <w:t>1. Заява про забезпечення позову розглядається судом не пізніше двох днів з дня її надходження без повідомлення учасників справи (учасників третейського (арбітражного) розгляду).</w:t>
      </w:r>
    </w:p>
    <w:p w:rsidR="00000000" w:rsidRDefault="00D97886">
      <w:pPr>
        <w:pStyle w:val="rvps2"/>
        <w:divId w:val="662390928"/>
        <w:rPr>
          <w:color w:val="000000"/>
        </w:rPr>
      </w:pPr>
      <w:bookmarkStart w:id="1138" w:name="n7144"/>
      <w:bookmarkEnd w:id="1138"/>
      <w:r>
        <w:rPr>
          <w:color w:val="000000"/>
        </w:rPr>
        <w:t>2. Заява про забезпечення позову у вигляді арешту на морське судно ро</w:t>
      </w:r>
      <w:r>
        <w:rPr>
          <w:color w:val="000000"/>
        </w:rPr>
        <w:t>зглядається судом не пізніше двох днів з дня її надходження після її подання без повідомлення особи, яка подала заяву, та особи, яка є відповідальною за морською вимогою.</w:t>
      </w:r>
    </w:p>
    <w:p w:rsidR="00000000" w:rsidRDefault="00D97886">
      <w:pPr>
        <w:pStyle w:val="rvps2"/>
        <w:divId w:val="662390928"/>
        <w:rPr>
          <w:color w:val="000000"/>
        </w:rPr>
      </w:pPr>
      <w:bookmarkStart w:id="1139" w:name="n7145"/>
      <w:bookmarkEnd w:id="1139"/>
      <w:r>
        <w:rPr>
          <w:color w:val="000000"/>
        </w:rPr>
        <w:t>3. Суд, розглядаючи заяву про забезпечення позову, може викликати особу, яка подала з</w:t>
      </w:r>
      <w:r>
        <w:rPr>
          <w:color w:val="000000"/>
        </w:rPr>
        <w:t>аяву про забезпечення позову, для надання пояснень або додаткових доказів, що підтверджують необхідність забезпечення позову, або для з’ясування питань, пов’язаних із зустрічним забезпеченням.</w:t>
      </w:r>
    </w:p>
    <w:p w:rsidR="00000000" w:rsidRDefault="00D97886">
      <w:pPr>
        <w:pStyle w:val="rvps2"/>
        <w:divId w:val="662390928"/>
        <w:rPr>
          <w:color w:val="000000"/>
        </w:rPr>
      </w:pPr>
      <w:bookmarkStart w:id="1140" w:name="n7146"/>
      <w:bookmarkEnd w:id="1140"/>
      <w:r>
        <w:rPr>
          <w:color w:val="000000"/>
        </w:rPr>
        <w:t>4. У виняткових випадках, коли наданих заявником пояснень та до</w:t>
      </w:r>
      <w:r>
        <w:rPr>
          <w:color w:val="000000"/>
        </w:rPr>
        <w:t>казів недостатньо для розгляду заяви про забезпечення позову, суд може призначити її розгляд у судовому засіданні з викликом сторін.</w:t>
      </w:r>
    </w:p>
    <w:p w:rsidR="00000000" w:rsidRDefault="00D97886">
      <w:pPr>
        <w:pStyle w:val="rvps2"/>
        <w:divId w:val="662390928"/>
        <w:rPr>
          <w:color w:val="000000"/>
        </w:rPr>
      </w:pPr>
      <w:bookmarkStart w:id="1141" w:name="n7147"/>
      <w:bookmarkEnd w:id="1141"/>
      <w:r>
        <w:rPr>
          <w:color w:val="000000"/>
        </w:rPr>
        <w:t>5. Залежно від обставин справи суд може забезпечити позов повністю або частково.</w:t>
      </w:r>
    </w:p>
    <w:p w:rsidR="00000000" w:rsidRDefault="00D97886">
      <w:pPr>
        <w:pStyle w:val="rvps2"/>
        <w:divId w:val="662390928"/>
        <w:rPr>
          <w:color w:val="000000"/>
        </w:rPr>
      </w:pPr>
      <w:bookmarkStart w:id="1142" w:name="n7148"/>
      <w:bookmarkEnd w:id="1142"/>
      <w:r>
        <w:rPr>
          <w:color w:val="000000"/>
        </w:rPr>
        <w:t>6. Про забезпечення позову або про відмову</w:t>
      </w:r>
      <w:r>
        <w:rPr>
          <w:color w:val="000000"/>
        </w:rPr>
        <w:t xml:space="preserve"> у забезпеченні позову суд постановляє ухвалу.</w:t>
      </w:r>
    </w:p>
    <w:p w:rsidR="00000000" w:rsidRDefault="00D97886">
      <w:pPr>
        <w:pStyle w:val="rvps2"/>
        <w:divId w:val="662390928"/>
        <w:rPr>
          <w:color w:val="000000"/>
        </w:rPr>
      </w:pPr>
      <w:bookmarkStart w:id="1143" w:name="n7149"/>
      <w:bookmarkEnd w:id="1143"/>
      <w:r>
        <w:rPr>
          <w:color w:val="000000"/>
        </w:rPr>
        <w:t xml:space="preserve">7. В ухвалі про забезпечення позову суд зазначає вид забезпечення позову і підстави його обрання та вирішує питання зустрічного забезпечення. Суд може також зазначити порядок виконання ухвали про забезпечення </w:t>
      </w:r>
      <w:r>
        <w:rPr>
          <w:color w:val="000000"/>
        </w:rPr>
        <w:t>позову.</w:t>
      </w:r>
    </w:p>
    <w:p w:rsidR="00000000" w:rsidRDefault="00D97886">
      <w:pPr>
        <w:pStyle w:val="rvps2"/>
        <w:divId w:val="662390928"/>
        <w:rPr>
          <w:color w:val="000000"/>
        </w:rPr>
      </w:pPr>
      <w:bookmarkStart w:id="1144" w:name="n7150"/>
      <w:bookmarkEnd w:id="1144"/>
      <w:r>
        <w:rPr>
          <w:color w:val="000000"/>
        </w:rPr>
        <w:t>8. Якщо на момент постановлення ухвали про арешт судна позов по суті морської вимоги до особи, яка є відповідальною за морською вимогою, не поданий, в ухвалі про арешт судна суд зазначає строк, протягом якого особа, яка подала заяву про арешт морського суд</w:t>
      </w:r>
      <w:r>
        <w:rPr>
          <w:color w:val="000000"/>
        </w:rPr>
        <w:t>на, зобов’язана подати такий позов та надати відповідне підтвердження суду.</w:t>
      </w:r>
    </w:p>
    <w:p w:rsidR="00000000" w:rsidRDefault="00D97886">
      <w:pPr>
        <w:pStyle w:val="rvps2"/>
        <w:divId w:val="662390928"/>
        <w:rPr>
          <w:color w:val="000000"/>
        </w:rPr>
      </w:pPr>
      <w:bookmarkStart w:id="1145" w:name="n7151"/>
      <w:bookmarkEnd w:id="1145"/>
      <w:r>
        <w:rPr>
          <w:color w:val="000000"/>
        </w:rPr>
        <w:t xml:space="preserve">9. Суд, встановивши, що заяву про забезпечення позову подано без додержання вимог </w:t>
      </w:r>
      <w:hyperlink w:anchor="n7112" w:history="1">
        <w:r>
          <w:rPr>
            <w:rStyle w:val="a3"/>
            <w:color w:val="006600"/>
            <w:u w:val="none"/>
          </w:rPr>
          <w:t>статті 151</w:t>
        </w:r>
      </w:hyperlink>
      <w:r>
        <w:rPr>
          <w:color w:val="000000"/>
        </w:rPr>
        <w:t xml:space="preserve"> </w:t>
      </w:r>
      <w:r>
        <w:rPr>
          <w:color w:val="000000"/>
        </w:rPr>
        <w:t>цього Кодексу, повертає її заявнику, про що постановляє ухвалу.</w:t>
      </w:r>
    </w:p>
    <w:p w:rsidR="00000000" w:rsidRDefault="00D97886">
      <w:pPr>
        <w:pStyle w:val="rvps2"/>
        <w:divId w:val="662390928"/>
        <w:rPr>
          <w:color w:val="000000"/>
        </w:rPr>
      </w:pPr>
      <w:bookmarkStart w:id="1146" w:name="n7152"/>
      <w:bookmarkEnd w:id="1146"/>
      <w:r>
        <w:rPr>
          <w:color w:val="000000"/>
        </w:rPr>
        <w:t>10. Ухвалу про забезпечення позову або про відмову у забезпеченні позову може бути оскаржено. Оскарження ухвали про забезпечення позову не зупиняє її виконання, а також не перешкоджає подальшо</w:t>
      </w:r>
      <w:r>
        <w:rPr>
          <w:color w:val="000000"/>
        </w:rPr>
        <w:t>му розгляду справи.</w:t>
      </w:r>
    </w:p>
    <w:p w:rsidR="00000000" w:rsidRDefault="00D97886">
      <w:pPr>
        <w:pStyle w:val="rvps2"/>
        <w:divId w:val="662390928"/>
        <w:rPr>
          <w:color w:val="000000"/>
        </w:rPr>
      </w:pPr>
      <w:bookmarkStart w:id="1147" w:name="n7153"/>
      <w:bookmarkEnd w:id="1147"/>
      <w:r>
        <w:rPr>
          <w:color w:val="000000"/>
        </w:rPr>
        <w:t>11. Оскарження ухвали про скасування забезпечення позову або про заміну одного виду забезпечення іншим зупиняє виконання цієї ухвали.</w:t>
      </w:r>
    </w:p>
    <w:p w:rsidR="00000000" w:rsidRDefault="00D97886">
      <w:pPr>
        <w:pStyle w:val="rvps2"/>
        <w:divId w:val="662390928"/>
        <w:rPr>
          <w:color w:val="000000"/>
        </w:rPr>
      </w:pPr>
      <w:bookmarkStart w:id="1148" w:name="n7154"/>
      <w:bookmarkEnd w:id="1148"/>
      <w:r>
        <w:rPr>
          <w:rStyle w:val="rvts9"/>
        </w:rPr>
        <w:t xml:space="preserve">Стаття 154. </w:t>
      </w:r>
      <w:r>
        <w:rPr>
          <w:color w:val="000000"/>
        </w:rPr>
        <w:t>Зустрічне забезпечення</w:t>
      </w:r>
    </w:p>
    <w:p w:rsidR="00000000" w:rsidRDefault="00D97886">
      <w:pPr>
        <w:pStyle w:val="rvps2"/>
        <w:divId w:val="662390928"/>
        <w:rPr>
          <w:color w:val="000000"/>
        </w:rPr>
      </w:pPr>
      <w:bookmarkStart w:id="1149" w:name="n7155"/>
      <w:bookmarkEnd w:id="1149"/>
      <w:r>
        <w:rPr>
          <w:color w:val="000000"/>
        </w:rPr>
        <w:t>1. Суд може вимагати від особи, яка звернулася із заявою про забезп</w:t>
      </w:r>
      <w:r>
        <w:rPr>
          <w:color w:val="000000"/>
        </w:rPr>
        <w:t>ечення позову, забезпечити відшкодування збитків відповідача, які можуть бути спричинені забезпеченням позову (зустрічне забезпечення).</w:t>
      </w:r>
    </w:p>
    <w:p w:rsidR="00000000" w:rsidRDefault="00D97886">
      <w:pPr>
        <w:pStyle w:val="rvps2"/>
        <w:divId w:val="662390928"/>
        <w:rPr>
          <w:color w:val="000000"/>
        </w:rPr>
      </w:pPr>
      <w:bookmarkStart w:id="1150" w:name="n7156"/>
      <w:bookmarkEnd w:id="1150"/>
      <w:r>
        <w:rPr>
          <w:color w:val="000000"/>
        </w:rPr>
        <w:t>2. Зустрічне забезпечення застосовується тільки у випадку забезпечення позову.</w:t>
      </w:r>
    </w:p>
    <w:p w:rsidR="00000000" w:rsidRDefault="00D97886">
      <w:pPr>
        <w:pStyle w:val="rvps2"/>
        <w:divId w:val="662390928"/>
        <w:rPr>
          <w:color w:val="000000"/>
        </w:rPr>
      </w:pPr>
      <w:bookmarkStart w:id="1151" w:name="n7157"/>
      <w:bookmarkEnd w:id="1151"/>
      <w:r>
        <w:rPr>
          <w:color w:val="000000"/>
        </w:rPr>
        <w:t>3. Суд зобов’язаний застосовувати зустріч</w:t>
      </w:r>
      <w:r>
        <w:rPr>
          <w:color w:val="000000"/>
        </w:rPr>
        <w:t>не забезпечення, якщо:</w:t>
      </w:r>
    </w:p>
    <w:p w:rsidR="00000000" w:rsidRDefault="00D97886">
      <w:pPr>
        <w:pStyle w:val="rvps2"/>
        <w:divId w:val="662390928"/>
        <w:rPr>
          <w:color w:val="000000"/>
        </w:rPr>
      </w:pPr>
      <w:bookmarkStart w:id="1152" w:name="n7158"/>
      <w:bookmarkEnd w:id="1152"/>
      <w:r>
        <w:rPr>
          <w:color w:val="000000"/>
        </w:rPr>
        <w:t>1) позивач не має зареєстрованого в установленому законом порядку місця проживання (перебування) чи місцезнаходження на території України та майна, що знаходиться на території України, в розмірі, достатньому для відшкодування можливи</w:t>
      </w:r>
      <w:r>
        <w:rPr>
          <w:color w:val="000000"/>
        </w:rPr>
        <w:t>х збитків відповідача, які можуть бути спричинені забезпеченням позову, у випадку відмови у позові; або</w:t>
      </w:r>
    </w:p>
    <w:p w:rsidR="00000000" w:rsidRDefault="00D97886">
      <w:pPr>
        <w:pStyle w:val="rvps2"/>
        <w:divId w:val="662390928"/>
        <w:rPr>
          <w:color w:val="000000"/>
        </w:rPr>
      </w:pPr>
      <w:bookmarkStart w:id="1153" w:name="n7159"/>
      <w:bookmarkEnd w:id="1153"/>
      <w:r>
        <w:rPr>
          <w:color w:val="000000"/>
        </w:rPr>
        <w:t xml:space="preserve">2) суду надані докази того, що майновий стан позивача або його дії щодо відчуження майна чи інші дії можуть ускладнити або зробити неможливим виконання </w:t>
      </w:r>
      <w:r>
        <w:rPr>
          <w:color w:val="000000"/>
        </w:rPr>
        <w:t>рішення суду про відшкодування збитків відповідача, які можуть бути спричинені забезпеченням позову, у випадку відмови у позові.</w:t>
      </w:r>
    </w:p>
    <w:p w:rsidR="00000000" w:rsidRDefault="00D97886">
      <w:pPr>
        <w:pStyle w:val="rvps2"/>
        <w:divId w:val="662390928"/>
        <w:rPr>
          <w:color w:val="000000"/>
        </w:rPr>
      </w:pPr>
      <w:bookmarkStart w:id="1154" w:name="n7160"/>
      <w:bookmarkEnd w:id="1154"/>
      <w:r>
        <w:rPr>
          <w:color w:val="000000"/>
        </w:rPr>
        <w:t>4. Зустрічне забезпечення, як правило, здійснюється шляхом внесення на депозитний рахунок суду грошових коштів у розмірі, визна</w:t>
      </w:r>
      <w:r>
        <w:rPr>
          <w:color w:val="000000"/>
        </w:rPr>
        <w:t>ченому судом. Якщо позивач з поважних причин не має можливості внести відповідну суму, зустрічне забезпечення також може бути здійснено шляхом:</w:t>
      </w:r>
    </w:p>
    <w:p w:rsidR="00000000" w:rsidRDefault="00D97886">
      <w:pPr>
        <w:pStyle w:val="rvps2"/>
        <w:divId w:val="662390928"/>
        <w:rPr>
          <w:color w:val="000000"/>
        </w:rPr>
      </w:pPr>
      <w:bookmarkStart w:id="1155" w:name="n7161"/>
      <w:bookmarkEnd w:id="1155"/>
      <w:r>
        <w:rPr>
          <w:color w:val="000000"/>
        </w:rPr>
        <w:t xml:space="preserve">1) надання гарантії банку, поруки або іншого фінансового забезпечення на визначену судом суму та від погодженої </w:t>
      </w:r>
      <w:r>
        <w:rPr>
          <w:color w:val="000000"/>
        </w:rPr>
        <w:t>судом особи, щодо фінансової спроможності якої суд не має сумнівів;</w:t>
      </w:r>
    </w:p>
    <w:p w:rsidR="00000000" w:rsidRDefault="00D97886">
      <w:pPr>
        <w:pStyle w:val="rvps2"/>
        <w:divId w:val="662390928"/>
        <w:rPr>
          <w:color w:val="000000"/>
        </w:rPr>
      </w:pPr>
      <w:bookmarkStart w:id="1156" w:name="n7162"/>
      <w:bookmarkEnd w:id="1156"/>
      <w:r>
        <w:rPr>
          <w:color w:val="000000"/>
        </w:rPr>
        <w:t>2) вчинення інших визначених судом дій для усунення потенційних збитків та інших ризиків відповідача, пов’язаних із забезпеченням позову.</w:t>
      </w:r>
    </w:p>
    <w:p w:rsidR="00000000" w:rsidRDefault="00D97886">
      <w:pPr>
        <w:pStyle w:val="rvps2"/>
        <w:divId w:val="662390928"/>
        <w:rPr>
          <w:color w:val="000000"/>
        </w:rPr>
      </w:pPr>
      <w:bookmarkStart w:id="1157" w:name="n7163"/>
      <w:bookmarkEnd w:id="1157"/>
      <w:r>
        <w:rPr>
          <w:color w:val="000000"/>
        </w:rPr>
        <w:t>5. Розмір зустрічного забезпечення визначається су</w:t>
      </w:r>
      <w:r>
        <w:rPr>
          <w:color w:val="000000"/>
        </w:rPr>
        <w:t>дом з урахуванням обставин справи. Заходи зустрічного забезпечення позову мають бути співмірними із заходами забезпечення позову, застосованими судом, та розміром збитків, яких може зазнати відповідач у зв’язку із забезпеченням позову.</w:t>
      </w:r>
    </w:p>
    <w:p w:rsidR="00000000" w:rsidRDefault="00D97886">
      <w:pPr>
        <w:pStyle w:val="rvps2"/>
        <w:divId w:val="662390928"/>
        <w:rPr>
          <w:color w:val="000000"/>
        </w:rPr>
      </w:pPr>
      <w:bookmarkStart w:id="1158" w:name="n7164"/>
      <w:bookmarkEnd w:id="1158"/>
      <w:r>
        <w:rPr>
          <w:color w:val="000000"/>
        </w:rPr>
        <w:t>6. Питання застосува</w:t>
      </w:r>
      <w:r>
        <w:rPr>
          <w:color w:val="000000"/>
        </w:rPr>
        <w:t>ння зустрічного забезпечення вирішується судом в ухвалі про забезпечення позову або в ухвалі про зустрічне забезпечення позову. Якщо клопотання про зустрічне забезпечення подане після застосування судом заходів забезпечення позову, питання зустрічного забе</w:t>
      </w:r>
      <w:r>
        <w:rPr>
          <w:color w:val="000000"/>
        </w:rPr>
        <w:t>зпечення вирішується судом протягом десяти днів після подання такого клопотання. Копія ухвали про зустрічне забезпечення направляється учасникам справи не пізніше наступного дня після її постановлення.</w:t>
      </w:r>
    </w:p>
    <w:p w:rsidR="00000000" w:rsidRDefault="00D97886">
      <w:pPr>
        <w:pStyle w:val="rvps2"/>
        <w:divId w:val="662390928"/>
        <w:rPr>
          <w:color w:val="000000"/>
        </w:rPr>
      </w:pPr>
      <w:bookmarkStart w:id="1159" w:name="n7165"/>
      <w:bookmarkEnd w:id="1159"/>
      <w:r>
        <w:rPr>
          <w:color w:val="000000"/>
        </w:rPr>
        <w:t xml:space="preserve">7. В ухвалі про забезпечення позову або про зустрічне </w:t>
      </w:r>
      <w:r>
        <w:rPr>
          <w:color w:val="000000"/>
        </w:rPr>
        <w:t>забезпечення зазначаються розмір зустрічного забезпечення або інші дії, що повинен вчинити заявник у порядку зустрічного забезпечення.</w:t>
      </w:r>
    </w:p>
    <w:p w:rsidR="00000000" w:rsidRDefault="00D97886">
      <w:pPr>
        <w:pStyle w:val="rvps2"/>
        <w:divId w:val="662390928"/>
        <w:rPr>
          <w:color w:val="000000"/>
        </w:rPr>
      </w:pPr>
      <w:bookmarkStart w:id="1160" w:name="n7166"/>
      <w:bookmarkEnd w:id="1160"/>
      <w:r>
        <w:rPr>
          <w:color w:val="000000"/>
        </w:rPr>
        <w:t>8. Строк надання зустрічного забезпечення визначається судом та не може перевищувати десяти днів з дня постановлення ухва</w:t>
      </w:r>
      <w:r>
        <w:rPr>
          <w:color w:val="000000"/>
        </w:rPr>
        <w:t>ли про забезпечення позову або ухвали про зустрічне забезпечення, якщо інше не випливає зі змісту заходів зустрічного забезпечення.</w:t>
      </w:r>
    </w:p>
    <w:p w:rsidR="00000000" w:rsidRDefault="00D97886">
      <w:pPr>
        <w:pStyle w:val="rvps2"/>
        <w:divId w:val="662390928"/>
        <w:rPr>
          <w:color w:val="000000"/>
        </w:rPr>
      </w:pPr>
      <w:bookmarkStart w:id="1161" w:name="n7167"/>
      <w:bookmarkEnd w:id="1161"/>
      <w:r>
        <w:rPr>
          <w:color w:val="000000"/>
        </w:rPr>
        <w:t>9. Особа, за заявою якої застосовані заходи забезпечення позову із застосуванням зустрічного забезпечення, протягом визначен</w:t>
      </w:r>
      <w:r>
        <w:rPr>
          <w:color w:val="000000"/>
        </w:rPr>
        <w:t>ого судом строку має надати суду документи, що підтверджують надання зустрічного забезпечення.</w:t>
      </w:r>
    </w:p>
    <w:p w:rsidR="00000000" w:rsidRDefault="00D97886">
      <w:pPr>
        <w:pStyle w:val="rvps2"/>
        <w:divId w:val="662390928"/>
        <w:rPr>
          <w:color w:val="000000"/>
        </w:rPr>
      </w:pPr>
      <w:bookmarkStart w:id="1162" w:name="n7168"/>
      <w:bookmarkEnd w:id="1162"/>
      <w:r>
        <w:rPr>
          <w:color w:val="000000"/>
        </w:rPr>
        <w:t>10. Якщо особа, за заявою якої застосовані заходи забезпечення позову, не виконує вимоги суду щодо зустрічного забезпечення у визначений судом строк, суд скасову</w:t>
      </w:r>
      <w:r>
        <w:rPr>
          <w:color w:val="000000"/>
        </w:rPr>
        <w:t>є ухвалу про забезпечення позову та про зустрічне забезпечення.</w:t>
      </w:r>
    </w:p>
    <w:p w:rsidR="00000000" w:rsidRDefault="00D97886">
      <w:pPr>
        <w:pStyle w:val="rvps2"/>
        <w:divId w:val="662390928"/>
        <w:rPr>
          <w:color w:val="000000"/>
        </w:rPr>
      </w:pPr>
      <w:bookmarkStart w:id="1163" w:name="n7169"/>
      <w:bookmarkEnd w:id="1163"/>
      <w:r>
        <w:rPr>
          <w:color w:val="000000"/>
        </w:rPr>
        <w:t>11. Ухвала про зустрічне забезпечення може бути оскаржена разом із ухвалою про забезпечення позову або окремо.</w:t>
      </w:r>
    </w:p>
    <w:p w:rsidR="00000000" w:rsidRDefault="00D97886">
      <w:pPr>
        <w:pStyle w:val="rvps2"/>
        <w:divId w:val="662390928"/>
        <w:rPr>
          <w:color w:val="000000"/>
        </w:rPr>
      </w:pPr>
      <w:bookmarkStart w:id="1164" w:name="n7170"/>
      <w:bookmarkEnd w:id="1164"/>
      <w:r>
        <w:rPr>
          <w:rStyle w:val="rvts9"/>
        </w:rPr>
        <w:t xml:space="preserve">Стаття 155. </w:t>
      </w:r>
      <w:r>
        <w:rPr>
          <w:color w:val="000000"/>
        </w:rPr>
        <w:t>Скасування зустрічного забезпечення</w:t>
      </w:r>
    </w:p>
    <w:p w:rsidR="00000000" w:rsidRDefault="00D97886">
      <w:pPr>
        <w:pStyle w:val="rvps2"/>
        <w:divId w:val="662390928"/>
        <w:rPr>
          <w:color w:val="000000"/>
        </w:rPr>
      </w:pPr>
      <w:bookmarkStart w:id="1165" w:name="n7171"/>
      <w:bookmarkEnd w:id="1165"/>
      <w:r>
        <w:rPr>
          <w:color w:val="000000"/>
        </w:rPr>
        <w:t>1. Зустрічне забезпечення скасову</w:t>
      </w:r>
      <w:r>
        <w:rPr>
          <w:color w:val="000000"/>
        </w:rPr>
        <w:t xml:space="preserve">ється у випадку закриття провадження у справі з підстав, визначених </w:t>
      </w:r>
      <w:hyperlink w:anchor="n7922" w:history="1">
        <w:r>
          <w:rPr>
            <w:rStyle w:val="a3"/>
            <w:color w:val="006600"/>
            <w:u w:val="none"/>
          </w:rPr>
          <w:t>пунктами 2</w:t>
        </w:r>
      </w:hyperlink>
      <w:r>
        <w:rPr>
          <w:color w:val="000000"/>
        </w:rPr>
        <w:t xml:space="preserve">, </w:t>
      </w:r>
      <w:hyperlink w:anchor="n7925" w:history="1">
        <w:r>
          <w:rPr>
            <w:rStyle w:val="a3"/>
            <w:color w:val="006600"/>
            <w:u w:val="none"/>
          </w:rPr>
          <w:t>5</w:t>
        </w:r>
      </w:hyperlink>
      <w:r>
        <w:rPr>
          <w:color w:val="000000"/>
        </w:rPr>
        <w:t xml:space="preserve">, </w:t>
      </w:r>
      <w:hyperlink w:anchor="n7927" w:history="1">
        <w:r>
          <w:rPr>
            <w:rStyle w:val="a3"/>
            <w:color w:val="006600"/>
            <w:u w:val="none"/>
          </w:rPr>
          <w:t>7</w:t>
        </w:r>
      </w:hyperlink>
      <w:r>
        <w:rPr>
          <w:color w:val="000000"/>
        </w:rPr>
        <w:t xml:space="preserve">, </w:t>
      </w:r>
      <w:hyperlink w:anchor="n7928" w:history="1">
        <w:r>
          <w:rPr>
            <w:rStyle w:val="a3"/>
            <w:color w:val="006600"/>
            <w:u w:val="none"/>
          </w:rPr>
          <w:t>8</w:t>
        </w:r>
      </w:hyperlink>
      <w:r>
        <w:rPr>
          <w:color w:val="000000"/>
        </w:rPr>
        <w:t xml:space="preserve"> частини першої статті 255 цього Кодексу, залишення позов</w:t>
      </w:r>
      <w:r>
        <w:rPr>
          <w:color w:val="000000"/>
        </w:rPr>
        <w:t xml:space="preserve">у без розгляду з підстав, визначених </w:t>
      </w:r>
      <w:hyperlink w:anchor="n7941" w:history="1">
        <w:r>
          <w:rPr>
            <w:rStyle w:val="a3"/>
            <w:color w:val="006600"/>
            <w:u w:val="none"/>
          </w:rPr>
          <w:t>пунктом 6</w:t>
        </w:r>
      </w:hyperlink>
      <w:r>
        <w:rPr>
          <w:color w:val="000000"/>
        </w:rPr>
        <w:t xml:space="preserve"> частини першої статті 257 цього Кодексу, або після набрання законної сили рішенням суду про задоволення позову в повному обсязі, про що окремо зазначається в резолютивній частині ві</w:t>
      </w:r>
      <w:r>
        <w:rPr>
          <w:color w:val="000000"/>
        </w:rPr>
        <w:t>дповідного судового рішення.</w:t>
      </w:r>
    </w:p>
    <w:p w:rsidR="00000000" w:rsidRDefault="00D97886">
      <w:pPr>
        <w:pStyle w:val="rvps2"/>
        <w:divId w:val="662390928"/>
        <w:rPr>
          <w:color w:val="000000"/>
        </w:rPr>
      </w:pPr>
      <w:bookmarkStart w:id="1166" w:name="n7172"/>
      <w:bookmarkEnd w:id="1166"/>
      <w:r>
        <w:rPr>
          <w:color w:val="000000"/>
        </w:rPr>
        <w:t>2. У випадку закриття провадження або залишення позовної заяви без розгляду з інших, ніж зазначені у частині першій цієї статті підстав або у випадку ухвалення рішення суду щодо повної або часткової відмови у задоволенні позову</w:t>
      </w:r>
      <w:r>
        <w:rPr>
          <w:color w:val="000000"/>
        </w:rPr>
        <w:t xml:space="preserve"> зустрічне забезпечення скасовується, якщо протягом двадцяти днів з дня набрання відповідним рішенням або ухвалою суду законної сили, відповідачем або іншою особою, права або охоронювані законом інтереси якої порушено вжиттям заходів забезпечення позову, н</w:t>
      </w:r>
      <w:r>
        <w:rPr>
          <w:color w:val="000000"/>
        </w:rPr>
        <w:t xml:space="preserve">е буде подано позов про відшкодування збитків у порядку, визначеному </w:t>
      </w:r>
      <w:hyperlink w:anchor="n7209" w:history="1">
        <w:r>
          <w:rPr>
            <w:rStyle w:val="a3"/>
            <w:color w:val="006600"/>
            <w:u w:val="none"/>
          </w:rPr>
          <w:t>статтею 159</w:t>
        </w:r>
      </w:hyperlink>
      <w:r>
        <w:rPr>
          <w:color w:val="000000"/>
        </w:rPr>
        <w:t xml:space="preserve"> цього Кодексу.</w:t>
      </w:r>
    </w:p>
    <w:p w:rsidR="00000000" w:rsidRDefault="00D97886">
      <w:pPr>
        <w:pStyle w:val="rvps2"/>
        <w:divId w:val="662390928"/>
        <w:rPr>
          <w:color w:val="000000"/>
        </w:rPr>
      </w:pPr>
      <w:bookmarkStart w:id="1167" w:name="n7173"/>
      <w:bookmarkEnd w:id="1167"/>
      <w:r>
        <w:rPr>
          <w:color w:val="000000"/>
        </w:rPr>
        <w:t>3. Якщо такий позов буде подано, зустрічне забезпечення діє як захід забезпечення позову у відповідному провадженні, а питання про й</w:t>
      </w:r>
      <w:r>
        <w:rPr>
          <w:color w:val="000000"/>
        </w:rPr>
        <w:t>ого скасування вирішується одночасно з вирішенням цього позову по суті заявлених вимог, поверненням позовної заяви, відмовою у відкритті провадження у справі або залишенням вказаного позову без розгляду чи закриттям провадження.</w:t>
      </w:r>
    </w:p>
    <w:p w:rsidR="00000000" w:rsidRDefault="00D97886">
      <w:pPr>
        <w:pStyle w:val="rvps2"/>
        <w:divId w:val="662390928"/>
        <w:rPr>
          <w:color w:val="000000"/>
        </w:rPr>
      </w:pPr>
      <w:bookmarkStart w:id="1168" w:name="n7174"/>
      <w:bookmarkEnd w:id="1168"/>
      <w:r>
        <w:rPr>
          <w:color w:val="000000"/>
        </w:rPr>
        <w:t>4. Зустрічне забезпечення м</w:t>
      </w:r>
      <w:r>
        <w:rPr>
          <w:color w:val="000000"/>
        </w:rPr>
        <w:t>оже бути скасовано судом в будь-який час за вмотивованим клопотанням відповідача або іншої особи, права або охоронювані законом інтереси якої порушуються у зв’язку з вжиттям заходів забезпечення позову.</w:t>
      </w:r>
    </w:p>
    <w:p w:rsidR="00000000" w:rsidRDefault="00D97886">
      <w:pPr>
        <w:pStyle w:val="rvps2"/>
        <w:divId w:val="662390928"/>
        <w:rPr>
          <w:color w:val="000000"/>
        </w:rPr>
      </w:pPr>
      <w:bookmarkStart w:id="1169" w:name="n7175"/>
      <w:bookmarkEnd w:id="1169"/>
      <w:r>
        <w:rPr>
          <w:color w:val="000000"/>
        </w:rPr>
        <w:t>5. Суд розглядає клопотання про скасування зустрічног</w:t>
      </w:r>
      <w:r>
        <w:rPr>
          <w:color w:val="000000"/>
        </w:rPr>
        <w:t>о забезпечення не пізніше п’яти днів з дня надходження до суду такого клопотання. За наслідками розгляду клопотання суд постановляє ухвалу. Ухвала суду про скасування зустрічного забезпечення або про відмову у його скасуванні може бути оскаржена.</w:t>
      </w:r>
    </w:p>
    <w:p w:rsidR="00000000" w:rsidRDefault="00D97886">
      <w:pPr>
        <w:pStyle w:val="rvps2"/>
        <w:divId w:val="662390928"/>
        <w:rPr>
          <w:color w:val="000000"/>
        </w:rPr>
      </w:pPr>
      <w:bookmarkStart w:id="1170" w:name="n7176"/>
      <w:bookmarkEnd w:id="1170"/>
      <w:r>
        <w:rPr>
          <w:color w:val="000000"/>
        </w:rPr>
        <w:t>6. У разі</w:t>
      </w:r>
      <w:r>
        <w:rPr>
          <w:color w:val="000000"/>
        </w:rPr>
        <w:t xml:space="preserve"> скасування зустрічного забезпечення грошові кошти, внесені особою на депозитний рахунок суду з метою зустрічного забезпечення, підлягають поверненню особі, яка здійснила таке зустрічне забезпечення, протягом п’яти днів з дня набрання законної сили ухвалою</w:t>
      </w:r>
      <w:r>
        <w:rPr>
          <w:color w:val="000000"/>
        </w:rPr>
        <w:t xml:space="preserve"> суду про скасування зустрічного забезпечення позову.</w:t>
      </w:r>
    </w:p>
    <w:p w:rsidR="00000000" w:rsidRDefault="00D97886">
      <w:pPr>
        <w:pStyle w:val="rvps2"/>
        <w:divId w:val="662390928"/>
        <w:rPr>
          <w:color w:val="000000"/>
        </w:rPr>
      </w:pPr>
      <w:bookmarkStart w:id="1171" w:name="n7177"/>
      <w:bookmarkEnd w:id="1171"/>
      <w:r>
        <w:rPr>
          <w:color w:val="000000"/>
        </w:rPr>
        <w:t xml:space="preserve">7. У разі скасування заходів забезпечення позову з підстав, передбачених частинами </w:t>
      </w:r>
      <w:hyperlink w:anchor="n7204" w:history="1">
        <w:r>
          <w:rPr>
            <w:rStyle w:val="a3"/>
            <w:color w:val="006600"/>
            <w:u w:val="none"/>
          </w:rPr>
          <w:t>тринадцятою</w:t>
        </w:r>
      </w:hyperlink>
      <w:r>
        <w:rPr>
          <w:color w:val="000000"/>
        </w:rPr>
        <w:t xml:space="preserve">, </w:t>
      </w:r>
      <w:hyperlink w:anchor="n7208" w:history="1">
        <w:r>
          <w:rPr>
            <w:rStyle w:val="a3"/>
            <w:color w:val="006600"/>
            <w:u w:val="none"/>
          </w:rPr>
          <w:t>чотирнадцятою</w:t>
        </w:r>
      </w:hyperlink>
      <w:r>
        <w:rPr>
          <w:color w:val="000000"/>
        </w:rPr>
        <w:t xml:space="preserve"> статті 158 цього Кодексу, зустрічне </w:t>
      </w:r>
      <w:r>
        <w:rPr>
          <w:color w:val="000000"/>
        </w:rPr>
        <w:t xml:space="preserve">забезпечення скасовується, якщо протягом двадцяти днів з дня постановлення ухвали суду про скасування заходів забезпечення позову жодною особою, права або охоронювані законом інтереси якої порушено вжиттям заходів забезпечення позову, не буде подано позов </w:t>
      </w:r>
      <w:r>
        <w:rPr>
          <w:color w:val="000000"/>
        </w:rPr>
        <w:t xml:space="preserve">про відшкодування збитків у порядку, визначеному </w:t>
      </w:r>
      <w:hyperlink w:anchor="n7209" w:history="1">
        <w:r>
          <w:rPr>
            <w:rStyle w:val="a3"/>
            <w:color w:val="006600"/>
            <w:u w:val="none"/>
          </w:rPr>
          <w:t>статтею 159</w:t>
        </w:r>
      </w:hyperlink>
      <w:r>
        <w:rPr>
          <w:color w:val="000000"/>
        </w:rPr>
        <w:t xml:space="preserve"> цього Кодексу.</w:t>
      </w:r>
    </w:p>
    <w:p w:rsidR="00000000" w:rsidRDefault="00D97886">
      <w:pPr>
        <w:pStyle w:val="rvps2"/>
        <w:divId w:val="662390928"/>
        <w:rPr>
          <w:color w:val="000000"/>
        </w:rPr>
      </w:pPr>
      <w:bookmarkStart w:id="1172" w:name="n7178"/>
      <w:bookmarkEnd w:id="1172"/>
      <w:r>
        <w:rPr>
          <w:rStyle w:val="rvts9"/>
        </w:rPr>
        <w:t xml:space="preserve">Стаття 156. </w:t>
      </w:r>
      <w:r>
        <w:rPr>
          <w:color w:val="000000"/>
        </w:rPr>
        <w:t>Заміна одного заходу забезпечення позову іншим</w:t>
      </w:r>
    </w:p>
    <w:p w:rsidR="00000000" w:rsidRDefault="00D97886">
      <w:pPr>
        <w:pStyle w:val="rvps2"/>
        <w:divId w:val="662390928"/>
        <w:rPr>
          <w:color w:val="000000"/>
        </w:rPr>
      </w:pPr>
      <w:bookmarkStart w:id="1173" w:name="n7179"/>
      <w:bookmarkEnd w:id="1173"/>
      <w:r>
        <w:rPr>
          <w:color w:val="000000"/>
        </w:rPr>
        <w:t>1. За клопотанням учасника справи суд може допустити заміну одного заходу забезпечення позову іншим.</w:t>
      </w:r>
    </w:p>
    <w:p w:rsidR="00000000" w:rsidRDefault="00D97886">
      <w:pPr>
        <w:pStyle w:val="rvps2"/>
        <w:divId w:val="662390928"/>
        <w:rPr>
          <w:color w:val="000000"/>
        </w:rPr>
      </w:pPr>
      <w:bookmarkStart w:id="1174" w:name="n7180"/>
      <w:bookmarkEnd w:id="1174"/>
      <w:r>
        <w:rPr>
          <w:color w:val="000000"/>
        </w:rPr>
        <w:t>2. Питання про заміну одного заходу забезпечення позову іншим вирішується судом у судовому засіданні не пізніше наступного дня після надходження до суду ві</w:t>
      </w:r>
      <w:r>
        <w:rPr>
          <w:color w:val="000000"/>
        </w:rPr>
        <w:t>дповідного клопотання учасника справи.</w:t>
      </w:r>
    </w:p>
    <w:p w:rsidR="00000000" w:rsidRDefault="00D97886">
      <w:pPr>
        <w:pStyle w:val="rvps2"/>
        <w:divId w:val="662390928"/>
        <w:rPr>
          <w:color w:val="000000"/>
        </w:rPr>
      </w:pPr>
      <w:bookmarkStart w:id="1175" w:name="n7181"/>
      <w:bookmarkEnd w:id="1175"/>
      <w:r>
        <w:rPr>
          <w:color w:val="000000"/>
        </w:rPr>
        <w:t>3. За наслідками розгляду клопотання про заміну одного заходу забезпечення позову іншим постановляється ухвала. Копії ухвали про заміну одного заходу забезпечення позову іншим направляються учасникам справи не пізніше</w:t>
      </w:r>
      <w:r>
        <w:rPr>
          <w:color w:val="000000"/>
        </w:rPr>
        <w:t xml:space="preserve"> наступного дня після її постановлення.</w:t>
      </w:r>
    </w:p>
    <w:p w:rsidR="00000000" w:rsidRDefault="00D97886">
      <w:pPr>
        <w:pStyle w:val="rvps2"/>
        <w:divId w:val="662390928"/>
        <w:rPr>
          <w:color w:val="000000"/>
        </w:rPr>
      </w:pPr>
      <w:bookmarkStart w:id="1176" w:name="n7182"/>
      <w:bookmarkEnd w:id="1176"/>
      <w:r>
        <w:rPr>
          <w:color w:val="000000"/>
        </w:rPr>
        <w:t>У разі заміни одного заходу забезпечення позову іншим суд може відповідно змінити заходи зустрічного забезпечення.</w:t>
      </w:r>
    </w:p>
    <w:p w:rsidR="00000000" w:rsidRDefault="00D97886">
      <w:pPr>
        <w:pStyle w:val="rvps2"/>
        <w:divId w:val="662390928"/>
        <w:rPr>
          <w:color w:val="000000"/>
        </w:rPr>
      </w:pPr>
      <w:bookmarkStart w:id="1177" w:name="n7183"/>
      <w:bookmarkEnd w:id="1177"/>
      <w:r>
        <w:rPr>
          <w:color w:val="000000"/>
        </w:rPr>
        <w:t>4. У разі вжиття судом заходів забезпечення позову про стягнення грошової суми відповідач (інша особа</w:t>
      </w:r>
      <w:r>
        <w:rPr>
          <w:color w:val="000000"/>
        </w:rPr>
        <w:t>) може за своєю ініціативою забезпечити позов шляхом внесення на депозитний рахунок суду грошових коштів у розмірі вимог позивача або надання гарантії банку на таку суму.</w:t>
      </w:r>
    </w:p>
    <w:p w:rsidR="00000000" w:rsidRDefault="00D97886">
      <w:pPr>
        <w:pStyle w:val="rvps2"/>
        <w:divId w:val="662390928"/>
        <w:rPr>
          <w:color w:val="000000"/>
        </w:rPr>
      </w:pPr>
      <w:bookmarkStart w:id="1178" w:name="n7184"/>
      <w:bookmarkEnd w:id="1178"/>
      <w:r>
        <w:rPr>
          <w:color w:val="000000"/>
        </w:rPr>
        <w:t>5. Надання відповідачем до суду документа, що підтверджує забезпечення позову відпові</w:t>
      </w:r>
      <w:r>
        <w:rPr>
          <w:color w:val="000000"/>
        </w:rPr>
        <w:t>дно до частини четвертої цієї статті, є підставою для відмови в забезпеченні позову судом або для скасування вжитих судом заходів забезпечення позову.</w:t>
      </w:r>
    </w:p>
    <w:p w:rsidR="00000000" w:rsidRDefault="00D97886">
      <w:pPr>
        <w:pStyle w:val="rvps2"/>
        <w:divId w:val="662390928"/>
        <w:rPr>
          <w:color w:val="000000"/>
        </w:rPr>
      </w:pPr>
      <w:bookmarkStart w:id="1179" w:name="n7185"/>
      <w:bookmarkEnd w:id="1179"/>
      <w:r>
        <w:rPr>
          <w:color w:val="000000"/>
        </w:rPr>
        <w:t>6. Примірник ухвали про заміну одного заходу забезпечення позову іншим невідкладно після набрання такою у</w:t>
      </w:r>
      <w:r>
        <w:rPr>
          <w:color w:val="000000"/>
        </w:rPr>
        <w:t>хвалою законної сили надсилається заявнику, всім особам, яких стосуються заходи забезпечення позову і яких суд може ідентифікувати, а також залежно від виду вжитих заходів, направляється судом для негайного виконання державним та іншим органам для вжиття в</w:t>
      </w:r>
      <w:r>
        <w:rPr>
          <w:color w:val="000000"/>
        </w:rPr>
        <w:t>ідповідних заходів.</w:t>
      </w:r>
    </w:p>
    <w:p w:rsidR="00000000" w:rsidRDefault="00D97886">
      <w:pPr>
        <w:pStyle w:val="rvps2"/>
        <w:divId w:val="662390928"/>
        <w:rPr>
          <w:color w:val="000000"/>
        </w:rPr>
      </w:pPr>
      <w:bookmarkStart w:id="1180" w:name="n7186"/>
      <w:bookmarkEnd w:id="1180"/>
      <w:r>
        <w:rPr>
          <w:rStyle w:val="rvts9"/>
        </w:rPr>
        <w:t xml:space="preserve">Стаття 157. </w:t>
      </w:r>
      <w:r>
        <w:rPr>
          <w:color w:val="000000"/>
        </w:rPr>
        <w:t>Виконання ухвали про забезпечення позову</w:t>
      </w:r>
    </w:p>
    <w:p w:rsidR="00000000" w:rsidRDefault="00D97886">
      <w:pPr>
        <w:pStyle w:val="rvps2"/>
        <w:divId w:val="662390928"/>
        <w:rPr>
          <w:color w:val="000000"/>
        </w:rPr>
      </w:pPr>
      <w:bookmarkStart w:id="1181" w:name="n7187"/>
      <w:bookmarkEnd w:id="1181"/>
      <w:r>
        <w:rPr>
          <w:color w:val="000000"/>
        </w:rPr>
        <w:t>1. Ухвала суду про забезпечення позову має відповідати вимогам до виконавчого документа, встановленим законом. Така ухвала підлягає негайному виконанню з дня її постановлення незалежн</w:t>
      </w:r>
      <w:r>
        <w:rPr>
          <w:color w:val="000000"/>
        </w:rPr>
        <w:t>о від її оскарження і відкриття виконавчого провадження.</w:t>
      </w:r>
    </w:p>
    <w:p w:rsidR="00000000" w:rsidRDefault="00D97886">
      <w:pPr>
        <w:pStyle w:val="rvps2"/>
        <w:divId w:val="662390928"/>
        <w:rPr>
          <w:color w:val="000000"/>
        </w:rPr>
      </w:pPr>
      <w:bookmarkStart w:id="1182" w:name="n7188"/>
      <w:bookmarkEnd w:id="1182"/>
      <w:r>
        <w:rPr>
          <w:color w:val="000000"/>
        </w:rPr>
        <w:t>2. Примірник ухвали про забезпечення позову залежно від виду вжитих заходів одночасно з направленням заявнику направляється судом для негайного виконання всім особам, яких стосуються заходи забезпече</w:t>
      </w:r>
      <w:r>
        <w:rPr>
          <w:color w:val="000000"/>
        </w:rPr>
        <w:t>ння позову і яких суд може ідентифікувати, а також відповідним державним та іншим органам для вжиття відповідних заходів.</w:t>
      </w:r>
    </w:p>
    <w:p w:rsidR="00000000" w:rsidRDefault="00D97886">
      <w:pPr>
        <w:pStyle w:val="rvps2"/>
        <w:divId w:val="662390928"/>
        <w:rPr>
          <w:color w:val="000000"/>
        </w:rPr>
      </w:pPr>
      <w:bookmarkStart w:id="1183" w:name="n7189"/>
      <w:bookmarkEnd w:id="1183"/>
      <w:r>
        <w:rPr>
          <w:color w:val="000000"/>
        </w:rPr>
        <w:t>3. Ухвала про арешт морського судна є підставою для затримання судна або обмеження в його пересуванні в порту, де знаходиться або до я</w:t>
      </w:r>
      <w:r>
        <w:rPr>
          <w:color w:val="000000"/>
        </w:rPr>
        <w:t>кого прямує таке судно, до моменту скасування заходів із забезпечення позову у вигляді арешту морського судна. Після вручення копії ухвали про арешт судна капітан морського порту, де знаходиться судно, філія Адміністрації морських портів України в морськом</w:t>
      </w:r>
      <w:r>
        <w:rPr>
          <w:color w:val="000000"/>
        </w:rPr>
        <w:t>у порту, де знаходиться судно, відповідні органи Державної прикордонної служби України та органи доходів і зборів зобов’язані вжити заходів, що унеможливлюють вихід арештованого судна з порту.</w:t>
      </w:r>
    </w:p>
    <w:p w:rsidR="00000000" w:rsidRDefault="00D97886">
      <w:pPr>
        <w:pStyle w:val="rvps2"/>
        <w:divId w:val="662390928"/>
        <w:rPr>
          <w:color w:val="000000"/>
        </w:rPr>
      </w:pPr>
      <w:bookmarkStart w:id="1184" w:name="n7190"/>
      <w:bookmarkEnd w:id="1184"/>
      <w:r>
        <w:rPr>
          <w:color w:val="000000"/>
        </w:rPr>
        <w:t>4. Особи, винні в невиконанні ухвали про забезпечення позову, н</w:t>
      </w:r>
      <w:r>
        <w:rPr>
          <w:color w:val="000000"/>
        </w:rPr>
        <w:t>есуть відповідальність, встановлену законом.</w:t>
      </w:r>
    </w:p>
    <w:p w:rsidR="00000000" w:rsidRDefault="00D97886">
      <w:pPr>
        <w:pStyle w:val="rvps2"/>
        <w:divId w:val="662390928"/>
        <w:rPr>
          <w:color w:val="000000"/>
        </w:rPr>
      </w:pPr>
      <w:bookmarkStart w:id="1185" w:name="n7191"/>
      <w:bookmarkEnd w:id="1185"/>
      <w:r>
        <w:rPr>
          <w:rStyle w:val="rvts9"/>
        </w:rPr>
        <w:t xml:space="preserve">Стаття 158. </w:t>
      </w:r>
      <w:r>
        <w:rPr>
          <w:color w:val="000000"/>
        </w:rPr>
        <w:t>Скасування заходів забезпечення позову</w:t>
      </w:r>
    </w:p>
    <w:p w:rsidR="00000000" w:rsidRDefault="00D97886">
      <w:pPr>
        <w:pStyle w:val="rvps2"/>
        <w:divId w:val="662390928"/>
        <w:rPr>
          <w:color w:val="000000"/>
        </w:rPr>
      </w:pPr>
      <w:bookmarkStart w:id="1186" w:name="n7192"/>
      <w:bookmarkEnd w:id="1186"/>
      <w:r>
        <w:rPr>
          <w:color w:val="000000"/>
        </w:rPr>
        <w:t>1. Суд може скасувати заходи забезпечення позову з власної ініціативи або за вмотивованим клопотанням учасника справи.</w:t>
      </w:r>
    </w:p>
    <w:p w:rsidR="00000000" w:rsidRDefault="00D97886">
      <w:pPr>
        <w:pStyle w:val="rvps2"/>
        <w:divId w:val="662390928"/>
        <w:rPr>
          <w:color w:val="000000"/>
        </w:rPr>
      </w:pPr>
      <w:bookmarkStart w:id="1187" w:name="n7193"/>
      <w:bookmarkEnd w:id="1187"/>
      <w:r>
        <w:rPr>
          <w:color w:val="000000"/>
        </w:rPr>
        <w:t>2. Клопотання про скасування заходів забе</w:t>
      </w:r>
      <w:r>
        <w:rPr>
          <w:color w:val="000000"/>
        </w:rPr>
        <w:t>зпечення позову розглядається в судовому засіданні не пізніше п’яти днів з дня надходження його до суду.</w:t>
      </w:r>
    </w:p>
    <w:p w:rsidR="00000000" w:rsidRDefault="00D97886">
      <w:pPr>
        <w:pStyle w:val="rvps2"/>
        <w:divId w:val="662390928"/>
        <w:rPr>
          <w:color w:val="000000"/>
        </w:rPr>
      </w:pPr>
      <w:bookmarkStart w:id="1188" w:name="n7194"/>
      <w:bookmarkEnd w:id="1188"/>
      <w:r>
        <w:rPr>
          <w:color w:val="000000"/>
        </w:rPr>
        <w:t xml:space="preserve">3. У разі надання відповідачем до суду документа, що підтверджує здійснене ним забезпечення позову відповідно до </w:t>
      </w:r>
      <w:hyperlink w:anchor="n7183" w:history="1">
        <w:r>
          <w:rPr>
            <w:rStyle w:val="a3"/>
            <w:color w:val="006600"/>
            <w:u w:val="none"/>
          </w:rPr>
          <w:t>частини че</w:t>
        </w:r>
        <w:r>
          <w:rPr>
            <w:rStyle w:val="a3"/>
            <w:color w:val="006600"/>
            <w:u w:val="none"/>
          </w:rPr>
          <w:t>твертої</w:t>
        </w:r>
      </w:hyperlink>
      <w:r>
        <w:rPr>
          <w:color w:val="000000"/>
        </w:rPr>
        <w:t xml:space="preserve"> статті 156 цього Кодексу, відповідне клопотання відповідача про скасування заходів забезпечення позову, вжитих судом, розглядається судом не пізніше наступного дня після надання вказаного документа.</w:t>
      </w:r>
    </w:p>
    <w:p w:rsidR="00000000" w:rsidRDefault="00D97886">
      <w:pPr>
        <w:pStyle w:val="rvps2"/>
        <w:divId w:val="662390928"/>
        <w:rPr>
          <w:color w:val="000000"/>
        </w:rPr>
      </w:pPr>
      <w:bookmarkStart w:id="1189" w:name="n7195"/>
      <w:bookmarkEnd w:id="1189"/>
      <w:r>
        <w:rPr>
          <w:color w:val="000000"/>
        </w:rPr>
        <w:t>4. За результатами розгляду клопотання про скасув</w:t>
      </w:r>
      <w:r>
        <w:rPr>
          <w:color w:val="000000"/>
        </w:rPr>
        <w:t>ання заходів забезпечення позову, вжитих судом, постановляється ухвала.</w:t>
      </w:r>
    </w:p>
    <w:p w:rsidR="00000000" w:rsidRDefault="00D97886">
      <w:pPr>
        <w:pStyle w:val="rvps2"/>
        <w:divId w:val="662390928"/>
        <w:rPr>
          <w:color w:val="000000"/>
        </w:rPr>
      </w:pPr>
      <w:bookmarkStart w:id="1190" w:name="n7196"/>
      <w:bookmarkEnd w:id="1190"/>
      <w:r>
        <w:rPr>
          <w:color w:val="000000"/>
        </w:rPr>
        <w:t>5. Ухвала суду про скасування заходів забезпечення позову, вжитих судом, або про відмову в скасуванні забезпечення позову може бути оскаржена.</w:t>
      </w:r>
    </w:p>
    <w:p w:rsidR="00000000" w:rsidRDefault="00D97886">
      <w:pPr>
        <w:pStyle w:val="rvps2"/>
        <w:divId w:val="662390928"/>
        <w:rPr>
          <w:color w:val="000000"/>
        </w:rPr>
      </w:pPr>
      <w:bookmarkStart w:id="1191" w:name="n7197"/>
      <w:bookmarkEnd w:id="1191"/>
      <w:r>
        <w:rPr>
          <w:color w:val="000000"/>
        </w:rPr>
        <w:t>6. Відмова у скасуванні забезпечення позо</w:t>
      </w:r>
      <w:r>
        <w:rPr>
          <w:color w:val="000000"/>
        </w:rPr>
        <w:t>ву не перешкоджає повторному зверненню з таким самим клопотанням при появі нових обставин, що обґрунтовують необхідність скасування забезпечення позову.</w:t>
      </w:r>
    </w:p>
    <w:p w:rsidR="00000000" w:rsidRDefault="00D97886">
      <w:pPr>
        <w:pStyle w:val="rvps2"/>
        <w:divId w:val="662390928"/>
        <w:rPr>
          <w:color w:val="000000"/>
        </w:rPr>
      </w:pPr>
      <w:bookmarkStart w:id="1192" w:name="n7198"/>
      <w:bookmarkEnd w:id="1192"/>
      <w:r>
        <w:rPr>
          <w:color w:val="000000"/>
        </w:rPr>
        <w:t>7. У разі ухвалення судом рішення про задоволення позову заходи забезпечення позову продовжують діяти п</w:t>
      </w:r>
      <w:r>
        <w:rPr>
          <w:color w:val="000000"/>
        </w:rPr>
        <w:t>ротягом дев’яноста днів з дня набрання вказаним рішенням законної сили або можуть бути скасовані за вмотивованим клопотанням учасника справи.</w:t>
      </w:r>
    </w:p>
    <w:p w:rsidR="00000000" w:rsidRDefault="00D97886">
      <w:pPr>
        <w:pStyle w:val="rvps2"/>
        <w:divId w:val="662390928"/>
        <w:rPr>
          <w:color w:val="000000"/>
        </w:rPr>
      </w:pPr>
      <w:bookmarkStart w:id="1193" w:name="n7199"/>
      <w:bookmarkEnd w:id="1193"/>
      <w:r>
        <w:rPr>
          <w:color w:val="000000"/>
        </w:rPr>
        <w:t>8. Якщо протягом вказаного строку за заявою позивача (стягувача) буде відкрито виконавче провадження, вказані захо</w:t>
      </w:r>
      <w:r>
        <w:rPr>
          <w:color w:val="000000"/>
        </w:rPr>
        <w:t>ди забезпечення позову діють до повного виконання судового рішення.</w:t>
      </w:r>
    </w:p>
    <w:p w:rsidR="00000000" w:rsidRDefault="00D97886">
      <w:pPr>
        <w:pStyle w:val="rvps2"/>
        <w:divId w:val="662390928"/>
        <w:rPr>
          <w:color w:val="000000"/>
        </w:rPr>
      </w:pPr>
      <w:bookmarkStart w:id="1194" w:name="n7200"/>
      <w:bookmarkEnd w:id="1194"/>
      <w:r>
        <w:rPr>
          <w:color w:val="000000"/>
        </w:rPr>
        <w:t>9. У випадку залишення позову без розгляду, закриття провадження у справі або у випадку ухвалення рішення щодо повної відмови у задоволенні позову суд у відповідному судовому рішенні зазна</w:t>
      </w:r>
      <w:r>
        <w:rPr>
          <w:color w:val="000000"/>
        </w:rPr>
        <w:t>чає про скасування заходів забезпечення позову.</w:t>
      </w:r>
    </w:p>
    <w:p w:rsidR="00000000" w:rsidRDefault="00D97886">
      <w:pPr>
        <w:pStyle w:val="rvps2"/>
        <w:divId w:val="662390928"/>
        <w:rPr>
          <w:color w:val="000000"/>
        </w:rPr>
      </w:pPr>
      <w:bookmarkStart w:id="1195" w:name="n7201"/>
      <w:bookmarkEnd w:id="1195"/>
      <w:r>
        <w:rPr>
          <w:color w:val="000000"/>
        </w:rPr>
        <w:t>10. У такому разі заходи забезпечення позову зберігають свою дію до набрання законної сили відповідним рішенням або ухвалою суду.</w:t>
      </w:r>
    </w:p>
    <w:p w:rsidR="00000000" w:rsidRDefault="00D97886">
      <w:pPr>
        <w:pStyle w:val="rvps2"/>
        <w:divId w:val="662390928"/>
        <w:rPr>
          <w:color w:val="000000"/>
        </w:rPr>
      </w:pPr>
      <w:bookmarkStart w:id="1196" w:name="n7202"/>
      <w:bookmarkEnd w:id="1196"/>
      <w:r>
        <w:rPr>
          <w:color w:val="000000"/>
        </w:rPr>
        <w:t>11. Примірник ухвали про скасування заходів забезпечення позову невідкладно пі</w:t>
      </w:r>
      <w:r>
        <w:rPr>
          <w:color w:val="000000"/>
        </w:rPr>
        <w:t>сля набрання такою ухвалою законної сили надсилається заявнику, всім особам, яких стосуються заходи забезпечення позову і яких суд може ідентифікувати, а також державним та іншим органам, які повинні були та (або) виконували ухвалу про забезпечення позову,</w:t>
      </w:r>
      <w:r>
        <w:rPr>
          <w:color w:val="000000"/>
        </w:rPr>
        <w:t xml:space="preserve"> для здійснення ними відповідних дій щодо скасування заходів забезпечення позову.</w:t>
      </w:r>
    </w:p>
    <w:p w:rsidR="00000000" w:rsidRDefault="00D97886">
      <w:pPr>
        <w:pStyle w:val="rvps2"/>
        <w:divId w:val="662390928"/>
        <w:rPr>
          <w:color w:val="000000"/>
        </w:rPr>
      </w:pPr>
      <w:bookmarkStart w:id="1197" w:name="n7203"/>
      <w:bookmarkEnd w:id="1197"/>
      <w:r>
        <w:rPr>
          <w:color w:val="000000"/>
        </w:rPr>
        <w:t xml:space="preserve">12. Грошові кошти, внесені відповідачем (іншою особою) на рахунок суду з метою забезпечення позову відповідно до </w:t>
      </w:r>
      <w:hyperlink w:anchor="n7183" w:history="1">
        <w:r>
          <w:rPr>
            <w:rStyle w:val="a3"/>
            <w:color w:val="006600"/>
            <w:u w:val="none"/>
          </w:rPr>
          <w:t>частини четвертої</w:t>
        </w:r>
      </w:hyperlink>
      <w:r>
        <w:rPr>
          <w:color w:val="000000"/>
        </w:rPr>
        <w:t xml:space="preserve"> статті 156 цьог</w:t>
      </w:r>
      <w:r>
        <w:rPr>
          <w:color w:val="000000"/>
        </w:rPr>
        <w:t>о Кодексу, підлягають поверненню відповідачу (іншій особі), який здійснив таке забезпечення, протягом п’яти днів з дня набрання законної сили рішенням суду про повну відмову в позові або ухвалою суду про залишення позову без розгляду або закриття проваджен</w:t>
      </w:r>
      <w:r>
        <w:rPr>
          <w:color w:val="000000"/>
        </w:rPr>
        <w:t>ня.</w:t>
      </w:r>
    </w:p>
    <w:p w:rsidR="00000000" w:rsidRDefault="00D97886">
      <w:pPr>
        <w:pStyle w:val="rvps2"/>
        <w:divId w:val="662390928"/>
        <w:rPr>
          <w:color w:val="000000"/>
        </w:rPr>
      </w:pPr>
      <w:bookmarkStart w:id="1198" w:name="n7204"/>
      <w:bookmarkEnd w:id="1198"/>
      <w:r>
        <w:rPr>
          <w:color w:val="000000"/>
        </w:rPr>
        <w:t>13. Заходи забезпечення позову, вжиті судом до подання позовної заяви, скасовуються судом також у разі:</w:t>
      </w:r>
    </w:p>
    <w:p w:rsidR="00000000" w:rsidRDefault="00D97886">
      <w:pPr>
        <w:pStyle w:val="rvps2"/>
        <w:divId w:val="662390928"/>
        <w:rPr>
          <w:color w:val="000000"/>
        </w:rPr>
      </w:pPr>
      <w:bookmarkStart w:id="1199" w:name="n7205"/>
      <w:bookmarkEnd w:id="1199"/>
      <w:r>
        <w:rPr>
          <w:color w:val="000000"/>
        </w:rPr>
        <w:t xml:space="preserve">1) неподання заявником відповідної позовної заяви згідно з вимогами </w:t>
      </w:r>
      <w:hyperlink w:anchor="n7140" w:history="1">
        <w:r>
          <w:rPr>
            <w:rStyle w:val="a3"/>
            <w:color w:val="006600"/>
            <w:u w:val="none"/>
          </w:rPr>
          <w:t>частини третьої</w:t>
        </w:r>
      </w:hyperlink>
      <w:r>
        <w:rPr>
          <w:color w:val="000000"/>
        </w:rPr>
        <w:t xml:space="preserve"> статті 152 цього Кодексу;</w:t>
      </w:r>
    </w:p>
    <w:p w:rsidR="00000000" w:rsidRDefault="00D97886">
      <w:pPr>
        <w:pStyle w:val="rvps2"/>
        <w:divId w:val="662390928"/>
        <w:rPr>
          <w:color w:val="000000"/>
        </w:rPr>
      </w:pPr>
      <w:bookmarkStart w:id="1200" w:name="n7206"/>
      <w:bookmarkEnd w:id="1200"/>
      <w:r>
        <w:rPr>
          <w:color w:val="000000"/>
        </w:rPr>
        <w:t>2) поверне</w:t>
      </w:r>
      <w:r>
        <w:rPr>
          <w:color w:val="000000"/>
        </w:rPr>
        <w:t>ння позовної заяви;</w:t>
      </w:r>
    </w:p>
    <w:p w:rsidR="00000000" w:rsidRDefault="00D97886">
      <w:pPr>
        <w:pStyle w:val="rvps2"/>
        <w:divId w:val="662390928"/>
        <w:rPr>
          <w:color w:val="000000"/>
        </w:rPr>
      </w:pPr>
      <w:bookmarkStart w:id="1201" w:name="n7207"/>
      <w:bookmarkEnd w:id="1201"/>
      <w:r>
        <w:rPr>
          <w:color w:val="000000"/>
        </w:rPr>
        <w:t>3) відмови у відкритті провадження у справі.</w:t>
      </w:r>
    </w:p>
    <w:p w:rsidR="00000000" w:rsidRDefault="00D97886">
      <w:pPr>
        <w:pStyle w:val="rvps2"/>
        <w:divId w:val="662390928"/>
        <w:rPr>
          <w:color w:val="000000"/>
        </w:rPr>
      </w:pPr>
      <w:bookmarkStart w:id="1202" w:name="n7208"/>
      <w:bookmarkEnd w:id="1202"/>
      <w:r>
        <w:rPr>
          <w:color w:val="000000"/>
        </w:rPr>
        <w:t>14. Заходи забезпечення позову, вжиті судом у справі, яка передана на розгляд міжнародного комерційного арбітражу, третейського суду, скасовуються у разі відмови у розгляді такої справи або припинення її розгляду міжнародним комерційним арбітражем, третейс</w:t>
      </w:r>
      <w:r>
        <w:rPr>
          <w:color w:val="000000"/>
        </w:rPr>
        <w:t xml:space="preserve">ьким судом, ухвалення ними рішення про відмову в задоволенні позову, припинення участі або невчинення особою, за заявою якої забезпечено позов, дій щодо участі в арбітражному, третейському розгляді, або з інших підстав, що свідчать про втрату необхідності </w:t>
      </w:r>
      <w:r>
        <w:rPr>
          <w:color w:val="000000"/>
        </w:rPr>
        <w:t>у забезпеченні такого позову.</w:t>
      </w:r>
    </w:p>
    <w:p w:rsidR="00000000" w:rsidRDefault="00D97886">
      <w:pPr>
        <w:pStyle w:val="rvps2"/>
        <w:divId w:val="662390928"/>
        <w:rPr>
          <w:color w:val="000000"/>
        </w:rPr>
      </w:pPr>
      <w:bookmarkStart w:id="1203" w:name="n7209"/>
      <w:bookmarkEnd w:id="1203"/>
      <w:r>
        <w:rPr>
          <w:rStyle w:val="rvts9"/>
        </w:rPr>
        <w:t xml:space="preserve">Стаття 159. </w:t>
      </w:r>
      <w:r>
        <w:rPr>
          <w:color w:val="000000"/>
        </w:rPr>
        <w:t>Відшкодування збитків, заподіяних забезпеченням позову</w:t>
      </w:r>
    </w:p>
    <w:p w:rsidR="00000000" w:rsidRDefault="00D97886">
      <w:pPr>
        <w:pStyle w:val="rvps2"/>
        <w:divId w:val="662390928"/>
        <w:rPr>
          <w:color w:val="000000"/>
        </w:rPr>
      </w:pPr>
      <w:bookmarkStart w:id="1204" w:name="n7210"/>
      <w:bookmarkEnd w:id="1204"/>
      <w:r>
        <w:rPr>
          <w:color w:val="000000"/>
        </w:rPr>
        <w:t xml:space="preserve">1. У випадку закриття провадження або залишення позовної заяви без розгляду з інших, ніж зазначені у </w:t>
      </w:r>
      <w:hyperlink w:anchor="n7171" w:history="1">
        <w:r>
          <w:rPr>
            <w:rStyle w:val="a3"/>
            <w:color w:val="006600"/>
            <w:u w:val="none"/>
          </w:rPr>
          <w:t>частині першій</w:t>
        </w:r>
      </w:hyperlink>
      <w:r>
        <w:rPr>
          <w:color w:val="000000"/>
        </w:rPr>
        <w:t xml:space="preserve"> статті 155 цьог</w:t>
      </w:r>
      <w:r>
        <w:rPr>
          <w:color w:val="000000"/>
        </w:rPr>
        <w:t xml:space="preserve">о Кодексу підстав або у випадку ухвалення рішення суду (третейського суду, міжнародного комерційного арбітражу) щодо повної або часткової відмови у задоволенні позову відповідач або інша особа, чиї права або охоронювані законом інтереси порушені внаслідок </w:t>
      </w:r>
      <w:r>
        <w:rPr>
          <w:color w:val="000000"/>
        </w:rPr>
        <w:t>вжиття заходів забезпечення позову, має право на відшкодування збитків, заподіяних забезпеченням позову, за рахунок особи, за заявою якої такі заходи забезпечення позову вживалися.</w:t>
      </w:r>
    </w:p>
    <w:p w:rsidR="00000000" w:rsidRDefault="00D97886">
      <w:pPr>
        <w:pStyle w:val="rvps2"/>
        <w:divId w:val="662390928"/>
        <w:rPr>
          <w:color w:val="000000"/>
        </w:rPr>
      </w:pPr>
      <w:bookmarkStart w:id="1205" w:name="n7211"/>
      <w:bookmarkEnd w:id="1205"/>
      <w:r>
        <w:rPr>
          <w:color w:val="000000"/>
        </w:rPr>
        <w:t>2. У разі подання відповідного позову про відшкодування збитків, заподіяних</w:t>
      </w:r>
      <w:r>
        <w:rPr>
          <w:color w:val="000000"/>
        </w:rPr>
        <w:t xml:space="preserve"> забезпеченням позову, протягом двадцяти днів з моменту набрання законної сили судовим рішенням, зазначеним у частині першій цієї статті, відшкодування збитків, заподіяних вжиттям заходів забезпечення позову, здійснюється в першу чергу за рахунок коштів зу</w:t>
      </w:r>
      <w:r>
        <w:rPr>
          <w:color w:val="000000"/>
        </w:rPr>
        <w:t>стрічного забезпечення.</w:t>
      </w:r>
    </w:p>
    <w:p w:rsidR="00000000" w:rsidRDefault="00D97886">
      <w:pPr>
        <w:pStyle w:val="rvps7"/>
        <w:divId w:val="662390928"/>
        <w:rPr>
          <w:color w:val="000000"/>
        </w:rPr>
      </w:pPr>
      <w:bookmarkStart w:id="1206" w:name="n7212"/>
      <w:bookmarkEnd w:id="1206"/>
      <w:r>
        <w:rPr>
          <w:rStyle w:val="rvts15"/>
        </w:rPr>
        <w:t xml:space="preserve">Розділ II </w:t>
      </w:r>
      <w:r>
        <w:rPr>
          <w:color w:val="000000"/>
        </w:rPr>
        <w:br/>
      </w:r>
      <w:r>
        <w:rPr>
          <w:rStyle w:val="rvts15"/>
        </w:rPr>
        <w:t>НАКАЗНЕ ПРОВАДЖЕННЯ</w:t>
      </w:r>
    </w:p>
    <w:p w:rsidR="00000000" w:rsidRDefault="00D97886">
      <w:pPr>
        <w:pStyle w:val="rvps2"/>
        <w:divId w:val="662390928"/>
        <w:rPr>
          <w:color w:val="000000"/>
        </w:rPr>
      </w:pPr>
      <w:bookmarkStart w:id="1207" w:name="n7213"/>
      <w:bookmarkEnd w:id="1207"/>
      <w:r>
        <w:rPr>
          <w:rStyle w:val="rvts9"/>
        </w:rPr>
        <w:t xml:space="preserve">Стаття 160. </w:t>
      </w:r>
      <w:r>
        <w:rPr>
          <w:color w:val="000000"/>
        </w:rPr>
        <w:t>Стягнення на підставі судового наказу</w:t>
      </w:r>
    </w:p>
    <w:p w:rsidR="00000000" w:rsidRDefault="00D97886">
      <w:pPr>
        <w:pStyle w:val="rvps2"/>
        <w:divId w:val="662390928"/>
        <w:rPr>
          <w:color w:val="000000"/>
        </w:rPr>
      </w:pPr>
      <w:bookmarkStart w:id="1208" w:name="n7214"/>
      <w:bookmarkEnd w:id="1208"/>
      <w:r>
        <w:rPr>
          <w:color w:val="000000"/>
        </w:rPr>
        <w:t xml:space="preserve">1. Судовий наказ є особливою формою судового рішення, що видається судом за результатами розгляду вимог, передбачених </w:t>
      </w:r>
      <w:hyperlink w:anchor="n7217" w:history="1">
        <w:r>
          <w:rPr>
            <w:rStyle w:val="a3"/>
            <w:color w:val="006600"/>
            <w:u w:val="none"/>
          </w:rPr>
          <w:t>статтею 161</w:t>
        </w:r>
      </w:hyperlink>
      <w:r>
        <w:rPr>
          <w:color w:val="000000"/>
        </w:rPr>
        <w:t xml:space="preserve"> цього Кодексу.</w:t>
      </w:r>
    </w:p>
    <w:p w:rsidR="00000000" w:rsidRDefault="00D97886">
      <w:pPr>
        <w:pStyle w:val="rvps2"/>
        <w:divId w:val="662390928"/>
        <w:rPr>
          <w:color w:val="000000"/>
        </w:rPr>
      </w:pPr>
      <w:bookmarkStart w:id="1209" w:name="n7215"/>
      <w:bookmarkEnd w:id="1209"/>
      <w:r>
        <w:rPr>
          <w:color w:val="000000"/>
        </w:rPr>
        <w:t>2. Із заявою про видачу судового наказу може звернутися особа, якій належить право вимоги, а також органи та особи, яким законом надано право звертатися до суду в інтересах інших осіб.</w:t>
      </w:r>
    </w:p>
    <w:p w:rsidR="00000000" w:rsidRDefault="00D97886">
      <w:pPr>
        <w:pStyle w:val="rvps2"/>
        <w:divId w:val="662390928"/>
        <w:rPr>
          <w:color w:val="000000"/>
        </w:rPr>
      </w:pPr>
      <w:bookmarkStart w:id="1210" w:name="n7216"/>
      <w:bookmarkEnd w:id="1210"/>
      <w:r>
        <w:rPr>
          <w:color w:val="000000"/>
        </w:rPr>
        <w:t>3. Судовий наказ підлягає виконанню за прави</w:t>
      </w:r>
      <w:r>
        <w:rPr>
          <w:color w:val="000000"/>
        </w:rPr>
        <w:t>лами, встановленими для виконання судових рішень у порядку, встановленому законом.</w:t>
      </w:r>
    </w:p>
    <w:p w:rsidR="00000000" w:rsidRDefault="00D97886">
      <w:pPr>
        <w:pStyle w:val="rvps2"/>
        <w:divId w:val="662390928"/>
        <w:rPr>
          <w:color w:val="000000"/>
        </w:rPr>
      </w:pPr>
      <w:bookmarkStart w:id="1211" w:name="n7217"/>
      <w:bookmarkEnd w:id="1211"/>
      <w:r>
        <w:rPr>
          <w:rStyle w:val="rvts9"/>
        </w:rPr>
        <w:t xml:space="preserve">Стаття 161. </w:t>
      </w:r>
      <w:r>
        <w:rPr>
          <w:color w:val="000000"/>
        </w:rPr>
        <w:t>Вимоги, за якими може бути видано судовий наказ</w:t>
      </w:r>
    </w:p>
    <w:p w:rsidR="00000000" w:rsidRDefault="00D97886">
      <w:pPr>
        <w:pStyle w:val="rvps2"/>
        <w:divId w:val="662390928"/>
        <w:rPr>
          <w:color w:val="000000"/>
        </w:rPr>
      </w:pPr>
      <w:bookmarkStart w:id="1212" w:name="n7218"/>
      <w:bookmarkEnd w:id="1212"/>
      <w:r>
        <w:rPr>
          <w:color w:val="000000"/>
        </w:rPr>
        <w:t>1. Судовий наказ може бути видано, якщо:</w:t>
      </w:r>
    </w:p>
    <w:p w:rsidR="00000000" w:rsidRDefault="00D97886">
      <w:pPr>
        <w:pStyle w:val="rvps2"/>
        <w:divId w:val="662390928"/>
        <w:rPr>
          <w:color w:val="000000"/>
        </w:rPr>
      </w:pPr>
      <w:bookmarkStart w:id="1213" w:name="n7219"/>
      <w:bookmarkEnd w:id="1213"/>
      <w:r>
        <w:rPr>
          <w:color w:val="000000"/>
        </w:rPr>
        <w:t>1) заявлено вимогу про стягнення нарахованої, але не виплаченої працівни</w:t>
      </w:r>
      <w:r>
        <w:rPr>
          <w:color w:val="000000"/>
        </w:rPr>
        <w:t>кові суми заробітної плати та середнього заробітку за час затримки розрахунку;</w:t>
      </w:r>
    </w:p>
    <w:p w:rsidR="00000000" w:rsidRDefault="00D97886">
      <w:pPr>
        <w:pStyle w:val="rvps2"/>
        <w:divId w:val="662390928"/>
        <w:rPr>
          <w:color w:val="000000"/>
        </w:rPr>
      </w:pPr>
      <w:bookmarkStart w:id="1214" w:name="n7220"/>
      <w:bookmarkEnd w:id="1214"/>
      <w:r>
        <w:rPr>
          <w:color w:val="000000"/>
        </w:rPr>
        <w:t>2) заявлено вимогу про компенсацію витрат на проведення розшуку відповідача, боржника, дитини або транспортних засобів боржника;</w:t>
      </w:r>
    </w:p>
    <w:p w:rsidR="00000000" w:rsidRDefault="00D97886">
      <w:pPr>
        <w:pStyle w:val="rvps2"/>
        <w:divId w:val="662390928"/>
        <w:rPr>
          <w:color w:val="000000"/>
        </w:rPr>
      </w:pPr>
      <w:bookmarkStart w:id="1215" w:name="n7221"/>
      <w:bookmarkEnd w:id="1215"/>
      <w:r>
        <w:rPr>
          <w:color w:val="000000"/>
        </w:rPr>
        <w:t xml:space="preserve">3) заявлено вимогу про стягнення заборгованості </w:t>
      </w:r>
      <w:r>
        <w:rPr>
          <w:color w:val="000000"/>
        </w:rPr>
        <w:t>за оплату житлово-комунальних послуг, телекомунікаційних послуг, послуг телебачення та радіомовлення з урахуванням індексу інфляції та 3 відсотків річних, нарахованих заявником на суму заборгованості;</w:t>
      </w:r>
    </w:p>
    <w:p w:rsidR="00000000" w:rsidRDefault="00D97886">
      <w:pPr>
        <w:pStyle w:val="rvps2"/>
        <w:divId w:val="662390928"/>
        <w:rPr>
          <w:color w:val="000000"/>
        </w:rPr>
      </w:pPr>
      <w:bookmarkStart w:id="1216" w:name="n7222"/>
      <w:bookmarkEnd w:id="1216"/>
      <w:r>
        <w:rPr>
          <w:color w:val="000000"/>
        </w:rPr>
        <w:t>4) заявлено вимогу про стягнення аліментів у розмірі на</w:t>
      </w:r>
      <w:r>
        <w:rPr>
          <w:color w:val="000000"/>
        </w:rPr>
        <w:t xml:space="preserve">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w:t>
      </w:r>
      <w:r>
        <w:rPr>
          <w:color w:val="000000"/>
        </w:rPr>
        <w:t>становленням чи оспорюванням батьківства (материнства) та необхідністю залучення інших заінтересованих осіб;</w:t>
      </w:r>
    </w:p>
    <w:p w:rsidR="00000000" w:rsidRDefault="00D97886">
      <w:pPr>
        <w:pStyle w:val="rvps2"/>
        <w:divId w:val="662390928"/>
        <w:rPr>
          <w:color w:val="000000"/>
        </w:rPr>
      </w:pPr>
      <w:bookmarkStart w:id="1217" w:name="n7223"/>
      <w:bookmarkEnd w:id="1217"/>
      <w:r>
        <w:rPr>
          <w:color w:val="000000"/>
        </w:rPr>
        <w:t>5) заявлено вимогу про стягнення аліментів на дитину у твердій грошовій сумі в розмірі 50 відсотків прожиткового мінімуму для дитини відповідного в</w:t>
      </w:r>
      <w:r>
        <w:rPr>
          <w:color w:val="000000"/>
        </w:rPr>
        <w:t>іку, якщо ця вимога не пов’язана із встановленням чи оспорюванням батьківства (материнства) та необхідністю залучення інших заінтересованих осіб;</w:t>
      </w:r>
    </w:p>
    <w:p w:rsidR="00000000" w:rsidRDefault="00D97886">
      <w:pPr>
        <w:pStyle w:val="rvps2"/>
        <w:divId w:val="662390928"/>
        <w:rPr>
          <w:color w:val="000000"/>
        </w:rPr>
      </w:pPr>
      <w:bookmarkStart w:id="1218" w:name="n7224"/>
      <w:bookmarkEnd w:id="1218"/>
      <w:r>
        <w:rPr>
          <w:color w:val="000000"/>
        </w:rPr>
        <w:t>6) заявлено вимогу про повернення вартості товару неналежної якості, якщо є рішення суду, яке набрало законної</w:t>
      </w:r>
      <w:r>
        <w:rPr>
          <w:color w:val="000000"/>
        </w:rPr>
        <w:t xml:space="preserve"> сили, про встановлення факту продажу товару неналежної якості, ухвалене на користь невизначеного кола споживачів;</w:t>
      </w:r>
    </w:p>
    <w:p w:rsidR="00000000" w:rsidRDefault="00D97886">
      <w:pPr>
        <w:pStyle w:val="rvps2"/>
        <w:divId w:val="662390928"/>
        <w:rPr>
          <w:color w:val="000000"/>
        </w:rPr>
      </w:pPr>
      <w:bookmarkStart w:id="1219" w:name="n7225"/>
      <w:bookmarkEnd w:id="1219"/>
      <w:r>
        <w:rPr>
          <w:color w:val="000000"/>
        </w:rPr>
        <w:t>7) заявлено вимогу до юридичної особи або фізичної особи - підприємця про стягнення заборгованості за договором (іншим, ніж про надання житло</w:t>
      </w:r>
      <w:r>
        <w:rPr>
          <w:color w:val="000000"/>
        </w:rPr>
        <w:t>во-комунальних послуг, телекомунікаційних послуг, послуг телебачення та радіомовлення), укладеним у письмовій (в тому числі електронній) формі, якщо сума вимоги не перевищує ста розмірів прожиткового мінімуму для працездатних осіб.</w:t>
      </w:r>
    </w:p>
    <w:p w:rsidR="00000000" w:rsidRDefault="00D97886">
      <w:pPr>
        <w:pStyle w:val="rvps2"/>
        <w:divId w:val="662390928"/>
        <w:rPr>
          <w:color w:val="000000"/>
        </w:rPr>
      </w:pPr>
      <w:bookmarkStart w:id="1220" w:name="n7226"/>
      <w:bookmarkEnd w:id="1220"/>
      <w:r>
        <w:rPr>
          <w:color w:val="000000"/>
        </w:rPr>
        <w:t>2. Особа має право зверн</w:t>
      </w:r>
      <w:r>
        <w:rPr>
          <w:color w:val="000000"/>
        </w:rPr>
        <w:t>утися до суду з вимогами, визначеними у частині першій цієї статті, в наказному або в спрощеному позовному провадженні на свій вибір.</w:t>
      </w:r>
    </w:p>
    <w:p w:rsidR="00000000" w:rsidRDefault="00D97886">
      <w:pPr>
        <w:pStyle w:val="rvps2"/>
        <w:divId w:val="662390928"/>
        <w:rPr>
          <w:color w:val="000000"/>
        </w:rPr>
      </w:pPr>
      <w:bookmarkStart w:id="1221" w:name="n7227"/>
      <w:bookmarkEnd w:id="1221"/>
      <w:r>
        <w:rPr>
          <w:rStyle w:val="rvts9"/>
        </w:rPr>
        <w:t xml:space="preserve">Стаття 162. </w:t>
      </w:r>
      <w:r>
        <w:rPr>
          <w:color w:val="000000"/>
        </w:rPr>
        <w:t>Підсудність</w:t>
      </w:r>
    </w:p>
    <w:p w:rsidR="00000000" w:rsidRDefault="00D97886">
      <w:pPr>
        <w:pStyle w:val="rvps2"/>
        <w:divId w:val="662390928"/>
        <w:rPr>
          <w:color w:val="000000"/>
        </w:rPr>
      </w:pPr>
      <w:bookmarkStart w:id="1222" w:name="n7228"/>
      <w:bookmarkEnd w:id="1222"/>
      <w:r>
        <w:rPr>
          <w:color w:val="000000"/>
        </w:rPr>
        <w:t>1. Заява про видачу судового наказу подається до суду першої інстанції за загальними правилами під</w:t>
      </w:r>
      <w:r>
        <w:rPr>
          <w:color w:val="000000"/>
        </w:rPr>
        <w:t>судності, встановленими цим Кодексом.</w:t>
      </w:r>
    </w:p>
    <w:p w:rsidR="00000000" w:rsidRDefault="00D97886">
      <w:pPr>
        <w:pStyle w:val="rvps2"/>
        <w:divId w:val="662390928"/>
        <w:rPr>
          <w:color w:val="000000"/>
        </w:rPr>
      </w:pPr>
      <w:bookmarkStart w:id="1223" w:name="n7229"/>
      <w:bookmarkEnd w:id="1223"/>
      <w:r>
        <w:rPr>
          <w:rStyle w:val="rvts9"/>
        </w:rPr>
        <w:t xml:space="preserve">Стаття 163. </w:t>
      </w:r>
      <w:r>
        <w:rPr>
          <w:color w:val="000000"/>
        </w:rPr>
        <w:t>Форма і зміст заяви про видачу судового наказу</w:t>
      </w:r>
    </w:p>
    <w:p w:rsidR="00000000" w:rsidRDefault="00D97886">
      <w:pPr>
        <w:pStyle w:val="rvps2"/>
        <w:divId w:val="662390928"/>
        <w:rPr>
          <w:color w:val="000000"/>
        </w:rPr>
      </w:pPr>
      <w:bookmarkStart w:id="1224" w:name="n7230"/>
      <w:bookmarkEnd w:id="1224"/>
      <w:r>
        <w:rPr>
          <w:color w:val="000000"/>
        </w:rPr>
        <w:t>1. Заява про видачу судового наказу подається до суду у письмовій формі та підписується заявником або його представником.</w:t>
      </w:r>
    </w:p>
    <w:p w:rsidR="00000000" w:rsidRDefault="00D97886">
      <w:pPr>
        <w:pStyle w:val="rvps2"/>
        <w:divId w:val="662390928"/>
        <w:rPr>
          <w:color w:val="000000"/>
        </w:rPr>
      </w:pPr>
      <w:bookmarkStart w:id="1225" w:name="n7231"/>
      <w:bookmarkEnd w:id="1225"/>
      <w:r>
        <w:rPr>
          <w:color w:val="000000"/>
        </w:rPr>
        <w:t>2. У заяві повинно бути зазначено:</w:t>
      </w:r>
    </w:p>
    <w:p w:rsidR="00000000" w:rsidRDefault="00D97886">
      <w:pPr>
        <w:pStyle w:val="rvps2"/>
        <w:divId w:val="662390928"/>
        <w:rPr>
          <w:color w:val="000000"/>
        </w:rPr>
      </w:pPr>
      <w:bookmarkStart w:id="1226" w:name="n7232"/>
      <w:bookmarkEnd w:id="1226"/>
      <w:r>
        <w:rPr>
          <w:color w:val="000000"/>
        </w:rPr>
        <w:t>1)</w:t>
      </w:r>
      <w:r>
        <w:rPr>
          <w:color w:val="000000"/>
        </w:rPr>
        <w:t xml:space="preserve"> найменування суду, до якого подається заява;</w:t>
      </w:r>
    </w:p>
    <w:p w:rsidR="00000000" w:rsidRDefault="00D97886">
      <w:pPr>
        <w:pStyle w:val="rvps2"/>
        <w:divId w:val="662390928"/>
        <w:rPr>
          <w:color w:val="000000"/>
        </w:rPr>
      </w:pPr>
      <w:bookmarkStart w:id="1227" w:name="n7233"/>
      <w:bookmarkEnd w:id="1227"/>
      <w:r>
        <w:rPr>
          <w:color w:val="000000"/>
        </w:rPr>
        <w:t>2) повне найменування (для юридичних осіб) або ім’я (прізвище, ім’я та по батькові) (для фізичних осіб) заявника і боржника, їх місцезнаходження (для юридичних осіб) або місце проживання, ідентифікаційний код ю</w:t>
      </w:r>
      <w:r>
        <w:rPr>
          <w:color w:val="000000"/>
        </w:rPr>
        <w:t>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серію паспорта заявника та бор</w:t>
      </w:r>
      <w:r>
        <w:rPr>
          <w:color w:val="000000"/>
        </w:rPr>
        <w:t>жника (для фізичних осіб - громадян України), а також офіційні електронні адреси та інші дані, якщо вони відомі заявнику, які ідентифікують боржника;</w:t>
      </w:r>
    </w:p>
    <w:p w:rsidR="00000000" w:rsidRDefault="00D97886">
      <w:pPr>
        <w:pStyle w:val="rvps2"/>
        <w:divId w:val="662390928"/>
        <w:rPr>
          <w:color w:val="000000"/>
        </w:rPr>
      </w:pPr>
      <w:bookmarkStart w:id="1228" w:name="n7234"/>
      <w:bookmarkEnd w:id="1228"/>
      <w:r>
        <w:rPr>
          <w:color w:val="000000"/>
        </w:rPr>
        <w:t>3) ім’я (прізвище, ім’я та по батькові) представника заявника, якщо заява подається представником, його мі</w:t>
      </w:r>
      <w:r>
        <w:rPr>
          <w:color w:val="000000"/>
        </w:rPr>
        <w:t>сце проживання або місцезнаходження;</w:t>
      </w:r>
    </w:p>
    <w:p w:rsidR="00000000" w:rsidRDefault="00D97886">
      <w:pPr>
        <w:pStyle w:val="rvps2"/>
        <w:divId w:val="662390928"/>
        <w:rPr>
          <w:color w:val="000000"/>
        </w:rPr>
      </w:pPr>
      <w:bookmarkStart w:id="1229" w:name="n7235"/>
      <w:bookmarkEnd w:id="1229"/>
      <w:r>
        <w:rPr>
          <w:color w:val="000000"/>
        </w:rPr>
        <w:t>4) вимоги заявника і обставини, на яких вони ґрунтуються;</w:t>
      </w:r>
    </w:p>
    <w:p w:rsidR="00000000" w:rsidRDefault="00D97886">
      <w:pPr>
        <w:pStyle w:val="rvps2"/>
        <w:divId w:val="662390928"/>
        <w:rPr>
          <w:color w:val="000000"/>
        </w:rPr>
      </w:pPr>
      <w:bookmarkStart w:id="1230" w:name="n7236"/>
      <w:bookmarkEnd w:id="1230"/>
      <w:r>
        <w:rPr>
          <w:color w:val="000000"/>
        </w:rPr>
        <w:t>5) перелік доказів, якими заявник обґрунтовує обставини, на яких ґрунтуються його вимоги.</w:t>
      </w:r>
    </w:p>
    <w:p w:rsidR="00000000" w:rsidRDefault="00D97886">
      <w:pPr>
        <w:pStyle w:val="rvps2"/>
        <w:divId w:val="662390928"/>
        <w:rPr>
          <w:color w:val="000000"/>
        </w:rPr>
      </w:pPr>
      <w:bookmarkStart w:id="1231" w:name="n7237"/>
      <w:bookmarkEnd w:id="1231"/>
      <w:r>
        <w:rPr>
          <w:color w:val="000000"/>
        </w:rPr>
        <w:t>3. До заяви про видачу судового наказу додаються:</w:t>
      </w:r>
    </w:p>
    <w:p w:rsidR="00000000" w:rsidRDefault="00D97886">
      <w:pPr>
        <w:pStyle w:val="rvps2"/>
        <w:divId w:val="662390928"/>
        <w:rPr>
          <w:color w:val="000000"/>
        </w:rPr>
      </w:pPr>
      <w:bookmarkStart w:id="1232" w:name="n7238"/>
      <w:bookmarkEnd w:id="1232"/>
      <w:r>
        <w:rPr>
          <w:color w:val="000000"/>
        </w:rPr>
        <w:t>1) документ, що підтверджує сплату судового збору;</w:t>
      </w:r>
    </w:p>
    <w:p w:rsidR="00000000" w:rsidRDefault="00D97886">
      <w:pPr>
        <w:pStyle w:val="rvps2"/>
        <w:divId w:val="662390928"/>
        <w:rPr>
          <w:color w:val="000000"/>
        </w:rPr>
      </w:pPr>
      <w:bookmarkStart w:id="1233" w:name="n7239"/>
      <w:bookmarkEnd w:id="1233"/>
      <w:r>
        <w:rPr>
          <w:color w:val="000000"/>
        </w:rPr>
        <w:t>2) документ, що підтверджує повноваження представника, якщо заява підписана представником заявника;</w:t>
      </w:r>
    </w:p>
    <w:p w:rsidR="00000000" w:rsidRDefault="00D97886">
      <w:pPr>
        <w:pStyle w:val="rvps2"/>
        <w:divId w:val="662390928"/>
        <w:rPr>
          <w:color w:val="000000"/>
        </w:rPr>
      </w:pPr>
      <w:bookmarkStart w:id="1234" w:name="n7240"/>
      <w:bookmarkEnd w:id="1234"/>
      <w:r>
        <w:rPr>
          <w:color w:val="000000"/>
        </w:rPr>
        <w:t>3) копія договору, укладеного в письмовій (в тому числі електронній) формі, за яким пред’явлено вимоги пр</w:t>
      </w:r>
      <w:r>
        <w:rPr>
          <w:color w:val="000000"/>
        </w:rPr>
        <w:t>о стягнення грошової заборгованості;</w:t>
      </w:r>
    </w:p>
    <w:p w:rsidR="00000000" w:rsidRDefault="00D97886">
      <w:pPr>
        <w:pStyle w:val="rvps2"/>
        <w:divId w:val="662390928"/>
        <w:rPr>
          <w:color w:val="000000"/>
        </w:rPr>
      </w:pPr>
      <w:bookmarkStart w:id="1235" w:name="n7241"/>
      <w:bookmarkEnd w:id="1235"/>
      <w:r>
        <w:rPr>
          <w:color w:val="000000"/>
        </w:rPr>
        <w:t>4) інші документи або їх копії, що підтверджують обставини, якими заявник обґрунтовує свої вимоги.</w:t>
      </w:r>
    </w:p>
    <w:p w:rsidR="00000000" w:rsidRDefault="00D97886">
      <w:pPr>
        <w:pStyle w:val="rvps2"/>
        <w:divId w:val="662390928"/>
        <w:rPr>
          <w:color w:val="000000"/>
        </w:rPr>
      </w:pPr>
      <w:bookmarkStart w:id="1236" w:name="n7242"/>
      <w:bookmarkEnd w:id="1236"/>
      <w:r>
        <w:rPr>
          <w:color w:val="000000"/>
        </w:rPr>
        <w:t>4. Якщо заяву подано в електронній формі до боржника, який має зареєстровану офіційну електронну адресу, заявник у подал</w:t>
      </w:r>
      <w:r>
        <w:rPr>
          <w:color w:val="000000"/>
        </w:rPr>
        <w:t>ьшому повинен подавати будь-які процесуальні та інші документи, пов’язані з розглядом його заяви виключно в електронній формі.</w:t>
      </w:r>
    </w:p>
    <w:p w:rsidR="00000000" w:rsidRDefault="00D97886">
      <w:pPr>
        <w:pStyle w:val="rvps2"/>
        <w:divId w:val="662390928"/>
        <w:rPr>
          <w:color w:val="000000"/>
        </w:rPr>
      </w:pPr>
      <w:bookmarkStart w:id="1237" w:name="n7243"/>
      <w:bookmarkEnd w:id="1237"/>
      <w:r>
        <w:rPr>
          <w:color w:val="000000"/>
        </w:rPr>
        <w:t>5. Заявник має право відкликати заяву про видачу судового наказу до її розгляду судом.</w:t>
      </w:r>
    </w:p>
    <w:p w:rsidR="00000000" w:rsidRDefault="00D97886">
      <w:pPr>
        <w:pStyle w:val="rvps2"/>
        <w:divId w:val="662390928"/>
        <w:rPr>
          <w:color w:val="000000"/>
        </w:rPr>
      </w:pPr>
      <w:bookmarkStart w:id="1238" w:name="n7244"/>
      <w:bookmarkEnd w:id="1238"/>
      <w:r>
        <w:rPr>
          <w:rStyle w:val="rvts9"/>
        </w:rPr>
        <w:t xml:space="preserve">Стаття 164. </w:t>
      </w:r>
      <w:r>
        <w:rPr>
          <w:color w:val="000000"/>
        </w:rPr>
        <w:t xml:space="preserve">Судовий збір за подання заяви </w:t>
      </w:r>
      <w:r>
        <w:rPr>
          <w:color w:val="000000"/>
        </w:rPr>
        <w:t>про видачу судового наказу</w:t>
      </w:r>
    </w:p>
    <w:p w:rsidR="00000000" w:rsidRDefault="00D97886">
      <w:pPr>
        <w:pStyle w:val="rvps2"/>
        <w:divId w:val="662390928"/>
        <w:rPr>
          <w:color w:val="000000"/>
        </w:rPr>
      </w:pPr>
      <w:bookmarkStart w:id="1239" w:name="n7245"/>
      <w:bookmarkEnd w:id="1239"/>
      <w:r>
        <w:rPr>
          <w:color w:val="000000"/>
        </w:rPr>
        <w:t>1. За подання заяви про видачу судового наказу справляється судовий збір у розмірі, встановленому законом.</w:t>
      </w:r>
    </w:p>
    <w:p w:rsidR="00000000" w:rsidRDefault="00D97886">
      <w:pPr>
        <w:pStyle w:val="rvps2"/>
        <w:divId w:val="662390928"/>
        <w:rPr>
          <w:color w:val="000000"/>
        </w:rPr>
      </w:pPr>
      <w:bookmarkStart w:id="1240" w:name="n7246"/>
      <w:bookmarkEnd w:id="1240"/>
      <w:r>
        <w:rPr>
          <w:color w:val="000000"/>
        </w:rPr>
        <w:t xml:space="preserve">2. У разі відмови у видачі судового наказу або в разі скасування судового наказу внесена сума судового збору стягувачу не </w:t>
      </w:r>
      <w:r>
        <w:rPr>
          <w:color w:val="000000"/>
        </w:rPr>
        <w:t>повертається. У разі пред’явлення стягувачем позову до боржника у порядку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подання позовної заяви.</w:t>
      </w:r>
    </w:p>
    <w:p w:rsidR="00000000" w:rsidRDefault="00D97886">
      <w:pPr>
        <w:pStyle w:val="rvps2"/>
        <w:divId w:val="662390928"/>
        <w:rPr>
          <w:color w:val="000000"/>
        </w:rPr>
      </w:pPr>
      <w:bookmarkStart w:id="1241" w:name="n7247"/>
      <w:bookmarkEnd w:id="1241"/>
      <w:r>
        <w:rPr>
          <w:rStyle w:val="rvts9"/>
        </w:rPr>
        <w:t>Статт</w:t>
      </w:r>
      <w:r>
        <w:rPr>
          <w:rStyle w:val="rvts9"/>
        </w:rPr>
        <w:t xml:space="preserve">я 165. </w:t>
      </w:r>
      <w:r>
        <w:rPr>
          <w:color w:val="000000"/>
        </w:rPr>
        <w:t>Підстави для відмови у видачі судового наказу</w:t>
      </w:r>
    </w:p>
    <w:p w:rsidR="00000000" w:rsidRDefault="00D97886">
      <w:pPr>
        <w:pStyle w:val="rvps2"/>
        <w:divId w:val="662390928"/>
        <w:rPr>
          <w:color w:val="000000"/>
        </w:rPr>
      </w:pPr>
      <w:bookmarkStart w:id="1242" w:name="n7248"/>
      <w:bookmarkEnd w:id="1242"/>
      <w:r>
        <w:rPr>
          <w:color w:val="000000"/>
        </w:rPr>
        <w:t>1. Суддя відмовляє у видачі судового наказу, якщо:</w:t>
      </w:r>
    </w:p>
    <w:p w:rsidR="00000000" w:rsidRDefault="00D97886">
      <w:pPr>
        <w:pStyle w:val="rvps2"/>
        <w:divId w:val="662390928"/>
        <w:rPr>
          <w:color w:val="000000"/>
        </w:rPr>
      </w:pPr>
      <w:bookmarkStart w:id="1243" w:name="n7249"/>
      <w:bookmarkEnd w:id="1243"/>
      <w:r>
        <w:rPr>
          <w:color w:val="000000"/>
        </w:rPr>
        <w:t xml:space="preserve">1) заява подана з порушеннями вимог </w:t>
      </w:r>
      <w:hyperlink w:anchor="n7229" w:history="1">
        <w:r>
          <w:rPr>
            <w:rStyle w:val="a3"/>
            <w:color w:val="006600"/>
            <w:u w:val="none"/>
          </w:rPr>
          <w:t>статті 163</w:t>
        </w:r>
      </w:hyperlink>
      <w:r>
        <w:rPr>
          <w:color w:val="000000"/>
        </w:rPr>
        <w:t xml:space="preserve"> цього Кодексу;</w:t>
      </w:r>
    </w:p>
    <w:p w:rsidR="00000000" w:rsidRDefault="00D97886">
      <w:pPr>
        <w:pStyle w:val="rvps2"/>
        <w:divId w:val="662390928"/>
        <w:rPr>
          <w:color w:val="000000"/>
        </w:rPr>
      </w:pPr>
      <w:bookmarkStart w:id="1244" w:name="n7250"/>
      <w:bookmarkEnd w:id="1244"/>
      <w:r>
        <w:rPr>
          <w:color w:val="000000"/>
        </w:rPr>
        <w:t>2) заяву подано особою, яка не має процесуальної дієздатності,</w:t>
      </w:r>
      <w:r>
        <w:rPr>
          <w:color w:val="000000"/>
        </w:rPr>
        <w:t xml:space="preserve"> не підписано або підписано особою, яка не має права її підписувати, або особою, посадове становище якої не вказано;</w:t>
      </w:r>
    </w:p>
    <w:p w:rsidR="00000000" w:rsidRDefault="00D97886">
      <w:pPr>
        <w:pStyle w:val="rvps2"/>
        <w:divId w:val="662390928"/>
        <w:rPr>
          <w:color w:val="000000"/>
        </w:rPr>
      </w:pPr>
      <w:bookmarkStart w:id="1245" w:name="n7251"/>
      <w:bookmarkEnd w:id="1245"/>
      <w:r>
        <w:rPr>
          <w:color w:val="000000"/>
        </w:rPr>
        <w:t xml:space="preserve">3) заявлено вимогу, яка не відповідає вимогам </w:t>
      </w:r>
      <w:hyperlink w:anchor="n7217" w:history="1">
        <w:r>
          <w:rPr>
            <w:rStyle w:val="a3"/>
            <w:color w:val="006600"/>
            <w:u w:val="none"/>
          </w:rPr>
          <w:t>статті 161</w:t>
        </w:r>
      </w:hyperlink>
      <w:r>
        <w:rPr>
          <w:color w:val="000000"/>
        </w:rPr>
        <w:t xml:space="preserve"> цього Кодексу;</w:t>
      </w:r>
    </w:p>
    <w:p w:rsidR="00000000" w:rsidRDefault="00D97886">
      <w:pPr>
        <w:pStyle w:val="rvps2"/>
        <w:divId w:val="662390928"/>
        <w:rPr>
          <w:color w:val="000000"/>
        </w:rPr>
      </w:pPr>
      <w:bookmarkStart w:id="1246" w:name="n7252"/>
      <w:bookmarkEnd w:id="1246"/>
      <w:r>
        <w:rPr>
          <w:color w:val="000000"/>
        </w:rPr>
        <w:t xml:space="preserve">4) наявні обставини, передбачені </w:t>
      </w:r>
      <w:hyperlink w:anchor="n7442" w:history="1">
        <w:r>
          <w:rPr>
            <w:rStyle w:val="a3"/>
            <w:color w:val="006600"/>
            <w:u w:val="none"/>
          </w:rPr>
          <w:t>частиною першою</w:t>
        </w:r>
      </w:hyperlink>
      <w:r>
        <w:rPr>
          <w:color w:val="000000"/>
        </w:rPr>
        <w:t xml:space="preserve"> статті 186 цього Кодексу;</w:t>
      </w:r>
    </w:p>
    <w:p w:rsidR="00000000" w:rsidRDefault="00D97886">
      <w:pPr>
        <w:pStyle w:val="rvps2"/>
        <w:divId w:val="662390928"/>
        <w:rPr>
          <w:color w:val="000000"/>
        </w:rPr>
      </w:pPr>
      <w:bookmarkStart w:id="1247" w:name="n7253"/>
      <w:bookmarkEnd w:id="1247"/>
      <w:r>
        <w:rPr>
          <w:color w:val="000000"/>
        </w:rPr>
        <w:t>5) з моменту виникнення права вимоги пройшов строк, який перевищує позовну давність, встановлену законом для такої вимоги, або пройшов строк, встановлений законом для пред’явлення позову в суд</w:t>
      </w:r>
      <w:r>
        <w:rPr>
          <w:color w:val="000000"/>
        </w:rPr>
        <w:t xml:space="preserve"> за такою вимогою;</w:t>
      </w:r>
    </w:p>
    <w:p w:rsidR="00000000" w:rsidRDefault="00D97886">
      <w:pPr>
        <w:pStyle w:val="rvps2"/>
        <w:divId w:val="662390928"/>
        <w:rPr>
          <w:color w:val="000000"/>
        </w:rPr>
      </w:pPr>
      <w:bookmarkStart w:id="1248" w:name="n7254"/>
      <w:bookmarkEnd w:id="1248"/>
      <w:r>
        <w:rPr>
          <w:color w:val="000000"/>
        </w:rPr>
        <w:t>6) судом раніше виданий судовий наказ за тими самими вимогами, за якими заявник просить видати судовий наказ;</w:t>
      </w:r>
    </w:p>
    <w:p w:rsidR="00000000" w:rsidRDefault="00D97886">
      <w:pPr>
        <w:pStyle w:val="rvps2"/>
        <w:divId w:val="662390928"/>
        <w:rPr>
          <w:color w:val="000000"/>
        </w:rPr>
      </w:pPr>
      <w:bookmarkStart w:id="1249" w:name="n7255"/>
      <w:bookmarkEnd w:id="1249"/>
      <w:r>
        <w:rPr>
          <w:color w:val="000000"/>
        </w:rPr>
        <w:t>7) судом раніше відмовлено у видачі судового наказу з підстав, передбачених пунктами 3-6 частини першої цієї статті;</w:t>
      </w:r>
    </w:p>
    <w:p w:rsidR="00000000" w:rsidRDefault="00D97886">
      <w:pPr>
        <w:pStyle w:val="rvps2"/>
        <w:divId w:val="662390928"/>
        <w:rPr>
          <w:color w:val="000000"/>
        </w:rPr>
      </w:pPr>
      <w:bookmarkStart w:id="1250" w:name="n7256"/>
      <w:bookmarkEnd w:id="1250"/>
      <w:r>
        <w:rPr>
          <w:color w:val="000000"/>
        </w:rPr>
        <w:t>8) із пода</w:t>
      </w:r>
      <w:r>
        <w:rPr>
          <w:color w:val="000000"/>
        </w:rPr>
        <w:t>ної заяви не вбачається виникнення або порушення права грошової вимоги, за якою заявником подано заяву про видачу судового наказу;</w:t>
      </w:r>
    </w:p>
    <w:p w:rsidR="00000000" w:rsidRDefault="00D97886">
      <w:pPr>
        <w:pStyle w:val="rvps2"/>
        <w:divId w:val="662390928"/>
        <w:rPr>
          <w:color w:val="000000"/>
        </w:rPr>
      </w:pPr>
      <w:bookmarkStart w:id="1251" w:name="n7257"/>
      <w:bookmarkEnd w:id="1251"/>
      <w:r>
        <w:rPr>
          <w:color w:val="000000"/>
        </w:rPr>
        <w:t>9) заяву подано з порушенням правил підсудності.</w:t>
      </w:r>
    </w:p>
    <w:p w:rsidR="00000000" w:rsidRDefault="00D97886">
      <w:pPr>
        <w:pStyle w:val="rvps2"/>
        <w:divId w:val="662390928"/>
        <w:rPr>
          <w:color w:val="000000"/>
        </w:rPr>
      </w:pPr>
      <w:bookmarkStart w:id="1252" w:name="n7258"/>
      <w:bookmarkEnd w:id="1252"/>
      <w:r>
        <w:rPr>
          <w:color w:val="000000"/>
        </w:rPr>
        <w:t xml:space="preserve">2. Про відмову у видачі судового наказу суддя постановляє ухвалу не пізніше </w:t>
      </w:r>
      <w:r>
        <w:rPr>
          <w:color w:val="000000"/>
        </w:rPr>
        <w:t>десяти днів з дня надходження до суду заяви про видачу судового наказу.</w:t>
      </w:r>
    </w:p>
    <w:p w:rsidR="00000000" w:rsidRDefault="00D97886">
      <w:pPr>
        <w:pStyle w:val="rvps2"/>
        <w:divId w:val="662390928"/>
        <w:rPr>
          <w:color w:val="000000"/>
        </w:rPr>
      </w:pPr>
      <w:bookmarkStart w:id="1253" w:name="n7259"/>
      <w:bookmarkEnd w:id="1253"/>
      <w:r>
        <w:rPr>
          <w:color w:val="000000"/>
        </w:rPr>
        <w:t>3. У разі якщо в заяві про видачу судового наказу містяться вимоги, частина з яких не підлягає розгляду в порядку наказного провадження, суд постановляє ухвалу про відмову у видачі суд</w:t>
      </w:r>
      <w:r>
        <w:rPr>
          <w:color w:val="000000"/>
        </w:rPr>
        <w:t>ового наказу лише в частині цих вимог. У разі якщо заявлені вимоги між собою взаємопов’язані і окремий їх розгляд неможливий, суд відмовляє у видачі судового наказу.</w:t>
      </w:r>
    </w:p>
    <w:p w:rsidR="00000000" w:rsidRDefault="00D97886">
      <w:pPr>
        <w:pStyle w:val="rvps2"/>
        <w:divId w:val="662390928"/>
        <w:rPr>
          <w:color w:val="000000"/>
        </w:rPr>
      </w:pPr>
      <w:bookmarkStart w:id="1254" w:name="n7260"/>
      <w:bookmarkEnd w:id="1254"/>
      <w:r>
        <w:rPr>
          <w:color w:val="000000"/>
        </w:rPr>
        <w:t>4. Суддя з метою визначення підсудності, крім випадків подання заяви про видачу судового н</w:t>
      </w:r>
      <w:r>
        <w:rPr>
          <w:color w:val="000000"/>
        </w:rPr>
        <w:t>аказу в електронній формі до боржника, який має офіційну електронну адресу, не пізніше наступного дня з дня отримання заяви про видачу судового наказу перевіряє зазначене у заяві місцезнаходження боржника за відомостями, внесеними до Єдиного державного реє</w:t>
      </w:r>
      <w:r>
        <w:rPr>
          <w:color w:val="000000"/>
        </w:rPr>
        <w:t>стру юридичних осіб, фізичних осіб - підприємців та громадських формувань.</w:t>
      </w:r>
    </w:p>
    <w:p w:rsidR="00000000" w:rsidRDefault="00D97886">
      <w:pPr>
        <w:pStyle w:val="rvps2"/>
        <w:divId w:val="662390928"/>
        <w:rPr>
          <w:color w:val="000000"/>
        </w:rPr>
      </w:pPr>
      <w:bookmarkStart w:id="1255" w:name="n9764"/>
      <w:bookmarkEnd w:id="1255"/>
      <w:r>
        <w:rPr>
          <w:rStyle w:val="rvts46"/>
        </w:rPr>
        <w:t xml:space="preserve">{Частина четверта статті 165 із змінами, внесеними згідно із Законом </w:t>
      </w:r>
      <w:hyperlink r:id="rId110" w:anchor="n84" w:tgtFrame="_blank" w:history="1">
        <w:r>
          <w:rPr>
            <w:rStyle w:val="a3"/>
            <w:i/>
            <w:iCs/>
            <w:color w:val="000099"/>
            <w:u w:val="none"/>
          </w:rPr>
          <w:t>№ 2234-VIII від 07.12.2</w:t>
        </w:r>
        <w:r>
          <w:rPr>
            <w:rStyle w:val="a3"/>
            <w:i/>
            <w:iCs/>
            <w:color w:val="000099"/>
            <w:u w:val="none"/>
          </w:rPr>
          <w:t>017</w:t>
        </w:r>
      </w:hyperlink>
      <w:r>
        <w:rPr>
          <w:rStyle w:val="rvts46"/>
        </w:rPr>
        <w:t>}</w:t>
      </w:r>
    </w:p>
    <w:p w:rsidR="00000000" w:rsidRDefault="00D97886">
      <w:pPr>
        <w:pStyle w:val="rvps2"/>
        <w:divId w:val="662390928"/>
        <w:rPr>
          <w:color w:val="000000"/>
        </w:rPr>
      </w:pPr>
      <w:bookmarkStart w:id="1256" w:name="n7261"/>
      <w:bookmarkEnd w:id="1256"/>
      <w:r>
        <w:rPr>
          <w:color w:val="000000"/>
        </w:rPr>
        <w:t>5. У разі якщо боржником у заяві про видачу судового наказу вказана фізична особа, яка не має статусу підприємця, суддя не пізніше двох днів з дня надходження такої заяви, крім випадків подання заяви про видачу судового наказу в електронній формі до б</w:t>
      </w:r>
      <w:r>
        <w:rPr>
          <w:color w:val="000000"/>
        </w:rPr>
        <w:t>оржника, який має офіційну електронну адресу, звертається до відповідного органу реєстрації місця перебування та місця проживання особи щодо надання інформації про зареєстроване у встановленому законом порядку місце проживання фізичної особи - боржника.</w:t>
      </w:r>
    </w:p>
    <w:p w:rsidR="00000000" w:rsidRDefault="00D97886">
      <w:pPr>
        <w:pStyle w:val="rvps2"/>
        <w:divId w:val="662390928"/>
        <w:rPr>
          <w:color w:val="000000"/>
        </w:rPr>
      </w:pPr>
      <w:bookmarkStart w:id="1257" w:name="n7262"/>
      <w:bookmarkEnd w:id="1257"/>
      <w:r>
        <w:rPr>
          <w:color w:val="000000"/>
        </w:rPr>
        <w:t>6.</w:t>
      </w:r>
      <w:r>
        <w:rPr>
          <w:color w:val="000000"/>
        </w:rPr>
        <w:t xml:space="preserve"> Інформація про місце проживання (перебування) фізичної особи - боржника має бути надана протягом п’яти днів з моменту отримання відповідним органом реєстрації місця проживання (перебування) особи відповідного звернення суду.</w:t>
      </w:r>
    </w:p>
    <w:p w:rsidR="00000000" w:rsidRDefault="00D97886">
      <w:pPr>
        <w:pStyle w:val="rvps2"/>
        <w:divId w:val="662390928"/>
        <w:rPr>
          <w:color w:val="000000"/>
        </w:rPr>
      </w:pPr>
      <w:bookmarkStart w:id="1258" w:name="n7263"/>
      <w:bookmarkEnd w:id="1258"/>
      <w:r>
        <w:rPr>
          <w:color w:val="000000"/>
        </w:rPr>
        <w:t>7. Суддя з метою визначення пі</w:t>
      </w:r>
      <w:r>
        <w:rPr>
          <w:color w:val="000000"/>
        </w:rPr>
        <w:t>дсудності може користуватися даними Єдиного державного демографічного реєстру.</w:t>
      </w:r>
    </w:p>
    <w:p w:rsidR="00000000" w:rsidRDefault="00D97886">
      <w:pPr>
        <w:pStyle w:val="rvps2"/>
        <w:divId w:val="662390928"/>
        <w:rPr>
          <w:color w:val="000000"/>
        </w:rPr>
      </w:pPr>
      <w:bookmarkStart w:id="1259" w:name="n7264"/>
      <w:bookmarkEnd w:id="1259"/>
      <w:r>
        <w:rPr>
          <w:color w:val="000000"/>
        </w:rPr>
        <w:t>8. Якщо за результатами розгляду отриманих судом відомостей про місцезнаходження боржника - юридичної особи або фізичної особи - підприємця буде встановлено, що заява про видачу</w:t>
      </w:r>
      <w:r>
        <w:rPr>
          <w:color w:val="000000"/>
        </w:rPr>
        <w:t xml:space="preserve"> судового наказу не підсудна цьому суду, суд не пізніше десяти днів з дня надходження заяви постановляє ухвалу про передачу заяви про видачу судового наказу разом з доданими до неї документами за підсудністю.</w:t>
      </w:r>
    </w:p>
    <w:p w:rsidR="00000000" w:rsidRDefault="00D97886">
      <w:pPr>
        <w:pStyle w:val="rvps2"/>
        <w:divId w:val="662390928"/>
        <w:rPr>
          <w:color w:val="000000"/>
        </w:rPr>
      </w:pPr>
      <w:bookmarkStart w:id="1260" w:name="n7265"/>
      <w:bookmarkEnd w:id="1260"/>
      <w:r>
        <w:rPr>
          <w:color w:val="000000"/>
        </w:rPr>
        <w:t>9. У разі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 боржника, суд відмовляє у видачі судового наказу.</w:t>
      </w:r>
    </w:p>
    <w:p w:rsidR="00000000" w:rsidRDefault="00D97886">
      <w:pPr>
        <w:pStyle w:val="rvps2"/>
        <w:divId w:val="662390928"/>
        <w:rPr>
          <w:color w:val="000000"/>
        </w:rPr>
      </w:pPr>
      <w:bookmarkStart w:id="1261" w:name="n7266"/>
      <w:bookmarkEnd w:id="1261"/>
      <w:r>
        <w:rPr>
          <w:rStyle w:val="rvts9"/>
        </w:rPr>
        <w:t xml:space="preserve">Стаття 166. </w:t>
      </w:r>
      <w:r>
        <w:rPr>
          <w:color w:val="000000"/>
        </w:rPr>
        <w:t>Наслідки відмови у видачі судо</w:t>
      </w:r>
      <w:r>
        <w:rPr>
          <w:color w:val="000000"/>
        </w:rPr>
        <w:t>вого наказу</w:t>
      </w:r>
    </w:p>
    <w:p w:rsidR="00000000" w:rsidRDefault="00D97886">
      <w:pPr>
        <w:pStyle w:val="rvps2"/>
        <w:divId w:val="662390928"/>
        <w:rPr>
          <w:color w:val="000000"/>
        </w:rPr>
      </w:pPr>
      <w:bookmarkStart w:id="1262" w:name="n7267"/>
      <w:bookmarkEnd w:id="1262"/>
      <w:r>
        <w:rPr>
          <w:color w:val="000000"/>
        </w:rPr>
        <w:t xml:space="preserve">1. Відмова у видачі судового наказу з підстав, передбачених </w:t>
      </w:r>
      <w:hyperlink w:anchor="n7249" w:history="1">
        <w:r>
          <w:rPr>
            <w:rStyle w:val="a3"/>
            <w:color w:val="006600"/>
            <w:u w:val="none"/>
          </w:rPr>
          <w:t>пунктами 1</w:t>
        </w:r>
      </w:hyperlink>
      <w:r>
        <w:rPr>
          <w:color w:val="000000"/>
        </w:rPr>
        <w:t xml:space="preserve">, </w:t>
      </w:r>
      <w:hyperlink w:anchor="n7250" w:history="1">
        <w:r>
          <w:rPr>
            <w:rStyle w:val="a3"/>
            <w:color w:val="006600"/>
            <w:u w:val="none"/>
          </w:rPr>
          <w:t>2</w:t>
        </w:r>
      </w:hyperlink>
      <w:r>
        <w:rPr>
          <w:color w:val="000000"/>
        </w:rPr>
        <w:t xml:space="preserve">, </w:t>
      </w:r>
      <w:hyperlink w:anchor="n7256" w:history="1">
        <w:r>
          <w:rPr>
            <w:rStyle w:val="a3"/>
            <w:color w:val="006600"/>
            <w:u w:val="none"/>
          </w:rPr>
          <w:t>8</w:t>
        </w:r>
      </w:hyperlink>
      <w:r>
        <w:rPr>
          <w:color w:val="000000"/>
        </w:rPr>
        <w:t xml:space="preserve">, </w:t>
      </w:r>
      <w:hyperlink w:anchor="n7257" w:history="1">
        <w:r>
          <w:rPr>
            <w:rStyle w:val="a3"/>
            <w:color w:val="006600"/>
            <w:u w:val="none"/>
          </w:rPr>
          <w:t>9</w:t>
        </w:r>
      </w:hyperlink>
      <w:r>
        <w:rPr>
          <w:color w:val="000000"/>
        </w:rPr>
        <w:t xml:space="preserve"> частини першої статті 165 цього Кодексу, не є перешк</w:t>
      </w:r>
      <w:r>
        <w:rPr>
          <w:color w:val="000000"/>
        </w:rPr>
        <w:t>одою для повторного звернення з такою самою заявою в порядку, встановленому цим розділом, після усунення її недоліків.</w:t>
      </w:r>
    </w:p>
    <w:p w:rsidR="00000000" w:rsidRDefault="00D97886">
      <w:pPr>
        <w:pStyle w:val="rvps2"/>
        <w:divId w:val="662390928"/>
        <w:rPr>
          <w:color w:val="000000"/>
        </w:rPr>
      </w:pPr>
      <w:bookmarkStart w:id="1263" w:name="n7268"/>
      <w:bookmarkEnd w:id="1263"/>
      <w:r>
        <w:rPr>
          <w:color w:val="000000"/>
        </w:rPr>
        <w:t xml:space="preserve">2. Відмова у видачі судового наказу з підстав, передбачених </w:t>
      </w:r>
      <w:hyperlink w:anchor="n7251" w:history="1">
        <w:r>
          <w:rPr>
            <w:rStyle w:val="a3"/>
            <w:color w:val="006600"/>
            <w:u w:val="none"/>
          </w:rPr>
          <w:t>пунктами 3-6</w:t>
        </w:r>
      </w:hyperlink>
      <w:r>
        <w:rPr>
          <w:color w:val="000000"/>
        </w:rPr>
        <w:t xml:space="preserve"> частини першої статті 165 цього Коде</w:t>
      </w:r>
      <w:r>
        <w:rPr>
          <w:color w:val="000000"/>
        </w:rPr>
        <w:t>ксу, унеможливлює повторне звернення з такою самою заявою. Заявник у цьому випадку має право звернутися з тими самими вимогами у позовному порядку.</w:t>
      </w:r>
    </w:p>
    <w:p w:rsidR="00000000" w:rsidRDefault="00D97886">
      <w:pPr>
        <w:pStyle w:val="rvps2"/>
        <w:divId w:val="662390928"/>
        <w:rPr>
          <w:color w:val="000000"/>
        </w:rPr>
      </w:pPr>
      <w:bookmarkStart w:id="1264" w:name="n7269"/>
      <w:bookmarkEnd w:id="1264"/>
      <w:r>
        <w:rPr>
          <w:rStyle w:val="rvts9"/>
        </w:rPr>
        <w:t xml:space="preserve">Стаття 167. </w:t>
      </w:r>
      <w:r>
        <w:rPr>
          <w:color w:val="000000"/>
        </w:rPr>
        <w:t>Порядок розгляду заяв про видачу судового наказу</w:t>
      </w:r>
    </w:p>
    <w:p w:rsidR="00000000" w:rsidRDefault="00D97886">
      <w:pPr>
        <w:pStyle w:val="rvps2"/>
        <w:divId w:val="662390928"/>
        <w:rPr>
          <w:color w:val="000000"/>
        </w:rPr>
      </w:pPr>
      <w:bookmarkStart w:id="1265" w:name="n7270"/>
      <w:bookmarkEnd w:id="1265"/>
      <w:r>
        <w:rPr>
          <w:color w:val="000000"/>
        </w:rPr>
        <w:t>1. Суд розглядає заяву про видачу судового нака</w:t>
      </w:r>
      <w:r>
        <w:rPr>
          <w:color w:val="000000"/>
        </w:rPr>
        <w:t xml:space="preserve">зу протягом п’яти днів з дня її надходження, а якщо боржником у заяві про видачу судового наказу вказана фізична особа, яка не має статусу підприємця, - протягом п’яти днів з дня отримання судом у порядку, передбаченому частинами </w:t>
      </w:r>
      <w:hyperlink w:anchor="n7261" w:history="1">
        <w:r>
          <w:rPr>
            <w:rStyle w:val="a3"/>
            <w:color w:val="006600"/>
            <w:u w:val="none"/>
          </w:rPr>
          <w:t>п’ятою</w:t>
        </w:r>
      </w:hyperlink>
      <w:r>
        <w:rPr>
          <w:color w:val="000000"/>
        </w:rPr>
        <w:t xml:space="preserve">, </w:t>
      </w:r>
      <w:hyperlink w:anchor="n7262" w:history="1">
        <w:r>
          <w:rPr>
            <w:rStyle w:val="a3"/>
            <w:color w:val="006600"/>
            <w:u w:val="none"/>
          </w:rPr>
          <w:t>шостою</w:t>
        </w:r>
      </w:hyperlink>
      <w:r>
        <w:rPr>
          <w:color w:val="000000"/>
        </w:rPr>
        <w:t xml:space="preserve"> статті 165 цього Кодексу, інформації про зареєстроване у встановленому законом порядку місце проживання (перебування) фізичної особи - боржника. Розгляд проводиться без судового засідання і повідомлення заявника</w:t>
      </w:r>
      <w:r>
        <w:rPr>
          <w:color w:val="000000"/>
        </w:rPr>
        <w:t xml:space="preserve"> і боржника.</w:t>
      </w:r>
    </w:p>
    <w:p w:rsidR="00000000" w:rsidRDefault="00D97886">
      <w:pPr>
        <w:pStyle w:val="rvps2"/>
        <w:divId w:val="662390928"/>
        <w:rPr>
          <w:color w:val="000000"/>
        </w:rPr>
      </w:pPr>
      <w:bookmarkStart w:id="1266" w:name="n7271"/>
      <w:bookmarkEnd w:id="1266"/>
      <w:r>
        <w:rPr>
          <w:color w:val="000000"/>
        </w:rPr>
        <w:t>2. За результатами розгляду заяви про видачу судового наказу суд видає судовий наказ або постановляє ухвалу про відмову у видачі судового наказу.</w:t>
      </w:r>
    </w:p>
    <w:p w:rsidR="00000000" w:rsidRDefault="00D97886">
      <w:pPr>
        <w:pStyle w:val="rvps2"/>
        <w:divId w:val="662390928"/>
        <w:rPr>
          <w:color w:val="000000"/>
        </w:rPr>
      </w:pPr>
      <w:bookmarkStart w:id="1267" w:name="n7272"/>
      <w:bookmarkEnd w:id="1267"/>
      <w:r>
        <w:rPr>
          <w:color w:val="000000"/>
        </w:rPr>
        <w:t>3. Судовий наказ оскарженню в апеляційному порядку не підлягає, проте може бути скасований у поря</w:t>
      </w:r>
      <w:r>
        <w:rPr>
          <w:color w:val="000000"/>
        </w:rPr>
        <w:t>дку, передбаченому цим розділом.</w:t>
      </w:r>
    </w:p>
    <w:p w:rsidR="00000000" w:rsidRDefault="00D97886">
      <w:pPr>
        <w:pStyle w:val="rvps2"/>
        <w:divId w:val="662390928"/>
        <w:rPr>
          <w:color w:val="000000"/>
        </w:rPr>
      </w:pPr>
      <w:bookmarkStart w:id="1268" w:name="n7273"/>
      <w:bookmarkEnd w:id="1268"/>
      <w:r>
        <w:rPr>
          <w:rStyle w:val="rvts9"/>
        </w:rPr>
        <w:t xml:space="preserve">Стаття 168. </w:t>
      </w:r>
      <w:r>
        <w:rPr>
          <w:color w:val="000000"/>
        </w:rPr>
        <w:t>Зміст судового наказу</w:t>
      </w:r>
    </w:p>
    <w:p w:rsidR="00000000" w:rsidRDefault="00D97886">
      <w:pPr>
        <w:pStyle w:val="rvps2"/>
        <w:divId w:val="662390928"/>
        <w:rPr>
          <w:color w:val="000000"/>
        </w:rPr>
      </w:pPr>
      <w:bookmarkStart w:id="1269" w:name="n7274"/>
      <w:bookmarkEnd w:id="1269"/>
      <w:r>
        <w:rPr>
          <w:color w:val="000000"/>
        </w:rPr>
        <w:t>1. У судовому наказі зазначаються:</w:t>
      </w:r>
    </w:p>
    <w:p w:rsidR="00000000" w:rsidRDefault="00D97886">
      <w:pPr>
        <w:pStyle w:val="rvps2"/>
        <w:divId w:val="662390928"/>
        <w:rPr>
          <w:color w:val="000000"/>
        </w:rPr>
      </w:pPr>
      <w:bookmarkStart w:id="1270" w:name="n7275"/>
      <w:bookmarkEnd w:id="1270"/>
      <w:r>
        <w:rPr>
          <w:color w:val="000000"/>
        </w:rPr>
        <w:t>1) дата видачі наказу;</w:t>
      </w:r>
    </w:p>
    <w:p w:rsidR="00000000" w:rsidRDefault="00D97886">
      <w:pPr>
        <w:pStyle w:val="rvps2"/>
        <w:divId w:val="662390928"/>
        <w:rPr>
          <w:color w:val="000000"/>
        </w:rPr>
      </w:pPr>
      <w:bookmarkStart w:id="1271" w:name="n7276"/>
      <w:bookmarkEnd w:id="1271"/>
      <w:r>
        <w:rPr>
          <w:color w:val="000000"/>
        </w:rPr>
        <w:t>2) найменування суду, прізвище та ініціали судді, який видав судовий наказ;</w:t>
      </w:r>
    </w:p>
    <w:p w:rsidR="00000000" w:rsidRDefault="00D97886">
      <w:pPr>
        <w:pStyle w:val="rvps2"/>
        <w:divId w:val="662390928"/>
        <w:rPr>
          <w:color w:val="000000"/>
        </w:rPr>
      </w:pPr>
      <w:bookmarkStart w:id="1272" w:name="n7277"/>
      <w:bookmarkEnd w:id="1272"/>
      <w:r>
        <w:rPr>
          <w:color w:val="000000"/>
        </w:rPr>
        <w:t>3) повне найменування (для юридичних осіб) або ім’я (пр</w:t>
      </w:r>
      <w:r>
        <w:rPr>
          <w:color w:val="000000"/>
        </w:rPr>
        <w:t>ізвище, ім’я та по батькові для фізичних осіб) стягувача і боржника,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w:t>
      </w:r>
      <w:r>
        <w:rPr>
          <w:color w:val="000000"/>
        </w:rPr>
        <w:t>ій України стягувача та боржника, реєстраційний номер облікової картки платника податків стягувача та боржника (для фізичних осіб) за його наявності або номер і серія паспорта стягувача та боржника для фізичних осіб - громадян України, а також інші дані, я</w:t>
      </w:r>
      <w:r>
        <w:rPr>
          <w:color w:val="000000"/>
        </w:rPr>
        <w:t>кщо вони відомі суду, які ідентифікують стягувача та боржника;</w:t>
      </w:r>
    </w:p>
    <w:p w:rsidR="00000000" w:rsidRDefault="00D97886">
      <w:pPr>
        <w:pStyle w:val="rvps2"/>
        <w:divId w:val="662390928"/>
        <w:rPr>
          <w:color w:val="000000"/>
        </w:rPr>
      </w:pPr>
      <w:bookmarkStart w:id="1273" w:name="n7278"/>
      <w:bookmarkEnd w:id="1273"/>
      <w:r>
        <w:rPr>
          <w:color w:val="000000"/>
        </w:rPr>
        <w:t>4) посилання на закон, на підставі якого підлягають задоволенню заявлені вимоги;</w:t>
      </w:r>
    </w:p>
    <w:p w:rsidR="00000000" w:rsidRDefault="00D97886">
      <w:pPr>
        <w:pStyle w:val="rvps2"/>
        <w:divId w:val="662390928"/>
        <w:rPr>
          <w:color w:val="000000"/>
        </w:rPr>
      </w:pPr>
      <w:bookmarkStart w:id="1274" w:name="n7279"/>
      <w:bookmarkEnd w:id="1274"/>
      <w:r>
        <w:rPr>
          <w:color w:val="000000"/>
        </w:rPr>
        <w:t>5) сума грошових коштів, які підлягають стягненню;</w:t>
      </w:r>
    </w:p>
    <w:p w:rsidR="00000000" w:rsidRDefault="00D97886">
      <w:pPr>
        <w:pStyle w:val="rvps2"/>
        <w:divId w:val="662390928"/>
        <w:rPr>
          <w:color w:val="000000"/>
        </w:rPr>
      </w:pPr>
      <w:bookmarkStart w:id="1275" w:name="n7280"/>
      <w:bookmarkEnd w:id="1275"/>
      <w:r>
        <w:rPr>
          <w:color w:val="000000"/>
        </w:rPr>
        <w:t>6) сума судових витрат, що сплачена заявником і підлягає стяг</w:t>
      </w:r>
      <w:r>
        <w:rPr>
          <w:color w:val="000000"/>
        </w:rPr>
        <w:t>ненню на його користь з боржника;</w:t>
      </w:r>
    </w:p>
    <w:p w:rsidR="00000000" w:rsidRDefault="00D97886">
      <w:pPr>
        <w:pStyle w:val="rvps2"/>
        <w:divId w:val="662390928"/>
        <w:rPr>
          <w:color w:val="000000"/>
        </w:rPr>
      </w:pPr>
      <w:bookmarkStart w:id="1276" w:name="n7281"/>
      <w:bookmarkEnd w:id="1276"/>
      <w:r>
        <w:rPr>
          <w:color w:val="000000"/>
        </w:rPr>
        <w:t>7) повідомлення про те, що під час розгляду вимог у порядку наказного провадження та видачі судового наказу суд не розглядає обґрунтованість заявлених стягувачем вимог по суті;</w:t>
      </w:r>
    </w:p>
    <w:p w:rsidR="00000000" w:rsidRDefault="00D97886">
      <w:pPr>
        <w:pStyle w:val="rvps2"/>
        <w:divId w:val="662390928"/>
        <w:rPr>
          <w:color w:val="000000"/>
        </w:rPr>
      </w:pPr>
      <w:bookmarkStart w:id="1277" w:name="n7282"/>
      <w:bookmarkEnd w:id="1277"/>
      <w:r>
        <w:rPr>
          <w:color w:val="000000"/>
        </w:rPr>
        <w:t>8) відомості про порядок та строки подання за</w:t>
      </w:r>
      <w:r>
        <w:rPr>
          <w:color w:val="000000"/>
        </w:rPr>
        <w:t>яви про скасування судового наказу;</w:t>
      </w:r>
    </w:p>
    <w:p w:rsidR="00000000" w:rsidRDefault="00D97886">
      <w:pPr>
        <w:pStyle w:val="rvps2"/>
        <w:divId w:val="662390928"/>
        <w:rPr>
          <w:color w:val="000000"/>
        </w:rPr>
      </w:pPr>
      <w:bookmarkStart w:id="1278" w:name="n7283"/>
      <w:bookmarkEnd w:id="1278"/>
      <w:r>
        <w:rPr>
          <w:color w:val="000000"/>
        </w:rPr>
        <w:t>9) дата набрання судовим наказом законної сили;</w:t>
      </w:r>
    </w:p>
    <w:p w:rsidR="00000000" w:rsidRDefault="00D97886">
      <w:pPr>
        <w:pStyle w:val="rvps2"/>
        <w:divId w:val="662390928"/>
        <w:rPr>
          <w:color w:val="000000"/>
        </w:rPr>
      </w:pPr>
      <w:bookmarkStart w:id="1279" w:name="n7284"/>
      <w:bookmarkEnd w:id="1279"/>
      <w:r>
        <w:rPr>
          <w:color w:val="000000"/>
        </w:rPr>
        <w:t>10) строк пред’явлення судового наказу до виконання;</w:t>
      </w:r>
    </w:p>
    <w:p w:rsidR="00000000" w:rsidRDefault="00D97886">
      <w:pPr>
        <w:pStyle w:val="rvps2"/>
        <w:divId w:val="662390928"/>
        <w:rPr>
          <w:color w:val="000000"/>
        </w:rPr>
      </w:pPr>
      <w:bookmarkStart w:id="1280" w:name="n7285"/>
      <w:bookmarkEnd w:id="1280"/>
      <w:r>
        <w:rPr>
          <w:color w:val="000000"/>
        </w:rPr>
        <w:t>11) дата видачі судового наказу стягувачу.</w:t>
      </w:r>
    </w:p>
    <w:p w:rsidR="00000000" w:rsidRDefault="00D97886">
      <w:pPr>
        <w:pStyle w:val="rvps2"/>
        <w:divId w:val="662390928"/>
        <w:rPr>
          <w:color w:val="000000"/>
        </w:rPr>
      </w:pPr>
      <w:bookmarkStart w:id="1281" w:name="n7286"/>
      <w:bookmarkEnd w:id="1281"/>
      <w:r>
        <w:rPr>
          <w:color w:val="000000"/>
        </w:rPr>
        <w:t>2. Зазначені у пунктах 9-11 частини першої цієї статті відомості вносяться д</w:t>
      </w:r>
      <w:r>
        <w:rPr>
          <w:color w:val="000000"/>
        </w:rPr>
        <w:t>о судового наказу у день його видачі стягувачу для пред’явлення до виконання.</w:t>
      </w:r>
    </w:p>
    <w:p w:rsidR="00000000" w:rsidRDefault="00D97886">
      <w:pPr>
        <w:pStyle w:val="rvps2"/>
        <w:divId w:val="662390928"/>
        <w:rPr>
          <w:color w:val="000000"/>
        </w:rPr>
      </w:pPr>
      <w:bookmarkStart w:id="1282" w:name="n7287"/>
      <w:bookmarkEnd w:id="1282"/>
      <w:r>
        <w:rPr>
          <w:color w:val="000000"/>
        </w:rPr>
        <w:t>3. Судовий наказ складається і підписується суддею у двох примірниках, один з яких залишається у суді, а другий видається під розписку або надсилається стягувачу на його офіційну</w:t>
      </w:r>
      <w:r>
        <w:rPr>
          <w:color w:val="000000"/>
        </w:rPr>
        <w:t xml:space="preserve"> електронну адресу, або рекомендованим листом із повідомленням про вручення, чи цінним листом з описом вкладеного після набрання ним законної сили у разі відсутності електронної офіційної адреси.</w:t>
      </w:r>
    </w:p>
    <w:p w:rsidR="00000000" w:rsidRDefault="00D97886">
      <w:pPr>
        <w:pStyle w:val="rvps2"/>
        <w:divId w:val="662390928"/>
        <w:rPr>
          <w:color w:val="000000"/>
        </w:rPr>
      </w:pPr>
      <w:bookmarkStart w:id="1283" w:name="n7288"/>
      <w:bookmarkEnd w:id="1283"/>
      <w:r>
        <w:rPr>
          <w:rStyle w:val="rvts9"/>
        </w:rPr>
        <w:t xml:space="preserve">Стаття 169. </w:t>
      </w:r>
      <w:r>
        <w:rPr>
          <w:color w:val="000000"/>
        </w:rPr>
        <w:t>Надіслання боржникові копії судового наказу</w:t>
      </w:r>
    </w:p>
    <w:p w:rsidR="00000000" w:rsidRDefault="00D97886">
      <w:pPr>
        <w:pStyle w:val="rvps2"/>
        <w:divId w:val="662390928"/>
        <w:rPr>
          <w:color w:val="000000"/>
        </w:rPr>
      </w:pPr>
      <w:bookmarkStart w:id="1284" w:name="n7289"/>
      <w:bookmarkEnd w:id="1284"/>
      <w:r>
        <w:rPr>
          <w:color w:val="000000"/>
        </w:rPr>
        <w:t>1. П</w:t>
      </w:r>
      <w:r>
        <w:rPr>
          <w:color w:val="000000"/>
        </w:rPr>
        <w:t xml:space="preserve">ісля видачі судового наказу суд не пізніше наступного дня надсилає його копію (текст), що містить інформацію про веб-адресу такого рішення у Єдиному державному реєстрі судових рішень, боржникові на його офіційну електронну адресу або рекомендованим листом </w:t>
      </w:r>
      <w:r>
        <w:rPr>
          <w:color w:val="000000"/>
        </w:rPr>
        <w:t>із повідомленням про вручення, чи цінним листом з описом вкладеного, якщо офіційної електронної адреси боржник не має.</w:t>
      </w:r>
    </w:p>
    <w:p w:rsidR="00000000" w:rsidRDefault="00D97886">
      <w:pPr>
        <w:pStyle w:val="rvps2"/>
        <w:divId w:val="662390928"/>
        <w:rPr>
          <w:color w:val="000000"/>
        </w:rPr>
      </w:pPr>
      <w:bookmarkStart w:id="1285" w:name="n7290"/>
      <w:bookmarkEnd w:id="1285"/>
      <w:r>
        <w:rPr>
          <w:color w:val="000000"/>
        </w:rPr>
        <w:t>2. Одночасно з копією судового наказу боржникові надсилається копія заяви стягувача про видачу судового наказу разом з доданими до неї до</w:t>
      </w:r>
      <w:r>
        <w:rPr>
          <w:color w:val="000000"/>
        </w:rPr>
        <w:t>кументами.</w:t>
      </w:r>
    </w:p>
    <w:p w:rsidR="00000000" w:rsidRDefault="00D97886">
      <w:pPr>
        <w:pStyle w:val="rvps2"/>
        <w:divId w:val="662390928"/>
        <w:rPr>
          <w:color w:val="000000"/>
        </w:rPr>
      </w:pPr>
      <w:bookmarkStart w:id="1286" w:name="n7291"/>
      <w:bookmarkEnd w:id="1286"/>
      <w:r>
        <w:rPr>
          <w:color w:val="000000"/>
        </w:rPr>
        <w:t xml:space="preserve">3. Копія (текст) судового наказу, що містить інформацію про веб-адресу такого рішення у Єдиному державному реєстрі судових рішень, разом з додатками надсилаються фізичній особі - боржнику на адресу, зазначену в документах, передбачених </w:t>
      </w:r>
      <w:hyperlink w:anchor="n7262" w:history="1">
        <w:r>
          <w:rPr>
            <w:rStyle w:val="a3"/>
            <w:color w:val="006600"/>
            <w:u w:val="none"/>
          </w:rPr>
          <w:t>частиною шостою</w:t>
        </w:r>
      </w:hyperlink>
      <w:r>
        <w:rPr>
          <w:color w:val="000000"/>
        </w:rPr>
        <w:t xml:space="preserve"> статті 165 цього Кодексу, а боржнику - юридичній особі чи фізичній особі - підприємцю - за адресою місцезнаходження (місця проживання), зазначеній в Єдиному державному реєстрі юридичних осіб, фізичних осіб - підприємців т</w:t>
      </w:r>
      <w:r>
        <w:rPr>
          <w:color w:val="000000"/>
        </w:rPr>
        <w:t>а громадських формувань.</w:t>
      </w:r>
    </w:p>
    <w:p w:rsidR="00000000" w:rsidRDefault="00D97886">
      <w:pPr>
        <w:pStyle w:val="rvps2"/>
        <w:divId w:val="662390928"/>
        <w:rPr>
          <w:color w:val="000000"/>
        </w:rPr>
      </w:pPr>
      <w:bookmarkStart w:id="1287" w:name="n7292"/>
      <w:bookmarkEnd w:id="1287"/>
      <w:r>
        <w:rPr>
          <w:color w:val="000000"/>
        </w:rPr>
        <w:t xml:space="preserve">4. Днем отримання боржником копії судового наказу є день його вручення боржнику, визначений відповідно до </w:t>
      </w:r>
      <w:hyperlink w:anchor="n8101" w:history="1">
        <w:r>
          <w:rPr>
            <w:rStyle w:val="a3"/>
            <w:color w:val="006600"/>
            <w:u w:val="none"/>
          </w:rPr>
          <w:t>статті 272</w:t>
        </w:r>
      </w:hyperlink>
      <w:r>
        <w:rPr>
          <w:color w:val="000000"/>
        </w:rPr>
        <w:t xml:space="preserve"> цього Кодексу.</w:t>
      </w:r>
    </w:p>
    <w:p w:rsidR="00000000" w:rsidRDefault="00D97886">
      <w:pPr>
        <w:pStyle w:val="rvps2"/>
        <w:divId w:val="662390928"/>
        <w:rPr>
          <w:color w:val="000000"/>
        </w:rPr>
      </w:pPr>
      <w:bookmarkStart w:id="1288" w:name="n7293"/>
      <w:bookmarkEnd w:id="1288"/>
      <w:r>
        <w:rPr>
          <w:rStyle w:val="rvts9"/>
        </w:rPr>
        <w:t xml:space="preserve">Стаття 170. </w:t>
      </w:r>
      <w:r>
        <w:rPr>
          <w:color w:val="000000"/>
        </w:rPr>
        <w:t>Форма і зміст заяви про скасування судового наказу та строки її подання</w:t>
      </w:r>
    </w:p>
    <w:p w:rsidR="00000000" w:rsidRDefault="00D97886">
      <w:pPr>
        <w:pStyle w:val="rvps2"/>
        <w:divId w:val="662390928"/>
        <w:rPr>
          <w:color w:val="000000"/>
        </w:rPr>
      </w:pPr>
      <w:bookmarkStart w:id="1289" w:name="n7294"/>
      <w:bookmarkEnd w:id="1289"/>
      <w:r>
        <w:rPr>
          <w:color w:val="000000"/>
        </w:rPr>
        <w:t xml:space="preserve">1. Боржник має право протягом п’ятнадцяти днів з дня вручення копії судового наказу та доданих до неї документів подати заяву про його скасування до суду, який його видав, крім випадків видачі судового наказу відповідно до </w:t>
      </w:r>
      <w:hyperlink w:anchor="n7222" w:history="1">
        <w:r>
          <w:rPr>
            <w:rStyle w:val="a3"/>
            <w:color w:val="006600"/>
            <w:u w:val="none"/>
          </w:rPr>
          <w:t>пункт</w:t>
        </w:r>
        <w:r>
          <w:rPr>
            <w:rStyle w:val="a3"/>
            <w:color w:val="006600"/>
            <w:u w:val="none"/>
          </w:rPr>
          <w:t>ів 4</w:t>
        </w:r>
      </w:hyperlink>
      <w:r>
        <w:rPr>
          <w:color w:val="000000"/>
        </w:rPr>
        <w:t xml:space="preserve">, </w:t>
      </w:r>
      <w:hyperlink w:anchor="n7223" w:history="1">
        <w:r>
          <w:rPr>
            <w:rStyle w:val="a3"/>
            <w:color w:val="006600"/>
            <w:u w:val="none"/>
          </w:rPr>
          <w:t>5</w:t>
        </w:r>
      </w:hyperlink>
      <w:r>
        <w:rPr>
          <w:color w:val="000000"/>
        </w:rPr>
        <w:t xml:space="preserve"> частини першої статті 161 цього Кодексу. Заява про скасування судового наказу може також бути подана органами та особами, яким законом надано право звертатися до суду в інтересах інших осіб.</w:t>
      </w:r>
    </w:p>
    <w:p w:rsidR="00000000" w:rsidRDefault="00D97886">
      <w:pPr>
        <w:pStyle w:val="rvps2"/>
        <w:divId w:val="662390928"/>
        <w:rPr>
          <w:color w:val="000000"/>
        </w:rPr>
      </w:pPr>
      <w:bookmarkStart w:id="1290" w:name="n7295"/>
      <w:bookmarkEnd w:id="1290"/>
      <w:r>
        <w:rPr>
          <w:color w:val="000000"/>
        </w:rPr>
        <w:t>2. Заява про скасування судов</w:t>
      </w:r>
      <w:r>
        <w:rPr>
          <w:color w:val="000000"/>
        </w:rPr>
        <w:t>ого наказу подається в суд у письмовій формі.</w:t>
      </w:r>
    </w:p>
    <w:p w:rsidR="00000000" w:rsidRDefault="00D97886">
      <w:pPr>
        <w:pStyle w:val="rvps2"/>
        <w:divId w:val="662390928"/>
        <w:rPr>
          <w:color w:val="000000"/>
        </w:rPr>
      </w:pPr>
      <w:bookmarkStart w:id="1291" w:name="n7296"/>
      <w:bookmarkEnd w:id="1291"/>
      <w:r>
        <w:rPr>
          <w:color w:val="000000"/>
        </w:rPr>
        <w:t>3. Заява про скасування судового наказу має містити:</w:t>
      </w:r>
    </w:p>
    <w:p w:rsidR="00000000" w:rsidRDefault="00D97886">
      <w:pPr>
        <w:pStyle w:val="rvps2"/>
        <w:divId w:val="662390928"/>
        <w:rPr>
          <w:color w:val="000000"/>
        </w:rPr>
      </w:pPr>
      <w:bookmarkStart w:id="1292" w:name="n7297"/>
      <w:bookmarkEnd w:id="1292"/>
      <w:r>
        <w:rPr>
          <w:color w:val="000000"/>
        </w:rPr>
        <w:t>1) найменування суду, до якого подається заява;</w:t>
      </w:r>
    </w:p>
    <w:p w:rsidR="00000000" w:rsidRDefault="00D97886">
      <w:pPr>
        <w:pStyle w:val="rvps2"/>
        <w:divId w:val="662390928"/>
        <w:rPr>
          <w:color w:val="000000"/>
        </w:rPr>
      </w:pPr>
      <w:bookmarkStart w:id="1293" w:name="n7298"/>
      <w:bookmarkEnd w:id="1293"/>
      <w:r>
        <w:rPr>
          <w:color w:val="000000"/>
        </w:rPr>
        <w:t>2) повне найменування (для юридичних осіб) або ім’я (прізвище, ім’я та по батькові) (для фізичних осіб) заявн</w:t>
      </w:r>
      <w:r>
        <w:rPr>
          <w:color w:val="000000"/>
        </w:rPr>
        <w:t xml:space="preserve">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w:t>
      </w:r>
      <w:r>
        <w:rPr>
          <w:color w:val="000000"/>
        </w:rPr>
        <w:t>заявника та боржника (для фізичних осіб) за його наявності або номер і серію паспорта заявника та боржника для фізичних осіб - громадян України;</w:t>
      </w:r>
    </w:p>
    <w:p w:rsidR="00000000" w:rsidRDefault="00D97886">
      <w:pPr>
        <w:pStyle w:val="rvps2"/>
        <w:divId w:val="662390928"/>
        <w:rPr>
          <w:color w:val="000000"/>
        </w:rPr>
      </w:pPr>
      <w:bookmarkStart w:id="1294" w:name="n7299"/>
      <w:bookmarkEnd w:id="1294"/>
      <w:r>
        <w:rPr>
          <w:color w:val="000000"/>
        </w:rPr>
        <w:t>3) ім’я (прізвище, ім’я та по батькові) представника боржника, якщо заява подається представником, його місце п</w:t>
      </w:r>
      <w:r>
        <w:rPr>
          <w:color w:val="000000"/>
        </w:rPr>
        <w:t>роживання або місцезнаходження;</w:t>
      </w:r>
    </w:p>
    <w:p w:rsidR="00000000" w:rsidRDefault="00D97886">
      <w:pPr>
        <w:pStyle w:val="rvps2"/>
        <w:divId w:val="662390928"/>
        <w:rPr>
          <w:color w:val="000000"/>
        </w:rPr>
      </w:pPr>
      <w:bookmarkStart w:id="1295" w:name="n7300"/>
      <w:bookmarkEnd w:id="1295"/>
      <w:r>
        <w:rPr>
          <w:color w:val="000000"/>
        </w:rPr>
        <w:t>4) наказ, що оспорюється;</w:t>
      </w:r>
    </w:p>
    <w:p w:rsidR="00000000" w:rsidRDefault="00D97886">
      <w:pPr>
        <w:pStyle w:val="rvps2"/>
        <w:divId w:val="662390928"/>
        <w:rPr>
          <w:color w:val="000000"/>
        </w:rPr>
      </w:pPr>
      <w:bookmarkStart w:id="1296" w:name="n7301"/>
      <w:bookmarkEnd w:id="1296"/>
      <w:r>
        <w:rPr>
          <w:color w:val="000000"/>
        </w:rPr>
        <w:t>5) зазначення про повну або часткову необґрунтованість вимог стягувача.</w:t>
      </w:r>
    </w:p>
    <w:p w:rsidR="00000000" w:rsidRDefault="00D97886">
      <w:pPr>
        <w:pStyle w:val="rvps2"/>
        <w:divId w:val="662390928"/>
        <w:rPr>
          <w:color w:val="000000"/>
        </w:rPr>
      </w:pPr>
      <w:bookmarkStart w:id="1297" w:name="n7302"/>
      <w:bookmarkEnd w:id="1297"/>
      <w:r>
        <w:rPr>
          <w:color w:val="000000"/>
        </w:rPr>
        <w:t>4. Заява підписується боржником або його представником.</w:t>
      </w:r>
    </w:p>
    <w:p w:rsidR="00000000" w:rsidRDefault="00D97886">
      <w:pPr>
        <w:pStyle w:val="rvps2"/>
        <w:divId w:val="662390928"/>
        <w:rPr>
          <w:color w:val="000000"/>
        </w:rPr>
      </w:pPr>
      <w:bookmarkStart w:id="1298" w:name="n7303"/>
      <w:bookmarkEnd w:id="1298"/>
      <w:r>
        <w:rPr>
          <w:color w:val="000000"/>
        </w:rPr>
        <w:t>5. До заяви про скасування судового наказу додаються:</w:t>
      </w:r>
    </w:p>
    <w:p w:rsidR="00000000" w:rsidRDefault="00D97886">
      <w:pPr>
        <w:pStyle w:val="rvps2"/>
        <w:divId w:val="662390928"/>
        <w:rPr>
          <w:color w:val="000000"/>
        </w:rPr>
      </w:pPr>
      <w:bookmarkStart w:id="1299" w:name="n7304"/>
      <w:bookmarkEnd w:id="1299"/>
      <w:r>
        <w:rPr>
          <w:color w:val="000000"/>
        </w:rPr>
        <w:t xml:space="preserve">1) документ, що </w:t>
      </w:r>
      <w:r>
        <w:rPr>
          <w:color w:val="000000"/>
        </w:rPr>
        <w:t>підтверджує сплату судового збору;</w:t>
      </w:r>
    </w:p>
    <w:p w:rsidR="00000000" w:rsidRDefault="00D97886">
      <w:pPr>
        <w:pStyle w:val="rvps2"/>
        <w:divId w:val="662390928"/>
        <w:rPr>
          <w:color w:val="000000"/>
        </w:rPr>
      </w:pPr>
      <w:bookmarkStart w:id="1300" w:name="n7305"/>
      <w:bookmarkEnd w:id="1300"/>
      <w:r>
        <w:rPr>
          <w:color w:val="000000"/>
        </w:rPr>
        <w:t>2) документ, що підтверджує повноваження представника боржника, якщо заява подається таким представником;</w:t>
      </w:r>
    </w:p>
    <w:p w:rsidR="00000000" w:rsidRDefault="00D97886">
      <w:pPr>
        <w:pStyle w:val="rvps2"/>
        <w:divId w:val="662390928"/>
        <w:rPr>
          <w:color w:val="000000"/>
        </w:rPr>
      </w:pPr>
      <w:bookmarkStart w:id="1301" w:name="n7306"/>
      <w:bookmarkEnd w:id="1301"/>
      <w:r>
        <w:rPr>
          <w:color w:val="000000"/>
        </w:rPr>
        <w:t>3) клопотання про поновлення пропущеного строку, якщо заява подається після спливу строку, передбаченого частиною п</w:t>
      </w:r>
      <w:r>
        <w:rPr>
          <w:color w:val="000000"/>
        </w:rPr>
        <w:t>ершою цієї статті.</w:t>
      </w:r>
    </w:p>
    <w:p w:rsidR="00000000" w:rsidRDefault="00D97886">
      <w:pPr>
        <w:pStyle w:val="rvps2"/>
        <w:divId w:val="662390928"/>
        <w:rPr>
          <w:color w:val="000000"/>
        </w:rPr>
      </w:pPr>
      <w:bookmarkStart w:id="1302" w:name="n7307"/>
      <w:bookmarkEnd w:id="1302"/>
      <w:r>
        <w:rPr>
          <w:color w:val="000000"/>
        </w:rPr>
        <w:t>6. У разі подання неналежно оформленої заяви про скасування судового наказу суддя постановляє ухвалу про її повернення без розгляду не пізніше двох днів з дня її надходження до суду.</w:t>
      </w:r>
    </w:p>
    <w:p w:rsidR="00000000" w:rsidRDefault="00D97886">
      <w:pPr>
        <w:pStyle w:val="rvps2"/>
        <w:divId w:val="662390928"/>
        <w:rPr>
          <w:color w:val="000000"/>
        </w:rPr>
      </w:pPr>
      <w:bookmarkStart w:id="1303" w:name="n7308"/>
      <w:bookmarkEnd w:id="1303"/>
      <w:r>
        <w:rPr>
          <w:color w:val="000000"/>
        </w:rPr>
        <w:t xml:space="preserve">7. У разі видачі судового наказу відповідно до </w:t>
      </w:r>
      <w:hyperlink w:anchor="n7222" w:history="1">
        <w:r>
          <w:rPr>
            <w:rStyle w:val="a3"/>
            <w:color w:val="006600"/>
            <w:u w:val="none"/>
          </w:rPr>
          <w:t>пункту 4</w:t>
        </w:r>
      </w:hyperlink>
      <w:r>
        <w:rPr>
          <w:color w:val="000000"/>
        </w:rPr>
        <w:t xml:space="preserve"> частини першої статті 161 цього Кодексу боржник має право звернутися до суду з позовом про зменшення розміру аліментів.</w:t>
      </w:r>
    </w:p>
    <w:p w:rsidR="00000000" w:rsidRDefault="00D97886">
      <w:pPr>
        <w:pStyle w:val="rvps2"/>
        <w:divId w:val="662390928"/>
        <w:rPr>
          <w:color w:val="000000"/>
        </w:rPr>
      </w:pPr>
      <w:bookmarkStart w:id="1304" w:name="n7309"/>
      <w:bookmarkEnd w:id="1304"/>
      <w:r>
        <w:rPr>
          <w:color w:val="000000"/>
        </w:rPr>
        <w:t xml:space="preserve">8. У разі видачі судового наказу відповідно до </w:t>
      </w:r>
      <w:hyperlink w:anchor="n7222" w:history="1">
        <w:r>
          <w:rPr>
            <w:rStyle w:val="a3"/>
            <w:color w:val="006600"/>
            <w:u w:val="none"/>
          </w:rPr>
          <w:t>пунктів 4</w:t>
        </w:r>
      </w:hyperlink>
      <w:r>
        <w:rPr>
          <w:color w:val="000000"/>
        </w:rPr>
        <w:t xml:space="preserve"> і </w:t>
      </w:r>
      <w:hyperlink w:anchor="n7223" w:history="1">
        <w:r>
          <w:rPr>
            <w:rStyle w:val="a3"/>
            <w:color w:val="006600"/>
            <w:u w:val="none"/>
          </w:rPr>
          <w:t>5</w:t>
        </w:r>
      </w:hyperlink>
      <w:r>
        <w:rPr>
          <w:color w:val="000000"/>
        </w:rPr>
        <w:t xml:space="preserve"> частини першої статті 161 цього Кодексу, судовий наказ може бути переглянуто за нововиявленими обставинами у порядку, встановленому </w:t>
      </w:r>
      <w:hyperlink w:anchor="n9040" w:history="1">
        <w:r>
          <w:rPr>
            <w:rStyle w:val="a3"/>
            <w:color w:val="006600"/>
            <w:u w:val="none"/>
          </w:rPr>
          <w:t>главою 3</w:t>
        </w:r>
      </w:hyperlink>
      <w:r>
        <w:rPr>
          <w:color w:val="000000"/>
        </w:rPr>
        <w:t xml:space="preserve"> розділу V цього Кодексу.</w:t>
      </w:r>
    </w:p>
    <w:p w:rsidR="00000000" w:rsidRDefault="00D97886">
      <w:pPr>
        <w:pStyle w:val="rvps2"/>
        <w:divId w:val="662390928"/>
        <w:rPr>
          <w:color w:val="000000"/>
        </w:rPr>
      </w:pPr>
      <w:bookmarkStart w:id="1305" w:name="n7310"/>
      <w:bookmarkEnd w:id="1305"/>
      <w:r>
        <w:rPr>
          <w:rStyle w:val="rvts9"/>
        </w:rPr>
        <w:t xml:space="preserve">Стаття 171. </w:t>
      </w:r>
      <w:r>
        <w:rPr>
          <w:color w:val="000000"/>
        </w:rPr>
        <w:t>Розгляд заяви про скасування судового н</w:t>
      </w:r>
      <w:r>
        <w:rPr>
          <w:color w:val="000000"/>
        </w:rPr>
        <w:t>аказу</w:t>
      </w:r>
    </w:p>
    <w:p w:rsidR="00000000" w:rsidRDefault="00D97886">
      <w:pPr>
        <w:pStyle w:val="rvps2"/>
        <w:divId w:val="662390928"/>
        <w:rPr>
          <w:color w:val="000000"/>
        </w:rPr>
      </w:pPr>
      <w:bookmarkStart w:id="1306" w:name="n7311"/>
      <w:bookmarkEnd w:id="1306"/>
      <w:r>
        <w:rPr>
          <w:color w:val="000000"/>
        </w:rPr>
        <w:t xml:space="preserve">1. Заява про скасування судового наказу не пізніше наступного дня передається судді, визначеному у порядку, встановленому </w:t>
      </w:r>
      <w:hyperlink w:anchor="n6255" w:history="1">
        <w:r>
          <w:rPr>
            <w:rStyle w:val="a3"/>
            <w:color w:val="006600"/>
            <w:u w:val="none"/>
          </w:rPr>
          <w:t>статтею 33</w:t>
        </w:r>
      </w:hyperlink>
      <w:r>
        <w:rPr>
          <w:color w:val="000000"/>
        </w:rPr>
        <w:t xml:space="preserve"> цього Кодексу.</w:t>
      </w:r>
    </w:p>
    <w:p w:rsidR="00000000" w:rsidRDefault="00D97886">
      <w:pPr>
        <w:pStyle w:val="rvps2"/>
        <w:divId w:val="662390928"/>
        <w:rPr>
          <w:color w:val="000000"/>
        </w:rPr>
      </w:pPr>
      <w:bookmarkStart w:id="1307" w:name="n7312"/>
      <w:bookmarkEnd w:id="1307"/>
      <w:r>
        <w:rPr>
          <w:color w:val="000000"/>
        </w:rPr>
        <w:t xml:space="preserve">2. Заява боржника про скасування судового наказу, подана після закінчення </w:t>
      </w:r>
      <w:r>
        <w:rPr>
          <w:color w:val="000000"/>
        </w:rPr>
        <w:t xml:space="preserve">строку, встановленого </w:t>
      </w:r>
      <w:hyperlink w:anchor="n7294" w:history="1">
        <w:r>
          <w:rPr>
            <w:rStyle w:val="a3"/>
            <w:color w:val="006600"/>
            <w:u w:val="none"/>
          </w:rPr>
          <w:t>частиною першою</w:t>
        </w:r>
      </w:hyperlink>
      <w:r>
        <w:rPr>
          <w:color w:val="000000"/>
        </w:rPr>
        <w:t xml:space="preserve"> статті 170 цього Кодексу, повертається, якщо суд за заявою особи, яка її подала, не знайде підстав для поновлення строку для подання цієї заяви.</w:t>
      </w:r>
    </w:p>
    <w:p w:rsidR="00000000" w:rsidRDefault="00D97886">
      <w:pPr>
        <w:pStyle w:val="rvps2"/>
        <w:divId w:val="662390928"/>
        <w:rPr>
          <w:color w:val="000000"/>
        </w:rPr>
      </w:pPr>
      <w:bookmarkStart w:id="1308" w:name="n7313"/>
      <w:bookmarkEnd w:id="1308"/>
      <w:r>
        <w:rPr>
          <w:color w:val="000000"/>
        </w:rPr>
        <w:t xml:space="preserve">3. У разі відсутності підстав для повернення </w:t>
      </w:r>
      <w:r>
        <w:rPr>
          <w:color w:val="000000"/>
        </w:rPr>
        <w:t xml:space="preserve">заяви про скасування судового наказу, суддя не пізніше двох днів після її подання постановляє ухвалу про скасування судового наказу, в якій роз’яснює заявнику (стягувачу) його право звернутися до суду із тими самими вимогами в порядку спрощеного позовного </w:t>
      </w:r>
      <w:r>
        <w:rPr>
          <w:color w:val="000000"/>
        </w:rPr>
        <w:t xml:space="preserve">провадження. В ухвалі про скасування судового наказу суд за клопотанням боржника вирішує питання про поворот виконання судового наказу в порядку, встановленому </w:t>
      </w:r>
      <w:hyperlink w:anchor="n9207" w:history="1">
        <w:r>
          <w:rPr>
            <w:rStyle w:val="a3"/>
            <w:color w:val="006600"/>
            <w:u w:val="none"/>
          </w:rPr>
          <w:t>статтею 444</w:t>
        </w:r>
      </w:hyperlink>
      <w:r>
        <w:rPr>
          <w:color w:val="000000"/>
        </w:rPr>
        <w:t xml:space="preserve"> цього Кодексу.</w:t>
      </w:r>
    </w:p>
    <w:p w:rsidR="00000000" w:rsidRDefault="00D97886">
      <w:pPr>
        <w:pStyle w:val="rvps2"/>
        <w:divId w:val="662390928"/>
        <w:rPr>
          <w:color w:val="000000"/>
        </w:rPr>
      </w:pPr>
      <w:bookmarkStart w:id="1309" w:name="n7314"/>
      <w:bookmarkEnd w:id="1309"/>
      <w:r>
        <w:rPr>
          <w:rStyle w:val="rvts9"/>
        </w:rPr>
        <w:t>Стаття 172.</w:t>
      </w:r>
      <w:r>
        <w:rPr>
          <w:color w:val="000000"/>
        </w:rPr>
        <w:t xml:space="preserve"> Набрання судовим наказом зако</w:t>
      </w:r>
      <w:r>
        <w:rPr>
          <w:color w:val="000000"/>
        </w:rPr>
        <w:t>нної сили та видача його стягувачеві</w:t>
      </w:r>
    </w:p>
    <w:p w:rsidR="00000000" w:rsidRDefault="00D97886">
      <w:pPr>
        <w:pStyle w:val="rvps2"/>
        <w:divId w:val="662390928"/>
        <w:rPr>
          <w:color w:val="000000"/>
        </w:rPr>
      </w:pPr>
      <w:bookmarkStart w:id="1310" w:name="n7315"/>
      <w:bookmarkEnd w:id="1310"/>
      <w:r>
        <w:rPr>
          <w:color w:val="000000"/>
        </w:rPr>
        <w:t>1. У разі ненадходження до суду заяви від боржника про скасування судового наказу протягом п’яти днів після закінчення строку на її подання судовий наказ набирає законної сили.</w:t>
      </w:r>
    </w:p>
    <w:p w:rsidR="00000000" w:rsidRDefault="00D97886">
      <w:pPr>
        <w:pStyle w:val="rvps2"/>
        <w:divId w:val="662390928"/>
        <w:rPr>
          <w:color w:val="000000"/>
        </w:rPr>
      </w:pPr>
      <w:bookmarkStart w:id="1311" w:name="n7316"/>
      <w:bookmarkEnd w:id="1311"/>
      <w:r>
        <w:rPr>
          <w:color w:val="000000"/>
        </w:rPr>
        <w:t xml:space="preserve">2. Суд протягом п’яти днів з дня набрання </w:t>
      </w:r>
      <w:r>
        <w:rPr>
          <w:color w:val="000000"/>
        </w:rPr>
        <w:t>судовим наказом законної сили надсилає його копію (текст), що містить інформацію про веб-адресу такого судового наказу в Єдиному державному реєстрі судових рішень та Єдиному державному реєстрі виконавчих документів, стягувачу на його офіційну електронну ад</w:t>
      </w:r>
      <w:r>
        <w:rPr>
          <w:color w:val="000000"/>
        </w:rPr>
        <w:t>ресу або рекомендованим чи цінним листом у разі відсутності офіційної електронної адреси.</w:t>
      </w:r>
    </w:p>
    <w:p w:rsidR="00000000" w:rsidRDefault="00D97886">
      <w:pPr>
        <w:pStyle w:val="rvps2"/>
        <w:divId w:val="662390928"/>
        <w:rPr>
          <w:color w:val="000000"/>
        </w:rPr>
      </w:pPr>
      <w:bookmarkStart w:id="1312" w:name="n7317"/>
      <w:bookmarkEnd w:id="1312"/>
      <w:r>
        <w:rPr>
          <w:rStyle w:val="rvts9"/>
        </w:rPr>
        <w:t xml:space="preserve">Стаття 173. </w:t>
      </w:r>
      <w:r>
        <w:rPr>
          <w:color w:val="000000"/>
        </w:rPr>
        <w:t>Виправлення помилки в судовому наказі, визнання судового наказу таким, що не підлягає виконанню, відстрочення чи розстрочення його виконання</w:t>
      </w:r>
    </w:p>
    <w:p w:rsidR="00000000" w:rsidRDefault="00D97886">
      <w:pPr>
        <w:pStyle w:val="rvps2"/>
        <w:divId w:val="662390928"/>
        <w:rPr>
          <w:color w:val="000000"/>
        </w:rPr>
      </w:pPr>
      <w:bookmarkStart w:id="1313" w:name="n7318"/>
      <w:bookmarkEnd w:id="1313"/>
      <w:r>
        <w:rPr>
          <w:color w:val="000000"/>
        </w:rPr>
        <w:t>1. Суд може в</w:t>
      </w:r>
      <w:r>
        <w:rPr>
          <w:color w:val="000000"/>
        </w:rPr>
        <w:t xml:space="preserve">нести виправлення до судового наказу, визнати його таким, що не підлягає виконанню, або відстрочити або розстрочити виконання судового наказу в порядку, встановленому </w:t>
      </w:r>
      <w:hyperlink w:anchor="n9138" w:history="1">
        <w:r>
          <w:rPr>
            <w:rStyle w:val="a3"/>
            <w:color w:val="006600"/>
            <w:u w:val="none"/>
          </w:rPr>
          <w:t>статтями 432</w:t>
        </w:r>
      </w:hyperlink>
      <w:r>
        <w:rPr>
          <w:color w:val="000000"/>
        </w:rPr>
        <w:t xml:space="preserve">, </w:t>
      </w:r>
      <w:hyperlink w:anchor="n9154" w:history="1">
        <w:r>
          <w:rPr>
            <w:rStyle w:val="a3"/>
            <w:color w:val="006600"/>
            <w:u w:val="none"/>
          </w:rPr>
          <w:t>435</w:t>
        </w:r>
      </w:hyperlink>
      <w:r>
        <w:rPr>
          <w:color w:val="000000"/>
        </w:rPr>
        <w:t xml:space="preserve"> цього Кодексу.</w:t>
      </w:r>
    </w:p>
    <w:p w:rsidR="00000000" w:rsidRDefault="00D97886">
      <w:pPr>
        <w:pStyle w:val="rvps7"/>
        <w:divId w:val="662390928"/>
        <w:rPr>
          <w:color w:val="000000"/>
        </w:rPr>
      </w:pPr>
      <w:bookmarkStart w:id="1314" w:name="n7319"/>
      <w:bookmarkEnd w:id="1314"/>
      <w:r>
        <w:rPr>
          <w:rStyle w:val="rvts15"/>
        </w:rPr>
        <w:t xml:space="preserve">Розділ III </w:t>
      </w:r>
      <w:r>
        <w:rPr>
          <w:color w:val="000000"/>
        </w:rPr>
        <w:br/>
      </w:r>
      <w:r>
        <w:rPr>
          <w:rStyle w:val="rvts15"/>
        </w:rPr>
        <w:t>ПОЗОВНЕ ПРОВАДЖЕННЯ</w:t>
      </w:r>
    </w:p>
    <w:p w:rsidR="00000000" w:rsidRDefault="00D97886">
      <w:pPr>
        <w:pStyle w:val="rvps7"/>
        <w:divId w:val="662390928"/>
        <w:rPr>
          <w:color w:val="000000"/>
        </w:rPr>
      </w:pPr>
      <w:bookmarkStart w:id="1315" w:name="n7320"/>
      <w:bookmarkEnd w:id="1315"/>
      <w:r>
        <w:rPr>
          <w:rStyle w:val="rvts15"/>
        </w:rPr>
        <w:t>Глава 1. Письмові заяви учасників справи</w:t>
      </w:r>
    </w:p>
    <w:p w:rsidR="00000000" w:rsidRDefault="00D97886">
      <w:pPr>
        <w:pStyle w:val="rvps7"/>
        <w:divId w:val="662390928"/>
        <w:rPr>
          <w:color w:val="000000"/>
        </w:rPr>
      </w:pPr>
      <w:bookmarkStart w:id="1316" w:name="n7321"/>
      <w:bookmarkEnd w:id="1316"/>
      <w:r>
        <w:rPr>
          <w:rStyle w:val="rvts15"/>
        </w:rPr>
        <w:t>§ 1. Заяви по суті справи</w:t>
      </w:r>
    </w:p>
    <w:p w:rsidR="00000000" w:rsidRDefault="00D97886">
      <w:pPr>
        <w:pStyle w:val="rvps2"/>
        <w:divId w:val="662390928"/>
        <w:rPr>
          <w:color w:val="000000"/>
        </w:rPr>
      </w:pPr>
      <w:bookmarkStart w:id="1317" w:name="n7322"/>
      <w:bookmarkEnd w:id="1317"/>
      <w:r>
        <w:rPr>
          <w:rStyle w:val="rvts9"/>
        </w:rPr>
        <w:t>Стаття 174.</w:t>
      </w:r>
      <w:r>
        <w:rPr>
          <w:color w:val="000000"/>
        </w:rPr>
        <w:t xml:space="preserve"> Види та зміст заяв по суті справи</w:t>
      </w:r>
    </w:p>
    <w:p w:rsidR="00000000" w:rsidRDefault="00D97886">
      <w:pPr>
        <w:pStyle w:val="rvps2"/>
        <w:divId w:val="662390928"/>
        <w:rPr>
          <w:color w:val="000000"/>
        </w:rPr>
      </w:pPr>
      <w:bookmarkStart w:id="1318" w:name="n7323"/>
      <w:bookmarkEnd w:id="1318"/>
      <w:r>
        <w:rPr>
          <w:color w:val="000000"/>
        </w:rPr>
        <w:t>1. При розгляді справи судом у порядку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 суті справи, визначених цим Кодексом.</w:t>
      </w:r>
    </w:p>
    <w:p w:rsidR="00000000" w:rsidRDefault="00D97886">
      <w:pPr>
        <w:pStyle w:val="rvps2"/>
        <w:divId w:val="662390928"/>
        <w:rPr>
          <w:color w:val="000000"/>
        </w:rPr>
      </w:pPr>
      <w:bookmarkStart w:id="1319" w:name="n7324"/>
      <w:bookmarkEnd w:id="1319"/>
      <w:r>
        <w:rPr>
          <w:color w:val="000000"/>
        </w:rPr>
        <w:t xml:space="preserve">2. Заявами по суті </w:t>
      </w:r>
      <w:r>
        <w:rPr>
          <w:color w:val="000000"/>
        </w:rPr>
        <w:t>справи є: позовна заява; відзив на позовну заяву (відзив); відповідь на відзив; заперечення; пояснення третьої особи щодо позову або відзиву.</w:t>
      </w:r>
    </w:p>
    <w:p w:rsidR="00000000" w:rsidRDefault="00D97886">
      <w:pPr>
        <w:pStyle w:val="rvps2"/>
        <w:divId w:val="662390928"/>
        <w:rPr>
          <w:color w:val="000000"/>
        </w:rPr>
      </w:pPr>
      <w:bookmarkStart w:id="1320" w:name="n7325"/>
      <w:bookmarkEnd w:id="1320"/>
      <w:r>
        <w:rPr>
          <w:color w:val="000000"/>
        </w:rPr>
        <w:t xml:space="preserve">3. Підстави, час та черговість подання заяв по суті справи визначаються цим Кодексом або судом у передбачених цим </w:t>
      </w:r>
      <w:r>
        <w:rPr>
          <w:color w:val="000000"/>
        </w:rPr>
        <w:t>Кодексом випадках.</w:t>
      </w:r>
    </w:p>
    <w:p w:rsidR="00000000" w:rsidRDefault="00D97886">
      <w:pPr>
        <w:pStyle w:val="rvps2"/>
        <w:divId w:val="662390928"/>
        <w:rPr>
          <w:color w:val="000000"/>
        </w:rPr>
      </w:pPr>
      <w:bookmarkStart w:id="1321" w:name="n7326"/>
      <w:bookmarkEnd w:id="1321"/>
      <w:r>
        <w:rPr>
          <w:color w:val="000000"/>
        </w:rPr>
        <w:t>4. Подання заяв по суті справи є правом учасників справи. Суд може зобов’язати державний орган чи орган місцевого самоврядування подати відповідну заяву по суті справи (крім позовної заяви).</w:t>
      </w:r>
    </w:p>
    <w:p w:rsidR="00000000" w:rsidRDefault="00D97886">
      <w:pPr>
        <w:pStyle w:val="rvps2"/>
        <w:divId w:val="662390928"/>
        <w:rPr>
          <w:color w:val="000000"/>
        </w:rPr>
      </w:pPr>
      <w:bookmarkStart w:id="1322" w:name="n7327"/>
      <w:bookmarkEnd w:id="1322"/>
      <w:r>
        <w:rPr>
          <w:color w:val="000000"/>
        </w:rPr>
        <w:t>5. Суд може дозволити учаснику справи подати д</w:t>
      </w:r>
      <w:r>
        <w:rPr>
          <w:color w:val="000000"/>
        </w:rPr>
        <w:t>одаткові пояснення щодо окремого питання, яке виникло при розгляді справи, якщо визнає це за необхідне.</w:t>
      </w:r>
    </w:p>
    <w:p w:rsidR="00000000" w:rsidRDefault="00D97886">
      <w:pPr>
        <w:pStyle w:val="rvps2"/>
        <w:divId w:val="662390928"/>
        <w:rPr>
          <w:color w:val="000000"/>
        </w:rPr>
      </w:pPr>
      <w:bookmarkStart w:id="1323" w:name="n7328"/>
      <w:bookmarkEnd w:id="1323"/>
      <w:r>
        <w:rPr>
          <w:rStyle w:val="rvts9"/>
        </w:rPr>
        <w:t>Стаття 175.</w:t>
      </w:r>
      <w:r>
        <w:rPr>
          <w:color w:val="000000"/>
        </w:rPr>
        <w:t xml:space="preserve"> Позовна заява</w:t>
      </w:r>
    </w:p>
    <w:p w:rsidR="00000000" w:rsidRDefault="00D97886">
      <w:pPr>
        <w:pStyle w:val="rvps2"/>
        <w:divId w:val="662390928"/>
        <w:rPr>
          <w:color w:val="000000"/>
        </w:rPr>
      </w:pPr>
      <w:bookmarkStart w:id="1324" w:name="n7329"/>
      <w:bookmarkEnd w:id="1324"/>
      <w:r>
        <w:rPr>
          <w:color w:val="000000"/>
        </w:rPr>
        <w:t>1. У позовній заяві позивач викладає свої вимоги щодо предмета спору та їх обґрунтування.</w:t>
      </w:r>
    </w:p>
    <w:p w:rsidR="00000000" w:rsidRDefault="00D97886">
      <w:pPr>
        <w:pStyle w:val="rvps2"/>
        <w:divId w:val="662390928"/>
        <w:rPr>
          <w:color w:val="000000"/>
        </w:rPr>
      </w:pPr>
      <w:bookmarkStart w:id="1325" w:name="n7330"/>
      <w:bookmarkEnd w:id="1325"/>
      <w:r>
        <w:rPr>
          <w:color w:val="000000"/>
        </w:rPr>
        <w:t>2. Позовна заява подається до суду в</w:t>
      </w:r>
      <w:r>
        <w:rPr>
          <w:color w:val="000000"/>
        </w:rPr>
        <w:t xml:space="preserve"> письмовій формі і підписується позивачем або його представником, або іншою особою, якій законом надано право звертатися до суду в інтересах іншої особи.</w:t>
      </w:r>
    </w:p>
    <w:p w:rsidR="00000000" w:rsidRDefault="00D97886">
      <w:pPr>
        <w:pStyle w:val="rvps2"/>
        <w:divId w:val="662390928"/>
        <w:rPr>
          <w:color w:val="000000"/>
        </w:rPr>
      </w:pPr>
      <w:bookmarkStart w:id="1326" w:name="n7331"/>
      <w:bookmarkEnd w:id="1326"/>
      <w:r>
        <w:rPr>
          <w:color w:val="000000"/>
        </w:rPr>
        <w:t>3. Позовна заява повинна містити:</w:t>
      </w:r>
    </w:p>
    <w:p w:rsidR="00000000" w:rsidRDefault="00D97886">
      <w:pPr>
        <w:pStyle w:val="rvps2"/>
        <w:divId w:val="662390928"/>
        <w:rPr>
          <w:color w:val="000000"/>
        </w:rPr>
      </w:pPr>
      <w:bookmarkStart w:id="1327" w:name="n7332"/>
      <w:bookmarkEnd w:id="1327"/>
      <w:r>
        <w:rPr>
          <w:color w:val="000000"/>
        </w:rPr>
        <w:t>1) найменування суду першої інстанції, до якого подається заява;</w:t>
      </w:r>
    </w:p>
    <w:p w:rsidR="00000000" w:rsidRDefault="00D97886">
      <w:pPr>
        <w:pStyle w:val="rvps2"/>
        <w:divId w:val="662390928"/>
        <w:rPr>
          <w:color w:val="000000"/>
        </w:rPr>
      </w:pPr>
      <w:bookmarkStart w:id="1328" w:name="n7333"/>
      <w:bookmarkEnd w:id="1328"/>
      <w:r>
        <w:rPr>
          <w:color w:val="000000"/>
        </w:rPr>
        <w:t xml:space="preserve">2) </w:t>
      </w:r>
      <w:r>
        <w:rPr>
          <w:color w:val="000000"/>
        </w:rPr>
        <w:t>повне найменування (для юридичних осіб) або ім’я (прізвище, ім’я та по батькові - для фізичних осіб) сторін та інших учасників справи, їх місцезнаходження (для юридичних осіб) або місце проживання чи перебування (для фізичних осіб), поштовий індекс, іденти</w:t>
      </w:r>
      <w:r>
        <w:rPr>
          <w:color w:val="000000"/>
        </w:rPr>
        <w:t>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а також реєстраційний номер облікової картки платника податків (для фізичних осіб) за його наявнос</w:t>
      </w:r>
      <w:r>
        <w:rPr>
          <w:color w:val="000000"/>
        </w:rPr>
        <w:t>ті або номер і серію паспорта для фізичних осіб - громадян України (якщо такі відомості позивачу відомі), відомі номери засобів зв’язку, офіційної електронної адреси та адреси електронної пошти;</w:t>
      </w:r>
    </w:p>
    <w:p w:rsidR="00000000" w:rsidRDefault="00D97886">
      <w:pPr>
        <w:pStyle w:val="rvps2"/>
        <w:divId w:val="662390928"/>
        <w:rPr>
          <w:color w:val="000000"/>
        </w:rPr>
      </w:pPr>
      <w:bookmarkStart w:id="1329" w:name="n7334"/>
      <w:bookmarkEnd w:id="1329"/>
      <w:r>
        <w:rPr>
          <w:color w:val="000000"/>
        </w:rPr>
        <w:t>3) зазначення ціни позову, якщо позов підлягає грошовій оцінц</w:t>
      </w:r>
      <w:r>
        <w:rPr>
          <w:color w:val="000000"/>
        </w:rPr>
        <w:t>і; обґрунтований розрахунок сум, що стягуються чи оспорюються;</w:t>
      </w:r>
    </w:p>
    <w:p w:rsidR="00000000" w:rsidRDefault="00D97886">
      <w:pPr>
        <w:pStyle w:val="rvps2"/>
        <w:divId w:val="662390928"/>
        <w:rPr>
          <w:color w:val="000000"/>
        </w:rPr>
      </w:pPr>
      <w:bookmarkStart w:id="1330" w:name="n7335"/>
      <w:bookmarkEnd w:id="1330"/>
      <w:r>
        <w:rPr>
          <w:color w:val="000000"/>
        </w:rPr>
        <w:t>4) зміст позовних вимог: спосіб (способи) захисту прав або інтересів, передбачений законом чи договором, або інший спосіб (способи) захисту прав та інтересів, який не суперечить закону і який п</w:t>
      </w:r>
      <w:r>
        <w:rPr>
          <w:color w:val="000000"/>
        </w:rPr>
        <w:t>озивач просить суд визначити у рішенні; якщо позов подано до кількох відповідачів - зміст позовних вимог щодо кожного з них;</w:t>
      </w:r>
    </w:p>
    <w:p w:rsidR="00000000" w:rsidRDefault="00D97886">
      <w:pPr>
        <w:pStyle w:val="rvps2"/>
        <w:divId w:val="662390928"/>
        <w:rPr>
          <w:color w:val="000000"/>
        </w:rPr>
      </w:pPr>
      <w:bookmarkStart w:id="1331" w:name="n7336"/>
      <w:bookmarkEnd w:id="1331"/>
      <w:r>
        <w:rPr>
          <w:color w:val="000000"/>
        </w:rPr>
        <w:t>5) виклад обставин, якими позивач обґрунтовує свої вимоги; зазначення доказів, що підтверджують вказані обставини;</w:t>
      </w:r>
    </w:p>
    <w:p w:rsidR="00000000" w:rsidRDefault="00D97886">
      <w:pPr>
        <w:pStyle w:val="rvps2"/>
        <w:divId w:val="662390928"/>
        <w:rPr>
          <w:color w:val="000000"/>
        </w:rPr>
      </w:pPr>
      <w:bookmarkStart w:id="1332" w:name="n7337"/>
      <w:bookmarkEnd w:id="1332"/>
      <w:r>
        <w:rPr>
          <w:color w:val="000000"/>
        </w:rPr>
        <w:t>6) відомості про</w:t>
      </w:r>
      <w:r>
        <w:rPr>
          <w:color w:val="000000"/>
        </w:rPr>
        <w:t xml:space="preserve"> вжиття заходів досудового врегулювання спору, якщо такі проводилися, в тому числі, якщо законом визначений обов’язковий досудовий порядок урегулювання спору;</w:t>
      </w:r>
    </w:p>
    <w:p w:rsidR="00000000" w:rsidRDefault="00D97886">
      <w:pPr>
        <w:pStyle w:val="rvps2"/>
        <w:divId w:val="662390928"/>
        <w:rPr>
          <w:color w:val="000000"/>
        </w:rPr>
      </w:pPr>
      <w:bookmarkStart w:id="1333" w:name="n7338"/>
      <w:bookmarkEnd w:id="1333"/>
      <w:r>
        <w:rPr>
          <w:color w:val="000000"/>
        </w:rPr>
        <w:t>7) відомості про вжиття заходів забезпечення доказів або позову до подання позовної заяви, якщо т</w:t>
      </w:r>
      <w:r>
        <w:rPr>
          <w:color w:val="000000"/>
        </w:rPr>
        <w:t>акі здійснювалися;</w:t>
      </w:r>
    </w:p>
    <w:p w:rsidR="00000000" w:rsidRDefault="00D97886">
      <w:pPr>
        <w:pStyle w:val="rvps2"/>
        <w:divId w:val="662390928"/>
        <w:rPr>
          <w:color w:val="000000"/>
        </w:rPr>
      </w:pPr>
      <w:bookmarkStart w:id="1334" w:name="n7339"/>
      <w:bookmarkEnd w:id="1334"/>
      <w:r>
        <w:rPr>
          <w:color w:val="000000"/>
        </w:rPr>
        <w:t>8) 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w:t>
      </w:r>
      <w:r>
        <w:rPr>
          <w:color w:val="000000"/>
        </w:rPr>
        <w:t>их доказів, копії яких додано до заяви;</w:t>
      </w:r>
    </w:p>
    <w:p w:rsidR="00000000" w:rsidRDefault="00D97886">
      <w:pPr>
        <w:pStyle w:val="rvps2"/>
        <w:divId w:val="662390928"/>
        <w:rPr>
          <w:color w:val="000000"/>
        </w:rPr>
      </w:pPr>
      <w:bookmarkStart w:id="1335" w:name="n7340"/>
      <w:bookmarkEnd w:id="1335"/>
      <w:r>
        <w:rPr>
          <w:color w:val="000000"/>
        </w:rPr>
        <w:t>9) попередній (орієнтовний) розрахунок суми судових витрат, які позивач поніс і які очікує понести у зв’язку із розглядом справи;</w:t>
      </w:r>
    </w:p>
    <w:p w:rsidR="00000000" w:rsidRDefault="00D97886">
      <w:pPr>
        <w:pStyle w:val="rvps2"/>
        <w:divId w:val="662390928"/>
        <w:rPr>
          <w:color w:val="000000"/>
        </w:rPr>
      </w:pPr>
      <w:bookmarkStart w:id="1336" w:name="n7341"/>
      <w:bookmarkEnd w:id="1336"/>
      <w:r>
        <w:rPr>
          <w:color w:val="000000"/>
        </w:rPr>
        <w:t>10) підтвердження позивача про те, що ним не подано іншого позову (позовів) до цього ж</w:t>
      </w:r>
      <w:r>
        <w:rPr>
          <w:color w:val="000000"/>
        </w:rPr>
        <w:t xml:space="preserve"> відповідача (відповідачів) з тим самим предметом та з тих самих підстав.</w:t>
      </w:r>
    </w:p>
    <w:p w:rsidR="00000000" w:rsidRDefault="00D97886">
      <w:pPr>
        <w:pStyle w:val="rvps2"/>
        <w:divId w:val="662390928"/>
        <w:rPr>
          <w:color w:val="000000"/>
        </w:rPr>
      </w:pPr>
      <w:bookmarkStart w:id="1337" w:name="n7342"/>
      <w:bookmarkEnd w:id="1337"/>
      <w:r>
        <w:rPr>
          <w:color w:val="000000"/>
        </w:rPr>
        <w:t>4. 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rsidR="00000000" w:rsidRDefault="00D97886">
      <w:pPr>
        <w:pStyle w:val="rvps2"/>
        <w:divId w:val="662390928"/>
        <w:rPr>
          <w:color w:val="000000"/>
        </w:rPr>
      </w:pPr>
      <w:bookmarkStart w:id="1338" w:name="n7343"/>
      <w:bookmarkEnd w:id="1338"/>
      <w:r>
        <w:rPr>
          <w:color w:val="000000"/>
        </w:rPr>
        <w:t>5. У раз</w:t>
      </w:r>
      <w:r>
        <w:rPr>
          <w:color w:val="000000"/>
        </w:rPr>
        <w:t>і пред’явлення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rsidR="00000000" w:rsidRDefault="00D97886">
      <w:pPr>
        <w:pStyle w:val="rvps2"/>
        <w:divId w:val="662390928"/>
        <w:rPr>
          <w:color w:val="000000"/>
        </w:rPr>
      </w:pPr>
      <w:bookmarkStart w:id="1339" w:name="n7344"/>
      <w:bookmarkEnd w:id="1339"/>
      <w:r>
        <w:rPr>
          <w:color w:val="000000"/>
        </w:rPr>
        <w:t>6. У позовній заяві можуть бути вказані й інші відомості, необхідні для правильного вирішення спор</w:t>
      </w:r>
      <w:r>
        <w:rPr>
          <w:color w:val="000000"/>
        </w:rPr>
        <w:t>у.</w:t>
      </w:r>
    </w:p>
    <w:p w:rsidR="00000000" w:rsidRDefault="00D97886">
      <w:pPr>
        <w:pStyle w:val="rvps2"/>
        <w:divId w:val="662390928"/>
        <w:rPr>
          <w:color w:val="000000"/>
        </w:rPr>
      </w:pPr>
      <w:bookmarkStart w:id="1340" w:name="n7345"/>
      <w:bookmarkEnd w:id="1340"/>
      <w:r>
        <w:rPr>
          <w:rStyle w:val="rvts9"/>
        </w:rPr>
        <w:t xml:space="preserve">Стаття 176. </w:t>
      </w:r>
      <w:r>
        <w:rPr>
          <w:color w:val="000000"/>
        </w:rPr>
        <w:t>Ціна позову</w:t>
      </w:r>
    </w:p>
    <w:p w:rsidR="00000000" w:rsidRDefault="00D97886">
      <w:pPr>
        <w:pStyle w:val="rvps2"/>
        <w:divId w:val="662390928"/>
        <w:rPr>
          <w:color w:val="000000"/>
        </w:rPr>
      </w:pPr>
      <w:bookmarkStart w:id="1341" w:name="n7346"/>
      <w:bookmarkEnd w:id="1341"/>
      <w:r>
        <w:rPr>
          <w:color w:val="000000"/>
        </w:rPr>
        <w:t>1. Ціна позову визначається:</w:t>
      </w:r>
    </w:p>
    <w:p w:rsidR="00000000" w:rsidRDefault="00D97886">
      <w:pPr>
        <w:pStyle w:val="rvps2"/>
        <w:divId w:val="662390928"/>
        <w:rPr>
          <w:color w:val="000000"/>
        </w:rPr>
      </w:pPr>
      <w:bookmarkStart w:id="1342" w:name="n7347"/>
      <w:bookmarkEnd w:id="1342"/>
      <w:r>
        <w:rPr>
          <w:color w:val="000000"/>
        </w:rPr>
        <w:t>1) у позовах про стягнення грошових коштів - сумою, яка стягується, чи оспорюваною сумою за виконавчим чи іншим документом, за яким стягнення провадиться у безспірному (безакцептному) порядку;</w:t>
      </w:r>
    </w:p>
    <w:p w:rsidR="00000000" w:rsidRDefault="00D97886">
      <w:pPr>
        <w:pStyle w:val="rvps2"/>
        <w:divId w:val="662390928"/>
        <w:rPr>
          <w:color w:val="000000"/>
        </w:rPr>
      </w:pPr>
      <w:bookmarkStart w:id="1343" w:name="n7348"/>
      <w:bookmarkEnd w:id="1343"/>
      <w:r>
        <w:rPr>
          <w:color w:val="000000"/>
        </w:rPr>
        <w:t>2) у по</w:t>
      </w:r>
      <w:r>
        <w:rPr>
          <w:color w:val="000000"/>
        </w:rPr>
        <w:t>зовах про визнання права власності на майно або його витребування - вартістю майна;</w:t>
      </w:r>
    </w:p>
    <w:p w:rsidR="00000000" w:rsidRDefault="00D97886">
      <w:pPr>
        <w:pStyle w:val="rvps2"/>
        <w:divId w:val="662390928"/>
        <w:rPr>
          <w:color w:val="000000"/>
        </w:rPr>
      </w:pPr>
      <w:bookmarkStart w:id="1344" w:name="n7349"/>
      <w:bookmarkEnd w:id="1344"/>
      <w:r>
        <w:rPr>
          <w:color w:val="000000"/>
        </w:rPr>
        <w:t>3) у позовах про стягнення аліментів - сукупністю всіх виплат, але не більше ніж за шість місяців;</w:t>
      </w:r>
    </w:p>
    <w:p w:rsidR="00000000" w:rsidRDefault="00D97886">
      <w:pPr>
        <w:pStyle w:val="rvps2"/>
        <w:divId w:val="662390928"/>
        <w:rPr>
          <w:color w:val="000000"/>
        </w:rPr>
      </w:pPr>
      <w:bookmarkStart w:id="1345" w:name="n7350"/>
      <w:bookmarkEnd w:id="1345"/>
      <w:r>
        <w:rPr>
          <w:color w:val="000000"/>
        </w:rPr>
        <w:t>4) у позовах про строкові платежі і видачі - сукупністю всіх платежів або</w:t>
      </w:r>
      <w:r>
        <w:rPr>
          <w:color w:val="000000"/>
        </w:rPr>
        <w:t xml:space="preserve"> видач, але не більше ніж за три роки;</w:t>
      </w:r>
    </w:p>
    <w:p w:rsidR="00000000" w:rsidRDefault="00D97886">
      <w:pPr>
        <w:pStyle w:val="rvps2"/>
        <w:divId w:val="662390928"/>
        <w:rPr>
          <w:color w:val="000000"/>
        </w:rPr>
      </w:pPr>
      <w:bookmarkStart w:id="1346" w:name="n7351"/>
      <w:bookmarkEnd w:id="1346"/>
      <w:r>
        <w:rPr>
          <w:color w:val="000000"/>
        </w:rPr>
        <w:t>5) у позовах про безстрокові або довічні платежі і видачі - сукупністю платежів або видач за три роки;</w:t>
      </w:r>
    </w:p>
    <w:p w:rsidR="00000000" w:rsidRDefault="00D97886">
      <w:pPr>
        <w:pStyle w:val="rvps2"/>
        <w:divId w:val="662390928"/>
        <w:rPr>
          <w:color w:val="000000"/>
        </w:rPr>
      </w:pPr>
      <w:bookmarkStart w:id="1347" w:name="n7352"/>
      <w:bookmarkEnd w:id="1347"/>
      <w:r>
        <w:rPr>
          <w:color w:val="000000"/>
        </w:rPr>
        <w:t>6) у позовах про зменшення або збільшення платежів або видач - сумою, на яку зменшуються або збільшуються платежі чи видачі, але не більше ніж за один рік;</w:t>
      </w:r>
    </w:p>
    <w:p w:rsidR="00000000" w:rsidRDefault="00D97886">
      <w:pPr>
        <w:pStyle w:val="rvps2"/>
        <w:divId w:val="662390928"/>
        <w:rPr>
          <w:color w:val="000000"/>
        </w:rPr>
      </w:pPr>
      <w:bookmarkStart w:id="1348" w:name="n7353"/>
      <w:bookmarkEnd w:id="1348"/>
      <w:r>
        <w:rPr>
          <w:color w:val="000000"/>
        </w:rPr>
        <w:t>7) у позовах про припинення платежів або видач - сукупністю платежів або видач, що залишилися, але н</w:t>
      </w:r>
      <w:r>
        <w:rPr>
          <w:color w:val="000000"/>
        </w:rPr>
        <w:t>е більше ніж за один рік;</w:t>
      </w:r>
    </w:p>
    <w:p w:rsidR="00000000" w:rsidRDefault="00D97886">
      <w:pPr>
        <w:pStyle w:val="rvps2"/>
        <w:divId w:val="662390928"/>
        <w:rPr>
          <w:color w:val="000000"/>
        </w:rPr>
      </w:pPr>
      <w:bookmarkStart w:id="1349" w:name="n7354"/>
      <w:bookmarkEnd w:id="1349"/>
      <w:r>
        <w:rPr>
          <w:color w:val="000000"/>
        </w:rPr>
        <w:t>8) у позовах про розірвання договору найму (оренди) або договору найму (оренди) житла - сукупністю платежів за користування майном або житлом протягом строку, що залишається до кінця дії договору, але не більше ніж за три роки;</w:t>
      </w:r>
    </w:p>
    <w:p w:rsidR="00000000" w:rsidRDefault="00D97886">
      <w:pPr>
        <w:pStyle w:val="rvps2"/>
        <w:divId w:val="662390928"/>
        <w:rPr>
          <w:color w:val="000000"/>
        </w:rPr>
      </w:pPr>
      <w:bookmarkStart w:id="1350" w:name="n7355"/>
      <w:bookmarkEnd w:id="1350"/>
      <w:r>
        <w:rPr>
          <w:color w:val="000000"/>
        </w:rPr>
        <w:t>9)</w:t>
      </w:r>
      <w:r>
        <w:rPr>
          <w:color w:val="000000"/>
        </w:rPr>
        <w:t xml:space="preserve"> у позовах про право власності на нерухоме майно, що належить фізичним особам на праві приватної власності, - дійсною вартістю нерухомого майна, а на нерухоме майно, що належить юридичним особам, - не нижче його балансової вартості;</w:t>
      </w:r>
    </w:p>
    <w:p w:rsidR="00000000" w:rsidRDefault="00D97886">
      <w:pPr>
        <w:pStyle w:val="rvps2"/>
        <w:divId w:val="662390928"/>
        <w:rPr>
          <w:color w:val="000000"/>
        </w:rPr>
      </w:pPr>
      <w:bookmarkStart w:id="1351" w:name="n7356"/>
      <w:bookmarkEnd w:id="1351"/>
      <w:r>
        <w:rPr>
          <w:color w:val="000000"/>
        </w:rPr>
        <w:t>10) у позовах, що склад</w:t>
      </w:r>
      <w:r>
        <w:rPr>
          <w:color w:val="000000"/>
        </w:rPr>
        <w:t>аються з кількох самостійних вимог, - загальною сумою всіх вимог.</w:t>
      </w:r>
    </w:p>
    <w:p w:rsidR="00000000" w:rsidRDefault="00D97886">
      <w:pPr>
        <w:pStyle w:val="rvps2"/>
        <w:divId w:val="662390928"/>
        <w:rPr>
          <w:color w:val="000000"/>
        </w:rPr>
      </w:pPr>
      <w:bookmarkStart w:id="1352" w:name="n7357"/>
      <w:bookmarkEnd w:id="1352"/>
      <w:r>
        <w:rPr>
          <w:color w:val="000000"/>
        </w:rPr>
        <w:t>2. Якщо визначена позивачем ціна позову вочевидь не відповідає дійсній вартості спірного майна або на момент пред’явлення позову встановити точну його ціну неможливо, розмір судового збору п</w:t>
      </w:r>
      <w:r>
        <w:rPr>
          <w:color w:val="000000"/>
        </w:rPr>
        <w:t>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вирішенні справи.</w:t>
      </w:r>
    </w:p>
    <w:p w:rsidR="00000000" w:rsidRDefault="00D97886">
      <w:pPr>
        <w:pStyle w:val="rvps2"/>
        <w:divId w:val="662390928"/>
        <w:rPr>
          <w:color w:val="000000"/>
        </w:rPr>
      </w:pPr>
      <w:bookmarkStart w:id="1353" w:name="n7358"/>
      <w:bookmarkEnd w:id="1353"/>
      <w:r>
        <w:rPr>
          <w:color w:val="000000"/>
        </w:rPr>
        <w:t xml:space="preserve">3. У разі збільшення розміру позовних вимог або зміни предмета позову несплачену </w:t>
      </w:r>
      <w:r>
        <w:rPr>
          <w:color w:val="000000"/>
        </w:rPr>
        <w:t>суму судового збору належить сплатити до звернення в суд з відповідною заявою. У разі зменшення розміру позовних вимог питання про повернення суми судового збору вирішується відповідно до закону.</w:t>
      </w:r>
    </w:p>
    <w:p w:rsidR="00000000" w:rsidRDefault="00D97886">
      <w:pPr>
        <w:pStyle w:val="rvps2"/>
        <w:divId w:val="662390928"/>
        <w:rPr>
          <w:color w:val="000000"/>
        </w:rPr>
      </w:pPr>
      <w:bookmarkStart w:id="1354" w:name="n7359"/>
      <w:bookmarkEnd w:id="1354"/>
      <w:r>
        <w:rPr>
          <w:rStyle w:val="rvts9"/>
        </w:rPr>
        <w:t xml:space="preserve">Стаття 177. </w:t>
      </w:r>
      <w:r>
        <w:rPr>
          <w:color w:val="000000"/>
        </w:rPr>
        <w:t>Документи, що додаються до позовної заяви</w:t>
      </w:r>
    </w:p>
    <w:p w:rsidR="00000000" w:rsidRDefault="00D97886">
      <w:pPr>
        <w:pStyle w:val="rvps2"/>
        <w:divId w:val="662390928"/>
        <w:rPr>
          <w:color w:val="000000"/>
        </w:rPr>
      </w:pPr>
      <w:bookmarkStart w:id="1355" w:name="n7360"/>
      <w:bookmarkEnd w:id="1355"/>
      <w:r>
        <w:rPr>
          <w:color w:val="000000"/>
        </w:rPr>
        <w:t>1. Поз</w:t>
      </w:r>
      <w:r>
        <w:rPr>
          <w:color w:val="000000"/>
        </w:rPr>
        <w:t>ивач повинен додати до позовної заяви її копії та копії всіх документів, що додаються до неї, відповідно до кількості відповідачів і третіх осіб.</w:t>
      </w:r>
    </w:p>
    <w:p w:rsidR="00000000" w:rsidRDefault="00D97886">
      <w:pPr>
        <w:pStyle w:val="rvps2"/>
        <w:divId w:val="662390928"/>
        <w:rPr>
          <w:color w:val="000000"/>
        </w:rPr>
      </w:pPr>
      <w:bookmarkStart w:id="1356" w:name="n7361"/>
      <w:bookmarkEnd w:id="1356"/>
      <w:r>
        <w:rPr>
          <w:color w:val="000000"/>
        </w:rPr>
        <w:t>2. Правила цієї статті щодо подання копій документів не поширюються на позови, що виникають з трудових правові</w:t>
      </w:r>
      <w:r>
        <w:rPr>
          <w:color w:val="000000"/>
        </w:rPr>
        <w:t>дносин, а також про відшкодування шкоди, заподіяної внаслідок злочину чи каліцтвом, іншим ушкодженням здоров’я або смертю фізичної особи, незаконними рішеннями, діями чи бездіяльністю органів, що здійснюють оперативно-розшукову діяльність, досудове розслід</w:t>
      </w:r>
      <w:r>
        <w:rPr>
          <w:color w:val="000000"/>
        </w:rPr>
        <w:t>ування, прокуратури або суду.</w:t>
      </w:r>
    </w:p>
    <w:p w:rsidR="00000000" w:rsidRDefault="00D97886">
      <w:pPr>
        <w:pStyle w:val="rvps2"/>
        <w:divId w:val="662390928"/>
        <w:rPr>
          <w:color w:val="000000"/>
        </w:rPr>
      </w:pPr>
      <w:bookmarkStart w:id="1357" w:name="n7362"/>
      <w:bookmarkEnd w:id="1357"/>
      <w:r>
        <w:rPr>
          <w:color w:val="000000"/>
        </w:rPr>
        <w:t>3. У разі необхідності до позовної заяви додаються клопотання та заяви позивача про звільнення (відстрочення, зменшення) від сплати судового збору, про призначення експертизи, витребування доказів тощо.</w:t>
      </w:r>
    </w:p>
    <w:p w:rsidR="00000000" w:rsidRDefault="00D97886">
      <w:pPr>
        <w:pStyle w:val="rvps2"/>
        <w:divId w:val="662390928"/>
        <w:rPr>
          <w:color w:val="000000"/>
        </w:rPr>
      </w:pPr>
      <w:bookmarkStart w:id="1358" w:name="n7363"/>
      <w:bookmarkEnd w:id="1358"/>
      <w:r>
        <w:rPr>
          <w:color w:val="000000"/>
        </w:rPr>
        <w:t>4. До позовної заяви до</w:t>
      </w:r>
      <w:r>
        <w:rPr>
          <w:color w:val="000000"/>
        </w:rPr>
        <w:t>даються документи, що підтверджують сплату судового збору у встановлених порядку і розмірі, або документи, що підтверджують підстави звільнення від сплати судового збору відповідно до закону.</w:t>
      </w:r>
    </w:p>
    <w:p w:rsidR="00000000" w:rsidRDefault="00D97886">
      <w:pPr>
        <w:pStyle w:val="rvps2"/>
        <w:divId w:val="662390928"/>
        <w:rPr>
          <w:color w:val="000000"/>
        </w:rPr>
      </w:pPr>
      <w:bookmarkStart w:id="1359" w:name="n7364"/>
      <w:bookmarkEnd w:id="1359"/>
      <w:r>
        <w:rPr>
          <w:color w:val="000000"/>
        </w:rPr>
        <w:t>5. Позивач зобов’язаний додати до позовної заяви всі наявні в нь</w:t>
      </w:r>
      <w:r>
        <w:rPr>
          <w:color w:val="000000"/>
        </w:rPr>
        <w:t>ого докази, що підтверджують обставини, на яких ґрунтуються позовні вимоги (якщо подаються письмові чи електронні докази позивач може додати до позовної заяви копії відповідних доказів).</w:t>
      </w:r>
    </w:p>
    <w:p w:rsidR="00000000" w:rsidRDefault="00D97886">
      <w:pPr>
        <w:pStyle w:val="rvps2"/>
        <w:divId w:val="662390928"/>
        <w:rPr>
          <w:color w:val="000000"/>
        </w:rPr>
      </w:pPr>
      <w:bookmarkStart w:id="1360" w:name="n7365"/>
      <w:bookmarkEnd w:id="1360"/>
      <w:r>
        <w:rPr>
          <w:color w:val="000000"/>
        </w:rPr>
        <w:t>6. До заяви про визнання акта чи договору недійсним додається також к</w:t>
      </w:r>
      <w:r>
        <w:rPr>
          <w:color w:val="000000"/>
        </w:rPr>
        <w:t>опія (або оригінал) оспорюваного акта чи договору або засвідчений витяг з нього, а у разі відсутності акта чи договору у позивача - клопотання про його витребовування.</w:t>
      </w:r>
    </w:p>
    <w:p w:rsidR="00000000" w:rsidRDefault="00D97886">
      <w:pPr>
        <w:pStyle w:val="rvps2"/>
        <w:divId w:val="662390928"/>
        <w:rPr>
          <w:color w:val="000000"/>
        </w:rPr>
      </w:pPr>
      <w:bookmarkStart w:id="1361" w:name="n7366"/>
      <w:bookmarkEnd w:id="1361"/>
      <w:r>
        <w:rPr>
          <w:color w:val="000000"/>
        </w:rPr>
        <w:t xml:space="preserve">7. До позовної заяви, підписаної представником позивача, додається довіреність чи інший </w:t>
      </w:r>
      <w:r>
        <w:rPr>
          <w:color w:val="000000"/>
        </w:rPr>
        <w:t>документ, що підтверджує повноваження представника позивача.</w:t>
      </w:r>
    </w:p>
    <w:p w:rsidR="00000000" w:rsidRDefault="00D97886">
      <w:pPr>
        <w:pStyle w:val="rvps2"/>
        <w:divId w:val="662390928"/>
        <w:rPr>
          <w:color w:val="000000"/>
        </w:rPr>
      </w:pPr>
      <w:bookmarkStart w:id="1362" w:name="n7367"/>
      <w:bookmarkEnd w:id="1362"/>
      <w:r>
        <w:rPr>
          <w:rStyle w:val="rvts9"/>
        </w:rPr>
        <w:t xml:space="preserve">Стаття 178. </w:t>
      </w:r>
      <w:r>
        <w:rPr>
          <w:color w:val="000000"/>
        </w:rPr>
        <w:t>Відзив</w:t>
      </w:r>
    </w:p>
    <w:p w:rsidR="00000000" w:rsidRDefault="00D97886">
      <w:pPr>
        <w:pStyle w:val="rvps2"/>
        <w:divId w:val="662390928"/>
        <w:rPr>
          <w:color w:val="000000"/>
        </w:rPr>
      </w:pPr>
      <w:bookmarkStart w:id="1363" w:name="n7368"/>
      <w:bookmarkEnd w:id="1363"/>
      <w:r>
        <w:rPr>
          <w:color w:val="000000"/>
        </w:rPr>
        <w:t>1. У відзиві відповідач викладає заперечення проти позову.</w:t>
      </w:r>
    </w:p>
    <w:p w:rsidR="00000000" w:rsidRDefault="00D97886">
      <w:pPr>
        <w:pStyle w:val="rvps2"/>
        <w:divId w:val="662390928"/>
        <w:rPr>
          <w:color w:val="000000"/>
        </w:rPr>
      </w:pPr>
      <w:bookmarkStart w:id="1364" w:name="n7369"/>
      <w:bookmarkEnd w:id="1364"/>
      <w:r>
        <w:rPr>
          <w:color w:val="000000"/>
        </w:rPr>
        <w:t>2. Відзив підписується відповідачем або його представником.</w:t>
      </w:r>
    </w:p>
    <w:p w:rsidR="00000000" w:rsidRDefault="00D97886">
      <w:pPr>
        <w:pStyle w:val="rvps2"/>
        <w:divId w:val="662390928"/>
        <w:rPr>
          <w:color w:val="000000"/>
        </w:rPr>
      </w:pPr>
      <w:bookmarkStart w:id="1365" w:name="n7370"/>
      <w:bookmarkEnd w:id="1365"/>
      <w:r>
        <w:rPr>
          <w:color w:val="000000"/>
        </w:rPr>
        <w:t>3. Відзив повинен містити:</w:t>
      </w:r>
    </w:p>
    <w:p w:rsidR="00000000" w:rsidRDefault="00D97886">
      <w:pPr>
        <w:pStyle w:val="rvps2"/>
        <w:divId w:val="662390928"/>
        <w:rPr>
          <w:color w:val="000000"/>
        </w:rPr>
      </w:pPr>
      <w:bookmarkStart w:id="1366" w:name="n7371"/>
      <w:bookmarkEnd w:id="1366"/>
      <w:r>
        <w:rPr>
          <w:color w:val="000000"/>
        </w:rPr>
        <w:t>1) найменування (ім’я) позивач</w:t>
      </w:r>
      <w:r>
        <w:rPr>
          <w:color w:val="000000"/>
        </w:rPr>
        <w:t>а і номер справи;</w:t>
      </w:r>
    </w:p>
    <w:p w:rsidR="00000000" w:rsidRDefault="00D97886">
      <w:pPr>
        <w:pStyle w:val="rvps2"/>
        <w:divId w:val="662390928"/>
        <w:rPr>
          <w:color w:val="000000"/>
        </w:rPr>
      </w:pPr>
      <w:bookmarkStart w:id="1367" w:name="n7372"/>
      <w:bookmarkEnd w:id="1367"/>
      <w:r>
        <w:rPr>
          <w:color w:val="000000"/>
        </w:rPr>
        <w:t>2) повне найменування (для юридичних осіб) або ім’я (прізвище, ім’я та по батькові для фізичних осіб) відповідача, його місцезнаходження (для юридичних осіб) або місце проживання чи перебування (для фізичних осіб), поштовий індекс, іденти</w:t>
      </w:r>
      <w:r>
        <w:rPr>
          <w:color w:val="000000"/>
        </w:rPr>
        <w:t>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w:t>
      </w:r>
      <w:r>
        <w:rPr>
          <w:color w:val="000000"/>
        </w:rPr>
        <w:t>омер і серію паспорта для фізичних осіб - громадян України, номери засобів зв’язку, офіційну електронну адресу та адресу електронної пошти, за наявності;</w:t>
      </w:r>
    </w:p>
    <w:p w:rsidR="00000000" w:rsidRDefault="00D97886">
      <w:pPr>
        <w:pStyle w:val="rvps2"/>
        <w:divId w:val="662390928"/>
        <w:rPr>
          <w:color w:val="000000"/>
        </w:rPr>
      </w:pPr>
      <w:bookmarkStart w:id="1368" w:name="n7373"/>
      <w:bookmarkEnd w:id="1368"/>
      <w:r>
        <w:rPr>
          <w:color w:val="000000"/>
        </w:rPr>
        <w:t>3) у разі повного або часткового визнання позовних вимог - вимоги, які визнаються відповідачем;</w:t>
      </w:r>
    </w:p>
    <w:p w:rsidR="00000000" w:rsidRDefault="00D97886">
      <w:pPr>
        <w:pStyle w:val="rvps2"/>
        <w:divId w:val="662390928"/>
        <w:rPr>
          <w:color w:val="000000"/>
        </w:rPr>
      </w:pPr>
      <w:bookmarkStart w:id="1369" w:name="n7374"/>
      <w:bookmarkEnd w:id="1369"/>
      <w:r>
        <w:rPr>
          <w:color w:val="000000"/>
        </w:rPr>
        <w:t>4) обс</w:t>
      </w:r>
      <w:r>
        <w:rPr>
          <w:color w:val="000000"/>
        </w:rPr>
        <w:t>тавини, які визнаються відповідачем, а також правову оцінку обставин, надану позивачем, з якою відповідач погоджується;</w:t>
      </w:r>
    </w:p>
    <w:p w:rsidR="00000000" w:rsidRDefault="00D97886">
      <w:pPr>
        <w:pStyle w:val="rvps2"/>
        <w:divId w:val="662390928"/>
        <w:rPr>
          <w:color w:val="000000"/>
        </w:rPr>
      </w:pPr>
      <w:bookmarkStart w:id="1370" w:name="n7375"/>
      <w:bookmarkEnd w:id="1370"/>
      <w:r>
        <w:rPr>
          <w:color w:val="000000"/>
        </w:rPr>
        <w:t>5) заперечення (за наявності) щодо наведених позивачем обставин та правових підстав позову, з якими відповідач не погоджується, із посил</w:t>
      </w:r>
      <w:r>
        <w:rPr>
          <w:color w:val="000000"/>
        </w:rPr>
        <w:t>анням на відповідні докази та норми права;</w:t>
      </w:r>
    </w:p>
    <w:p w:rsidR="00000000" w:rsidRDefault="00D97886">
      <w:pPr>
        <w:pStyle w:val="rvps2"/>
        <w:divId w:val="662390928"/>
        <w:rPr>
          <w:color w:val="000000"/>
        </w:rPr>
      </w:pPr>
      <w:bookmarkStart w:id="1371" w:name="n7376"/>
      <w:bookmarkEnd w:id="1371"/>
      <w:r>
        <w:rPr>
          <w:color w:val="000000"/>
        </w:rPr>
        <w:t>6) перелік документів та інших доказів, що додаються до відзиву, та зазначення документів і доказів, які не можуть бути подані разом із відзивом, із зазначенням причин їх неподання;</w:t>
      </w:r>
    </w:p>
    <w:p w:rsidR="00000000" w:rsidRDefault="00D97886">
      <w:pPr>
        <w:pStyle w:val="rvps2"/>
        <w:divId w:val="662390928"/>
        <w:rPr>
          <w:color w:val="000000"/>
        </w:rPr>
      </w:pPr>
      <w:bookmarkStart w:id="1372" w:name="n7377"/>
      <w:bookmarkEnd w:id="1372"/>
      <w:r>
        <w:rPr>
          <w:color w:val="000000"/>
        </w:rPr>
        <w:t>7) заперечення (за наявності) щ</w:t>
      </w:r>
      <w:r>
        <w:rPr>
          <w:color w:val="000000"/>
        </w:rPr>
        <w:t>одо заявленого позивачем розміру судових витрат, які позивач поніс та очікує понести до закінчення розгляду справи по суті;</w:t>
      </w:r>
    </w:p>
    <w:p w:rsidR="00000000" w:rsidRDefault="00D97886">
      <w:pPr>
        <w:pStyle w:val="rvps2"/>
        <w:divId w:val="662390928"/>
        <w:rPr>
          <w:color w:val="000000"/>
        </w:rPr>
      </w:pPr>
      <w:bookmarkStart w:id="1373" w:name="n7378"/>
      <w:bookmarkEnd w:id="1373"/>
      <w:r>
        <w:rPr>
          <w:color w:val="000000"/>
        </w:rPr>
        <w:t>8) попередній (орієнтовний) розрахунок суми судових витрат, які відповідач поніс і які очікує понести в зв’язку із розглядом справи.</w:t>
      </w:r>
    </w:p>
    <w:p w:rsidR="00000000" w:rsidRDefault="00D97886">
      <w:pPr>
        <w:pStyle w:val="rvps2"/>
        <w:divId w:val="662390928"/>
        <w:rPr>
          <w:color w:val="000000"/>
        </w:rPr>
      </w:pPr>
      <w:bookmarkStart w:id="1374" w:name="n7379"/>
      <w:bookmarkEnd w:id="1374"/>
      <w:r>
        <w:rPr>
          <w:color w:val="000000"/>
        </w:rPr>
        <w:t>4. Копія відзиву та доданих до нього документів іншим учасникам справи повинна бути надіслана (надана) одночасно з надісланням (наданням) відзиву до суду.</w:t>
      </w:r>
    </w:p>
    <w:p w:rsidR="00000000" w:rsidRDefault="00D97886">
      <w:pPr>
        <w:pStyle w:val="rvps2"/>
        <w:divId w:val="662390928"/>
        <w:rPr>
          <w:color w:val="000000"/>
        </w:rPr>
      </w:pPr>
      <w:bookmarkStart w:id="1375" w:name="n7380"/>
      <w:bookmarkEnd w:id="1375"/>
      <w:r>
        <w:rPr>
          <w:color w:val="000000"/>
        </w:rPr>
        <w:t>5. До відзиву додаються:</w:t>
      </w:r>
    </w:p>
    <w:p w:rsidR="00000000" w:rsidRDefault="00D97886">
      <w:pPr>
        <w:pStyle w:val="rvps2"/>
        <w:divId w:val="662390928"/>
        <w:rPr>
          <w:color w:val="000000"/>
        </w:rPr>
      </w:pPr>
      <w:bookmarkStart w:id="1376" w:name="n7381"/>
      <w:bookmarkEnd w:id="1376"/>
      <w:r>
        <w:rPr>
          <w:color w:val="000000"/>
        </w:rPr>
        <w:t>1) докази, що підтверджують обставини, на яких ґрунтуються заперечення відповідача, якщо такі докази не надані позивачем;</w:t>
      </w:r>
    </w:p>
    <w:p w:rsidR="00000000" w:rsidRDefault="00D97886">
      <w:pPr>
        <w:pStyle w:val="rvps2"/>
        <w:divId w:val="662390928"/>
        <w:rPr>
          <w:color w:val="000000"/>
        </w:rPr>
      </w:pPr>
      <w:bookmarkStart w:id="1377" w:name="n7382"/>
      <w:bookmarkEnd w:id="1377"/>
      <w:r>
        <w:rPr>
          <w:color w:val="000000"/>
        </w:rPr>
        <w:t>2) документи, що підтверджують надіслання (надання) відзиву і доданих до нього доказів іншим учасникам справи.</w:t>
      </w:r>
    </w:p>
    <w:p w:rsidR="00000000" w:rsidRDefault="00D97886">
      <w:pPr>
        <w:pStyle w:val="rvps2"/>
        <w:divId w:val="662390928"/>
        <w:rPr>
          <w:color w:val="000000"/>
        </w:rPr>
      </w:pPr>
      <w:bookmarkStart w:id="1378" w:name="n7383"/>
      <w:bookmarkEnd w:id="1378"/>
      <w:r>
        <w:rPr>
          <w:color w:val="000000"/>
        </w:rPr>
        <w:t>6. До відзиву, підписан</w:t>
      </w:r>
      <w:r>
        <w:rPr>
          <w:color w:val="000000"/>
        </w:rPr>
        <w:t>ого представником відповідача, додається довіреність чи інший документ, що підтверджує повноваження представника відповідача.</w:t>
      </w:r>
    </w:p>
    <w:p w:rsidR="00000000" w:rsidRDefault="00D97886">
      <w:pPr>
        <w:pStyle w:val="rvps2"/>
        <w:divId w:val="662390928"/>
        <w:rPr>
          <w:color w:val="000000"/>
        </w:rPr>
      </w:pPr>
      <w:bookmarkStart w:id="1379" w:name="n7384"/>
      <w:bookmarkEnd w:id="1379"/>
      <w:r>
        <w:rPr>
          <w:color w:val="000000"/>
        </w:rPr>
        <w:t>7. Відзив подається в строк, встановлений судом, який не може бути меншим п’ятнадцяти днів з дня вручення ухвали про відкриття про</w:t>
      </w:r>
      <w:r>
        <w:rPr>
          <w:color w:val="000000"/>
        </w:rPr>
        <w:t>вадження у справі. Суд має встановити такий строк подання відзиву, який дозволить відповідачу підготувати його та відповідні докази, а іншим учасникам справи - отримати відзив не пізніше першого підготовчого засідання у справі.</w:t>
      </w:r>
    </w:p>
    <w:p w:rsidR="00000000" w:rsidRDefault="00D97886">
      <w:pPr>
        <w:pStyle w:val="rvps2"/>
        <w:divId w:val="662390928"/>
        <w:rPr>
          <w:color w:val="000000"/>
        </w:rPr>
      </w:pPr>
      <w:bookmarkStart w:id="1380" w:name="n7385"/>
      <w:bookmarkEnd w:id="1380"/>
      <w:r>
        <w:rPr>
          <w:color w:val="000000"/>
        </w:rPr>
        <w:t>8. У разі ненадання відповід</w:t>
      </w:r>
      <w:r>
        <w:rPr>
          <w:color w:val="000000"/>
        </w:rPr>
        <w:t>ачем відзиву у встановлений судом строк без поважних причин суд вирішує справу за наявними матеріалами.</w:t>
      </w:r>
    </w:p>
    <w:p w:rsidR="00000000" w:rsidRDefault="00D97886">
      <w:pPr>
        <w:pStyle w:val="rvps2"/>
        <w:divId w:val="662390928"/>
        <w:rPr>
          <w:color w:val="000000"/>
        </w:rPr>
      </w:pPr>
      <w:bookmarkStart w:id="1381" w:name="n7386"/>
      <w:bookmarkEnd w:id="1381"/>
      <w:r>
        <w:rPr>
          <w:rStyle w:val="rvts9"/>
        </w:rPr>
        <w:t>Стаття 179.</w:t>
      </w:r>
      <w:r>
        <w:rPr>
          <w:color w:val="000000"/>
        </w:rPr>
        <w:t xml:space="preserve"> Відповідь на відзив</w:t>
      </w:r>
    </w:p>
    <w:p w:rsidR="00000000" w:rsidRDefault="00D97886">
      <w:pPr>
        <w:pStyle w:val="rvps2"/>
        <w:divId w:val="662390928"/>
        <w:rPr>
          <w:color w:val="000000"/>
        </w:rPr>
      </w:pPr>
      <w:bookmarkStart w:id="1382" w:name="n7387"/>
      <w:bookmarkEnd w:id="1382"/>
      <w:r>
        <w:rPr>
          <w:color w:val="000000"/>
        </w:rPr>
        <w:t>1. У відповіді на відзив позивач викладає свої пояснення, міркування і аргументи щодо наведених відповідачем у відзиві з</w:t>
      </w:r>
      <w:r>
        <w:rPr>
          <w:color w:val="000000"/>
        </w:rPr>
        <w:t>аперечень і мотиви їх визнання або відхилення.</w:t>
      </w:r>
    </w:p>
    <w:p w:rsidR="00000000" w:rsidRDefault="00D97886">
      <w:pPr>
        <w:pStyle w:val="rvps2"/>
        <w:divId w:val="662390928"/>
        <w:rPr>
          <w:color w:val="000000"/>
        </w:rPr>
      </w:pPr>
      <w:bookmarkStart w:id="1383" w:name="n7388"/>
      <w:bookmarkEnd w:id="1383"/>
      <w:r>
        <w:rPr>
          <w:color w:val="000000"/>
        </w:rPr>
        <w:t>2. Відповідь на відзив підписується позивачем або його представником.</w:t>
      </w:r>
    </w:p>
    <w:p w:rsidR="00000000" w:rsidRDefault="00D97886">
      <w:pPr>
        <w:pStyle w:val="rvps2"/>
        <w:divId w:val="662390928"/>
        <w:rPr>
          <w:color w:val="000000"/>
        </w:rPr>
      </w:pPr>
      <w:bookmarkStart w:id="1384" w:name="n7389"/>
      <w:bookmarkEnd w:id="1384"/>
      <w:r>
        <w:rPr>
          <w:color w:val="000000"/>
        </w:rPr>
        <w:t xml:space="preserve">3. До відповіді на відзив застосовуються правила, встановлені </w:t>
      </w:r>
      <w:hyperlink w:anchor="n7370" w:history="1">
        <w:r>
          <w:rPr>
            <w:rStyle w:val="a3"/>
            <w:color w:val="006600"/>
            <w:u w:val="none"/>
          </w:rPr>
          <w:t>частинами третьою - п’ятою</w:t>
        </w:r>
      </w:hyperlink>
      <w:r>
        <w:rPr>
          <w:color w:val="000000"/>
        </w:rPr>
        <w:t xml:space="preserve"> </w:t>
      </w:r>
      <w:r>
        <w:rPr>
          <w:color w:val="000000"/>
        </w:rPr>
        <w:t>статті 178 цього Кодексу.</w:t>
      </w:r>
    </w:p>
    <w:p w:rsidR="00000000" w:rsidRDefault="00D97886">
      <w:pPr>
        <w:pStyle w:val="rvps2"/>
        <w:divId w:val="662390928"/>
        <w:rPr>
          <w:color w:val="000000"/>
        </w:rPr>
      </w:pPr>
      <w:bookmarkStart w:id="1385" w:name="n7390"/>
      <w:bookmarkEnd w:id="1385"/>
      <w:r>
        <w:rPr>
          <w:color w:val="000000"/>
        </w:rPr>
        <w:t xml:space="preserve">4. Відповідь на відзив подається в строк, встановлений судом. Суд має встановити такий строк подання відповіді на відзив, який дозволить позивачу підготувати свої міркування, аргументи та відповідні докази, іншим учасникам справи </w:t>
      </w:r>
      <w:r>
        <w:rPr>
          <w:color w:val="000000"/>
        </w:rPr>
        <w:t>- отримати відповідь на відзив завчасно до початку розгляду справи по суті, а відповідачу - надати учасникам справи заперечення завчасно до початку розгляду справи по суті.</w:t>
      </w:r>
    </w:p>
    <w:p w:rsidR="00000000" w:rsidRDefault="00D97886">
      <w:pPr>
        <w:pStyle w:val="rvps2"/>
        <w:divId w:val="662390928"/>
        <w:rPr>
          <w:color w:val="000000"/>
        </w:rPr>
      </w:pPr>
      <w:bookmarkStart w:id="1386" w:name="n7391"/>
      <w:bookmarkEnd w:id="1386"/>
      <w:r>
        <w:rPr>
          <w:rStyle w:val="rvts9"/>
        </w:rPr>
        <w:t xml:space="preserve">Стаття 180. </w:t>
      </w:r>
      <w:r>
        <w:rPr>
          <w:color w:val="000000"/>
        </w:rPr>
        <w:t>Заперечення</w:t>
      </w:r>
    </w:p>
    <w:p w:rsidR="00000000" w:rsidRDefault="00D97886">
      <w:pPr>
        <w:pStyle w:val="rvps2"/>
        <w:divId w:val="662390928"/>
        <w:rPr>
          <w:color w:val="000000"/>
        </w:rPr>
      </w:pPr>
      <w:bookmarkStart w:id="1387" w:name="n7392"/>
      <w:bookmarkEnd w:id="1387"/>
      <w:r>
        <w:rPr>
          <w:color w:val="000000"/>
        </w:rPr>
        <w:t>1. У запереченні відповідач викладає свої пояснення, міркув</w:t>
      </w:r>
      <w:r>
        <w:rPr>
          <w:color w:val="000000"/>
        </w:rPr>
        <w:t>ання і аргументи щодо наведених позивачем у відповіді на відзив пояснень, міркувань і аргументів і мотиви їх визнання або відхилення.</w:t>
      </w:r>
    </w:p>
    <w:p w:rsidR="00000000" w:rsidRDefault="00D97886">
      <w:pPr>
        <w:pStyle w:val="rvps2"/>
        <w:divId w:val="662390928"/>
        <w:rPr>
          <w:color w:val="000000"/>
        </w:rPr>
      </w:pPr>
      <w:bookmarkStart w:id="1388" w:name="n7393"/>
      <w:bookmarkEnd w:id="1388"/>
      <w:r>
        <w:rPr>
          <w:color w:val="000000"/>
        </w:rPr>
        <w:t>2. Заперечення підписується відповідачем або його представником.</w:t>
      </w:r>
    </w:p>
    <w:p w:rsidR="00000000" w:rsidRDefault="00D97886">
      <w:pPr>
        <w:pStyle w:val="rvps2"/>
        <w:divId w:val="662390928"/>
        <w:rPr>
          <w:color w:val="000000"/>
        </w:rPr>
      </w:pPr>
      <w:bookmarkStart w:id="1389" w:name="n7394"/>
      <w:bookmarkEnd w:id="1389"/>
      <w:r>
        <w:rPr>
          <w:color w:val="000000"/>
        </w:rPr>
        <w:t xml:space="preserve">3. До заперечення застосовуються правила, встановлені </w:t>
      </w:r>
      <w:hyperlink w:anchor="n7370" w:history="1">
        <w:r>
          <w:rPr>
            <w:rStyle w:val="a3"/>
            <w:color w:val="006600"/>
            <w:u w:val="none"/>
          </w:rPr>
          <w:t>частинами третьою - п’ятою</w:t>
        </w:r>
      </w:hyperlink>
      <w:r>
        <w:rPr>
          <w:color w:val="000000"/>
        </w:rPr>
        <w:t xml:space="preserve"> статті 178 цього Кодексу.</w:t>
      </w:r>
    </w:p>
    <w:p w:rsidR="00000000" w:rsidRDefault="00D97886">
      <w:pPr>
        <w:pStyle w:val="rvps2"/>
        <w:divId w:val="662390928"/>
        <w:rPr>
          <w:color w:val="000000"/>
        </w:rPr>
      </w:pPr>
      <w:bookmarkStart w:id="1390" w:name="n7395"/>
      <w:bookmarkEnd w:id="1390"/>
      <w:r>
        <w:rPr>
          <w:color w:val="000000"/>
        </w:rPr>
        <w:t>4. Заперечення подається в строк, встановлений судом. Суд має встановити такий строк подання заперечення, який дозволить іншим учасникам справи отримати заперечення завчасно до п</w:t>
      </w:r>
      <w:r>
        <w:rPr>
          <w:color w:val="000000"/>
        </w:rPr>
        <w:t>очатку розгляду справи по суті.</w:t>
      </w:r>
    </w:p>
    <w:p w:rsidR="00000000" w:rsidRDefault="00D97886">
      <w:pPr>
        <w:pStyle w:val="rvps2"/>
        <w:divId w:val="662390928"/>
        <w:rPr>
          <w:color w:val="000000"/>
        </w:rPr>
      </w:pPr>
      <w:bookmarkStart w:id="1391" w:name="n7396"/>
      <w:bookmarkEnd w:id="1391"/>
      <w:r>
        <w:rPr>
          <w:rStyle w:val="rvts9"/>
        </w:rPr>
        <w:t xml:space="preserve">Стаття 181. </w:t>
      </w:r>
      <w:r>
        <w:rPr>
          <w:color w:val="000000"/>
        </w:rPr>
        <w:t>Пояснення третьої особи щодо позову або відзиву</w:t>
      </w:r>
    </w:p>
    <w:p w:rsidR="00000000" w:rsidRDefault="00D97886">
      <w:pPr>
        <w:pStyle w:val="rvps2"/>
        <w:divId w:val="662390928"/>
        <w:rPr>
          <w:color w:val="000000"/>
        </w:rPr>
      </w:pPr>
      <w:bookmarkStart w:id="1392" w:name="n7397"/>
      <w:bookmarkEnd w:id="1392"/>
      <w:r>
        <w:rPr>
          <w:color w:val="000000"/>
        </w:rPr>
        <w:t>1. У поясненнях третьої особи щодо позову або відзиву третя особа, яка не заявляє самостійних вимог щодо предмета спору, викладає свої аргументи і міркування на під</w:t>
      </w:r>
      <w:r>
        <w:rPr>
          <w:color w:val="000000"/>
        </w:rPr>
        <w:t>тримку або заперечення проти позову.</w:t>
      </w:r>
    </w:p>
    <w:p w:rsidR="00000000" w:rsidRDefault="00D97886">
      <w:pPr>
        <w:pStyle w:val="rvps2"/>
        <w:divId w:val="662390928"/>
        <w:rPr>
          <w:color w:val="000000"/>
        </w:rPr>
      </w:pPr>
      <w:bookmarkStart w:id="1393" w:name="n7398"/>
      <w:bookmarkEnd w:id="1393"/>
      <w:r>
        <w:rPr>
          <w:color w:val="000000"/>
        </w:rPr>
        <w:t>2. Пояснення третьої особи підписуються третьою особою або її представником.</w:t>
      </w:r>
    </w:p>
    <w:p w:rsidR="00000000" w:rsidRDefault="00D97886">
      <w:pPr>
        <w:pStyle w:val="rvps2"/>
        <w:divId w:val="662390928"/>
        <w:rPr>
          <w:color w:val="000000"/>
        </w:rPr>
      </w:pPr>
      <w:bookmarkStart w:id="1394" w:name="n7399"/>
      <w:bookmarkEnd w:id="1394"/>
      <w:r>
        <w:rPr>
          <w:color w:val="000000"/>
        </w:rPr>
        <w:t xml:space="preserve">3. До пояснень третьої особи застосовуються правила, встановлені </w:t>
      </w:r>
      <w:hyperlink w:anchor="n7370" w:history="1">
        <w:r>
          <w:rPr>
            <w:rStyle w:val="a3"/>
            <w:color w:val="006600"/>
            <w:u w:val="none"/>
          </w:rPr>
          <w:t>частинами третьою - шостою</w:t>
        </w:r>
      </w:hyperlink>
      <w:r>
        <w:rPr>
          <w:color w:val="000000"/>
        </w:rPr>
        <w:t xml:space="preserve"> статті 178 цього Кодек</w:t>
      </w:r>
      <w:r>
        <w:rPr>
          <w:color w:val="000000"/>
        </w:rPr>
        <w:t>су.</w:t>
      </w:r>
    </w:p>
    <w:p w:rsidR="00000000" w:rsidRDefault="00D97886">
      <w:pPr>
        <w:pStyle w:val="rvps2"/>
        <w:divId w:val="662390928"/>
        <w:rPr>
          <w:color w:val="000000"/>
        </w:rPr>
      </w:pPr>
      <w:bookmarkStart w:id="1395" w:name="n7400"/>
      <w:bookmarkEnd w:id="1395"/>
      <w:r>
        <w:rPr>
          <w:color w:val="000000"/>
        </w:rPr>
        <w:t>4. Пояснення третьої особи подаються в строк, встановлений судом. Суд має встановити такий строк, який дозволить третій особі підготувати свої міркування, аргументи та відповідні докази та надати пояснення до позову або відзиву, а іншим учасникам справ</w:t>
      </w:r>
      <w:r>
        <w:rPr>
          <w:color w:val="000000"/>
        </w:rPr>
        <w:t>и - отримати відповідь на такі пояснення завчасно до початку розгляду справи по суті.</w:t>
      </w:r>
    </w:p>
    <w:p w:rsidR="00000000" w:rsidRDefault="00D97886">
      <w:pPr>
        <w:pStyle w:val="rvps7"/>
        <w:divId w:val="662390928"/>
        <w:rPr>
          <w:color w:val="000000"/>
        </w:rPr>
      </w:pPr>
      <w:bookmarkStart w:id="1396" w:name="n7401"/>
      <w:bookmarkEnd w:id="1396"/>
      <w:r>
        <w:rPr>
          <w:rStyle w:val="rvts15"/>
        </w:rPr>
        <w:t>§ 2. Заяви з процесуальних питань</w:t>
      </w:r>
    </w:p>
    <w:p w:rsidR="00000000" w:rsidRDefault="00D97886">
      <w:pPr>
        <w:pStyle w:val="rvps2"/>
        <w:divId w:val="662390928"/>
        <w:rPr>
          <w:color w:val="000000"/>
        </w:rPr>
      </w:pPr>
      <w:bookmarkStart w:id="1397" w:name="n7402"/>
      <w:bookmarkEnd w:id="1397"/>
      <w:r>
        <w:rPr>
          <w:rStyle w:val="rvts9"/>
        </w:rPr>
        <w:t xml:space="preserve">Стаття 182. </w:t>
      </w:r>
      <w:r>
        <w:rPr>
          <w:color w:val="000000"/>
        </w:rPr>
        <w:t>Заяви, клопотання і заперечення</w:t>
      </w:r>
    </w:p>
    <w:p w:rsidR="00000000" w:rsidRDefault="00D97886">
      <w:pPr>
        <w:pStyle w:val="rvps2"/>
        <w:divId w:val="662390928"/>
        <w:rPr>
          <w:color w:val="000000"/>
        </w:rPr>
      </w:pPr>
      <w:bookmarkStart w:id="1398" w:name="n7403"/>
      <w:bookmarkEnd w:id="1398"/>
      <w:r>
        <w:rPr>
          <w:color w:val="000000"/>
        </w:rPr>
        <w:t>1. При розгляді справи судом учасники справи викладають свої вимоги, заперечення, аргументи,</w:t>
      </w:r>
      <w:r>
        <w:rPr>
          <w:color w:val="000000"/>
        </w:rPr>
        <w:t xml:space="preserve"> пояснення, міркування щодо процесуальних питань у заявах та клопотаннях, а також запереченнях проти заяв і клопотань.</w:t>
      </w:r>
    </w:p>
    <w:p w:rsidR="00000000" w:rsidRDefault="00D97886">
      <w:pPr>
        <w:pStyle w:val="rvps2"/>
        <w:divId w:val="662390928"/>
        <w:rPr>
          <w:color w:val="000000"/>
        </w:rPr>
      </w:pPr>
      <w:bookmarkStart w:id="1399" w:name="n7404"/>
      <w:bookmarkEnd w:id="1399"/>
      <w:r>
        <w:rPr>
          <w:color w:val="000000"/>
        </w:rPr>
        <w:t>2. Заяви, клопотання і заперечення подаються в письмовій або усній формі. У випадках, визначених цим Кодексом, заяви і клопотання подають</w:t>
      </w:r>
      <w:r>
        <w:rPr>
          <w:color w:val="000000"/>
        </w:rPr>
        <w:t>ся тільки в письмовій формі.</w:t>
      </w:r>
    </w:p>
    <w:p w:rsidR="00000000" w:rsidRDefault="00D97886">
      <w:pPr>
        <w:pStyle w:val="rvps2"/>
        <w:divId w:val="662390928"/>
        <w:rPr>
          <w:color w:val="000000"/>
        </w:rPr>
      </w:pPr>
      <w:bookmarkStart w:id="1400" w:name="n7405"/>
      <w:bookmarkEnd w:id="1400"/>
      <w:r>
        <w:rPr>
          <w:color w:val="000000"/>
        </w:rPr>
        <w:t>3. Заяви, клопотання і заперечення подаються та розглядаються в порядку, встановленому цим Кодексом. У випадках, коли цим Кодексом такий порядок не встановлено - він встановлюється судом.</w:t>
      </w:r>
    </w:p>
    <w:p w:rsidR="00000000" w:rsidRDefault="00D97886">
      <w:pPr>
        <w:pStyle w:val="rvps2"/>
        <w:divId w:val="662390928"/>
        <w:rPr>
          <w:color w:val="000000"/>
        </w:rPr>
      </w:pPr>
      <w:bookmarkStart w:id="1401" w:name="n7406"/>
      <w:bookmarkEnd w:id="1401"/>
      <w:r>
        <w:rPr>
          <w:rStyle w:val="rvts9"/>
        </w:rPr>
        <w:t xml:space="preserve">Стаття 183. </w:t>
      </w:r>
      <w:r>
        <w:rPr>
          <w:color w:val="000000"/>
        </w:rPr>
        <w:t>Загальні вимоги до форми та</w:t>
      </w:r>
      <w:r>
        <w:rPr>
          <w:color w:val="000000"/>
        </w:rPr>
        <w:t xml:space="preserve"> змісту письмової заяви, клопотання, заперечення</w:t>
      </w:r>
    </w:p>
    <w:p w:rsidR="00000000" w:rsidRDefault="00D97886">
      <w:pPr>
        <w:pStyle w:val="rvps2"/>
        <w:divId w:val="662390928"/>
        <w:rPr>
          <w:color w:val="000000"/>
        </w:rPr>
      </w:pPr>
      <w:bookmarkStart w:id="1402" w:name="n7407"/>
      <w:bookmarkEnd w:id="1402"/>
      <w:r>
        <w:rPr>
          <w:color w:val="000000"/>
        </w:rPr>
        <w:t>1. Будь-яка письмова заява, клопотання, заперечення повинні містити:</w:t>
      </w:r>
    </w:p>
    <w:p w:rsidR="00000000" w:rsidRDefault="00D97886">
      <w:pPr>
        <w:pStyle w:val="rvps2"/>
        <w:divId w:val="662390928"/>
        <w:rPr>
          <w:color w:val="000000"/>
        </w:rPr>
      </w:pPr>
      <w:bookmarkStart w:id="1403" w:name="n7408"/>
      <w:bookmarkEnd w:id="1403"/>
      <w:r>
        <w:rPr>
          <w:color w:val="000000"/>
        </w:rPr>
        <w:t>1) повне найменування (для юридичних осіб) або ім’я (прізвище, ім’я та по батькові) (для фізичних осіб) особи, яка подає заяву чи клопотан</w:t>
      </w:r>
      <w:r>
        <w:rPr>
          <w:color w:val="000000"/>
        </w:rPr>
        <w:t>ня або заперечення проти них, її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(для юридичних осіб, зареєст</w:t>
      </w:r>
      <w:r>
        <w:rPr>
          <w:color w:val="000000"/>
        </w:rPr>
        <w:t>рованих за законодавством України);</w:t>
      </w:r>
    </w:p>
    <w:p w:rsidR="00000000" w:rsidRDefault="00D97886">
      <w:pPr>
        <w:pStyle w:val="rvps2"/>
        <w:divId w:val="662390928"/>
        <w:rPr>
          <w:color w:val="000000"/>
        </w:rPr>
      </w:pPr>
      <w:bookmarkStart w:id="1404" w:name="n7409"/>
      <w:bookmarkEnd w:id="1404"/>
      <w:r>
        <w:rPr>
          <w:color w:val="000000"/>
        </w:rPr>
        <w:t>2) найменування суду, до якого вона подається;</w:t>
      </w:r>
    </w:p>
    <w:p w:rsidR="00000000" w:rsidRDefault="00D97886">
      <w:pPr>
        <w:pStyle w:val="rvps2"/>
        <w:divId w:val="662390928"/>
        <w:rPr>
          <w:color w:val="000000"/>
        </w:rPr>
      </w:pPr>
      <w:bookmarkStart w:id="1405" w:name="n7410"/>
      <w:bookmarkEnd w:id="1405"/>
      <w:r>
        <w:rPr>
          <w:color w:val="000000"/>
        </w:rPr>
        <w:t>3) номер справи, прізвище та ініціали судді (суддів), якщо заява (клопотання, заперечення) подається після постановлення ухвали про відкриття провадження у справі;</w:t>
      </w:r>
    </w:p>
    <w:p w:rsidR="00000000" w:rsidRDefault="00D97886">
      <w:pPr>
        <w:pStyle w:val="rvps2"/>
        <w:divId w:val="662390928"/>
        <w:rPr>
          <w:color w:val="000000"/>
        </w:rPr>
      </w:pPr>
      <w:bookmarkStart w:id="1406" w:name="n7411"/>
      <w:bookmarkEnd w:id="1406"/>
      <w:r>
        <w:rPr>
          <w:color w:val="000000"/>
        </w:rPr>
        <w:t>4) зміст питання, яке має бути розглянуто судом, та прохання заявника;</w:t>
      </w:r>
    </w:p>
    <w:p w:rsidR="00000000" w:rsidRDefault="00D97886">
      <w:pPr>
        <w:pStyle w:val="rvps2"/>
        <w:divId w:val="662390928"/>
        <w:rPr>
          <w:color w:val="000000"/>
        </w:rPr>
      </w:pPr>
      <w:bookmarkStart w:id="1407" w:name="n7412"/>
      <w:bookmarkEnd w:id="1407"/>
      <w:r>
        <w:rPr>
          <w:color w:val="000000"/>
        </w:rPr>
        <w:t>5) підстави заяви (клопотання, заперечення);</w:t>
      </w:r>
    </w:p>
    <w:p w:rsidR="00000000" w:rsidRDefault="00D97886">
      <w:pPr>
        <w:pStyle w:val="rvps2"/>
        <w:divId w:val="662390928"/>
        <w:rPr>
          <w:color w:val="000000"/>
        </w:rPr>
      </w:pPr>
      <w:bookmarkStart w:id="1408" w:name="n7413"/>
      <w:bookmarkEnd w:id="1408"/>
      <w:r>
        <w:rPr>
          <w:color w:val="000000"/>
        </w:rPr>
        <w:t>6) перелік документів та інших доказів, що додаються до заяви (клопотання, заперечення);</w:t>
      </w:r>
    </w:p>
    <w:p w:rsidR="00000000" w:rsidRDefault="00D97886">
      <w:pPr>
        <w:pStyle w:val="rvps2"/>
        <w:divId w:val="662390928"/>
        <w:rPr>
          <w:color w:val="000000"/>
        </w:rPr>
      </w:pPr>
      <w:bookmarkStart w:id="1409" w:name="n7414"/>
      <w:bookmarkEnd w:id="1409"/>
      <w:r>
        <w:rPr>
          <w:color w:val="000000"/>
        </w:rPr>
        <w:t>7) інші відомості, що вимагаються цим Кодексом.</w:t>
      </w:r>
    </w:p>
    <w:p w:rsidR="00000000" w:rsidRDefault="00D97886">
      <w:pPr>
        <w:pStyle w:val="rvps2"/>
        <w:divId w:val="662390928"/>
        <w:rPr>
          <w:color w:val="000000"/>
        </w:rPr>
      </w:pPr>
      <w:bookmarkStart w:id="1410" w:name="n7415"/>
      <w:bookmarkEnd w:id="1410"/>
      <w:r>
        <w:rPr>
          <w:color w:val="000000"/>
        </w:rPr>
        <w:t>Вим</w:t>
      </w:r>
      <w:r>
        <w:rPr>
          <w:color w:val="000000"/>
        </w:rPr>
        <w:t>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України стосується лише юридичних осіб, зареєстрованих за законодавством України. Іноз</w:t>
      </w:r>
      <w:r>
        <w:rPr>
          <w:color w:val="000000"/>
        </w:rPr>
        <w:t>емна юридична особа подає документ, що є доказом її правосуб’єктності за відповідним іноземним законом (сертифікат реєстрації, витяг з торгового реєстру тощо).</w:t>
      </w:r>
    </w:p>
    <w:p w:rsidR="00000000" w:rsidRDefault="00D97886">
      <w:pPr>
        <w:pStyle w:val="rvps2"/>
        <w:divId w:val="662390928"/>
        <w:rPr>
          <w:color w:val="000000"/>
        </w:rPr>
      </w:pPr>
      <w:bookmarkStart w:id="1411" w:name="n7416"/>
      <w:bookmarkEnd w:id="1411"/>
      <w:r>
        <w:rPr>
          <w:color w:val="000000"/>
        </w:rPr>
        <w:t>2. Письмові заява, клопотання чи заперечення підписуються заявником чи його представником.</w:t>
      </w:r>
    </w:p>
    <w:p w:rsidR="00000000" w:rsidRDefault="00D97886">
      <w:pPr>
        <w:pStyle w:val="rvps2"/>
        <w:divId w:val="662390928"/>
        <w:rPr>
          <w:color w:val="000000"/>
        </w:rPr>
      </w:pPr>
      <w:bookmarkStart w:id="1412" w:name="n7417"/>
      <w:bookmarkEnd w:id="1412"/>
      <w:r>
        <w:rPr>
          <w:color w:val="000000"/>
        </w:rPr>
        <w:t>3. Уч</w:t>
      </w:r>
      <w:r>
        <w:rPr>
          <w:color w:val="000000"/>
        </w:rPr>
        <w:t>асник справи має право додати до письмової заяви, клопотання проект ухвали, постановити яку він просить суд.</w:t>
      </w:r>
    </w:p>
    <w:p w:rsidR="00000000" w:rsidRDefault="00D97886">
      <w:pPr>
        <w:pStyle w:val="rvps2"/>
        <w:divId w:val="662390928"/>
        <w:rPr>
          <w:color w:val="000000"/>
        </w:rPr>
      </w:pPr>
      <w:bookmarkStart w:id="1413" w:name="n7418"/>
      <w:bookmarkEnd w:id="1413"/>
      <w:r>
        <w:rPr>
          <w:color w:val="000000"/>
        </w:rPr>
        <w:t>4. Суд, встановивши, що письмову заяву (клопотання, заперечення) подано без додержання вимог частини першої або другої цієї статті, повертає її зая</w:t>
      </w:r>
      <w:r>
        <w:rPr>
          <w:color w:val="000000"/>
        </w:rPr>
        <w:t>внику без розгляду.</w:t>
      </w:r>
    </w:p>
    <w:p w:rsidR="00000000" w:rsidRDefault="00D97886">
      <w:pPr>
        <w:pStyle w:val="rvps7"/>
        <w:divId w:val="662390928"/>
        <w:rPr>
          <w:color w:val="000000"/>
        </w:rPr>
      </w:pPr>
      <w:bookmarkStart w:id="1414" w:name="n7419"/>
      <w:bookmarkEnd w:id="1414"/>
      <w:r>
        <w:rPr>
          <w:rStyle w:val="rvts15"/>
        </w:rPr>
        <w:t>Глава 2. Відкриття провадження у справі</w:t>
      </w:r>
    </w:p>
    <w:p w:rsidR="00000000" w:rsidRDefault="00D97886">
      <w:pPr>
        <w:pStyle w:val="rvps2"/>
        <w:divId w:val="662390928"/>
        <w:rPr>
          <w:color w:val="000000"/>
        </w:rPr>
      </w:pPr>
      <w:bookmarkStart w:id="1415" w:name="n7420"/>
      <w:bookmarkEnd w:id="1415"/>
      <w:r>
        <w:rPr>
          <w:rStyle w:val="rvts9"/>
        </w:rPr>
        <w:t>Стаття 184.</w:t>
      </w:r>
      <w:r>
        <w:rPr>
          <w:color w:val="000000"/>
        </w:rPr>
        <w:t xml:space="preserve"> Пред’явлення позову</w:t>
      </w:r>
    </w:p>
    <w:p w:rsidR="00000000" w:rsidRDefault="00D97886">
      <w:pPr>
        <w:pStyle w:val="rvps2"/>
        <w:divId w:val="662390928"/>
        <w:rPr>
          <w:color w:val="000000"/>
        </w:rPr>
      </w:pPr>
      <w:bookmarkStart w:id="1416" w:name="n7421"/>
      <w:bookmarkEnd w:id="1416"/>
      <w:r>
        <w:rPr>
          <w:color w:val="000000"/>
        </w:rPr>
        <w:t>1. Позов пред’являється шляхом подання позовної заяви до суду першої інстанції, де вона реєструється та не пізніше наступного дня передається судді.</w:t>
      </w:r>
    </w:p>
    <w:p w:rsidR="00000000" w:rsidRDefault="00D97886">
      <w:pPr>
        <w:pStyle w:val="rvps2"/>
        <w:divId w:val="662390928"/>
        <w:rPr>
          <w:color w:val="000000"/>
        </w:rPr>
      </w:pPr>
      <w:bookmarkStart w:id="1417" w:name="n7422"/>
      <w:bookmarkEnd w:id="1417"/>
      <w:r>
        <w:rPr>
          <w:color w:val="000000"/>
        </w:rPr>
        <w:t xml:space="preserve">2. Позивач має </w:t>
      </w:r>
      <w:r>
        <w:rPr>
          <w:color w:val="000000"/>
        </w:rPr>
        <w:t>право в позовній заяві заявити клопотання про розгляд справи за правилами спрощеного позовного провадження, якщо такий розгляд допускається цим Кодексом.</w:t>
      </w:r>
    </w:p>
    <w:p w:rsidR="00000000" w:rsidRDefault="00D97886">
      <w:pPr>
        <w:pStyle w:val="rvps2"/>
        <w:divId w:val="662390928"/>
        <w:rPr>
          <w:color w:val="000000"/>
        </w:rPr>
      </w:pPr>
      <w:bookmarkStart w:id="1418" w:name="n7423"/>
      <w:bookmarkEnd w:id="1418"/>
      <w:r>
        <w:rPr>
          <w:rStyle w:val="rvts9"/>
        </w:rPr>
        <w:t>Стаття 185</w:t>
      </w:r>
      <w:r>
        <w:rPr>
          <w:color w:val="000000"/>
        </w:rPr>
        <w:t>. Залишення позовної заяви без руху, повернення заяви</w:t>
      </w:r>
    </w:p>
    <w:p w:rsidR="00000000" w:rsidRDefault="00D97886">
      <w:pPr>
        <w:pStyle w:val="rvps2"/>
        <w:divId w:val="662390928"/>
        <w:rPr>
          <w:color w:val="000000"/>
        </w:rPr>
      </w:pPr>
      <w:bookmarkStart w:id="1419" w:name="n7424"/>
      <w:bookmarkEnd w:id="1419"/>
      <w:r>
        <w:rPr>
          <w:color w:val="000000"/>
        </w:rPr>
        <w:t>1. Суддя, встановивши, що позовну заяв</w:t>
      </w:r>
      <w:r>
        <w:rPr>
          <w:color w:val="000000"/>
        </w:rPr>
        <w:t xml:space="preserve">у подано без додержання вимог, викладених у </w:t>
      </w:r>
      <w:hyperlink w:anchor="n7328" w:history="1">
        <w:r>
          <w:rPr>
            <w:rStyle w:val="a3"/>
            <w:color w:val="006600"/>
            <w:u w:val="none"/>
          </w:rPr>
          <w:t>статтях 175</w:t>
        </w:r>
      </w:hyperlink>
      <w:r>
        <w:rPr>
          <w:color w:val="000000"/>
        </w:rPr>
        <w:t xml:space="preserve"> і </w:t>
      </w:r>
      <w:hyperlink w:anchor="n7359" w:history="1">
        <w:r>
          <w:rPr>
            <w:rStyle w:val="a3"/>
            <w:color w:val="006600"/>
            <w:u w:val="none"/>
          </w:rPr>
          <w:t>177</w:t>
        </w:r>
      </w:hyperlink>
      <w:r>
        <w:rPr>
          <w:color w:val="000000"/>
        </w:rPr>
        <w:t xml:space="preserve"> цього Кодексу, протягом п’яти днів з дня надходження до суду позовної заяви постановляє ухвалу про залишення позовної заяви без руху.</w:t>
      </w:r>
    </w:p>
    <w:p w:rsidR="00000000" w:rsidRDefault="00D97886">
      <w:pPr>
        <w:pStyle w:val="rvps2"/>
        <w:divId w:val="662390928"/>
        <w:rPr>
          <w:color w:val="000000"/>
        </w:rPr>
      </w:pPr>
      <w:bookmarkStart w:id="1420" w:name="n7425"/>
      <w:bookmarkEnd w:id="1420"/>
      <w:r>
        <w:rPr>
          <w:color w:val="000000"/>
        </w:rPr>
        <w:t>2. В</w:t>
      </w:r>
      <w:r>
        <w:rPr>
          <w:color w:val="000000"/>
        </w:rPr>
        <w:t xml:space="preserve"> ухвалі про залишення позовної заяви без руху зазначаються недоліки позовної заяви, спосіб і строк їх усунення, який не може перевищувати десяти днів з дня вручення ухвали про залишення позовної заяви без руху. Якщо ухвала про залишення позовної заяви без </w:t>
      </w:r>
      <w:r>
        <w:rPr>
          <w:color w:val="000000"/>
        </w:rPr>
        <w:t>руху постановляється з підстави несплати судового збору у встановленому законом розмірі, суд в такій ухвалі повинен зазначити точну суму судового збору, яку необхідно сплатити (доплатити).</w:t>
      </w:r>
    </w:p>
    <w:p w:rsidR="00000000" w:rsidRDefault="00D97886">
      <w:pPr>
        <w:pStyle w:val="rvps2"/>
        <w:divId w:val="662390928"/>
        <w:rPr>
          <w:color w:val="000000"/>
        </w:rPr>
      </w:pPr>
      <w:bookmarkStart w:id="1421" w:name="n7426"/>
      <w:bookmarkEnd w:id="1421"/>
      <w:r>
        <w:rPr>
          <w:color w:val="000000"/>
        </w:rPr>
        <w:t>3. Якщо позивач відповідно до ухвали суду у встановлений строк вико</w:t>
      </w:r>
      <w:r>
        <w:rPr>
          <w:color w:val="000000"/>
        </w:rPr>
        <w:t xml:space="preserve">нає вимоги, визначені </w:t>
      </w:r>
      <w:hyperlink w:anchor="n7328" w:history="1">
        <w:r>
          <w:rPr>
            <w:rStyle w:val="a3"/>
            <w:color w:val="006600"/>
            <w:u w:val="none"/>
          </w:rPr>
          <w:t>статтями 175</w:t>
        </w:r>
      </w:hyperlink>
      <w:r>
        <w:rPr>
          <w:color w:val="000000"/>
        </w:rPr>
        <w:t xml:space="preserve"> і </w:t>
      </w:r>
      <w:hyperlink w:anchor="n7359" w:history="1">
        <w:r>
          <w:rPr>
            <w:rStyle w:val="a3"/>
            <w:color w:val="006600"/>
            <w:u w:val="none"/>
          </w:rPr>
          <w:t>177</w:t>
        </w:r>
      </w:hyperlink>
      <w:r>
        <w:rPr>
          <w:color w:val="000000"/>
        </w:rPr>
        <w:t xml:space="preserve"> цього Кодексу, сплатить суму судового збору, позовна заява вважається поданою в день первісного її подання до суду. Якщо позивач не усунув недоліки позовної за</w:t>
      </w:r>
      <w:r>
        <w:rPr>
          <w:color w:val="000000"/>
        </w:rPr>
        <w:t>яви у строк, встановлений судом, заява вважається неподаною і повертається позивачеві.</w:t>
      </w:r>
    </w:p>
    <w:p w:rsidR="00000000" w:rsidRDefault="00D97886">
      <w:pPr>
        <w:pStyle w:val="rvps2"/>
        <w:divId w:val="662390928"/>
        <w:rPr>
          <w:color w:val="000000"/>
        </w:rPr>
      </w:pPr>
      <w:bookmarkStart w:id="1422" w:name="n7427"/>
      <w:bookmarkEnd w:id="1422"/>
      <w:r>
        <w:rPr>
          <w:color w:val="000000"/>
        </w:rPr>
        <w:t>4. Крім цього, заява повертається у випадках, коли:</w:t>
      </w:r>
    </w:p>
    <w:p w:rsidR="00000000" w:rsidRDefault="00D97886">
      <w:pPr>
        <w:pStyle w:val="rvps2"/>
        <w:divId w:val="662390928"/>
        <w:rPr>
          <w:color w:val="000000"/>
        </w:rPr>
      </w:pPr>
      <w:bookmarkStart w:id="1423" w:name="n7428"/>
      <w:bookmarkEnd w:id="1423"/>
      <w:r>
        <w:rPr>
          <w:color w:val="000000"/>
        </w:rPr>
        <w:t>1) заяву подано особою, яка не має процесуальної дієздатності, не підписано або підписано особою, яка не має права її</w:t>
      </w:r>
      <w:r>
        <w:rPr>
          <w:color w:val="000000"/>
        </w:rPr>
        <w:t xml:space="preserve"> підписувати, або особою, посадове становище якої не вказано;</w:t>
      </w:r>
    </w:p>
    <w:p w:rsidR="00000000" w:rsidRDefault="00D97886">
      <w:pPr>
        <w:pStyle w:val="rvps2"/>
        <w:divId w:val="662390928"/>
        <w:rPr>
          <w:color w:val="000000"/>
        </w:rPr>
      </w:pPr>
      <w:bookmarkStart w:id="1424" w:name="n7429"/>
      <w:bookmarkEnd w:id="1424"/>
      <w:r>
        <w:rPr>
          <w:color w:val="000000"/>
        </w:rPr>
        <w:t xml:space="preserve">2) порушено правила об’єднання позовних вимог (крім випадків, в яких є підстави для застосування положень </w:t>
      </w:r>
      <w:hyperlink w:anchor="n7479" w:history="1">
        <w:r>
          <w:rPr>
            <w:rStyle w:val="a3"/>
            <w:color w:val="006600"/>
            <w:u w:val="none"/>
          </w:rPr>
          <w:t>статті 188</w:t>
        </w:r>
      </w:hyperlink>
      <w:r>
        <w:rPr>
          <w:color w:val="000000"/>
        </w:rPr>
        <w:t xml:space="preserve"> цього Кодексу);</w:t>
      </w:r>
    </w:p>
    <w:p w:rsidR="00000000" w:rsidRDefault="00D97886">
      <w:pPr>
        <w:pStyle w:val="rvps2"/>
        <w:divId w:val="662390928"/>
        <w:rPr>
          <w:color w:val="000000"/>
        </w:rPr>
      </w:pPr>
      <w:bookmarkStart w:id="1425" w:name="n7430"/>
      <w:bookmarkEnd w:id="1425"/>
      <w:r>
        <w:rPr>
          <w:color w:val="000000"/>
        </w:rPr>
        <w:t>3) до постановлення ухвали про ві</w:t>
      </w:r>
      <w:r>
        <w:rPr>
          <w:color w:val="000000"/>
        </w:rPr>
        <w:t>дкриття провадження у справі від позивача надійшла заява про врегулювання спору або заява про відкликання позовної заяви;</w:t>
      </w:r>
    </w:p>
    <w:p w:rsidR="00000000" w:rsidRDefault="00D97886">
      <w:pPr>
        <w:pStyle w:val="rvps2"/>
        <w:divId w:val="662390928"/>
        <w:rPr>
          <w:color w:val="000000"/>
        </w:rPr>
      </w:pPr>
      <w:bookmarkStart w:id="1426" w:name="n7431"/>
      <w:bookmarkEnd w:id="1426"/>
      <w:r>
        <w:rPr>
          <w:color w:val="000000"/>
        </w:rPr>
        <w:t>4) відсутні підстави для звернення прокурора до суду в інтересах держави або для звернення до суду особи, якій законом надано право зв</w:t>
      </w:r>
      <w:r>
        <w:rPr>
          <w:color w:val="000000"/>
        </w:rPr>
        <w:t>ертатися до суду в інтересах іншої особи;</w:t>
      </w:r>
    </w:p>
    <w:p w:rsidR="00000000" w:rsidRDefault="00D97886">
      <w:pPr>
        <w:pStyle w:val="rvps2"/>
        <w:divId w:val="662390928"/>
        <w:rPr>
          <w:color w:val="000000"/>
        </w:rPr>
      </w:pPr>
      <w:bookmarkStart w:id="1427" w:name="n7432"/>
      <w:bookmarkEnd w:id="1427"/>
      <w:r>
        <w:rPr>
          <w:color w:val="000000"/>
        </w:rPr>
        <w:t xml:space="preserve">5) подана заява про розірвання шлюбу під час вагітності дружини або до досягнення дитиною одного року без дотримання вимог, встановлених </w:t>
      </w:r>
      <w:hyperlink r:id="rId111" w:tgtFrame="_blank" w:history="1">
        <w:r>
          <w:rPr>
            <w:rStyle w:val="a3"/>
            <w:color w:val="000099"/>
            <w:u w:val="none"/>
          </w:rPr>
          <w:t>Сімей</w:t>
        </w:r>
        <w:r>
          <w:rPr>
            <w:rStyle w:val="a3"/>
            <w:color w:val="000099"/>
            <w:u w:val="none"/>
          </w:rPr>
          <w:t>ним кодексом України</w:t>
        </w:r>
      </w:hyperlink>
      <w:r>
        <w:rPr>
          <w:color w:val="000000"/>
        </w:rPr>
        <w:t>;</w:t>
      </w:r>
    </w:p>
    <w:p w:rsidR="00000000" w:rsidRDefault="00D97886">
      <w:pPr>
        <w:pStyle w:val="rvps2"/>
        <w:divId w:val="662390928"/>
        <w:rPr>
          <w:color w:val="000000"/>
        </w:rPr>
      </w:pPr>
      <w:bookmarkStart w:id="1428" w:name="n7433"/>
      <w:bookmarkEnd w:id="1428"/>
      <w:r>
        <w:rPr>
          <w:color w:val="000000"/>
        </w:rPr>
        <w:t xml:space="preserve">6) позивачем 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w:t>
      </w:r>
      <w:r>
        <w:rPr>
          <w:color w:val="000000"/>
        </w:rPr>
        <w:t>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rsidR="00000000" w:rsidRDefault="00D97886">
      <w:pPr>
        <w:pStyle w:val="rvps2"/>
        <w:divId w:val="662390928"/>
        <w:rPr>
          <w:color w:val="000000"/>
        </w:rPr>
      </w:pPr>
      <w:bookmarkStart w:id="1429" w:name="n7434"/>
      <w:bookmarkEnd w:id="1429"/>
      <w:r>
        <w:rPr>
          <w:color w:val="000000"/>
        </w:rPr>
        <w:t xml:space="preserve">7) до заяви не додано доказів вжиття заходів досудового врегулювання спору у випадку, </w:t>
      </w:r>
      <w:r>
        <w:rPr>
          <w:color w:val="000000"/>
        </w:rPr>
        <w:t>коли такі заходи є обов’язковими згідно із законом.</w:t>
      </w:r>
    </w:p>
    <w:p w:rsidR="00000000" w:rsidRDefault="00D97886">
      <w:pPr>
        <w:pStyle w:val="rvps2"/>
        <w:divId w:val="662390928"/>
        <w:rPr>
          <w:color w:val="000000"/>
        </w:rPr>
      </w:pPr>
      <w:bookmarkStart w:id="1430" w:name="n7435"/>
      <w:bookmarkEnd w:id="1430"/>
      <w:r>
        <w:rPr>
          <w:color w:val="000000"/>
        </w:rPr>
        <w:t>5. Суддя повертає позовну заяву і додані до неї документи не пізніше п’яти днів з дня її надходження або з дня закінчення строку на усунення недоліків.</w:t>
      </w:r>
    </w:p>
    <w:p w:rsidR="00000000" w:rsidRDefault="00D97886">
      <w:pPr>
        <w:pStyle w:val="rvps2"/>
        <w:divId w:val="662390928"/>
        <w:rPr>
          <w:color w:val="000000"/>
        </w:rPr>
      </w:pPr>
      <w:bookmarkStart w:id="1431" w:name="n7436"/>
      <w:bookmarkEnd w:id="1431"/>
      <w:r>
        <w:rPr>
          <w:color w:val="000000"/>
        </w:rPr>
        <w:t>6. Про повернення позовної заяви суд постановляє ухв</w:t>
      </w:r>
      <w:r>
        <w:rPr>
          <w:color w:val="000000"/>
        </w:rPr>
        <w:t>алу. Ухвалу про повернення позовної заяви може бути оскаржено. Копія позовної заяви залишається в суді.</w:t>
      </w:r>
    </w:p>
    <w:p w:rsidR="00000000" w:rsidRDefault="00D97886">
      <w:pPr>
        <w:pStyle w:val="rvps2"/>
        <w:divId w:val="662390928"/>
        <w:rPr>
          <w:color w:val="000000"/>
        </w:rPr>
      </w:pPr>
      <w:bookmarkStart w:id="1432" w:name="n7437"/>
      <w:bookmarkEnd w:id="1432"/>
      <w:r>
        <w:rPr>
          <w:color w:val="000000"/>
        </w:rPr>
        <w:t>У разі скасування ухвали про повернення позовної заяви та направлення справи для продовження розгляду суд не має права повторно повертати позовну заяву.</w:t>
      </w:r>
    </w:p>
    <w:p w:rsidR="00000000" w:rsidRDefault="00D97886">
      <w:pPr>
        <w:pStyle w:val="rvps2"/>
        <w:divId w:val="662390928"/>
        <w:rPr>
          <w:color w:val="000000"/>
        </w:rPr>
      </w:pPr>
      <w:bookmarkStart w:id="1433" w:name="n7438"/>
      <w:bookmarkEnd w:id="1433"/>
      <w:r>
        <w:rPr>
          <w:color w:val="000000"/>
        </w:rPr>
        <w:t>7. Повернення позовної заяви не перешкоджає повторному зверненню із заявою до суду, якщо перестануть існувати обставини, що стали підставою для повернення заяви.</w:t>
      </w:r>
    </w:p>
    <w:p w:rsidR="00000000" w:rsidRDefault="00D97886">
      <w:pPr>
        <w:pStyle w:val="rvps2"/>
        <w:divId w:val="662390928"/>
        <w:rPr>
          <w:color w:val="000000"/>
        </w:rPr>
      </w:pPr>
      <w:bookmarkStart w:id="1434" w:name="n7439"/>
      <w:bookmarkEnd w:id="1434"/>
      <w:r>
        <w:rPr>
          <w:color w:val="000000"/>
        </w:rPr>
        <w:t>8. У разі повернення позовної заяви з підстави, передбаченої пунктом 6 частини четвертої цієї статті, судовий збір, сплачений за подання позову, не повертається.</w:t>
      </w:r>
    </w:p>
    <w:p w:rsidR="00000000" w:rsidRDefault="00D97886">
      <w:pPr>
        <w:pStyle w:val="rvps2"/>
        <w:divId w:val="662390928"/>
        <w:rPr>
          <w:color w:val="000000"/>
        </w:rPr>
      </w:pPr>
      <w:bookmarkStart w:id="1435" w:name="n7440"/>
      <w:bookmarkEnd w:id="1435"/>
      <w:r>
        <w:rPr>
          <w:color w:val="000000"/>
        </w:rPr>
        <w:t>9. Заяви, скарги, клопотання, визначені цим Кодексом, за подання яких передбачено сплату судов</w:t>
      </w:r>
      <w:r>
        <w:rPr>
          <w:color w:val="000000"/>
        </w:rPr>
        <w:t>ого збору, залишаються судом без руху також у випадку, якщо на момент відкриття провадження за відповідною заявою, скаргою, клопотанням суд виявить, що відповідна сума судового збору не зарахована до спеціального фонду державного бюджету. Правила цієї част</w:t>
      </w:r>
      <w:r>
        <w:rPr>
          <w:color w:val="000000"/>
        </w:rPr>
        <w:t>ини не застосовуються до заяв про забезпечення доказів або позову.</w:t>
      </w:r>
    </w:p>
    <w:p w:rsidR="00000000" w:rsidRDefault="00D97886">
      <w:pPr>
        <w:pStyle w:val="rvps2"/>
        <w:divId w:val="662390928"/>
        <w:rPr>
          <w:color w:val="000000"/>
        </w:rPr>
      </w:pPr>
      <w:bookmarkStart w:id="1436" w:name="n7441"/>
      <w:bookmarkEnd w:id="1436"/>
      <w:r>
        <w:rPr>
          <w:rStyle w:val="rvts9"/>
        </w:rPr>
        <w:t>Стаття 186.</w:t>
      </w:r>
      <w:r>
        <w:rPr>
          <w:color w:val="000000"/>
        </w:rPr>
        <w:t xml:space="preserve"> Відмова у відкритті провадження у справі</w:t>
      </w:r>
    </w:p>
    <w:p w:rsidR="00000000" w:rsidRDefault="00D97886">
      <w:pPr>
        <w:pStyle w:val="rvps2"/>
        <w:divId w:val="662390928"/>
        <w:rPr>
          <w:color w:val="000000"/>
        </w:rPr>
      </w:pPr>
      <w:bookmarkStart w:id="1437" w:name="n7442"/>
      <w:bookmarkEnd w:id="1437"/>
      <w:r>
        <w:rPr>
          <w:color w:val="000000"/>
        </w:rPr>
        <w:t>1. Суддя відмовляє у відкритті провадження у справі, якщо:</w:t>
      </w:r>
    </w:p>
    <w:p w:rsidR="00000000" w:rsidRDefault="00D97886">
      <w:pPr>
        <w:pStyle w:val="rvps2"/>
        <w:divId w:val="662390928"/>
        <w:rPr>
          <w:color w:val="000000"/>
        </w:rPr>
      </w:pPr>
      <w:bookmarkStart w:id="1438" w:name="n7443"/>
      <w:bookmarkEnd w:id="1438"/>
      <w:r>
        <w:rPr>
          <w:color w:val="000000"/>
        </w:rPr>
        <w:t>1) заява не підлягає розгляду в порядку цивільного судочинства;</w:t>
      </w:r>
    </w:p>
    <w:p w:rsidR="00000000" w:rsidRDefault="00D97886">
      <w:pPr>
        <w:pStyle w:val="rvps2"/>
        <w:divId w:val="662390928"/>
        <w:rPr>
          <w:color w:val="000000"/>
        </w:rPr>
      </w:pPr>
      <w:bookmarkStart w:id="1439" w:name="n7444"/>
      <w:bookmarkEnd w:id="1439"/>
      <w:r>
        <w:rPr>
          <w:color w:val="000000"/>
        </w:rPr>
        <w:t>2) є таке, що</w:t>
      </w:r>
      <w:r>
        <w:rPr>
          <w:color w:val="000000"/>
        </w:rPr>
        <w:t xml:space="preserve">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w:t>
      </w:r>
    </w:p>
    <w:p w:rsidR="00000000" w:rsidRDefault="00D97886">
      <w:pPr>
        <w:pStyle w:val="rvps2"/>
        <w:divId w:val="662390928"/>
        <w:rPr>
          <w:color w:val="000000"/>
        </w:rPr>
      </w:pPr>
      <w:bookmarkStart w:id="1440" w:name="n7445"/>
      <w:bookmarkEnd w:id="1440"/>
      <w:r>
        <w:rPr>
          <w:color w:val="000000"/>
        </w:rPr>
        <w:t>3) у провадженні цього чи іншого</w:t>
      </w:r>
      <w:r>
        <w:rPr>
          <w:color w:val="000000"/>
        </w:rPr>
        <w:t xml:space="preserve"> суду є справа зі спору між тими самими сторонами, про той самий предмет і з тих самих підстав;</w:t>
      </w:r>
    </w:p>
    <w:p w:rsidR="00000000" w:rsidRDefault="00D97886">
      <w:pPr>
        <w:pStyle w:val="rvps2"/>
        <w:divId w:val="662390928"/>
        <w:rPr>
          <w:color w:val="000000"/>
        </w:rPr>
      </w:pPr>
      <w:bookmarkStart w:id="1441" w:name="n7446"/>
      <w:bookmarkEnd w:id="1441"/>
      <w:r>
        <w:rPr>
          <w:color w:val="000000"/>
        </w:rPr>
        <w:t>4) 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w:t>
      </w:r>
      <w:r>
        <w:rPr>
          <w:color w:val="000000"/>
        </w:rPr>
        <w:t>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самому третейському суді виявився неможливим;</w:t>
      </w:r>
    </w:p>
    <w:p w:rsidR="00000000" w:rsidRDefault="00D97886">
      <w:pPr>
        <w:pStyle w:val="rvps2"/>
        <w:divId w:val="662390928"/>
        <w:rPr>
          <w:color w:val="000000"/>
        </w:rPr>
      </w:pPr>
      <w:bookmarkStart w:id="1442" w:name="n7447"/>
      <w:bookmarkEnd w:id="1442"/>
      <w:r>
        <w:rPr>
          <w:color w:val="000000"/>
        </w:rPr>
        <w:t>5) є рішення суду іноземної держави, визн</w:t>
      </w:r>
      <w:r>
        <w:rPr>
          <w:color w:val="000000"/>
        </w:rPr>
        <w:t>ане в Україні в установленому законом порядку, щодо спору між тими самими сторонами, про той самий предмет і з тих самих підстав;</w:t>
      </w:r>
    </w:p>
    <w:p w:rsidR="00000000" w:rsidRDefault="00D97886">
      <w:pPr>
        <w:pStyle w:val="rvps2"/>
        <w:divId w:val="662390928"/>
        <w:rPr>
          <w:color w:val="000000"/>
        </w:rPr>
      </w:pPr>
      <w:bookmarkStart w:id="1443" w:name="n7448"/>
      <w:bookmarkEnd w:id="1443"/>
      <w:r>
        <w:rPr>
          <w:color w:val="000000"/>
        </w:rPr>
        <w:t xml:space="preserve">6) настала смерть фізичної особи або оголошено її померлою чи припинено юридичну особу, які звернулися із позовною заявою або </w:t>
      </w:r>
      <w:r>
        <w:rPr>
          <w:color w:val="000000"/>
        </w:rPr>
        <w:t>до яких пред’явлено позов, якщо спірні правовідносини не допускають правонаступництва.</w:t>
      </w:r>
    </w:p>
    <w:p w:rsidR="00000000" w:rsidRDefault="00D97886">
      <w:pPr>
        <w:pStyle w:val="rvps2"/>
        <w:divId w:val="662390928"/>
        <w:rPr>
          <w:color w:val="000000"/>
        </w:rPr>
      </w:pPr>
      <w:bookmarkStart w:id="1444" w:name="n7449"/>
      <w:bookmarkEnd w:id="1444"/>
      <w:r>
        <w:rPr>
          <w:color w:val="000000"/>
        </w:rPr>
        <w:t>2. Про відмову у відкритті провадження у справі постановляється ухвала не пізніше п’яти днів з дня надходження заяви. Така ухвала надсилається заявникові не пізніше наст</w:t>
      </w:r>
      <w:r>
        <w:rPr>
          <w:color w:val="000000"/>
        </w:rPr>
        <w:t xml:space="preserve">упного дня після її постановлення в порядку, встановленому </w:t>
      </w:r>
      <w:hyperlink w:anchor="n8101" w:history="1">
        <w:r>
          <w:rPr>
            <w:rStyle w:val="a3"/>
            <w:color w:val="006600"/>
            <w:u w:val="none"/>
          </w:rPr>
          <w:t>статтею 272</w:t>
        </w:r>
      </w:hyperlink>
      <w:r>
        <w:rPr>
          <w:color w:val="000000"/>
        </w:rPr>
        <w:t xml:space="preserve"> цього Кодексу.</w:t>
      </w:r>
    </w:p>
    <w:p w:rsidR="00000000" w:rsidRDefault="00D97886">
      <w:pPr>
        <w:pStyle w:val="rvps2"/>
        <w:divId w:val="662390928"/>
        <w:rPr>
          <w:color w:val="000000"/>
        </w:rPr>
      </w:pPr>
      <w:bookmarkStart w:id="1445" w:name="n7450"/>
      <w:bookmarkEnd w:id="1445"/>
      <w:r>
        <w:rPr>
          <w:color w:val="000000"/>
        </w:rPr>
        <w:t>3. До ухвали про відмову у відкритті провадження у справі, що надсилається заявникові, додаються позовні матеріали. Копія позовної заяви залиш</w:t>
      </w:r>
      <w:r>
        <w:rPr>
          <w:color w:val="000000"/>
        </w:rPr>
        <w:t>ається в суді.</w:t>
      </w:r>
    </w:p>
    <w:p w:rsidR="00000000" w:rsidRDefault="00D97886">
      <w:pPr>
        <w:pStyle w:val="rvps2"/>
        <w:divId w:val="662390928"/>
        <w:rPr>
          <w:color w:val="000000"/>
        </w:rPr>
      </w:pPr>
      <w:bookmarkStart w:id="1446" w:name="n7451"/>
      <w:bookmarkEnd w:id="1446"/>
      <w:r>
        <w:rPr>
          <w:color w:val="000000"/>
        </w:rPr>
        <w:t>4. Ухвалу про відмову у відкритті провадження у справі може бути оскаржено. У разі скасування цієї ухвали позовна заява вважається поданою в день первісного звернення до суду.</w:t>
      </w:r>
    </w:p>
    <w:p w:rsidR="00000000" w:rsidRDefault="00D97886">
      <w:pPr>
        <w:pStyle w:val="rvps2"/>
        <w:divId w:val="662390928"/>
        <w:rPr>
          <w:color w:val="000000"/>
        </w:rPr>
      </w:pPr>
      <w:bookmarkStart w:id="1447" w:name="n7452"/>
      <w:bookmarkEnd w:id="1447"/>
      <w:r>
        <w:rPr>
          <w:color w:val="000000"/>
        </w:rPr>
        <w:t>5. Відмовляючи у відкритті провадження з підстави, встановленої п</w:t>
      </w:r>
      <w:r>
        <w:rPr>
          <w:color w:val="000000"/>
        </w:rPr>
        <w:t>унктом 1 частини першої цієї статті, суд повинен роз’яснити заявнику, до юрисдикції якого суду віднесено розгляд справи.</w:t>
      </w:r>
    </w:p>
    <w:p w:rsidR="00000000" w:rsidRDefault="00D97886">
      <w:pPr>
        <w:pStyle w:val="rvps2"/>
        <w:divId w:val="662390928"/>
        <w:rPr>
          <w:color w:val="000000"/>
        </w:rPr>
      </w:pPr>
      <w:bookmarkStart w:id="1448" w:name="n7453"/>
      <w:bookmarkEnd w:id="1448"/>
      <w:r>
        <w:rPr>
          <w:rStyle w:val="rvts9"/>
        </w:rPr>
        <w:t>Стаття 187.</w:t>
      </w:r>
      <w:r>
        <w:rPr>
          <w:color w:val="000000"/>
        </w:rPr>
        <w:t xml:space="preserve"> Відкриття провадження у справі</w:t>
      </w:r>
    </w:p>
    <w:p w:rsidR="00000000" w:rsidRDefault="00D97886">
      <w:pPr>
        <w:pStyle w:val="rvps2"/>
        <w:divId w:val="662390928"/>
        <w:rPr>
          <w:color w:val="000000"/>
        </w:rPr>
      </w:pPr>
      <w:bookmarkStart w:id="1449" w:name="n7454"/>
      <w:bookmarkEnd w:id="1449"/>
      <w:r>
        <w:rPr>
          <w:color w:val="000000"/>
        </w:rPr>
        <w:t>1. За відсутності підстав для залишення позовної заяви без руху, повернення позовної заяви ч</w:t>
      </w:r>
      <w:r>
        <w:rPr>
          <w:color w:val="000000"/>
        </w:rPr>
        <w:t xml:space="preserve">и відмови у відкритті провадження суд відкриває провадження у справі протягом п’яти днів з дня надходження позовної заяви або заяви про усунення недоліків, поданої в порядку, передбаченому </w:t>
      </w:r>
      <w:hyperlink w:anchor="n7423" w:history="1">
        <w:r>
          <w:rPr>
            <w:rStyle w:val="a3"/>
            <w:color w:val="006600"/>
            <w:u w:val="none"/>
          </w:rPr>
          <w:t>статтею 185</w:t>
        </w:r>
      </w:hyperlink>
      <w:r>
        <w:rPr>
          <w:color w:val="000000"/>
        </w:rPr>
        <w:t xml:space="preserve"> цього Кодексу.</w:t>
      </w:r>
    </w:p>
    <w:p w:rsidR="00000000" w:rsidRDefault="00D97886">
      <w:pPr>
        <w:pStyle w:val="rvps2"/>
        <w:divId w:val="662390928"/>
        <w:rPr>
          <w:color w:val="000000"/>
        </w:rPr>
      </w:pPr>
      <w:bookmarkStart w:id="1450" w:name="n7455"/>
      <w:bookmarkEnd w:id="1450"/>
      <w:r>
        <w:rPr>
          <w:color w:val="000000"/>
        </w:rPr>
        <w:t>Якщо відпові</w:t>
      </w:r>
      <w:r>
        <w:rPr>
          <w:color w:val="000000"/>
        </w:rPr>
        <w:t xml:space="preserve">дачем вказана фізична особа, яка не має статусу підприємця, суд відкриває провадження не пізніше наступного дня з дня отримання судом у порядку, передбаченому частиною восьмою цієї статті, інформації про зареєстроване у встановленому законом порядку місце </w:t>
      </w:r>
      <w:r>
        <w:rPr>
          <w:color w:val="000000"/>
        </w:rPr>
        <w:t>проживання (перебування) фізичної особи - відповідача.</w:t>
      </w:r>
    </w:p>
    <w:p w:rsidR="00000000" w:rsidRDefault="00D97886">
      <w:pPr>
        <w:pStyle w:val="rvps2"/>
        <w:divId w:val="662390928"/>
        <w:rPr>
          <w:color w:val="000000"/>
        </w:rPr>
      </w:pPr>
      <w:bookmarkStart w:id="1451" w:name="n7456"/>
      <w:bookmarkEnd w:id="1451"/>
      <w:r>
        <w:rPr>
          <w:color w:val="000000"/>
        </w:rPr>
        <w:t>2. Про прийняття позовної заяви до розгляду та відкриття провадження у справі суд постановляє ухвалу, в якій зазначаються:</w:t>
      </w:r>
    </w:p>
    <w:p w:rsidR="00000000" w:rsidRDefault="00D97886">
      <w:pPr>
        <w:pStyle w:val="rvps2"/>
        <w:divId w:val="662390928"/>
        <w:rPr>
          <w:color w:val="000000"/>
        </w:rPr>
      </w:pPr>
      <w:bookmarkStart w:id="1452" w:name="n7457"/>
      <w:bookmarkEnd w:id="1452"/>
      <w:r>
        <w:rPr>
          <w:color w:val="000000"/>
        </w:rPr>
        <w:t>1) найменування суду, прізвище та ініціали судді, який відкрив провадження у с</w:t>
      </w:r>
      <w:r>
        <w:rPr>
          <w:color w:val="000000"/>
        </w:rPr>
        <w:t>праві, номер справи;</w:t>
      </w:r>
    </w:p>
    <w:p w:rsidR="00000000" w:rsidRDefault="00D97886">
      <w:pPr>
        <w:pStyle w:val="rvps2"/>
        <w:divId w:val="662390928"/>
        <w:rPr>
          <w:color w:val="000000"/>
        </w:rPr>
      </w:pPr>
      <w:bookmarkStart w:id="1453" w:name="n7458"/>
      <w:bookmarkEnd w:id="1453"/>
      <w:r>
        <w:rPr>
          <w:color w:val="000000"/>
        </w:rPr>
        <w:t>2) найменування (для юридичних осіб) або ім’я (прізвище, ім’я та по батькові за його наявності для фізичних осіб) сторін, їх місцезнаходження (для юридичних осіб) або місце проживання (для фізичних осіб);</w:t>
      </w:r>
    </w:p>
    <w:p w:rsidR="00000000" w:rsidRDefault="00D97886">
      <w:pPr>
        <w:pStyle w:val="rvps2"/>
        <w:divId w:val="662390928"/>
        <w:rPr>
          <w:color w:val="000000"/>
        </w:rPr>
      </w:pPr>
      <w:bookmarkStart w:id="1454" w:name="n7459"/>
      <w:bookmarkEnd w:id="1454"/>
      <w:r>
        <w:rPr>
          <w:color w:val="000000"/>
        </w:rPr>
        <w:t>3) предмет та підстави позову;</w:t>
      </w:r>
    </w:p>
    <w:p w:rsidR="00000000" w:rsidRDefault="00D97886">
      <w:pPr>
        <w:pStyle w:val="rvps2"/>
        <w:divId w:val="662390928"/>
        <w:rPr>
          <w:color w:val="000000"/>
        </w:rPr>
      </w:pPr>
      <w:bookmarkStart w:id="1455" w:name="n7460"/>
      <w:bookmarkEnd w:id="1455"/>
      <w:r>
        <w:rPr>
          <w:color w:val="000000"/>
        </w:rPr>
        <w:t>4) за якими правилами позовного провадження (загального чи спрощеного) буде розглядатися справа;</w:t>
      </w:r>
    </w:p>
    <w:p w:rsidR="00000000" w:rsidRDefault="00D97886">
      <w:pPr>
        <w:pStyle w:val="rvps2"/>
        <w:divId w:val="662390928"/>
        <w:rPr>
          <w:color w:val="000000"/>
        </w:rPr>
      </w:pPr>
      <w:bookmarkStart w:id="1456" w:name="n7461"/>
      <w:bookmarkEnd w:id="1456"/>
      <w:r>
        <w:rPr>
          <w:color w:val="000000"/>
        </w:rPr>
        <w:t>5) дата, час і місце підготовчого засідання, якщо справа буде розглядатися в порядку загального позовного провадження;</w:t>
      </w:r>
    </w:p>
    <w:p w:rsidR="00000000" w:rsidRDefault="00D97886">
      <w:pPr>
        <w:pStyle w:val="rvps2"/>
        <w:divId w:val="662390928"/>
        <w:rPr>
          <w:color w:val="000000"/>
        </w:rPr>
      </w:pPr>
      <w:bookmarkStart w:id="1457" w:name="n7462"/>
      <w:bookmarkEnd w:id="1457"/>
      <w:r>
        <w:rPr>
          <w:color w:val="000000"/>
        </w:rPr>
        <w:t>6) дата, час і місце проведення судовог</w:t>
      </w:r>
      <w:r>
        <w:rPr>
          <w:color w:val="000000"/>
        </w:rPr>
        <w:t>о засідання для розгляду справи по суті, якщо справа буде розглядатися в порядку спрощеного позовного провадження з повідомленням (викликом) сторін;</w:t>
      </w:r>
    </w:p>
    <w:p w:rsidR="00000000" w:rsidRDefault="00D97886">
      <w:pPr>
        <w:pStyle w:val="rvps2"/>
        <w:divId w:val="662390928"/>
        <w:rPr>
          <w:color w:val="000000"/>
        </w:rPr>
      </w:pPr>
      <w:bookmarkStart w:id="1458" w:name="n7463"/>
      <w:bookmarkEnd w:id="1458"/>
      <w:r>
        <w:rPr>
          <w:color w:val="000000"/>
        </w:rPr>
        <w:t>7) результат вирішення заяв і клопотань позивача, що надійшли разом із позовною заявою, якщо їх вирішення н</w:t>
      </w:r>
      <w:r>
        <w:rPr>
          <w:color w:val="000000"/>
        </w:rPr>
        <w:t>е потребує виклику сторін;</w:t>
      </w:r>
    </w:p>
    <w:p w:rsidR="00000000" w:rsidRDefault="00D97886">
      <w:pPr>
        <w:pStyle w:val="rvps2"/>
        <w:divId w:val="662390928"/>
        <w:rPr>
          <w:color w:val="000000"/>
        </w:rPr>
      </w:pPr>
      <w:bookmarkStart w:id="1459" w:name="n7464"/>
      <w:bookmarkEnd w:id="1459"/>
      <w:r>
        <w:rPr>
          <w:color w:val="000000"/>
        </w:rPr>
        <w:t>8) строк для подання відповідачем відзиву на позов;</w:t>
      </w:r>
    </w:p>
    <w:p w:rsidR="00000000" w:rsidRDefault="00D97886">
      <w:pPr>
        <w:pStyle w:val="rvps2"/>
        <w:divId w:val="662390928"/>
        <w:rPr>
          <w:color w:val="000000"/>
        </w:rPr>
      </w:pPr>
      <w:bookmarkStart w:id="1460" w:name="n7465"/>
      <w:bookmarkEnd w:id="1460"/>
      <w:r>
        <w:rPr>
          <w:color w:val="000000"/>
        </w:rPr>
        <w:t>9) строки для подання відповіді на відзив та заперечень, якщо справа буде розглядатися за правилами спрощеного позовного провадження;</w:t>
      </w:r>
    </w:p>
    <w:p w:rsidR="00000000" w:rsidRDefault="00D97886">
      <w:pPr>
        <w:pStyle w:val="rvps2"/>
        <w:divId w:val="662390928"/>
        <w:rPr>
          <w:color w:val="000000"/>
        </w:rPr>
      </w:pPr>
      <w:bookmarkStart w:id="1461" w:name="n7466"/>
      <w:bookmarkEnd w:id="1461"/>
      <w:r>
        <w:rPr>
          <w:color w:val="000000"/>
        </w:rPr>
        <w:t>10) строк надання пояснень третіми особами,</w:t>
      </w:r>
      <w:r>
        <w:rPr>
          <w:color w:val="000000"/>
        </w:rPr>
        <w:t xml:space="preserve"> яких було залучено при відкритті провадження у справі;</w:t>
      </w:r>
    </w:p>
    <w:p w:rsidR="00000000" w:rsidRDefault="00D97886">
      <w:pPr>
        <w:pStyle w:val="rvps2"/>
        <w:divId w:val="662390928"/>
        <w:rPr>
          <w:color w:val="000000"/>
        </w:rPr>
      </w:pPr>
      <w:bookmarkStart w:id="1462" w:name="n7467"/>
      <w:bookmarkEnd w:id="1462"/>
      <w:r>
        <w:rPr>
          <w:color w:val="000000"/>
        </w:rPr>
        <w:t>11) веб-адреса сторінки на офіційному веб-порталі судової влади України в мережі Інтернет, за якою учасники справи можуть отримати інформацію щодо справи, що розглядається.</w:t>
      </w:r>
    </w:p>
    <w:p w:rsidR="00000000" w:rsidRDefault="00D97886">
      <w:pPr>
        <w:pStyle w:val="rvps2"/>
        <w:divId w:val="662390928"/>
        <w:rPr>
          <w:color w:val="000000"/>
        </w:rPr>
      </w:pPr>
      <w:bookmarkStart w:id="1463" w:name="n7468"/>
      <w:bookmarkEnd w:id="1463"/>
      <w:r>
        <w:rPr>
          <w:color w:val="000000"/>
        </w:rPr>
        <w:t xml:space="preserve">3. Якщо при відкритті провадження у справі було вирішено питання про залучення третіх осіб, позивач не пізніше двох днів з дня вручення копії ухвали про відкриття провадження у справі повинен направити таким третім особам копії позовної заяви з додатками, </w:t>
      </w:r>
      <w:r>
        <w:rPr>
          <w:color w:val="000000"/>
        </w:rPr>
        <w:t>а докази такого направлення надати суду до початку підготовчого засідання або до початку розгляду справи по суті в порядку спрощеного позовного провадження.</w:t>
      </w:r>
    </w:p>
    <w:p w:rsidR="00000000" w:rsidRDefault="00D97886">
      <w:pPr>
        <w:pStyle w:val="rvps2"/>
        <w:divId w:val="662390928"/>
        <w:rPr>
          <w:color w:val="000000"/>
        </w:rPr>
      </w:pPr>
      <w:bookmarkStart w:id="1464" w:name="n7469"/>
      <w:bookmarkEnd w:id="1464"/>
      <w:r>
        <w:rPr>
          <w:color w:val="000000"/>
        </w:rPr>
        <w:t>4. Якщо суд в ухвалі про відкриття провадження у справі за результатами розгляду відповідного клопо</w:t>
      </w:r>
      <w:r>
        <w:rPr>
          <w:color w:val="000000"/>
        </w:rPr>
        <w:t>тання позивача вирішує розглядати справу за правилами спрощеного позовного провадження, суд визначає строк відповідачу для подання заяви із запереченням проти розгляду справи за правилами спрощеного позовного провадження, який не може бути меншим п’яти дні</w:t>
      </w:r>
      <w:r>
        <w:rPr>
          <w:color w:val="000000"/>
        </w:rPr>
        <w:t>в з дня вручення ухвали.</w:t>
      </w:r>
    </w:p>
    <w:p w:rsidR="00000000" w:rsidRDefault="00D97886">
      <w:pPr>
        <w:pStyle w:val="rvps2"/>
        <w:divId w:val="662390928"/>
        <w:rPr>
          <w:color w:val="000000"/>
        </w:rPr>
      </w:pPr>
      <w:bookmarkStart w:id="1465" w:name="n7470"/>
      <w:bookmarkEnd w:id="1465"/>
      <w:r>
        <w:rPr>
          <w:color w:val="000000"/>
        </w:rPr>
        <w:t xml:space="preserve">5. Ухвала про відкриття провадження у справі постановляється з додержанням вимог </w:t>
      </w:r>
      <w:hyperlink w:anchor="n6897" w:history="1">
        <w:r>
          <w:rPr>
            <w:rStyle w:val="a3"/>
            <w:color w:val="006600"/>
            <w:u w:val="none"/>
          </w:rPr>
          <w:t>частини п’ятої</w:t>
        </w:r>
      </w:hyperlink>
      <w:r>
        <w:rPr>
          <w:color w:val="000000"/>
        </w:rPr>
        <w:t xml:space="preserve"> статті 128 цього Кодексу.</w:t>
      </w:r>
    </w:p>
    <w:p w:rsidR="00000000" w:rsidRDefault="00D97886">
      <w:pPr>
        <w:pStyle w:val="rvps2"/>
        <w:divId w:val="662390928"/>
        <w:rPr>
          <w:color w:val="000000"/>
        </w:rPr>
      </w:pPr>
      <w:bookmarkStart w:id="1466" w:name="n7471"/>
      <w:bookmarkEnd w:id="1466"/>
      <w:r>
        <w:rPr>
          <w:color w:val="000000"/>
        </w:rPr>
        <w:t>6. У разі якщо відповідачем у позовній заяві вказана фізична особа, яка не є суб’</w:t>
      </w:r>
      <w:r>
        <w:rPr>
          <w:color w:val="000000"/>
        </w:rPr>
        <w:t>єктом підприємницької діяльності, суд не пізніше двох днів з дня надходження позовної заяви до суду 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w:t>
      </w:r>
      <w:r>
        <w:rPr>
          <w:color w:val="000000"/>
        </w:rPr>
        <w:t>вання) такої фізичної особи.</w:t>
      </w:r>
    </w:p>
    <w:p w:rsidR="00000000" w:rsidRDefault="00D97886">
      <w:pPr>
        <w:pStyle w:val="rvps2"/>
        <w:divId w:val="662390928"/>
        <w:rPr>
          <w:color w:val="000000"/>
        </w:rPr>
      </w:pPr>
      <w:bookmarkStart w:id="1467" w:name="n7472"/>
      <w:bookmarkEnd w:id="1467"/>
      <w:r>
        <w:rPr>
          <w:color w:val="000000"/>
        </w:rPr>
        <w:t>7. Інформація про місце проживання (перебування) фізичної особи має бути надана протягом п’яти днів з моменту отримання відповідним органом реєстрації місця проживання та перебування особи відповідного звернення суду.</w:t>
      </w:r>
    </w:p>
    <w:p w:rsidR="00000000" w:rsidRDefault="00D97886">
      <w:pPr>
        <w:pStyle w:val="rvps2"/>
        <w:divId w:val="662390928"/>
        <w:rPr>
          <w:color w:val="000000"/>
        </w:rPr>
      </w:pPr>
      <w:bookmarkStart w:id="1468" w:name="n7473"/>
      <w:bookmarkEnd w:id="1468"/>
      <w:r>
        <w:rPr>
          <w:color w:val="000000"/>
        </w:rPr>
        <w:t xml:space="preserve">8. Суддя </w:t>
      </w:r>
      <w:r>
        <w:rPr>
          <w:color w:val="000000"/>
        </w:rPr>
        <w:t>з метою визначення підсудності може також користуватися даними Єдиного державного демографічного реєстру.</w:t>
      </w:r>
    </w:p>
    <w:p w:rsidR="00000000" w:rsidRDefault="00D97886">
      <w:pPr>
        <w:pStyle w:val="rvps2"/>
        <w:divId w:val="662390928"/>
        <w:rPr>
          <w:color w:val="000000"/>
        </w:rPr>
      </w:pPr>
      <w:bookmarkStart w:id="1469" w:name="n7474"/>
      <w:bookmarkEnd w:id="1469"/>
      <w:r>
        <w:rPr>
          <w:color w:val="000000"/>
        </w:rPr>
        <w:t>9. Якщо за результатами отриманої судом інформації буде встановлено, що справа не підсудна цьому суду, суд надсилає справу за підсудністю в порядку, в</w:t>
      </w:r>
      <w:r>
        <w:rPr>
          <w:color w:val="000000"/>
        </w:rPr>
        <w:t xml:space="preserve">становленому </w:t>
      </w:r>
      <w:hyperlink w:anchor="n6241" w:history="1">
        <w:r>
          <w:rPr>
            <w:rStyle w:val="a3"/>
            <w:color w:val="006600"/>
            <w:u w:val="none"/>
          </w:rPr>
          <w:t>статтею 31</w:t>
        </w:r>
      </w:hyperlink>
      <w:r>
        <w:rPr>
          <w:color w:val="000000"/>
        </w:rPr>
        <w:t xml:space="preserve"> цього Кодексу.</w:t>
      </w:r>
    </w:p>
    <w:p w:rsidR="00000000" w:rsidRDefault="00D97886">
      <w:pPr>
        <w:pStyle w:val="rvps2"/>
        <w:divId w:val="662390928"/>
        <w:rPr>
          <w:color w:val="000000"/>
        </w:rPr>
      </w:pPr>
      <w:bookmarkStart w:id="1470" w:name="n7475"/>
      <w:bookmarkEnd w:id="1470"/>
      <w:r>
        <w:rPr>
          <w:color w:val="000000"/>
        </w:rPr>
        <w:t>10.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суд вирішує питання про відкритт</w:t>
      </w:r>
      <w:r>
        <w:rPr>
          <w:color w:val="000000"/>
        </w:rPr>
        <w:t>я провадження у справі. Подальший виклик такої особи як відповідача у справі здійснюється через оголошення на офіційному веб-порталі судової влади України.</w:t>
      </w:r>
    </w:p>
    <w:p w:rsidR="00000000" w:rsidRDefault="00D97886">
      <w:pPr>
        <w:pStyle w:val="rvps2"/>
        <w:divId w:val="662390928"/>
        <w:rPr>
          <w:color w:val="000000"/>
        </w:rPr>
      </w:pPr>
      <w:bookmarkStart w:id="1471" w:name="n7476"/>
      <w:bookmarkEnd w:id="1471"/>
      <w:r>
        <w:rPr>
          <w:color w:val="000000"/>
        </w:rPr>
        <w:t>11. Суддя, встановивши, після відкриття провадження у справі, що позовну заяву подано без додержання</w:t>
      </w:r>
      <w:r>
        <w:rPr>
          <w:color w:val="000000"/>
        </w:rPr>
        <w:t xml:space="preserve"> вимог, викладених у </w:t>
      </w:r>
      <w:hyperlink w:anchor="n7328" w:history="1">
        <w:r>
          <w:rPr>
            <w:rStyle w:val="a3"/>
            <w:color w:val="006600"/>
            <w:u w:val="none"/>
          </w:rPr>
          <w:t>статтях 175</w:t>
        </w:r>
      </w:hyperlink>
      <w:r>
        <w:rPr>
          <w:color w:val="000000"/>
        </w:rPr>
        <w:t xml:space="preserve">, </w:t>
      </w:r>
      <w:hyperlink w:anchor="n7359" w:history="1">
        <w:r>
          <w:rPr>
            <w:rStyle w:val="a3"/>
            <w:color w:val="006600"/>
            <w:u w:val="none"/>
          </w:rPr>
          <w:t>177</w:t>
        </w:r>
      </w:hyperlink>
      <w:r>
        <w:rPr>
          <w:color w:val="000000"/>
        </w:rPr>
        <w:t xml:space="preserve"> </w:t>
      </w:r>
      <w:r>
        <w:rPr>
          <w:color w:val="000000"/>
        </w:rPr>
        <w:t>цього Кодексу, постановляє ухвалу не пізніше наступного дня, в якій 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вручення позивачу ухвали.</w:t>
      </w:r>
    </w:p>
    <w:p w:rsidR="00000000" w:rsidRDefault="00D97886">
      <w:pPr>
        <w:pStyle w:val="rvps2"/>
        <w:divId w:val="662390928"/>
        <w:rPr>
          <w:color w:val="000000"/>
        </w:rPr>
      </w:pPr>
      <w:bookmarkStart w:id="1472" w:name="n7477"/>
      <w:bookmarkEnd w:id="1472"/>
      <w:r>
        <w:rPr>
          <w:color w:val="000000"/>
        </w:rPr>
        <w:t>1</w:t>
      </w:r>
      <w:r>
        <w:rPr>
          <w:color w:val="000000"/>
        </w:rPr>
        <w:t>2. Якщо позивач усунув недоліки позовної заяви у строк, встановлений судом, суд продовжує розгляд справи, про що постановляє ухвалу не пізніше наступного дня з дня отримання інформації про усунення недоліків.</w:t>
      </w:r>
    </w:p>
    <w:p w:rsidR="00000000" w:rsidRDefault="00D97886">
      <w:pPr>
        <w:pStyle w:val="rvps2"/>
        <w:divId w:val="662390928"/>
        <w:rPr>
          <w:color w:val="000000"/>
        </w:rPr>
      </w:pPr>
      <w:bookmarkStart w:id="1473" w:name="n7478"/>
      <w:bookmarkEnd w:id="1473"/>
      <w:r>
        <w:rPr>
          <w:color w:val="000000"/>
        </w:rPr>
        <w:t>13. Якщо позивач не усунув недоліки позовної за</w:t>
      </w:r>
      <w:r>
        <w:rPr>
          <w:color w:val="000000"/>
        </w:rPr>
        <w:t>яви у строк, встановлений судом, позовна заява залишається без розгляду.</w:t>
      </w:r>
    </w:p>
    <w:p w:rsidR="00000000" w:rsidRDefault="00D97886">
      <w:pPr>
        <w:pStyle w:val="rvps2"/>
        <w:divId w:val="662390928"/>
        <w:rPr>
          <w:color w:val="000000"/>
        </w:rPr>
      </w:pPr>
      <w:bookmarkStart w:id="1474" w:name="n7479"/>
      <w:bookmarkEnd w:id="1474"/>
      <w:r>
        <w:rPr>
          <w:rStyle w:val="rvts9"/>
        </w:rPr>
        <w:t>Стаття 188.</w:t>
      </w:r>
      <w:r>
        <w:rPr>
          <w:color w:val="000000"/>
        </w:rPr>
        <w:t xml:space="preserve"> Об’єднання і роз’єднання позовів</w:t>
      </w:r>
    </w:p>
    <w:p w:rsidR="00000000" w:rsidRDefault="00D97886">
      <w:pPr>
        <w:pStyle w:val="rvps2"/>
        <w:divId w:val="662390928"/>
        <w:rPr>
          <w:color w:val="000000"/>
        </w:rPr>
      </w:pPr>
      <w:bookmarkStart w:id="1475" w:name="n7480"/>
      <w:bookmarkEnd w:id="1475"/>
      <w:r>
        <w:rPr>
          <w:color w:val="000000"/>
        </w:rPr>
        <w:t xml:space="preserve">1. В одній позовній заяві може бути об’єднано декілька вимог, пов’язаних між собою підставою виникнення або поданими доказами, основні та </w:t>
      </w:r>
      <w:r>
        <w:rPr>
          <w:color w:val="000000"/>
        </w:rPr>
        <w:t>похідні позовні вимоги.</w:t>
      </w:r>
    </w:p>
    <w:p w:rsidR="00000000" w:rsidRDefault="00D97886">
      <w:pPr>
        <w:pStyle w:val="rvps2"/>
        <w:divId w:val="662390928"/>
        <w:rPr>
          <w:color w:val="000000"/>
        </w:rPr>
      </w:pPr>
      <w:bookmarkStart w:id="1476" w:name="n7481"/>
      <w:bookmarkEnd w:id="1476"/>
      <w:r>
        <w:rPr>
          <w:color w:val="000000"/>
        </w:rPr>
        <w:t>Похідною позовною вимогою є вимога, задоволення якої залежить від задоволення іншої позовної вимоги (основної вимоги).</w:t>
      </w:r>
    </w:p>
    <w:p w:rsidR="00000000" w:rsidRDefault="00D97886">
      <w:pPr>
        <w:pStyle w:val="rvps2"/>
        <w:divId w:val="662390928"/>
        <w:rPr>
          <w:color w:val="000000"/>
        </w:rPr>
      </w:pPr>
      <w:bookmarkStart w:id="1477" w:name="n7482"/>
      <w:bookmarkEnd w:id="1477"/>
      <w:r>
        <w:rPr>
          <w:color w:val="000000"/>
        </w:rPr>
        <w:t>2. Суд з урахуванням положень частини першої цієї статті може за клопотанням учасника справи або з власної ініціа</w:t>
      </w:r>
      <w:r>
        <w:rPr>
          <w:color w:val="000000"/>
        </w:rPr>
        <w:t>тиви об’єднати в одне провадження декілька справ за позовами:</w:t>
      </w:r>
    </w:p>
    <w:p w:rsidR="00000000" w:rsidRDefault="00D97886">
      <w:pPr>
        <w:pStyle w:val="rvps2"/>
        <w:divId w:val="662390928"/>
        <w:rPr>
          <w:color w:val="000000"/>
        </w:rPr>
      </w:pPr>
      <w:bookmarkStart w:id="1478" w:name="n7483"/>
      <w:bookmarkEnd w:id="1478"/>
      <w:r>
        <w:rPr>
          <w:color w:val="000000"/>
        </w:rPr>
        <w:t>1) одного й того самого позивача до одного й того самого відповідача;</w:t>
      </w:r>
    </w:p>
    <w:p w:rsidR="00000000" w:rsidRDefault="00D97886">
      <w:pPr>
        <w:pStyle w:val="rvps2"/>
        <w:divId w:val="662390928"/>
        <w:rPr>
          <w:color w:val="000000"/>
        </w:rPr>
      </w:pPr>
      <w:bookmarkStart w:id="1479" w:name="n7484"/>
      <w:bookmarkEnd w:id="1479"/>
      <w:r>
        <w:rPr>
          <w:color w:val="000000"/>
        </w:rPr>
        <w:t>2) одного й того самого позивача до різних відповідачів;</w:t>
      </w:r>
    </w:p>
    <w:p w:rsidR="00000000" w:rsidRDefault="00D97886">
      <w:pPr>
        <w:pStyle w:val="rvps2"/>
        <w:divId w:val="662390928"/>
        <w:rPr>
          <w:color w:val="000000"/>
        </w:rPr>
      </w:pPr>
      <w:bookmarkStart w:id="1480" w:name="n7485"/>
      <w:bookmarkEnd w:id="1480"/>
      <w:r>
        <w:rPr>
          <w:color w:val="000000"/>
        </w:rPr>
        <w:t>3) різних позивачів до одного й того самого відповідача.</w:t>
      </w:r>
    </w:p>
    <w:p w:rsidR="00000000" w:rsidRDefault="00D97886">
      <w:pPr>
        <w:pStyle w:val="rvps2"/>
        <w:divId w:val="662390928"/>
        <w:rPr>
          <w:color w:val="000000"/>
        </w:rPr>
      </w:pPr>
      <w:bookmarkStart w:id="1481" w:name="n7486"/>
      <w:bookmarkEnd w:id="1481"/>
      <w:r>
        <w:rPr>
          <w:color w:val="000000"/>
        </w:rPr>
        <w:t>3. Об’єдна</w:t>
      </w:r>
      <w:r>
        <w:rPr>
          <w:color w:val="000000"/>
        </w:rPr>
        <w:t>ння справ в одне провадження допускається до початку підготовчого засідання, а у спрощеному позовному провадженні - до початку розгляду справи по суті у кожній із справ.</w:t>
      </w:r>
    </w:p>
    <w:p w:rsidR="00000000" w:rsidRDefault="00D97886">
      <w:pPr>
        <w:pStyle w:val="rvps2"/>
        <w:divId w:val="662390928"/>
        <w:rPr>
          <w:color w:val="000000"/>
        </w:rPr>
      </w:pPr>
      <w:bookmarkStart w:id="1482" w:name="n7487"/>
      <w:bookmarkEnd w:id="1482"/>
      <w:r>
        <w:rPr>
          <w:color w:val="000000"/>
        </w:rPr>
        <w:t>4. Не допускається об’єднання в одне провадження кількох вимог, які належить розглядат</w:t>
      </w:r>
      <w:r>
        <w:rPr>
          <w:color w:val="000000"/>
        </w:rPr>
        <w:t>и в порядку різного судочинства, якщо інше не встановлено законом.</w:t>
      </w:r>
    </w:p>
    <w:p w:rsidR="00000000" w:rsidRDefault="00D97886">
      <w:pPr>
        <w:pStyle w:val="rvps2"/>
        <w:divId w:val="662390928"/>
        <w:rPr>
          <w:color w:val="000000"/>
        </w:rPr>
      </w:pPr>
      <w:bookmarkStart w:id="1483" w:name="n7488"/>
      <w:bookmarkEnd w:id="1483"/>
      <w:r>
        <w:rPr>
          <w:color w:val="000000"/>
        </w:rPr>
        <w:t>5. Не допускається об’єднання в одне провадження кількох вимог, щодо яких законом визначена виключна підсудність різним судам.</w:t>
      </w:r>
    </w:p>
    <w:p w:rsidR="00000000" w:rsidRDefault="00D97886">
      <w:pPr>
        <w:pStyle w:val="rvps2"/>
        <w:divId w:val="662390928"/>
        <w:rPr>
          <w:color w:val="000000"/>
        </w:rPr>
      </w:pPr>
      <w:bookmarkStart w:id="1484" w:name="n7489"/>
      <w:bookmarkEnd w:id="1484"/>
      <w:r>
        <w:rPr>
          <w:color w:val="000000"/>
        </w:rPr>
        <w:t>6. Суд за клопотанням учасника справи або з власної ініціативи</w:t>
      </w:r>
      <w:r>
        <w:rPr>
          <w:color w:val="000000"/>
        </w:rPr>
        <w:t xml:space="preserve"> вправі до початку розгляду справи по суті роз’єднати позовні вимоги, виділивши одну або декілька об’єднаних вимог в самостійне провадження, якщо це сприятиме виконанню завдання цивільного судочинства.</w:t>
      </w:r>
    </w:p>
    <w:p w:rsidR="00000000" w:rsidRDefault="00D97886">
      <w:pPr>
        <w:pStyle w:val="rvps2"/>
        <w:divId w:val="662390928"/>
        <w:rPr>
          <w:color w:val="000000"/>
        </w:rPr>
      </w:pPr>
      <w:bookmarkStart w:id="1485" w:name="n7490"/>
      <w:bookmarkEnd w:id="1485"/>
      <w:r>
        <w:rPr>
          <w:color w:val="000000"/>
        </w:rPr>
        <w:t>Розгляд позовних вимог, виділених у самостійне провадж</w:t>
      </w:r>
      <w:r>
        <w:rPr>
          <w:color w:val="000000"/>
        </w:rPr>
        <w:t>ення, здійснює суддя, який прийняв рішення про роз’єднання позовних вимог.</w:t>
      </w:r>
    </w:p>
    <w:p w:rsidR="00000000" w:rsidRDefault="00D97886">
      <w:pPr>
        <w:pStyle w:val="rvps2"/>
        <w:divId w:val="662390928"/>
        <w:rPr>
          <w:color w:val="000000"/>
        </w:rPr>
      </w:pPr>
      <w:bookmarkStart w:id="1486" w:name="n7491"/>
      <w:bookmarkEnd w:id="1486"/>
      <w:r>
        <w:rPr>
          <w:color w:val="000000"/>
        </w:rPr>
        <w:t>7. Про об’єднання справ в одне провадження, роз’єднання позовних вимог, про відмову в об’єднанні справ в одне провадження, роз’єднанні позовних вимог суд постановляє ухвалу.</w:t>
      </w:r>
    </w:p>
    <w:p w:rsidR="00000000" w:rsidRDefault="00D97886">
      <w:pPr>
        <w:pStyle w:val="rvps2"/>
        <w:divId w:val="662390928"/>
        <w:rPr>
          <w:color w:val="000000"/>
        </w:rPr>
      </w:pPr>
      <w:bookmarkStart w:id="1487" w:name="n7492"/>
      <w:bookmarkEnd w:id="1487"/>
      <w:r>
        <w:rPr>
          <w:color w:val="000000"/>
        </w:rPr>
        <w:t>8. Спра</w:t>
      </w:r>
      <w:r>
        <w:rPr>
          <w:color w:val="000000"/>
        </w:rPr>
        <w:t>ви, що перебувають у провадженні суду, в разі об’єднання їх в одне провадження передаються на розгляд судді, який раніше за інших суддів відкрив провадження у справі.</w:t>
      </w:r>
    </w:p>
    <w:p w:rsidR="00000000" w:rsidRDefault="00D97886">
      <w:pPr>
        <w:pStyle w:val="rvps2"/>
        <w:divId w:val="662390928"/>
        <w:rPr>
          <w:color w:val="000000"/>
        </w:rPr>
      </w:pPr>
      <w:bookmarkStart w:id="1488" w:name="n7493"/>
      <w:bookmarkEnd w:id="1488"/>
      <w:r>
        <w:rPr>
          <w:color w:val="000000"/>
        </w:rPr>
        <w:t>9. Якщо провадження у справах було відкрито в один день, справи, в разі об’єднання їх в о</w:t>
      </w:r>
      <w:r>
        <w:rPr>
          <w:color w:val="000000"/>
        </w:rPr>
        <w:t>дне провадження, передаються на розгляд судді, який першим прийняв рішення про їх об’єднання.</w:t>
      </w:r>
    </w:p>
    <w:p w:rsidR="00000000" w:rsidRDefault="00D97886">
      <w:pPr>
        <w:pStyle w:val="rvps2"/>
        <w:divId w:val="662390928"/>
        <w:rPr>
          <w:color w:val="000000"/>
        </w:rPr>
      </w:pPr>
      <w:bookmarkStart w:id="1489" w:name="n7494"/>
      <w:bookmarkEnd w:id="1489"/>
      <w:r>
        <w:rPr>
          <w:color w:val="000000"/>
        </w:rPr>
        <w:t>10. Справи, об’єднані в одне провадження, роз’єднанню не підлягають.</w:t>
      </w:r>
    </w:p>
    <w:p w:rsidR="00000000" w:rsidRDefault="00D97886">
      <w:pPr>
        <w:pStyle w:val="rvps7"/>
        <w:divId w:val="662390928"/>
        <w:rPr>
          <w:color w:val="000000"/>
        </w:rPr>
      </w:pPr>
      <w:bookmarkStart w:id="1490" w:name="n7495"/>
      <w:bookmarkEnd w:id="1490"/>
      <w:r>
        <w:rPr>
          <w:rStyle w:val="rvts15"/>
        </w:rPr>
        <w:t>Глава 3. Підготовче провадження</w:t>
      </w:r>
    </w:p>
    <w:p w:rsidR="00000000" w:rsidRDefault="00D97886">
      <w:pPr>
        <w:pStyle w:val="rvps2"/>
        <w:divId w:val="662390928"/>
        <w:rPr>
          <w:color w:val="000000"/>
        </w:rPr>
      </w:pPr>
      <w:bookmarkStart w:id="1491" w:name="n7496"/>
      <w:bookmarkEnd w:id="1491"/>
      <w:r>
        <w:rPr>
          <w:rStyle w:val="rvts9"/>
        </w:rPr>
        <w:t>Стаття 189.</w:t>
      </w:r>
      <w:r>
        <w:rPr>
          <w:color w:val="000000"/>
        </w:rPr>
        <w:t xml:space="preserve"> Завдання та строк підготовчого провадження</w:t>
      </w:r>
    </w:p>
    <w:p w:rsidR="00000000" w:rsidRDefault="00D97886">
      <w:pPr>
        <w:pStyle w:val="rvps2"/>
        <w:divId w:val="662390928"/>
        <w:rPr>
          <w:color w:val="000000"/>
        </w:rPr>
      </w:pPr>
      <w:bookmarkStart w:id="1492" w:name="n7497"/>
      <w:bookmarkEnd w:id="1492"/>
      <w:r>
        <w:rPr>
          <w:color w:val="000000"/>
        </w:rPr>
        <w:t>1. Завданнями підготовчого провадження є:</w:t>
      </w:r>
    </w:p>
    <w:p w:rsidR="00000000" w:rsidRDefault="00D97886">
      <w:pPr>
        <w:pStyle w:val="rvps2"/>
        <w:divId w:val="662390928"/>
        <w:rPr>
          <w:color w:val="000000"/>
        </w:rPr>
      </w:pPr>
      <w:bookmarkStart w:id="1493" w:name="n7498"/>
      <w:bookmarkEnd w:id="1493"/>
      <w:r>
        <w:rPr>
          <w:color w:val="000000"/>
        </w:rPr>
        <w:t>1) остаточне визначення предмета спору та характеру спірних правовідносин, позовних вимог та складу учасників судового процесу;</w:t>
      </w:r>
    </w:p>
    <w:p w:rsidR="00000000" w:rsidRDefault="00D97886">
      <w:pPr>
        <w:pStyle w:val="rvps2"/>
        <w:divId w:val="662390928"/>
        <w:rPr>
          <w:color w:val="000000"/>
        </w:rPr>
      </w:pPr>
      <w:bookmarkStart w:id="1494" w:name="n7499"/>
      <w:bookmarkEnd w:id="1494"/>
      <w:r>
        <w:rPr>
          <w:color w:val="000000"/>
        </w:rPr>
        <w:t>2) з’ясування заперечень проти позовних вимог;</w:t>
      </w:r>
    </w:p>
    <w:p w:rsidR="00000000" w:rsidRDefault="00D97886">
      <w:pPr>
        <w:pStyle w:val="rvps2"/>
        <w:divId w:val="662390928"/>
        <w:rPr>
          <w:color w:val="000000"/>
        </w:rPr>
      </w:pPr>
      <w:bookmarkStart w:id="1495" w:name="n7500"/>
      <w:bookmarkEnd w:id="1495"/>
      <w:r>
        <w:rPr>
          <w:color w:val="000000"/>
        </w:rPr>
        <w:t>3) визначення обставин справи, які підл</w:t>
      </w:r>
      <w:r>
        <w:rPr>
          <w:color w:val="000000"/>
        </w:rPr>
        <w:t>ягають встановленню, та зібрання відповідних доказів;</w:t>
      </w:r>
    </w:p>
    <w:p w:rsidR="00000000" w:rsidRDefault="00D97886">
      <w:pPr>
        <w:pStyle w:val="rvps2"/>
        <w:divId w:val="662390928"/>
        <w:rPr>
          <w:color w:val="000000"/>
        </w:rPr>
      </w:pPr>
      <w:bookmarkStart w:id="1496" w:name="n7501"/>
      <w:bookmarkEnd w:id="1496"/>
      <w:r>
        <w:rPr>
          <w:color w:val="000000"/>
        </w:rPr>
        <w:t>4) вирішення відводів;</w:t>
      </w:r>
    </w:p>
    <w:p w:rsidR="00000000" w:rsidRDefault="00D97886">
      <w:pPr>
        <w:pStyle w:val="rvps2"/>
        <w:divId w:val="662390928"/>
        <w:rPr>
          <w:color w:val="000000"/>
        </w:rPr>
      </w:pPr>
      <w:bookmarkStart w:id="1497" w:name="n7502"/>
      <w:bookmarkEnd w:id="1497"/>
      <w:r>
        <w:rPr>
          <w:color w:val="000000"/>
        </w:rPr>
        <w:t>5) визначення порядку розгляду справи;</w:t>
      </w:r>
    </w:p>
    <w:p w:rsidR="00000000" w:rsidRDefault="00D97886">
      <w:pPr>
        <w:pStyle w:val="rvps2"/>
        <w:divId w:val="662390928"/>
        <w:rPr>
          <w:color w:val="000000"/>
        </w:rPr>
      </w:pPr>
      <w:bookmarkStart w:id="1498" w:name="n7503"/>
      <w:bookmarkEnd w:id="1498"/>
      <w:r>
        <w:rPr>
          <w:color w:val="000000"/>
        </w:rPr>
        <w:t>6) вчинення інших дій з метою забезпечення правильного, своєчасного і безперешкодного розгляду справи по суті.</w:t>
      </w:r>
    </w:p>
    <w:p w:rsidR="00000000" w:rsidRDefault="00D97886">
      <w:pPr>
        <w:pStyle w:val="rvps2"/>
        <w:divId w:val="662390928"/>
        <w:rPr>
          <w:color w:val="000000"/>
        </w:rPr>
      </w:pPr>
      <w:bookmarkStart w:id="1499" w:name="n7504"/>
      <w:bookmarkEnd w:id="1499"/>
      <w:r>
        <w:rPr>
          <w:color w:val="000000"/>
        </w:rPr>
        <w:t>2. Підготовче провадження поч</w:t>
      </w:r>
      <w:r>
        <w:rPr>
          <w:color w:val="000000"/>
        </w:rPr>
        <w:t>инається відкриттям провадження у справі і закінчується закриттям підготовчого засідання.</w:t>
      </w:r>
    </w:p>
    <w:p w:rsidR="00000000" w:rsidRDefault="00D97886">
      <w:pPr>
        <w:pStyle w:val="rvps2"/>
        <w:divId w:val="662390928"/>
        <w:rPr>
          <w:color w:val="000000"/>
        </w:rPr>
      </w:pPr>
      <w:bookmarkStart w:id="1500" w:name="n7505"/>
      <w:bookmarkEnd w:id="1500"/>
      <w:r>
        <w:rPr>
          <w:color w:val="000000"/>
        </w:rPr>
        <w:t>3. Підготовче провадження має бути проведене протягом шістдесяти днів з дня відкриття провадження у справі. У виняткових випадках для належної підготовки справи для р</w:t>
      </w:r>
      <w:r>
        <w:rPr>
          <w:color w:val="000000"/>
        </w:rPr>
        <w:t>озгляду по суті цей строк може бути продовжений не більше ніж на тридцять днів за клопотанням однієї із сторін або з ініціативи суду.</w:t>
      </w:r>
    </w:p>
    <w:p w:rsidR="00000000" w:rsidRDefault="00D97886">
      <w:pPr>
        <w:pStyle w:val="rvps2"/>
        <w:divId w:val="662390928"/>
        <w:rPr>
          <w:color w:val="000000"/>
        </w:rPr>
      </w:pPr>
      <w:bookmarkStart w:id="1501" w:name="n7506"/>
      <w:bookmarkEnd w:id="1501"/>
      <w:r>
        <w:rPr>
          <w:rStyle w:val="rvts9"/>
        </w:rPr>
        <w:t xml:space="preserve">Стаття 190. </w:t>
      </w:r>
      <w:r>
        <w:rPr>
          <w:color w:val="000000"/>
        </w:rPr>
        <w:t>Надіслання копії ухвали про відкриття провадження у справі, копії позовної заяви та доданих до неї документів</w:t>
      </w:r>
    </w:p>
    <w:p w:rsidR="00000000" w:rsidRDefault="00D97886">
      <w:pPr>
        <w:pStyle w:val="rvps2"/>
        <w:divId w:val="662390928"/>
        <w:rPr>
          <w:color w:val="000000"/>
        </w:rPr>
      </w:pPr>
      <w:bookmarkStart w:id="1502" w:name="n7507"/>
      <w:bookmarkEnd w:id="1502"/>
      <w:r>
        <w:rPr>
          <w:color w:val="000000"/>
        </w:rPr>
        <w:t xml:space="preserve">1. Ухвала про відкриття провадження у справі надсилається учасникам справи, а також іншим особам, якщо від них витребовуються докази, в порядку, встановленому </w:t>
      </w:r>
      <w:hyperlink w:anchor="n8101" w:history="1">
        <w:r>
          <w:rPr>
            <w:rStyle w:val="a3"/>
            <w:color w:val="006600"/>
            <w:u w:val="none"/>
          </w:rPr>
          <w:t>статтею 272</w:t>
        </w:r>
      </w:hyperlink>
      <w:r>
        <w:rPr>
          <w:color w:val="000000"/>
        </w:rPr>
        <w:t xml:space="preserve"> цього Кодексу.</w:t>
      </w:r>
    </w:p>
    <w:p w:rsidR="00000000" w:rsidRDefault="00D97886">
      <w:pPr>
        <w:pStyle w:val="rvps2"/>
        <w:divId w:val="662390928"/>
        <w:rPr>
          <w:color w:val="000000"/>
        </w:rPr>
      </w:pPr>
      <w:bookmarkStart w:id="1503" w:name="n7508"/>
      <w:bookmarkEnd w:id="1503"/>
      <w:r>
        <w:rPr>
          <w:color w:val="000000"/>
        </w:rPr>
        <w:t>2. Одночасно з копією ухвали про відкриття</w:t>
      </w:r>
      <w:r>
        <w:rPr>
          <w:color w:val="000000"/>
        </w:rPr>
        <w:t xml:space="preserve"> провадження у справі учасникам справи надсилається копія позовної заяви з копіями доданих до неї документів.</w:t>
      </w:r>
    </w:p>
    <w:p w:rsidR="00000000" w:rsidRDefault="00D97886">
      <w:pPr>
        <w:pStyle w:val="rvps2"/>
        <w:divId w:val="662390928"/>
        <w:rPr>
          <w:color w:val="000000"/>
        </w:rPr>
      </w:pPr>
      <w:bookmarkStart w:id="1504" w:name="n7509"/>
      <w:bookmarkEnd w:id="1504"/>
      <w:r>
        <w:rPr>
          <w:rStyle w:val="rvts9"/>
        </w:rPr>
        <w:t xml:space="preserve">Стаття 191. </w:t>
      </w:r>
      <w:r>
        <w:rPr>
          <w:color w:val="000000"/>
        </w:rPr>
        <w:t>Подання відзиву</w:t>
      </w:r>
    </w:p>
    <w:p w:rsidR="00000000" w:rsidRDefault="00D97886">
      <w:pPr>
        <w:pStyle w:val="rvps2"/>
        <w:divId w:val="662390928"/>
        <w:rPr>
          <w:color w:val="000000"/>
        </w:rPr>
      </w:pPr>
      <w:bookmarkStart w:id="1505" w:name="n7510"/>
      <w:bookmarkEnd w:id="1505"/>
      <w:r>
        <w:rPr>
          <w:color w:val="000000"/>
        </w:rPr>
        <w:t>1. У строк, встановлений судом в ухвалі про відкриття провадження у справі, відповідач має право надіслати:</w:t>
      </w:r>
    </w:p>
    <w:p w:rsidR="00000000" w:rsidRDefault="00D97886">
      <w:pPr>
        <w:pStyle w:val="rvps2"/>
        <w:divId w:val="662390928"/>
        <w:rPr>
          <w:color w:val="000000"/>
        </w:rPr>
      </w:pPr>
      <w:bookmarkStart w:id="1506" w:name="n7511"/>
      <w:bookmarkEnd w:id="1506"/>
      <w:r>
        <w:rPr>
          <w:color w:val="000000"/>
        </w:rPr>
        <w:t xml:space="preserve">1) суду - </w:t>
      </w:r>
      <w:r>
        <w:rPr>
          <w:color w:val="000000"/>
        </w:rPr>
        <w:t>відзив на позовну заяву і всі письмові та електронні докази (які можливо доставити до суду), висновки експертів і заяви свідків, що підтверджують заперечення проти позову;</w:t>
      </w:r>
    </w:p>
    <w:p w:rsidR="00000000" w:rsidRDefault="00D97886">
      <w:pPr>
        <w:pStyle w:val="rvps2"/>
        <w:divId w:val="662390928"/>
        <w:rPr>
          <w:color w:val="000000"/>
        </w:rPr>
      </w:pPr>
      <w:bookmarkStart w:id="1507" w:name="n7512"/>
      <w:bookmarkEnd w:id="1507"/>
      <w:r>
        <w:rPr>
          <w:color w:val="000000"/>
        </w:rPr>
        <w:t>2) позивачу, іншим відповідачам, а також третім особам - копію відзиву та доданих до</w:t>
      </w:r>
      <w:r>
        <w:rPr>
          <w:color w:val="000000"/>
        </w:rPr>
        <w:t xml:space="preserve"> нього документів.</w:t>
      </w:r>
    </w:p>
    <w:p w:rsidR="00000000" w:rsidRDefault="00D97886">
      <w:pPr>
        <w:pStyle w:val="rvps2"/>
        <w:divId w:val="662390928"/>
        <w:rPr>
          <w:color w:val="000000"/>
        </w:rPr>
      </w:pPr>
      <w:bookmarkStart w:id="1508" w:name="n7513"/>
      <w:bookmarkEnd w:id="1508"/>
      <w:r>
        <w:rPr>
          <w:color w:val="000000"/>
        </w:rPr>
        <w:t>2. У разі ненадання відповідачем відзиву у встановлений судом строк без поважних причин суд має право вирішити спір за наявними матеріалами справи.</w:t>
      </w:r>
    </w:p>
    <w:p w:rsidR="00000000" w:rsidRDefault="00D97886">
      <w:pPr>
        <w:pStyle w:val="rvps2"/>
        <w:divId w:val="662390928"/>
        <w:rPr>
          <w:color w:val="000000"/>
        </w:rPr>
      </w:pPr>
      <w:bookmarkStart w:id="1509" w:name="n7514"/>
      <w:bookmarkEnd w:id="1509"/>
      <w:r>
        <w:rPr>
          <w:rStyle w:val="rvts9"/>
        </w:rPr>
        <w:t xml:space="preserve">Стаття 192. </w:t>
      </w:r>
      <w:r>
        <w:rPr>
          <w:color w:val="000000"/>
        </w:rPr>
        <w:t>Подання пояснень третіх осіб щодо позову або відзиву</w:t>
      </w:r>
    </w:p>
    <w:p w:rsidR="00000000" w:rsidRDefault="00D97886">
      <w:pPr>
        <w:pStyle w:val="rvps2"/>
        <w:divId w:val="662390928"/>
        <w:rPr>
          <w:color w:val="000000"/>
        </w:rPr>
      </w:pPr>
      <w:bookmarkStart w:id="1510" w:name="n7515"/>
      <w:bookmarkEnd w:id="1510"/>
      <w:r>
        <w:rPr>
          <w:color w:val="000000"/>
        </w:rPr>
        <w:t>1. У строк, встановлений</w:t>
      </w:r>
      <w:r>
        <w:rPr>
          <w:color w:val="000000"/>
        </w:rPr>
        <w:t xml:space="preserve"> судом в ухвалі про відкриття провадження у справі або ухвалі, постановленій у підготовчому засіданні (якщо третіх осіб було залучено у підготовчому засіданні), треті особи, які не заявляють самостійні вимоги щодо предмета спору, мають право подати письмов</w:t>
      </w:r>
      <w:r>
        <w:rPr>
          <w:color w:val="000000"/>
        </w:rPr>
        <w:t>і пояснення щодо позову або відзиву.</w:t>
      </w:r>
    </w:p>
    <w:p w:rsidR="00000000" w:rsidRDefault="00D97886">
      <w:pPr>
        <w:pStyle w:val="rvps2"/>
        <w:divId w:val="662390928"/>
        <w:rPr>
          <w:color w:val="000000"/>
        </w:rPr>
      </w:pPr>
      <w:bookmarkStart w:id="1511" w:name="n7516"/>
      <w:bookmarkEnd w:id="1511"/>
      <w:r>
        <w:rPr>
          <w:color w:val="000000"/>
        </w:rPr>
        <w:t>2. Учасники справи мають право надати відповідь на такі пояснення до закінчення підготовчого провадження.</w:t>
      </w:r>
    </w:p>
    <w:p w:rsidR="00000000" w:rsidRDefault="00D97886">
      <w:pPr>
        <w:pStyle w:val="rvps2"/>
        <w:divId w:val="662390928"/>
        <w:rPr>
          <w:color w:val="000000"/>
        </w:rPr>
      </w:pPr>
      <w:bookmarkStart w:id="1512" w:name="n7517"/>
      <w:bookmarkEnd w:id="1512"/>
      <w:r>
        <w:rPr>
          <w:rStyle w:val="rvts9"/>
        </w:rPr>
        <w:t>Стаття 193.</w:t>
      </w:r>
      <w:r>
        <w:rPr>
          <w:color w:val="000000"/>
        </w:rPr>
        <w:t xml:space="preserve"> Зустрічний позов</w:t>
      </w:r>
    </w:p>
    <w:p w:rsidR="00000000" w:rsidRDefault="00D97886">
      <w:pPr>
        <w:pStyle w:val="rvps2"/>
        <w:divId w:val="662390928"/>
        <w:rPr>
          <w:color w:val="000000"/>
        </w:rPr>
      </w:pPr>
      <w:bookmarkStart w:id="1513" w:name="n7518"/>
      <w:bookmarkEnd w:id="1513"/>
      <w:r>
        <w:rPr>
          <w:color w:val="000000"/>
        </w:rPr>
        <w:t>1. Відповідач має право пред’явити зустрічний позов у строк для подання відзиву.</w:t>
      </w:r>
    </w:p>
    <w:p w:rsidR="00000000" w:rsidRDefault="00D97886">
      <w:pPr>
        <w:pStyle w:val="rvps2"/>
        <w:divId w:val="662390928"/>
        <w:rPr>
          <w:color w:val="000000"/>
        </w:rPr>
      </w:pPr>
      <w:bookmarkStart w:id="1514" w:name="n7519"/>
      <w:bookmarkEnd w:id="1514"/>
      <w:r>
        <w:rPr>
          <w:color w:val="000000"/>
        </w:rPr>
        <w:t xml:space="preserve">2. </w:t>
      </w:r>
      <w:r>
        <w:rPr>
          <w:color w:val="000000"/>
        </w:rPr>
        <w:t>Зустрічний позов приймається до спільного розгляду з первісним позовом, якщо обидва позови взаємопов’язані і спільний їх розгляд є доцільним, зокрема, коли вони виникають з одних правовідносин або коли задоволення зустрічного позову може виключити повністю</w:t>
      </w:r>
      <w:r>
        <w:rPr>
          <w:color w:val="000000"/>
        </w:rPr>
        <w:t xml:space="preserve"> або частково задоволення первісного позову.</w:t>
      </w:r>
    </w:p>
    <w:p w:rsidR="00000000" w:rsidRDefault="00D97886">
      <w:pPr>
        <w:pStyle w:val="rvps2"/>
        <w:divId w:val="662390928"/>
        <w:rPr>
          <w:color w:val="000000"/>
        </w:rPr>
      </w:pPr>
      <w:bookmarkStart w:id="1515" w:name="n7520"/>
      <w:bookmarkEnd w:id="1515"/>
      <w:r>
        <w:rPr>
          <w:color w:val="000000"/>
        </w:rPr>
        <w:t>3. Вимоги за зустрічним позовом ухвалою суду об’єднуються в одне провадження з первісним позовом.</w:t>
      </w:r>
    </w:p>
    <w:p w:rsidR="00000000" w:rsidRDefault="00D97886">
      <w:pPr>
        <w:pStyle w:val="rvps2"/>
        <w:divId w:val="662390928"/>
        <w:rPr>
          <w:color w:val="000000"/>
        </w:rPr>
      </w:pPr>
      <w:bookmarkStart w:id="1516" w:name="n7521"/>
      <w:bookmarkEnd w:id="1516"/>
      <w:r>
        <w:rPr>
          <w:color w:val="000000"/>
        </w:rPr>
        <w:t>4. У випадку подання зустрічного позову у справі, яка розглядається за правилами спрощеного позовного провадження</w:t>
      </w:r>
      <w:r>
        <w:rPr>
          <w:color w:val="000000"/>
        </w:rPr>
        <w:t>, суд постановляє ухвалу про перехід до розгляду справи за правилами загального позовного провадження.</w:t>
      </w:r>
    </w:p>
    <w:p w:rsidR="00000000" w:rsidRDefault="00D97886">
      <w:pPr>
        <w:pStyle w:val="rvps2"/>
        <w:divId w:val="662390928"/>
        <w:rPr>
          <w:color w:val="000000"/>
        </w:rPr>
      </w:pPr>
      <w:bookmarkStart w:id="1517" w:name="n7522"/>
      <w:bookmarkEnd w:id="1517"/>
      <w:r>
        <w:rPr>
          <w:rStyle w:val="rvts9"/>
        </w:rPr>
        <w:t>Стаття 194.</w:t>
      </w:r>
      <w:r>
        <w:rPr>
          <w:color w:val="000000"/>
        </w:rPr>
        <w:t xml:space="preserve"> Форма і зміст зустрічної позовної заяви</w:t>
      </w:r>
    </w:p>
    <w:p w:rsidR="00000000" w:rsidRDefault="00D97886">
      <w:pPr>
        <w:pStyle w:val="rvps2"/>
        <w:divId w:val="662390928"/>
        <w:rPr>
          <w:color w:val="000000"/>
        </w:rPr>
      </w:pPr>
      <w:bookmarkStart w:id="1518" w:name="n7523"/>
      <w:bookmarkEnd w:id="1518"/>
      <w:r>
        <w:rPr>
          <w:color w:val="000000"/>
        </w:rPr>
        <w:t>1. Зустрічна позовна заява, яка подається з додержанням загальних правил пред’явлення позову, повинна</w:t>
      </w:r>
      <w:r>
        <w:rPr>
          <w:color w:val="000000"/>
        </w:rPr>
        <w:t xml:space="preserve"> відповідати вимогам </w:t>
      </w:r>
      <w:hyperlink w:anchor="n7328" w:history="1">
        <w:r>
          <w:rPr>
            <w:rStyle w:val="a3"/>
            <w:color w:val="006600"/>
            <w:u w:val="none"/>
          </w:rPr>
          <w:t>статей 175</w:t>
        </w:r>
      </w:hyperlink>
      <w:r>
        <w:rPr>
          <w:color w:val="000000"/>
        </w:rPr>
        <w:t xml:space="preserve"> і </w:t>
      </w:r>
      <w:hyperlink w:anchor="n7359" w:history="1">
        <w:r>
          <w:rPr>
            <w:rStyle w:val="a3"/>
            <w:color w:val="006600"/>
            <w:u w:val="none"/>
          </w:rPr>
          <w:t>177</w:t>
        </w:r>
      </w:hyperlink>
      <w:r>
        <w:rPr>
          <w:color w:val="000000"/>
        </w:rPr>
        <w:t xml:space="preserve"> цього Кодексу.</w:t>
      </w:r>
    </w:p>
    <w:p w:rsidR="00000000" w:rsidRDefault="00D97886">
      <w:pPr>
        <w:pStyle w:val="rvps2"/>
        <w:divId w:val="662390928"/>
        <w:rPr>
          <w:color w:val="000000"/>
        </w:rPr>
      </w:pPr>
      <w:bookmarkStart w:id="1519" w:name="n7524"/>
      <w:bookmarkEnd w:id="1519"/>
      <w:r>
        <w:rPr>
          <w:color w:val="000000"/>
        </w:rPr>
        <w:t xml:space="preserve">2. До зустрічної позовної заяви, поданої з порушенням вимог, встановлених частиною першою цієї статті, застосовуються положення </w:t>
      </w:r>
      <w:hyperlink w:anchor="n7423" w:history="1">
        <w:r>
          <w:rPr>
            <w:rStyle w:val="a3"/>
            <w:color w:val="006600"/>
            <w:u w:val="none"/>
          </w:rPr>
          <w:t>статті 185</w:t>
        </w:r>
      </w:hyperlink>
      <w:r>
        <w:rPr>
          <w:color w:val="000000"/>
        </w:rPr>
        <w:t xml:space="preserve"> цього Кодексу.</w:t>
      </w:r>
    </w:p>
    <w:p w:rsidR="00000000" w:rsidRDefault="00D97886">
      <w:pPr>
        <w:pStyle w:val="rvps2"/>
        <w:divId w:val="662390928"/>
        <w:rPr>
          <w:color w:val="000000"/>
        </w:rPr>
      </w:pPr>
      <w:bookmarkStart w:id="1520" w:name="n7525"/>
      <w:bookmarkEnd w:id="1520"/>
      <w:r>
        <w:rPr>
          <w:color w:val="000000"/>
        </w:rPr>
        <w:t xml:space="preserve">3. Зустрічна позовна заява, подана з порушенням вимог частин </w:t>
      </w:r>
      <w:hyperlink w:anchor="n7518" w:history="1">
        <w:r>
          <w:rPr>
            <w:rStyle w:val="a3"/>
            <w:color w:val="006600"/>
            <w:u w:val="none"/>
          </w:rPr>
          <w:t>першої</w:t>
        </w:r>
      </w:hyperlink>
      <w:r>
        <w:rPr>
          <w:color w:val="000000"/>
        </w:rPr>
        <w:t xml:space="preserve"> та </w:t>
      </w:r>
      <w:hyperlink w:anchor="n7519" w:history="1">
        <w:r>
          <w:rPr>
            <w:rStyle w:val="a3"/>
            <w:color w:val="006600"/>
            <w:u w:val="none"/>
          </w:rPr>
          <w:t>другої</w:t>
        </w:r>
      </w:hyperlink>
      <w:r>
        <w:rPr>
          <w:color w:val="000000"/>
        </w:rPr>
        <w:t xml:space="preserve"> статті 193 цього Кодексу, ухвалою суду повертається заявнику. Копія зустрічної позовної</w:t>
      </w:r>
      <w:r>
        <w:rPr>
          <w:color w:val="000000"/>
        </w:rPr>
        <w:t xml:space="preserve"> заяви долучається до матеріалів справи.</w:t>
      </w:r>
    </w:p>
    <w:p w:rsidR="00000000" w:rsidRDefault="00D97886">
      <w:pPr>
        <w:pStyle w:val="rvps2"/>
        <w:divId w:val="662390928"/>
        <w:rPr>
          <w:color w:val="000000"/>
        </w:rPr>
      </w:pPr>
      <w:bookmarkStart w:id="1521" w:name="n7526"/>
      <w:bookmarkEnd w:id="1521"/>
      <w:r>
        <w:rPr>
          <w:rStyle w:val="rvts9"/>
        </w:rPr>
        <w:t>Стаття 195.</w:t>
      </w:r>
      <w:r>
        <w:rPr>
          <w:color w:val="000000"/>
        </w:rPr>
        <w:t xml:space="preserve"> Позов третьої особи із самостійними вимогами</w:t>
      </w:r>
    </w:p>
    <w:p w:rsidR="00000000" w:rsidRDefault="00D97886">
      <w:pPr>
        <w:pStyle w:val="rvps2"/>
        <w:divId w:val="662390928"/>
        <w:rPr>
          <w:color w:val="000000"/>
        </w:rPr>
      </w:pPr>
      <w:bookmarkStart w:id="1522" w:name="n7527"/>
      <w:bookmarkEnd w:id="1522"/>
      <w:r>
        <w:rPr>
          <w:color w:val="000000"/>
        </w:rPr>
        <w:t xml:space="preserve">1. Положення </w:t>
      </w:r>
      <w:hyperlink w:anchor="n7517" w:history="1">
        <w:r>
          <w:rPr>
            <w:rStyle w:val="a3"/>
            <w:color w:val="006600"/>
            <w:u w:val="none"/>
          </w:rPr>
          <w:t>статей 193</w:t>
        </w:r>
      </w:hyperlink>
      <w:r>
        <w:rPr>
          <w:color w:val="000000"/>
        </w:rPr>
        <w:t xml:space="preserve"> і </w:t>
      </w:r>
      <w:hyperlink w:anchor="n7522" w:history="1">
        <w:r>
          <w:rPr>
            <w:rStyle w:val="a3"/>
            <w:color w:val="006600"/>
            <w:u w:val="none"/>
          </w:rPr>
          <w:t>194</w:t>
        </w:r>
      </w:hyperlink>
      <w:r>
        <w:rPr>
          <w:color w:val="000000"/>
        </w:rPr>
        <w:t xml:space="preserve"> </w:t>
      </w:r>
      <w:r>
        <w:rPr>
          <w:color w:val="000000"/>
        </w:rPr>
        <w:t>цього Кодексу застосовуються до позовів третіх осіб, які заявляють самостійні вимоги щодо предмета спору у справі, у якій відкрито провадження.</w:t>
      </w:r>
    </w:p>
    <w:p w:rsidR="00000000" w:rsidRDefault="00D97886">
      <w:pPr>
        <w:pStyle w:val="rvps2"/>
        <w:divId w:val="662390928"/>
        <w:rPr>
          <w:color w:val="000000"/>
        </w:rPr>
      </w:pPr>
      <w:bookmarkStart w:id="1523" w:name="n7528"/>
      <w:bookmarkEnd w:id="1523"/>
      <w:r>
        <w:rPr>
          <w:rStyle w:val="rvts9"/>
        </w:rPr>
        <w:t xml:space="preserve">Стаття 196. </w:t>
      </w:r>
      <w:r>
        <w:rPr>
          <w:color w:val="000000"/>
        </w:rPr>
        <w:t>Мета і строк проведення підготовчого засідання</w:t>
      </w:r>
    </w:p>
    <w:p w:rsidR="00000000" w:rsidRDefault="00D97886">
      <w:pPr>
        <w:pStyle w:val="rvps2"/>
        <w:divId w:val="662390928"/>
        <w:rPr>
          <w:color w:val="000000"/>
        </w:rPr>
      </w:pPr>
      <w:bookmarkStart w:id="1524" w:name="n7529"/>
      <w:bookmarkEnd w:id="1524"/>
      <w:r>
        <w:rPr>
          <w:color w:val="000000"/>
        </w:rPr>
        <w:t xml:space="preserve">1. Для виконання завдання підготовчого провадження в </w:t>
      </w:r>
      <w:r>
        <w:rPr>
          <w:color w:val="000000"/>
        </w:rPr>
        <w:t>кожній судовій справі, яка розглядається за правилами загального позовного провадження, проводиться підготовче засідання.</w:t>
      </w:r>
    </w:p>
    <w:p w:rsidR="00000000" w:rsidRDefault="00D97886">
      <w:pPr>
        <w:pStyle w:val="rvps2"/>
        <w:divId w:val="662390928"/>
        <w:rPr>
          <w:color w:val="000000"/>
        </w:rPr>
      </w:pPr>
      <w:bookmarkStart w:id="1525" w:name="n7530"/>
      <w:bookmarkEnd w:id="1525"/>
      <w:r>
        <w:rPr>
          <w:color w:val="000000"/>
        </w:rPr>
        <w:t>2. Дата і час підготовчого засідання призначаються суддею з урахуванням обставин справи і необхідності вчинення відповідних процесуаль</w:t>
      </w:r>
      <w:r>
        <w:rPr>
          <w:color w:val="000000"/>
        </w:rPr>
        <w:t>них дій. Підготовче засідання має бути розпочате не пізніше ніж через тридцять днів з дня відкриття провадження у справі.</w:t>
      </w:r>
    </w:p>
    <w:p w:rsidR="00000000" w:rsidRDefault="00D97886">
      <w:pPr>
        <w:pStyle w:val="rvps2"/>
        <w:divId w:val="662390928"/>
        <w:rPr>
          <w:color w:val="000000"/>
        </w:rPr>
      </w:pPr>
      <w:bookmarkStart w:id="1526" w:name="n7531"/>
      <w:bookmarkEnd w:id="1526"/>
      <w:r>
        <w:rPr>
          <w:rStyle w:val="rvts9"/>
        </w:rPr>
        <w:t xml:space="preserve">Стаття 197. </w:t>
      </w:r>
      <w:r>
        <w:rPr>
          <w:color w:val="000000"/>
        </w:rPr>
        <w:t>Підготовче засідання</w:t>
      </w:r>
    </w:p>
    <w:p w:rsidR="00000000" w:rsidRDefault="00D97886">
      <w:pPr>
        <w:pStyle w:val="rvps2"/>
        <w:divId w:val="662390928"/>
        <w:rPr>
          <w:color w:val="000000"/>
        </w:rPr>
      </w:pPr>
      <w:bookmarkStart w:id="1527" w:name="n7532"/>
      <w:bookmarkEnd w:id="1527"/>
      <w:r>
        <w:rPr>
          <w:color w:val="000000"/>
        </w:rPr>
        <w:t>1. Підготовче засідання проводиться судом з повідомленням учасників справи.</w:t>
      </w:r>
    </w:p>
    <w:p w:rsidR="00000000" w:rsidRDefault="00D97886">
      <w:pPr>
        <w:pStyle w:val="rvps2"/>
        <w:divId w:val="662390928"/>
        <w:rPr>
          <w:color w:val="000000"/>
        </w:rPr>
      </w:pPr>
      <w:bookmarkStart w:id="1528" w:name="n7533"/>
      <w:bookmarkEnd w:id="1528"/>
      <w:r>
        <w:rPr>
          <w:color w:val="000000"/>
        </w:rPr>
        <w:t>2. У підготовчому засідан</w:t>
      </w:r>
      <w:r>
        <w:rPr>
          <w:color w:val="000000"/>
        </w:rPr>
        <w:t>ні суд:</w:t>
      </w:r>
    </w:p>
    <w:p w:rsidR="00000000" w:rsidRDefault="00D97886">
      <w:pPr>
        <w:pStyle w:val="rvps2"/>
        <w:divId w:val="662390928"/>
        <w:rPr>
          <w:color w:val="000000"/>
        </w:rPr>
      </w:pPr>
      <w:bookmarkStart w:id="1529" w:name="n7534"/>
      <w:bookmarkEnd w:id="1529"/>
      <w:r>
        <w:rPr>
          <w:color w:val="000000"/>
        </w:rPr>
        <w:t>1) оголошує склад суду, а також прізвища, імена та по батькові секретаря судового засідання, перекладача, спеціаліста, з’ясовує наявність підстав для відводів;</w:t>
      </w:r>
    </w:p>
    <w:p w:rsidR="00000000" w:rsidRDefault="00D97886">
      <w:pPr>
        <w:pStyle w:val="rvps2"/>
        <w:divId w:val="662390928"/>
        <w:rPr>
          <w:color w:val="000000"/>
        </w:rPr>
      </w:pPr>
      <w:bookmarkStart w:id="1530" w:name="n7535"/>
      <w:bookmarkEnd w:id="1530"/>
      <w:r>
        <w:rPr>
          <w:color w:val="000000"/>
        </w:rPr>
        <w:t>2) з’ясовує, чи бажають сторони укласти мирову угоду, передати справу на розгляд третейс</w:t>
      </w:r>
      <w:r>
        <w:rPr>
          <w:color w:val="000000"/>
        </w:rPr>
        <w:t>ького суду або звернутися до суду для проведення врегулювання спору за участю судді;</w:t>
      </w:r>
    </w:p>
    <w:p w:rsidR="00000000" w:rsidRDefault="00D97886">
      <w:pPr>
        <w:pStyle w:val="rvps2"/>
        <w:divId w:val="662390928"/>
        <w:rPr>
          <w:color w:val="000000"/>
        </w:rPr>
      </w:pPr>
      <w:bookmarkStart w:id="1531" w:name="n7536"/>
      <w:bookmarkEnd w:id="1531"/>
      <w:r>
        <w:rPr>
          <w:color w:val="000000"/>
        </w:rPr>
        <w:t>3) у разі необхідності заслуховує уточнення позовних вимог та заперечень проти них та розглядає відповідні заяви;</w:t>
      </w:r>
    </w:p>
    <w:p w:rsidR="00000000" w:rsidRDefault="00D97886">
      <w:pPr>
        <w:pStyle w:val="rvps2"/>
        <w:divId w:val="662390928"/>
        <w:rPr>
          <w:color w:val="000000"/>
        </w:rPr>
      </w:pPr>
      <w:bookmarkStart w:id="1532" w:name="n7537"/>
      <w:bookmarkEnd w:id="1532"/>
      <w:r>
        <w:rPr>
          <w:color w:val="000000"/>
        </w:rPr>
        <w:t xml:space="preserve">4) вирішує питання про вступ у справу інших осіб, заміну </w:t>
      </w:r>
      <w:r>
        <w:rPr>
          <w:color w:val="000000"/>
        </w:rPr>
        <w:t>неналежного відповідача, залучення співвідповідача, об’єднання справ і роз’єднання позовних вимог, прийняття зустрічного позову, якщо ці питання не були вирішені раніше;</w:t>
      </w:r>
    </w:p>
    <w:p w:rsidR="00000000" w:rsidRDefault="00D97886">
      <w:pPr>
        <w:pStyle w:val="rvps2"/>
        <w:divId w:val="662390928"/>
        <w:rPr>
          <w:color w:val="000000"/>
        </w:rPr>
      </w:pPr>
      <w:bookmarkStart w:id="1533" w:name="n7538"/>
      <w:bookmarkEnd w:id="1533"/>
      <w:r>
        <w:rPr>
          <w:color w:val="000000"/>
        </w:rPr>
        <w:t xml:space="preserve">5) може роз’яснювати учасникам справи, які обставини входять до предмета доказування, </w:t>
      </w:r>
      <w:r>
        <w:rPr>
          <w:color w:val="000000"/>
        </w:rPr>
        <w:t>які докази мають бути подані тим чи іншим учасником справи;</w:t>
      </w:r>
    </w:p>
    <w:p w:rsidR="00000000" w:rsidRDefault="00D97886">
      <w:pPr>
        <w:pStyle w:val="rvps2"/>
        <w:divId w:val="662390928"/>
        <w:rPr>
          <w:color w:val="000000"/>
        </w:rPr>
      </w:pPr>
      <w:bookmarkStart w:id="1534" w:name="n7539"/>
      <w:bookmarkEnd w:id="1534"/>
      <w:r>
        <w:rPr>
          <w:color w:val="000000"/>
        </w:rPr>
        <w:t>6) з’ясовує, чи повідомили сторони про всі обставини справи, які їм відомі;</w:t>
      </w:r>
    </w:p>
    <w:p w:rsidR="00000000" w:rsidRDefault="00D97886">
      <w:pPr>
        <w:pStyle w:val="rvps2"/>
        <w:divId w:val="662390928"/>
        <w:rPr>
          <w:color w:val="000000"/>
        </w:rPr>
      </w:pPr>
      <w:bookmarkStart w:id="1535" w:name="n7540"/>
      <w:bookmarkEnd w:id="1535"/>
      <w:r>
        <w:rPr>
          <w:color w:val="000000"/>
        </w:rPr>
        <w:t xml:space="preserve">7) з’ясовує, чи надали сторони докази, на які вони посилаються у позові і відзиві, а також докази, витребувані судом чи </w:t>
      </w:r>
      <w:r>
        <w:rPr>
          <w:color w:val="000000"/>
        </w:rPr>
        <w:t>причини їх неподання; вирішує питання про проведення огляду письмових, речових і електронних доказів у місці їх знаходження; вирішує питання про витребування додаткових доказів та визначає строки їх подання, вирішує питання про забезпечення доказів, якщо ц</w:t>
      </w:r>
      <w:r>
        <w:rPr>
          <w:color w:val="000000"/>
        </w:rPr>
        <w:t>і питання не були вирішені раніше;</w:t>
      </w:r>
    </w:p>
    <w:p w:rsidR="00000000" w:rsidRDefault="00D97886">
      <w:pPr>
        <w:pStyle w:val="rvps2"/>
        <w:divId w:val="662390928"/>
        <w:rPr>
          <w:color w:val="000000"/>
        </w:rPr>
      </w:pPr>
      <w:bookmarkStart w:id="1536" w:name="n7541"/>
      <w:bookmarkEnd w:id="1536"/>
      <w:r>
        <w:rPr>
          <w:color w:val="000000"/>
        </w:rPr>
        <w:t>8) вирішує питання про призначення експертизи, виклик у судове засідання експертів, свідків, залучення перекладача, спеціаліста;</w:t>
      </w:r>
    </w:p>
    <w:p w:rsidR="00000000" w:rsidRDefault="00D97886">
      <w:pPr>
        <w:pStyle w:val="rvps2"/>
        <w:divId w:val="662390928"/>
        <w:rPr>
          <w:color w:val="000000"/>
        </w:rPr>
      </w:pPr>
      <w:bookmarkStart w:id="1537" w:name="n7542"/>
      <w:bookmarkEnd w:id="1537"/>
      <w:r>
        <w:rPr>
          <w:color w:val="000000"/>
        </w:rPr>
        <w:t>9) за клопотанням учасників справи вирішує питання про забезпечення позову, про зустрічне за</w:t>
      </w:r>
      <w:r>
        <w:rPr>
          <w:color w:val="000000"/>
        </w:rPr>
        <w:t>безпечення;</w:t>
      </w:r>
    </w:p>
    <w:p w:rsidR="00000000" w:rsidRDefault="00D97886">
      <w:pPr>
        <w:pStyle w:val="rvps2"/>
        <w:divId w:val="662390928"/>
        <w:rPr>
          <w:color w:val="000000"/>
        </w:rPr>
      </w:pPr>
      <w:bookmarkStart w:id="1538" w:name="n7543"/>
      <w:bookmarkEnd w:id="1538"/>
      <w:r>
        <w:rPr>
          <w:color w:val="000000"/>
        </w:rPr>
        <w:t>10) вирішує заяви та клопотання учасників справи;</w:t>
      </w:r>
    </w:p>
    <w:p w:rsidR="00000000" w:rsidRDefault="00D97886">
      <w:pPr>
        <w:pStyle w:val="rvps2"/>
        <w:divId w:val="662390928"/>
        <w:rPr>
          <w:color w:val="000000"/>
        </w:rPr>
      </w:pPr>
      <w:bookmarkStart w:id="1539" w:name="n7544"/>
      <w:bookmarkEnd w:id="1539"/>
      <w:r>
        <w:rPr>
          <w:color w:val="000000"/>
        </w:rPr>
        <w:t>11) направляє судові доручення;</w:t>
      </w:r>
    </w:p>
    <w:p w:rsidR="00000000" w:rsidRDefault="00D97886">
      <w:pPr>
        <w:pStyle w:val="rvps2"/>
        <w:divId w:val="662390928"/>
        <w:rPr>
          <w:color w:val="000000"/>
        </w:rPr>
      </w:pPr>
      <w:bookmarkStart w:id="1540" w:name="n7545"/>
      <w:bookmarkEnd w:id="1540"/>
      <w:r>
        <w:rPr>
          <w:color w:val="000000"/>
        </w:rPr>
        <w:t>12) встановлює строки для подання відповіді на відзив та заперечення;</w:t>
      </w:r>
    </w:p>
    <w:p w:rsidR="00000000" w:rsidRDefault="00D97886">
      <w:pPr>
        <w:pStyle w:val="rvps2"/>
        <w:divId w:val="662390928"/>
        <w:rPr>
          <w:color w:val="000000"/>
        </w:rPr>
      </w:pPr>
      <w:bookmarkStart w:id="1541" w:name="n7546"/>
      <w:bookmarkEnd w:id="1541"/>
      <w:r>
        <w:rPr>
          <w:color w:val="000000"/>
        </w:rPr>
        <w:t>13) встановлює строк для подання пояснень третіми особами та відповіді учасників справи на т</w:t>
      </w:r>
      <w:r>
        <w:rPr>
          <w:color w:val="000000"/>
        </w:rPr>
        <w:t>акі пояснення;</w:t>
      </w:r>
    </w:p>
    <w:p w:rsidR="00000000" w:rsidRDefault="00D97886">
      <w:pPr>
        <w:pStyle w:val="rvps2"/>
        <w:divId w:val="662390928"/>
        <w:rPr>
          <w:color w:val="000000"/>
        </w:rPr>
      </w:pPr>
      <w:bookmarkStart w:id="1542" w:name="n7547"/>
      <w:bookmarkEnd w:id="1542"/>
      <w:r>
        <w:rPr>
          <w:color w:val="000000"/>
        </w:rPr>
        <w:t>14) встановлює строки та порядок врегулювання спору за участю судді за наявності згоди сторін на його проведення;</w:t>
      </w:r>
    </w:p>
    <w:p w:rsidR="00000000" w:rsidRDefault="00D97886">
      <w:pPr>
        <w:pStyle w:val="rvps2"/>
        <w:divId w:val="662390928"/>
        <w:rPr>
          <w:color w:val="000000"/>
        </w:rPr>
      </w:pPr>
      <w:bookmarkStart w:id="1543" w:name="n7548"/>
      <w:bookmarkEnd w:id="1543"/>
      <w:r>
        <w:rPr>
          <w:color w:val="000000"/>
        </w:rPr>
        <w:t xml:space="preserve">15) призначає справу до розгляду по суті, визначає дату, час і місце проведення судового засідання (декількох судових засідань </w:t>
      </w:r>
      <w:r>
        <w:rPr>
          <w:color w:val="000000"/>
        </w:rPr>
        <w:t>- у разі складності справи) для розгляду справи по суті;</w:t>
      </w:r>
    </w:p>
    <w:p w:rsidR="00000000" w:rsidRDefault="00D97886">
      <w:pPr>
        <w:pStyle w:val="rvps2"/>
        <w:divId w:val="662390928"/>
        <w:rPr>
          <w:color w:val="000000"/>
        </w:rPr>
      </w:pPr>
      <w:bookmarkStart w:id="1544" w:name="n7549"/>
      <w:bookmarkEnd w:id="1544"/>
      <w:r>
        <w:rPr>
          <w:color w:val="000000"/>
        </w:rPr>
        <w:t>16) встановлює порядок з’ясування обставин, на які сторони посилаються як на підставу своїх вимог і заперечень, та порядок дослідження доказів, якими вони обґрунтовуються під час розгляду справи по с</w:t>
      </w:r>
      <w:r>
        <w:rPr>
          <w:color w:val="000000"/>
        </w:rPr>
        <w:t>уті, про що зазначається в протоколі судового засідання;</w:t>
      </w:r>
    </w:p>
    <w:p w:rsidR="00000000" w:rsidRDefault="00D97886">
      <w:pPr>
        <w:pStyle w:val="rvps2"/>
        <w:divId w:val="662390928"/>
        <w:rPr>
          <w:color w:val="000000"/>
        </w:rPr>
      </w:pPr>
      <w:bookmarkStart w:id="1545" w:name="n7550"/>
      <w:bookmarkEnd w:id="1545"/>
      <w:r>
        <w:rPr>
          <w:color w:val="000000"/>
        </w:rPr>
        <w:t>17) з’ясовує розмір заявлених сторонами судових витрат;</w:t>
      </w:r>
    </w:p>
    <w:p w:rsidR="00000000" w:rsidRDefault="00D97886">
      <w:pPr>
        <w:pStyle w:val="rvps2"/>
        <w:divId w:val="662390928"/>
        <w:rPr>
          <w:color w:val="000000"/>
        </w:rPr>
      </w:pPr>
      <w:bookmarkStart w:id="1546" w:name="n7551"/>
      <w:bookmarkEnd w:id="1546"/>
      <w:r>
        <w:rPr>
          <w:color w:val="000000"/>
        </w:rPr>
        <w:t>18) вирішує питання про колегіальний розгляд справи;</w:t>
      </w:r>
    </w:p>
    <w:p w:rsidR="00000000" w:rsidRDefault="00D97886">
      <w:pPr>
        <w:pStyle w:val="rvps2"/>
        <w:divId w:val="662390928"/>
        <w:rPr>
          <w:color w:val="000000"/>
        </w:rPr>
      </w:pPr>
      <w:bookmarkStart w:id="1547" w:name="n7552"/>
      <w:bookmarkEnd w:id="1547"/>
      <w:r>
        <w:rPr>
          <w:color w:val="000000"/>
        </w:rPr>
        <w:t>19) здійснює інші дії, необхідні для забезпечення правильного і своєчасного розгляду справ</w:t>
      </w:r>
      <w:r>
        <w:rPr>
          <w:color w:val="000000"/>
        </w:rPr>
        <w:t>и по суті.</w:t>
      </w:r>
    </w:p>
    <w:p w:rsidR="00000000" w:rsidRDefault="00D97886">
      <w:pPr>
        <w:pStyle w:val="rvps2"/>
        <w:divId w:val="662390928"/>
        <w:rPr>
          <w:color w:val="000000"/>
        </w:rPr>
      </w:pPr>
      <w:bookmarkStart w:id="1548" w:name="n7553"/>
      <w:bookmarkEnd w:id="1548"/>
      <w:r>
        <w:rPr>
          <w:rStyle w:val="rvts9"/>
        </w:rPr>
        <w:t xml:space="preserve">Стаття 198. </w:t>
      </w:r>
      <w:r>
        <w:rPr>
          <w:color w:val="000000"/>
        </w:rPr>
        <w:t>Порядок проведення підготовчого засідання</w:t>
      </w:r>
    </w:p>
    <w:p w:rsidR="00000000" w:rsidRDefault="00D97886">
      <w:pPr>
        <w:pStyle w:val="rvps2"/>
        <w:divId w:val="662390928"/>
        <w:rPr>
          <w:color w:val="000000"/>
        </w:rPr>
      </w:pPr>
      <w:bookmarkStart w:id="1549" w:name="n7554"/>
      <w:bookmarkEnd w:id="1549"/>
      <w:r>
        <w:rPr>
          <w:color w:val="000000"/>
        </w:rPr>
        <w:t xml:space="preserve">1. Підготовче засідання проводиться за правилами, встановленими </w:t>
      </w:r>
      <w:hyperlink w:anchor="n7631" w:history="1">
        <w:r>
          <w:rPr>
            <w:rStyle w:val="a3"/>
            <w:color w:val="006600"/>
            <w:u w:val="none"/>
          </w:rPr>
          <w:t>главою 6</w:t>
        </w:r>
      </w:hyperlink>
      <w:r>
        <w:rPr>
          <w:color w:val="000000"/>
        </w:rPr>
        <w:t xml:space="preserve"> цього розділу, з урахуванням особливостей підготовчого засідання, встановлених цим Кодексо</w:t>
      </w:r>
      <w:r>
        <w:rPr>
          <w:color w:val="000000"/>
        </w:rPr>
        <w:t>м.</w:t>
      </w:r>
    </w:p>
    <w:p w:rsidR="00000000" w:rsidRDefault="00D97886">
      <w:pPr>
        <w:pStyle w:val="rvps2"/>
        <w:divId w:val="662390928"/>
        <w:rPr>
          <w:color w:val="000000"/>
        </w:rPr>
      </w:pPr>
      <w:bookmarkStart w:id="1550" w:name="n7555"/>
      <w:bookmarkEnd w:id="1550"/>
      <w:r>
        <w:rPr>
          <w:color w:val="000000"/>
        </w:rPr>
        <w:t>2. Суд відкладає підготовче засідання в межах визначеного цим Кодексом строку підготовчого провадження у випадках:</w:t>
      </w:r>
    </w:p>
    <w:p w:rsidR="00000000" w:rsidRDefault="00D97886">
      <w:pPr>
        <w:pStyle w:val="rvps2"/>
        <w:divId w:val="662390928"/>
        <w:rPr>
          <w:color w:val="000000"/>
        </w:rPr>
      </w:pPr>
      <w:bookmarkStart w:id="1551" w:name="n7556"/>
      <w:bookmarkEnd w:id="1551"/>
      <w:r>
        <w:rPr>
          <w:color w:val="000000"/>
        </w:rPr>
        <w:t xml:space="preserve">1) визначених </w:t>
      </w:r>
      <w:hyperlink w:anchor="n7699" w:history="1">
        <w:r>
          <w:rPr>
            <w:rStyle w:val="a3"/>
            <w:color w:val="006600"/>
            <w:u w:val="none"/>
          </w:rPr>
          <w:t>частиною другою</w:t>
        </w:r>
      </w:hyperlink>
      <w:r>
        <w:rPr>
          <w:color w:val="000000"/>
        </w:rPr>
        <w:t xml:space="preserve"> статті 223 цього Кодексу;</w:t>
      </w:r>
    </w:p>
    <w:p w:rsidR="00000000" w:rsidRDefault="00D97886">
      <w:pPr>
        <w:pStyle w:val="rvps2"/>
        <w:divId w:val="662390928"/>
        <w:rPr>
          <w:color w:val="000000"/>
        </w:rPr>
      </w:pPr>
      <w:bookmarkStart w:id="1552" w:name="n7557"/>
      <w:bookmarkEnd w:id="1552"/>
      <w:r>
        <w:rPr>
          <w:color w:val="000000"/>
        </w:rPr>
        <w:t>2) залучення до участі або вступу у справу третьої особи, заміни неналежного відповідача, залучення співвідповідача;</w:t>
      </w:r>
    </w:p>
    <w:p w:rsidR="00000000" w:rsidRDefault="00D97886">
      <w:pPr>
        <w:pStyle w:val="rvps2"/>
        <w:divId w:val="662390928"/>
        <w:rPr>
          <w:color w:val="000000"/>
        </w:rPr>
      </w:pPr>
      <w:bookmarkStart w:id="1553" w:name="n7558"/>
      <w:bookmarkEnd w:id="1553"/>
      <w:r>
        <w:rPr>
          <w:color w:val="000000"/>
        </w:rPr>
        <w:t xml:space="preserve">3) в інших випадках, коли питання, визначені </w:t>
      </w:r>
      <w:hyperlink w:anchor="n7533" w:history="1">
        <w:r>
          <w:rPr>
            <w:rStyle w:val="a3"/>
            <w:color w:val="006600"/>
            <w:u w:val="none"/>
          </w:rPr>
          <w:t>частиною другою</w:t>
        </w:r>
      </w:hyperlink>
      <w:r>
        <w:rPr>
          <w:color w:val="000000"/>
        </w:rPr>
        <w:t xml:space="preserve"> статті 197 цього Кодексу, не можуть бути розглянут</w:t>
      </w:r>
      <w:r>
        <w:rPr>
          <w:color w:val="000000"/>
        </w:rPr>
        <w:t>і у даному підготовчому засіданні.</w:t>
      </w:r>
    </w:p>
    <w:p w:rsidR="00000000" w:rsidRDefault="00D97886">
      <w:pPr>
        <w:pStyle w:val="rvps2"/>
        <w:divId w:val="662390928"/>
        <w:rPr>
          <w:color w:val="000000"/>
        </w:rPr>
      </w:pPr>
      <w:bookmarkStart w:id="1554" w:name="n7559"/>
      <w:bookmarkEnd w:id="1554"/>
      <w:r>
        <w:rPr>
          <w:color w:val="000000"/>
        </w:rPr>
        <w:t xml:space="preserve">3. У зв’язку із заміною неналежного відповідача, залучення співвідповідача такі особи мають право подати клопотання про розгляд справи спочатку не пізніше двох днів з дня вручення відповідної ухвали. Якщо таке клопотання </w:t>
      </w:r>
      <w:r>
        <w:rPr>
          <w:color w:val="000000"/>
        </w:rPr>
        <w:t>не буде подане у вказаний строк, суд продовжує розгляд справи.</w:t>
      </w:r>
    </w:p>
    <w:p w:rsidR="00000000" w:rsidRDefault="00D97886">
      <w:pPr>
        <w:pStyle w:val="rvps2"/>
        <w:divId w:val="662390928"/>
        <w:rPr>
          <w:color w:val="000000"/>
        </w:rPr>
      </w:pPr>
      <w:bookmarkStart w:id="1555" w:name="n7560"/>
      <w:bookmarkEnd w:id="1555"/>
      <w:r>
        <w:rPr>
          <w:color w:val="000000"/>
        </w:rPr>
        <w:t>У зв’язку зі вступом у справу третьої особи, яка заявляє самостійні вимоги щодо предмета спору, така особа, а також інші учасники справи мають право подати клопотання про розгляд справи спочатк</w:t>
      </w:r>
      <w:r>
        <w:rPr>
          <w:color w:val="000000"/>
        </w:rPr>
        <w:t>у не пізніше двох днів з дня вручення їм відповідної ухвали. Якщо таке клопотання не буде подане у вказаний строк, суд продовжує розгляд справи.</w:t>
      </w:r>
    </w:p>
    <w:p w:rsidR="00000000" w:rsidRDefault="00D97886">
      <w:pPr>
        <w:pStyle w:val="rvps2"/>
        <w:divId w:val="662390928"/>
        <w:rPr>
          <w:color w:val="000000"/>
        </w:rPr>
      </w:pPr>
      <w:bookmarkStart w:id="1556" w:name="n7561"/>
      <w:bookmarkEnd w:id="1556"/>
      <w:r>
        <w:rPr>
          <w:color w:val="000000"/>
        </w:rPr>
        <w:t xml:space="preserve">4. Якщо розгляд справи у випадках, передбачених цим Кодексом, починається спочатку, суд призначає та проводить </w:t>
      </w:r>
      <w:r>
        <w:rPr>
          <w:color w:val="000000"/>
        </w:rPr>
        <w:t>підготовче засідання спочатку в загальному порядку, крім випадку ухвалення рішення про колегіальний розгляд справи, коли підготовче засідання проводиться спочатку лише у разі, якщо суд дійшов висновку про необхідність його проведення.</w:t>
      </w:r>
    </w:p>
    <w:p w:rsidR="00000000" w:rsidRDefault="00D97886">
      <w:pPr>
        <w:pStyle w:val="rvps2"/>
        <w:divId w:val="662390928"/>
        <w:rPr>
          <w:color w:val="000000"/>
        </w:rPr>
      </w:pPr>
      <w:bookmarkStart w:id="1557" w:name="n7562"/>
      <w:bookmarkEnd w:id="1557"/>
      <w:r>
        <w:rPr>
          <w:color w:val="000000"/>
        </w:rPr>
        <w:t>5. Суд може оголосити</w:t>
      </w:r>
      <w:r>
        <w:rPr>
          <w:color w:val="000000"/>
        </w:rPr>
        <w:t xml:space="preserve"> перерву у підготовчому засіданні у разі необхідності, зокрема у випадках:</w:t>
      </w:r>
    </w:p>
    <w:p w:rsidR="00000000" w:rsidRDefault="00D97886">
      <w:pPr>
        <w:pStyle w:val="rvps2"/>
        <w:divId w:val="662390928"/>
        <w:rPr>
          <w:color w:val="000000"/>
        </w:rPr>
      </w:pPr>
      <w:bookmarkStart w:id="1558" w:name="n7563"/>
      <w:bookmarkEnd w:id="1558"/>
      <w:r>
        <w:rPr>
          <w:color w:val="000000"/>
        </w:rPr>
        <w:t>1) заміни відведеного експерта, перекладача, спеціаліста;</w:t>
      </w:r>
    </w:p>
    <w:p w:rsidR="00000000" w:rsidRDefault="00D97886">
      <w:pPr>
        <w:pStyle w:val="rvps2"/>
        <w:divId w:val="662390928"/>
        <w:rPr>
          <w:color w:val="000000"/>
        </w:rPr>
      </w:pPr>
      <w:bookmarkStart w:id="1559" w:name="n7564"/>
      <w:bookmarkEnd w:id="1559"/>
      <w:r>
        <w:rPr>
          <w:color w:val="000000"/>
        </w:rPr>
        <w:t>2) невиконання учасником справи вимог ухвали про відкриття провадження у справі у встановлений судом строк, якщо таке невик</w:t>
      </w:r>
      <w:r>
        <w:rPr>
          <w:color w:val="000000"/>
        </w:rPr>
        <w:t>онання перешкоджає завершенню підготовчого провадження;</w:t>
      </w:r>
    </w:p>
    <w:p w:rsidR="00000000" w:rsidRDefault="00D97886">
      <w:pPr>
        <w:pStyle w:val="rvps2"/>
        <w:divId w:val="662390928"/>
        <w:rPr>
          <w:color w:val="000000"/>
        </w:rPr>
      </w:pPr>
      <w:bookmarkStart w:id="1560" w:name="n7565"/>
      <w:bookmarkEnd w:id="1560"/>
      <w:r>
        <w:rPr>
          <w:color w:val="000000"/>
        </w:rPr>
        <w:t>3) неподання витребуваних доказів особою, яка не є учасником судового процесу;</w:t>
      </w:r>
    </w:p>
    <w:p w:rsidR="00000000" w:rsidRDefault="00D97886">
      <w:pPr>
        <w:pStyle w:val="rvps2"/>
        <w:divId w:val="662390928"/>
        <w:rPr>
          <w:color w:val="000000"/>
        </w:rPr>
      </w:pPr>
      <w:bookmarkStart w:id="1561" w:name="n7566"/>
      <w:bookmarkEnd w:id="1561"/>
      <w:r>
        <w:rPr>
          <w:color w:val="000000"/>
        </w:rPr>
        <w:t>4) витребування нових (додаткових) доказів.</w:t>
      </w:r>
    </w:p>
    <w:p w:rsidR="00000000" w:rsidRDefault="00D97886">
      <w:pPr>
        <w:pStyle w:val="rvps2"/>
        <w:divId w:val="662390928"/>
        <w:rPr>
          <w:color w:val="000000"/>
        </w:rPr>
      </w:pPr>
      <w:bookmarkStart w:id="1562" w:name="n7567"/>
      <w:bookmarkEnd w:id="1562"/>
      <w:r>
        <w:rPr>
          <w:color w:val="000000"/>
        </w:rPr>
        <w:t>6. У разі відкладення підготовчого засідання або оголошення перерви підготовч</w:t>
      </w:r>
      <w:r>
        <w:rPr>
          <w:color w:val="000000"/>
        </w:rPr>
        <w:t>е засідання продовжується зі стадії, на якій засідання було відкладене або у ньому була оголошена перерва.</w:t>
      </w:r>
    </w:p>
    <w:p w:rsidR="00000000" w:rsidRDefault="00D97886">
      <w:pPr>
        <w:pStyle w:val="rvps2"/>
        <w:divId w:val="662390928"/>
        <w:rPr>
          <w:color w:val="000000"/>
        </w:rPr>
      </w:pPr>
      <w:bookmarkStart w:id="1563" w:name="n7568"/>
      <w:bookmarkEnd w:id="1563"/>
      <w:r>
        <w:rPr>
          <w:rStyle w:val="rvts9"/>
        </w:rPr>
        <w:t xml:space="preserve">Стаття 199. </w:t>
      </w:r>
      <w:r>
        <w:rPr>
          <w:color w:val="000000"/>
        </w:rPr>
        <w:t>Подання відповіді на відзив та заперечення</w:t>
      </w:r>
    </w:p>
    <w:p w:rsidR="00000000" w:rsidRDefault="00D97886">
      <w:pPr>
        <w:pStyle w:val="rvps2"/>
        <w:divId w:val="662390928"/>
        <w:rPr>
          <w:color w:val="000000"/>
        </w:rPr>
      </w:pPr>
      <w:bookmarkStart w:id="1564" w:name="n7569"/>
      <w:bookmarkEnd w:id="1564"/>
      <w:r>
        <w:rPr>
          <w:color w:val="000000"/>
        </w:rPr>
        <w:t>1. У строк, встановлений судом, позивач має право подати відповідь на відзив, а відповідач - з</w:t>
      </w:r>
      <w:r>
        <w:rPr>
          <w:color w:val="000000"/>
        </w:rPr>
        <w:t>аперечення.</w:t>
      </w:r>
    </w:p>
    <w:p w:rsidR="00000000" w:rsidRDefault="00D97886">
      <w:pPr>
        <w:pStyle w:val="rvps2"/>
        <w:divId w:val="662390928"/>
        <w:rPr>
          <w:color w:val="000000"/>
        </w:rPr>
      </w:pPr>
      <w:bookmarkStart w:id="1565" w:name="n7570"/>
      <w:bookmarkEnd w:id="1565"/>
      <w:r>
        <w:rPr>
          <w:color w:val="000000"/>
        </w:rPr>
        <w:t>2. Інші учасники справи мають право надати свої письмові пояснення щодо відповіді на відзив та заперечення до закінчення підготовчого провадження, якщо судом не встановлено інший строк.</w:t>
      </w:r>
    </w:p>
    <w:p w:rsidR="00000000" w:rsidRDefault="00D97886">
      <w:pPr>
        <w:pStyle w:val="rvps2"/>
        <w:divId w:val="662390928"/>
        <w:rPr>
          <w:color w:val="000000"/>
        </w:rPr>
      </w:pPr>
      <w:bookmarkStart w:id="1566" w:name="n7571"/>
      <w:bookmarkEnd w:id="1566"/>
      <w:r>
        <w:rPr>
          <w:color w:val="000000"/>
        </w:rPr>
        <w:t>3. Якщо позивачем до закінчення підготовчого провадження п</w:t>
      </w:r>
      <w:r>
        <w:rPr>
          <w:color w:val="000000"/>
        </w:rPr>
        <w:t>одано заяву про визнання недійсним повністю чи у певній частині пов’язаного з предметом спору правочину, який суперечить закону, суд надає відповідачу, іншим учасникам справи час на підготовку своїх пояснень та заперечень з приводу поданої заяви.</w:t>
      </w:r>
    </w:p>
    <w:p w:rsidR="00000000" w:rsidRDefault="00D97886">
      <w:pPr>
        <w:pStyle w:val="rvps2"/>
        <w:divId w:val="662390928"/>
        <w:rPr>
          <w:color w:val="000000"/>
        </w:rPr>
      </w:pPr>
      <w:bookmarkStart w:id="1567" w:name="n7572"/>
      <w:bookmarkEnd w:id="1567"/>
      <w:r>
        <w:rPr>
          <w:rStyle w:val="rvts9"/>
        </w:rPr>
        <w:t xml:space="preserve">Стаття 200. </w:t>
      </w:r>
      <w:r>
        <w:rPr>
          <w:color w:val="000000"/>
        </w:rPr>
        <w:t>Судові рішення у підготовчому засіданні</w:t>
      </w:r>
    </w:p>
    <w:p w:rsidR="00000000" w:rsidRDefault="00D97886">
      <w:pPr>
        <w:pStyle w:val="rvps2"/>
        <w:divId w:val="662390928"/>
        <w:rPr>
          <w:color w:val="000000"/>
        </w:rPr>
      </w:pPr>
      <w:bookmarkStart w:id="1568" w:name="n7573"/>
      <w:bookmarkEnd w:id="1568"/>
      <w:r>
        <w:rPr>
          <w:color w:val="000000"/>
        </w:rPr>
        <w:t>1. У підготовчому засіданні суд постановляє ухвалу (ухвали) про процесуальні дії, що необхідно вчинити до закінчення підготовчого провадження та початку судового розгляду справи по суті.</w:t>
      </w:r>
    </w:p>
    <w:p w:rsidR="00000000" w:rsidRDefault="00D97886">
      <w:pPr>
        <w:pStyle w:val="rvps2"/>
        <w:divId w:val="662390928"/>
        <w:rPr>
          <w:color w:val="000000"/>
        </w:rPr>
      </w:pPr>
      <w:bookmarkStart w:id="1569" w:name="n7574"/>
      <w:bookmarkEnd w:id="1569"/>
      <w:r>
        <w:rPr>
          <w:color w:val="000000"/>
        </w:rPr>
        <w:t>2. За результатам</w:t>
      </w:r>
      <w:r>
        <w:rPr>
          <w:color w:val="000000"/>
        </w:rPr>
        <w:t>и підготовчого засідання суд постановляє ухвалу про:</w:t>
      </w:r>
    </w:p>
    <w:p w:rsidR="00000000" w:rsidRDefault="00D97886">
      <w:pPr>
        <w:pStyle w:val="rvps2"/>
        <w:divId w:val="662390928"/>
        <w:rPr>
          <w:color w:val="000000"/>
        </w:rPr>
      </w:pPr>
      <w:bookmarkStart w:id="1570" w:name="n7575"/>
      <w:bookmarkEnd w:id="1570"/>
      <w:r>
        <w:rPr>
          <w:color w:val="000000"/>
        </w:rPr>
        <w:t>1) залишення позовної заяви без розгляду;</w:t>
      </w:r>
    </w:p>
    <w:p w:rsidR="00000000" w:rsidRDefault="00D97886">
      <w:pPr>
        <w:pStyle w:val="rvps2"/>
        <w:divId w:val="662390928"/>
        <w:rPr>
          <w:color w:val="000000"/>
        </w:rPr>
      </w:pPr>
      <w:bookmarkStart w:id="1571" w:name="n7576"/>
      <w:bookmarkEnd w:id="1571"/>
      <w:r>
        <w:rPr>
          <w:color w:val="000000"/>
        </w:rPr>
        <w:t>2) закриття провадження у справі;</w:t>
      </w:r>
    </w:p>
    <w:p w:rsidR="00000000" w:rsidRDefault="00D97886">
      <w:pPr>
        <w:pStyle w:val="rvps2"/>
        <w:divId w:val="662390928"/>
        <w:rPr>
          <w:color w:val="000000"/>
        </w:rPr>
      </w:pPr>
      <w:bookmarkStart w:id="1572" w:name="n7577"/>
      <w:bookmarkEnd w:id="1572"/>
      <w:r>
        <w:rPr>
          <w:color w:val="000000"/>
        </w:rPr>
        <w:t>3) закриття підготовчого провадження та призначення справи до судового розгляду по суті.</w:t>
      </w:r>
    </w:p>
    <w:p w:rsidR="00000000" w:rsidRDefault="00D97886">
      <w:pPr>
        <w:pStyle w:val="rvps2"/>
        <w:divId w:val="662390928"/>
        <w:rPr>
          <w:color w:val="000000"/>
        </w:rPr>
      </w:pPr>
      <w:bookmarkStart w:id="1573" w:name="n7578"/>
      <w:bookmarkEnd w:id="1573"/>
      <w:r>
        <w:rPr>
          <w:color w:val="000000"/>
        </w:rPr>
        <w:t>3. За результатами підготовчого провад</w:t>
      </w:r>
      <w:r>
        <w:rPr>
          <w:color w:val="000000"/>
        </w:rPr>
        <w:t>ження суд ухвалює рішення у випадку визнання позову відповідачем.</w:t>
      </w:r>
    </w:p>
    <w:p w:rsidR="00000000" w:rsidRDefault="00D97886">
      <w:pPr>
        <w:pStyle w:val="rvps2"/>
        <w:divId w:val="662390928"/>
        <w:rPr>
          <w:color w:val="000000"/>
        </w:rPr>
      </w:pPr>
      <w:bookmarkStart w:id="1574" w:name="n7579"/>
      <w:bookmarkEnd w:id="1574"/>
      <w:r>
        <w:rPr>
          <w:color w:val="000000"/>
        </w:rPr>
        <w:t xml:space="preserve">4. Ухвалення в підготовчому засіданні судового рішення у разі відмови від позову, визнання позову, укладення мирової угоди проводиться в порядку, встановленому </w:t>
      </w:r>
      <w:hyperlink w:anchor="n7613" w:history="1">
        <w:r>
          <w:rPr>
            <w:rStyle w:val="a3"/>
            <w:color w:val="006600"/>
            <w:u w:val="none"/>
          </w:rPr>
          <w:t>ст</w:t>
        </w:r>
        <w:r>
          <w:rPr>
            <w:rStyle w:val="a3"/>
            <w:color w:val="006600"/>
            <w:u w:val="none"/>
          </w:rPr>
          <w:t>аттями 206</w:t>
        </w:r>
      </w:hyperlink>
      <w:r>
        <w:rPr>
          <w:color w:val="000000"/>
        </w:rPr>
        <w:t xml:space="preserve">, </w:t>
      </w:r>
      <w:hyperlink w:anchor="n7619" w:history="1">
        <w:r>
          <w:rPr>
            <w:rStyle w:val="a3"/>
            <w:color w:val="006600"/>
            <w:u w:val="none"/>
          </w:rPr>
          <w:t>207</w:t>
        </w:r>
      </w:hyperlink>
      <w:r>
        <w:rPr>
          <w:color w:val="000000"/>
        </w:rPr>
        <w:t xml:space="preserve"> цього Кодексу.</w:t>
      </w:r>
    </w:p>
    <w:p w:rsidR="00000000" w:rsidRDefault="00D97886">
      <w:pPr>
        <w:pStyle w:val="rvps2"/>
        <w:divId w:val="662390928"/>
        <w:rPr>
          <w:color w:val="000000"/>
        </w:rPr>
      </w:pPr>
      <w:bookmarkStart w:id="1575" w:name="n7580"/>
      <w:bookmarkEnd w:id="1575"/>
      <w:r>
        <w:rPr>
          <w:color w:val="000000"/>
        </w:rPr>
        <w:t>5. Суд з’ясовує думку сторін щодо дати призначення судового засідання для розгляду справи по суті.</w:t>
      </w:r>
    </w:p>
    <w:p w:rsidR="00000000" w:rsidRDefault="00D97886">
      <w:pPr>
        <w:pStyle w:val="rvps7"/>
        <w:divId w:val="662390928"/>
        <w:rPr>
          <w:color w:val="000000"/>
        </w:rPr>
      </w:pPr>
      <w:bookmarkStart w:id="1576" w:name="n7581"/>
      <w:bookmarkEnd w:id="1576"/>
      <w:r>
        <w:rPr>
          <w:rStyle w:val="rvts15"/>
        </w:rPr>
        <w:t>Глава 4. Врегулювання спору за участю судді</w:t>
      </w:r>
    </w:p>
    <w:p w:rsidR="00000000" w:rsidRDefault="00D97886">
      <w:pPr>
        <w:pStyle w:val="rvps2"/>
        <w:divId w:val="662390928"/>
        <w:rPr>
          <w:color w:val="000000"/>
        </w:rPr>
      </w:pPr>
      <w:bookmarkStart w:id="1577" w:name="n7582"/>
      <w:bookmarkEnd w:id="1577"/>
      <w:r>
        <w:rPr>
          <w:rStyle w:val="rvts9"/>
        </w:rPr>
        <w:t>Стаття 201.</w:t>
      </w:r>
      <w:r>
        <w:rPr>
          <w:color w:val="000000"/>
        </w:rPr>
        <w:t xml:space="preserve"> Підстави проведення врегулювання спору за </w:t>
      </w:r>
      <w:r>
        <w:rPr>
          <w:color w:val="000000"/>
        </w:rPr>
        <w:t>участю судді</w:t>
      </w:r>
    </w:p>
    <w:p w:rsidR="00000000" w:rsidRDefault="00D97886">
      <w:pPr>
        <w:pStyle w:val="rvps2"/>
        <w:divId w:val="662390928"/>
        <w:rPr>
          <w:color w:val="000000"/>
        </w:rPr>
      </w:pPr>
      <w:bookmarkStart w:id="1578" w:name="n7583"/>
      <w:bookmarkEnd w:id="1578"/>
      <w:r>
        <w:rPr>
          <w:color w:val="000000"/>
        </w:rPr>
        <w:t>1. Врегулювання спору за участю судді проводиться за згодою сторін до початку розгляду справи по суті.</w:t>
      </w:r>
    </w:p>
    <w:p w:rsidR="00000000" w:rsidRDefault="00D97886">
      <w:pPr>
        <w:pStyle w:val="rvps2"/>
        <w:divId w:val="662390928"/>
        <w:rPr>
          <w:color w:val="000000"/>
        </w:rPr>
      </w:pPr>
      <w:bookmarkStart w:id="1579" w:name="n7584"/>
      <w:bookmarkEnd w:id="1579"/>
      <w:r>
        <w:rPr>
          <w:color w:val="000000"/>
        </w:rPr>
        <w:t>2. Проведення врегулювання спору за участю судді не допускається у разі, якщо у справу вступила третя особа, яка заявляє самостійні вимоги щодо предмета спору.</w:t>
      </w:r>
    </w:p>
    <w:p w:rsidR="00000000" w:rsidRDefault="00D97886">
      <w:pPr>
        <w:pStyle w:val="rvps2"/>
        <w:divId w:val="662390928"/>
        <w:rPr>
          <w:color w:val="000000"/>
        </w:rPr>
      </w:pPr>
      <w:bookmarkStart w:id="1580" w:name="n7585"/>
      <w:bookmarkEnd w:id="1580"/>
      <w:r>
        <w:rPr>
          <w:rStyle w:val="rvts9"/>
        </w:rPr>
        <w:t xml:space="preserve">Стаття 202. </w:t>
      </w:r>
      <w:r>
        <w:rPr>
          <w:color w:val="000000"/>
        </w:rPr>
        <w:t>Порядок призначення врегулювання спору за участю судді</w:t>
      </w:r>
    </w:p>
    <w:p w:rsidR="00000000" w:rsidRDefault="00D97886">
      <w:pPr>
        <w:pStyle w:val="rvps2"/>
        <w:divId w:val="662390928"/>
        <w:rPr>
          <w:color w:val="000000"/>
        </w:rPr>
      </w:pPr>
      <w:bookmarkStart w:id="1581" w:name="n7586"/>
      <w:bookmarkEnd w:id="1581"/>
      <w:r>
        <w:rPr>
          <w:color w:val="000000"/>
        </w:rPr>
        <w:t>1. Про проведення процедури в</w:t>
      </w:r>
      <w:r>
        <w:rPr>
          <w:color w:val="000000"/>
        </w:rPr>
        <w:t>регулювання спору за участю судді суд постановляє ухвалу, якою одночасно зупиняє провадження у справі.</w:t>
      </w:r>
    </w:p>
    <w:p w:rsidR="00000000" w:rsidRDefault="00D97886">
      <w:pPr>
        <w:pStyle w:val="rvps2"/>
        <w:divId w:val="662390928"/>
        <w:rPr>
          <w:color w:val="000000"/>
        </w:rPr>
      </w:pPr>
      <w:bookmarkStart w:id="1582" w:name="n7587"/>
      <w:bookmarkEnd w:id="1582"/>
      <w:r>
        <w:rPr>
          <w:color w:val="000000"/>
        </w:rPr>
        <w:t>2. У випадку недосягнення сторонами мирного врегулювання спору за наслідками проведення врегулювання спору повторне проведення врегулювання спору за учас</w:t>
      </w:r>
      <w:r>
        <w:rPr>
          <w:color w:val="000000"/>
        </w:rPr>
        <w:t>тю судді не допускається.</w:t>
      </w:r>
    </w:p>
    <w:p w:rsidR="00000000" w:rsidRDefault="00D97886">
      <w:pPr>
        <w:pStyle w:val="rvps2"/>
        <w:divId w:val="662390928"/>
        <w:rPr>
          <w:color w:val="000000"/>
        </w:rPr>
      </w:pPr>
      <w:bookmarkStart w:id="1583" w:name="n7588"/>
      <w:bookmarkEnd w:id="1583"/>
      <w:r>
        <w:rPr>
          <w:rStyle w:val="rvts9"/>
        </w:rPr>
        <w:t xml:space="preserve">Стаття 203. </w:t>
      </w:r>
      <w:r>
        <w:rPr>
          <w:color w:val="000000"/>
        </w:rPr>
        <w:t>Порядок проведення врегулювання спору за участю судді</w:t>
      </w:r>
    </w:p>
    <w:p w:rsidR="00000000" w:rsidRDefault="00D97886">
      <w:pPr>
        <w:pStyle w:val="rvps2"/>
        <w:divId w:val="662390928"/>
        <w:rPr>
          <w:color w:val="000000"/>
        </w:rPr>
      </w:pPr>
      <w:bookmarkStart w:id="1584" w:name="n7589"/>
      <w:bookmarkEnd w:id="1584"/>
      <w:r>
        <w:rPr>
          <w:color w:val="000000"/>
        </w:rPr>
        <w:t>1. Проведення врегулювання спору за участю судді здійснюється у формі спільних та (або) закритих нарад. Сторони мають право брати участь у таких нарадах у режимі ві</w:t>
      </w:r>
      <w:r>
        <w:rPr>
          <w:color w:val="000000"/>
        </w:rPr>
        <w:t>деоконференції в порядку, визначеному цим Кодексом.</w:t>
      </w:r>
    </w:p>
    <w:p w:rsidR="00000000" w:rsidRDefault="00D97886">
      <w:pPr>
        <w:pStyle w:val="rvps2"/>
        <w:divId w:val="662390928"/>
        <w:rPr>
          <w:color w:val="000000"/>
        </w:rPr>
      </w:pPr>
      <w:bookmarkStart w:id="1585" w:name="n7590"/>
      <w:bookmarkEnd w:id="1585"/>
      <w:r>
        <w:rPr>
          <w:color w:val="000000"/>
        </w:rPr>
        <w:t>Спільні наради проводяться за участю всіх сторін, їх представників та судді.</w:t>
      </w:r>
    </w:p>
    <w:p w:rsidR="00000000" w:rsidRDefault="00D97886">
      <w:pPr>
        <w:pStyle w:val="rvps2"/>
        <w:divId w:val="662390928"/>
        <w:rPr>
          <w:color w:val="000000"/>
        </w:rPr>
      </w:pPr>
      <w:bookmarkStart w:id="1586" w:name="n7591"/>
      <w:bookmarkEnd w:id="1586"/>
      <w:r>
        <w:rPr>
          <w:color w:val="000000"/>
        </w:rPr>
        <w:t>Закриті наради проводяться за ініціативою судді з кожною із сторін окремо.</w:t>
      </w:r>
    </w:p>
    <w:p w:rsidR="00000000" w:rsidRDefault="00D97886">
      <w:pPr>
        <w:pStyle w:val="rvps2"/>
        <w:divId w:val="662390928"/>
        <w:rPr>
          <w:color w:val="000000"/>
        </w:rPr>
      </w:pPr>
      <w:bookmarkStart w:id="1587" w:name="n7592"/>
      <w:bookmarkEnd w:id="1587"/>
      <w:r>
        <w:rPr>
          <w:color w:val="000000"/>
        </w:rPr>
        <w:t xml:space="preserve">2. Суддя спрямовує проведення врегулювання спору за </w:t>
      </w:r>
      <w:r>
        <w:rPr>
          <w:color w:val="000000"/>
        </w:rPr>
        <w:t>участю судді для досягнення сторонами врегулювання спору. З урахуванням конкретних обставин проведення наради суддя може оголосити перерву в межах строку проведення врегулювання.</w:t>
      </w:r>
    </w:p>
    <w:p w:rsidR="00000000" w:rsidRDefault="00D97886">
      <w:pPr>
        <w:pStyle w:val="rvps2"/>
        <w:divId w:val="662390928"/>
        <w:rPr>
          <w:color w:val="000000"/>
        </w:rPr>
      </w:pPr>
      <w:bookmarkStart w:id="1588" w:name="n7593"/>
      <w:bookmarkEnd w:id="1588"/>
      <w:r>
        <w:rPr>
          <w:color w:val="000000"/>
        </w:rPr>
        <w:t>3. На початку проведення першої спільної наради з врегулювання спору суддя ро</w:t>
      </w:r>
      <w:r>
        <w:rPr>
          <w:color w:val="000000"/>
        </w:rPr>
        <w:t>з’яснює сторонам мету, порядок проведення врегулювання спору за участю судді, права та обов’язки сторін.</w:t>
      </w:r>
    </w:p>
    <w:p w:rsidR="00000000" w:rsidRDefault="00D97886">
      <w:pPr>
        <w:pStyle w:val="rvps2"/>
        <w:divId w:val="662390928"/>
        <w:rPr>
          <w:color w:val="000000"/>
        </w:rPr>
      </w:pPr>
      <w:bookmarkStart w:id="1589" w:name="n7594"/>
      <w:bookmarkEnd w:id="1589"/>
      <w:r>
        <w:rPr>
          <w:color w:val="000000"/>
        </w:rPr>
        <w:t>4. Під час проведення спільних нарад суддя з’ясовує підстави та предмет позову, підстави заперечень, роз’яснює сторонам предмет доказування по категорі</w:t>
      </w:r>
      <w:r>
        <w:rPr>
          <w:color w:val="000000"/>
        </w:rPr>
        <w:t>ї спору, який розглядається, пропонує сторонам надати пропозиції щодо шляхів мирного врегулювання спору та здійснює інші дії, спрямовані на мирне врегулювання сторонами спору. Суддя може запропонувати сторонам можливий шлях мирного врегулювання спору.</w:t>
      </w:r>
    </w:p>
    <w:p w:rsidR="00000000" w:rsidRDefault="00D97886">
      <w:pPr>
        <w:pStyle w:val="rvps2"/>
        <w:divId w:val="662390928"/>
        <w:rPr>
          <w:color w:val="000000"/>
        </w:rPr>
      </w:pPr>
      <w:bookmarkStart w:id="1590" w:name="n7595"/>
      <w:bookmarkEnd w:id="1590"/>
      <w:r>
        <w:rPr>
          <w:color w:val="000000"/>
        </w:rPr>
        <w:t>5. П</w:t>
      </w:r>
      <w:r>
        <w:rPr>
          <w:color w:val="000000"/>
        </w:rPr>
        <w:t>ід час закритих нарад суддя має право звертати увагу сторони на судову практику в аналогічних спорах, пропонувати стороні та (або) її представнику можливі шляхи мирного врегулювання спору.</w:t>
      </w:r>
    </w:p>
    <w:p w:rsidR="00000000" w:rsidRDefault="00D97886">
      <w:pPr>
        <w:pStyle w:val="rvps2"/>
        <w:divId w:val="662390928"/>
        <w:rPr>
          <w:color w:val="000000"/>
        </w:rPr>
      </w:pPr>
      <w:bookmarkStart w:id="1591" w:name="n7596"/>
      <w:bookmarkEnd w:id="1591"/>
      <w:r>
        <w:rPr>
          <w:color w:val="000000"/>
        </w:rPr>
        <w:t>6. Під час проведення врегулювання спору суддя не має права надават</w:t>
      </w:r>
      <w:r>
        <w:rPr>
          <w:color w:val="000000"/>
        </w:rPr>
        <w:t>и сторонам юридичні поради та рекомендації, надавати оцінку доказів у справі.</w:t>
      </w:r>
    </w:p>
    <w:p w:rsidR="00000000" w:rsidRDefault="00D97886">
      <w:pPr>
        <w:pStyle w:val="rvps2"/>
        <w:divId w:val="662390928"/>
        <w:rPr>
          <w:color w:val="000000"/>
        </w:rPr>
      </w:pPr>
      <w:bookmarkStart w:id="1592" w:name="n7597"/>
      <w:bookmarkEnd w:id="1592"/>
      <w:r>
        <w:rPr>
          <w:color w:val="000000"/>
        </w:rPr>
        <w:t>7. Інформація, отримана будь-якою зі сторін, а також суддею під час проведення врегулювання спору, є конфіденційною. Під час проведення врегулювання спору за участю судді протоко</w:t>
      </w:r>
      <w:r>
        <w:rPr>
          <w:color w:val="000000"/>
        </w:rPr>
        <w:t>л наради не ведеться та не здійснюється фіксування технічними засобами.</w:t>
      </w:r>
    </w:p>
    <w:p w:rsidR="00000000" w:rsidRDefault="00D97886">
      <w:pPr>
        <w:pStyle w:val="rvps2"/>
        <w:divId w:val="662390928"/>
        <w:rPr>
          <w:color w:val="000000"/>
        </w:rPr>
      </w:pPr>
      <w:bookmarkStart w:id="1593" w:name="n7598"/>
      <w:bookmarkEnd w:id="1593"/>
      <w:r>
        <w:rPr>
          <w:color w:val="000000"/>
        </w:rPr>
        <w:t>8. За необхідності до участі в нарадах залучається перекладач. Перекладач попереджається про конфіденційний характер інформації, отриманої під час проведення врегулювання спору за учас</w:t>
      </w:r>
      <w:r>
        <w:rPr>
          <w:color w:val="000000"/>
        </w:rPr>
        <w:t>тю судді.</w:t>
      </w:r>
    </w:p>
    <w:p w:rsidR="00000000" w:rsidRDefault="00D97886">
      <w:pPr>
        <w:pStyle w:val="rvps2"/>
        <w:divId w:val="662390928"/>
        <w:rPr>
          <w:color w:val="000000"/>
        </w:rPr>
      </w:pPr>
      <w:bookmarkStart w:id="1594" w:name="n7599"/>
      <w:bookmarkEnd w:id="1594"/>
      <w:r>
        <w:rPr>
          <w:color w:val="000000"/>
        </w:rPr>
        <w:t>9. Під час врегулювання спору за участю судді забороняється використовувати портативні аудіотехнічні пристрої, а також здійснювати фото- і кінозйомку, відео-, звукозапис.</w:t>
      </w:r>
    </w:p>
    <w:p w:rsidR="00000000" w:rsidRDefault="00D97886">
      <w:pPr>
        <w:pStyle w:val="rvps2"/>
        <w:divId w:val="662390928"/>
        <w:rPr>
          <w:color w:val="000000"/>
        </w:rPr>
      </w:pPr>
      <w:bookmarkStart w:id="1595" w:name="n7600"/>
      <w:bookmarkEnd w:id="1595"/>
      <w:r>
        <w:rPr>
          <w:rStyle w:val="rvts9"/>
        </w:rPr>
        <w:t xml:space="preserve">Стаття 204. </w:t>
      </w:r>
      <w:r>
        <w:rPr>
          <w:color w:val="000000"/>
        </w:rPr>
        <w:t>Припинення врегулювання спору за участю судді</w:t>
      </w:r>
    </w:p>
    <w:p w:rsidR="00000000" w:rsidRDefault="00D97886">
      <w:pPr>
        <w:pStyle w:val="rvps2"/>
        <w:divId w:val="662390928"/>
        <w:rPr>
          <w:color w:val="000000"/>
        </w:rPr>
      </w:pPr>
      <w:bookmarkStart w:id="1596" w:name="n7601"/>
      <w:bookmarkEnd w:id="1596"/>
      <w:r>
        <w:rPr>
          <w:color w:val="000000"/>
        </w:rPr>
        <w:t>1. Врегулювання с</w:t>
      </w:r>
      <w:r>
        <w:rPr>
          <w:color w:val="000000"/>
        </w:rPr>
        <w:t>пору за участю судді припиняється:</w:t>
      </w:r>
    </w:p>
    <w:p w:rsidR="00000000" w:rsidRDefault="00D97886">
      <w:pPr>
        <w:pStyle w:val="rvps2"/>
        <w:divId w:val="662390928"/>
        <w:rPr>
          <w:color w:val="000000"/>
        </w:rPr>
      </w:pPr>
      <w:bookmarkStart w:id="1597" w:name="n7602"/>
      <w:bookmarkEnd w:id="1597"/>
      <w:r>
        <w:rPr>
          <w:color w:val="000000"/>
        </w:rPr>
        <w:t>1) у разі подання стороною заяви про припинення врегулювання спору за участю судді;</w:t>
      </w:r>
    </w:p>
    <w:p w:rsidR="00000000" w:rsidRDefault="00D97886">
      <w:pPr>
        <w:pStyle w:val="rvps2"/>
        <w:divId w:val="662390928"/>
        <w:rPr>
          <w:color w:val="000000"/>
        </w:rPr>
      </w:pPr>
      <w:bookmarkStart w:id="1598" w:name="n7603"/>
      <w:bookmarkEnd w:id="1598"/>
      <w:r>
        <w:rPr>
          <w:color w:val="000000"/>
        </w:rPr>
        <w:t>2) у разі закінчення строку врегулювання спору за участю судді;</w:t>
      </w:r>
    </w:p>
    <w:p w:rsidR="00000000" w:rsidRDefault="00D97886">
      <w:pPr>
        <w:pStyle w:val="rvps2"/>
        <w:divId w:val="662390928"/>
        <w:rPr>
          <w:color w:val="000000"/>
        </w:rPr>
      </w:pPr>
      <w:bookmarkStart w:id="1599" w:name="n7604"/>
      <w:bookmarkEnd w:id="1599"/>
      <w:r>
        <w:rPr>
          <w:color w:val="000000"/>
        </w:rPr>
        <w:t>3) за ініціативою судді у разі затягування врегулювання спору будь-якою і</w:t>
      </w:r>
      <w:r>
        <w:rPr>
          <w:color w:val="000000"/>
        </w:rPr>
        <w:t>з сторін;</w:t>
      </w:r>
    </w:p>
    <w:p w:rsidR="00000000" w:rsidRDefault="00D97886">
      <w:pPr>
        <w:pStyle w:val="rvps2"/>
        <w:divId w:val="662390928"/>
        <w:rPr>
          <w:color w:val="000000"/>
        </w:rPr>
      </w:pPr>
      <w:bookmarkStart w:id="1600" w:name="n7605"/>
      <w:bookmarkEnd w:id="1600"/>
      <w:r>
        <w:rPr>
          <w:color w:val="000000"/>
        </w:rPr>
        <w:t>4) у разі укладення сторонами мирової угоди та звернення до суду із заявою про її затвердження або звернення позивача до суду із заявою про залишення позовної заяви без розгляду, або в разі відмови позивача від позову чи визнання позову відповіда</w:t>
      </w:r>
      <w:r>
        <w:rPr>
          <w:color w:val="000000"/>
        </w:rPr>
        <w:t>чем.</w:t>
      </w:r>
    </w:p>
    <w:p w:rsidR="00000000" w:rsidRDefault="00D97886">
      <w:pPr>
        <w:pStyle w:val="rvps2"/>
        <w:divId w:val="662390928"/>
        <w:rPr>
          <w:color w:val="000000"/>
        </w:rPr>
      </w:pPr>
      <w:bookmarkStart w:id="1601" w:name="n7606"/>
      <w:bookmarkEnd w:id="1601"/>
      <w:r>
        <w:rPr>
          <w:color w:val="000000"/>
        </w:rPr>
        <w:t>2. Про припинення врегулювання спору за участю судді постановляється ухвала, яка оскарженню не підлягає. Одночасно суддя вирішує питання про поновлення провадження у справі.</w:t>
      </w:r>
    </w:p>
    <w:p w:rsidR="00000000" w:rsidRDefault="00D97886">
      <w:pPr>
        <w:pStyle w:val="rvps2"/>
        <w:divId w:val="662390928"/>
        <w:rPr>
          <w:color w:val="000000"/>
        </w:rPr>
      </w:pPr>
      <w:bookmarkStart w:id="1602" w:name="n7607"/>
      <w:bookmarkEnd w:id="1602"/>
      <w:r>
        <w:rPr>
          <w:color w:val="000000"/>
        </w:rPr>
        <w:t>3. Про припинення врегулювання спору за участю судді з підстави, передбаченої</w:t>
      </w:r>
      <w:r>
        <w:rPr>
          <w:color w:val="000000"/>
        </w:rPr>
        <w:t xml:space="preserve"> пунктом 1 частини першої цієї статті, суддя постановляє ухвалу не пізніше наступного робочого дня після надходження відповідної заяви сторони, а з підстави, передбаченої пунктом 2 цієї ж частини - не пізніше наступного дня з дня закінчення строку врегулюв</w:t>
      </w:r>
      <w:r>
        <w:rPr>
          <w:color w:val="000000"/>
        </w:rPr>
        <w:t>ання спору за участю судді.</w:t>
      </w:r>
    </w:p>
    <w:p w:rsidR="00000000" w:rsidRDefault="00D97886">
      <w:pPr>
        <w:pStyle w:val="rvps2"/>
        <w:divId w:val="662390928"/>
        <w:rPr>
          <w:color w:val="000000"/>
        </w:rPr>
      </w:pPr>
      <w:bookmarkStart w:id="1603" w:name="n7608"/>
      <w:bookmarkEnd w:id="1603"/>
      <w:r>
        <w:rPr>
          <w:color w:val="000000"/>
        </w:rPr>
        <w:t xml:space="preserve">4. У разі припинення врегулювання спору за участю судді з підстав, передбачених пунктами 1-3 частини першої цієї статті, справа передається на розгляд іншому судді, визначеному в порядку, встановленому </w:t>
      </w:r>
      <w:hyperlink w:anchor="n6255" w:history="1">
        <w:r>
          <w:rPr>
            <w:rStyle w:val="a3"/>
            <w:color w:val="006600"/>
            <w:u w:val="none"/>
          </w:rPr>
          <w:t>статтею 33</w:t>
        </w:r>
      </w:hyperlink>
      <w:r>
        <w:rPr>
          <w:color w:val="000000"/>
        </w:rPr>
        <w:t xml:space="preserve"> цього Кодексу.</w:t>
      </w:r>
    </w:p>
    <w:p w:rsidR="00000000" w:rsidRDefault="00D97886">
      <w:pPr>
        <w:pStyle w:val="rvps2"/>
        <w:divId w:val="662390928"/>
        <w:rPr>
          <w:color w:val="000000"/>
        </w:rPr>
      </w:pPr>
      <w:bookmarkStart w:id="1604" w:name="n7609"/>
      <w:bookmarkEnd w:id="1604"/>
      <w:r>
        <w:rPr>
          <w:rStyle w:val="rvts9"/>
        </w:rPr>
        <w:t xml:space="preserve">Стаття 205. </w:t>
      </w:r>
      <w:r>
        <w:rPr>
          <w:color w:val="000000"/>
        </w:rPr>
        <w:t>Строк проведення врегулювання спору за участю судді</w:t>
      </w:r>
    </w:p>
    <w:p w:rsidR="00000000" w:rsidRDefault="00D97886">
      <w:pPr>
        <w:pStyle w:val="rvps2"/>
        <w:divId w:val="662390928"/>
        <w:rPr>
          <w:color w:val="000000"/>
        </w:rPr>
      </w:pPr>
      <w:bookmarkStart w:id="1605" w:name="n7610"/>
      <w:bookmarkEnd w:id="1605"/>
      <w:r>
        <w:rPr>
          <w:color w:val="000000"/>
        </w:rPr>
        <w:t>1. Врегулювання спору за участю судді проводиться протягом розумного строку, але не більше тридцяти днів з дня постановлення ухвали про його проведення.</w:t>
      </w:r>
    </w:p>
    <w:p w:rsidR="00000000" w:rsidRDefault="00D97886">
      <w:pPr>
        <w:pStyle w:val="rvps2"/>
        <w:divId w:val="662390928"/>
        <w:rPr>
          <w:color w:val="000000"/>
        </w:rPr>
      </w:pPr>
      <w:bookmarkStart w:id="1606" w:name="n7611"/>
      <w:bookmarkEnd w:id="1606"/>
      <w:r>
        <w:rPr>
          <w:color w:val="000000"/>
        </w:rPr>
        <w:t>2. Строк пр</w:t>
      </w:r>
      <w:r>
        <w:rPr>
          <w:color w:val="000000"/>
        </w:rPr>
        <w:t>оведення врегулювання спору за участю судді продовженню не підлягає.</w:t>
      </w:r>
    </w:p>
    <w:p w:rsidR="00000000" w:rsidRDefault="00D97886">
      <w:pPr>
        <w:pStyle w:val="rvps7"/>
        <w:divId w:val="662390928"/>
        <w:rPr>
          <w:color w:val="000000"/>
        </w:rPr>
      </w:pPr>
      <w:bookmarkStart w:id="1607" w:name="n7612"/>
      <w:bookmarkEnd w:id="1607"/>
      <w:r>
        <w:rPr>
          <w:rStyle w:val="rvts15"/>
        </w:rPr>
        <w:t>Глава 5. Відмова позивача від позову. Мирова угода</w:t>
      </w:r>
    </w:p>
    <w:p w:rsidR="00000000" w:rsidRDefault="00D97886">
      <w:pPr>
        <w:pStyle w:val="rvps2"/>
        <w:divId w:val="662390928"/>
        <w:rPr>
          <w:color w:val="000000"/>
        </w:rPr>
      </w:pPr>
      <w:bookmarkStart w:id="1608" w:name="n7613"/>
      <w:bookmarkEnd w:id="1608"/>
      <w:r>
        <w:rPr>
          <w:rStyle w:val="rvts9"/>
        </w:rPr>
        <w:t xml:space="preserve">Стаття 206. </w:t>
      </w:r>
      <w:r>
        <w:rPr>
          <w:color w:val="000000"/>
        </w:rPr>
        <w:t>Відмова позивача від позову, визнання позову відповідачем</w:t>
      </w:r>
    </w:p>
    <w:p w:rsidR="00000000" w:rsidRDefault="00D97886">
      <w:pPr>
        <w:pStyle w:val="rvps2"/>
        <w:divId w:val="662390928"/>
        <w:rPr>
          <w:color w:val="000000"/>
        </w:rPr>
      </w:pPr>
      <w:bookmarkStart w:id="1609" w:name="n7614"/>
      <w:bookmarkEnd w:id="1609"/>
      <w:r>
        <w:rPr>
          <w:color w:val="000000"/>
        </w:rPr>
        <w:t>1. Позивач може відмовитися від позову, а відповідач - визнати позов на будь-якій стадії провадження у справі, зазначивши про це в заяві по суті справи або в окремій письмовій заяві.</w:t>
      </w:r>
    </w:p>
    <w:p w:rsidR="00000000" w:rsidRDefault="00D97886">
      <w:pPr>
        <w:pStyle w:val="rvps2"/>
        <w:divId w:val="662390928"/>
        <w:rPr>
          <w:color w:val="000000"/>
        </w:rPr>
      </w:pPr>
      <w:bookmarkStart w:id="1610" w:name="n7615"/>
      <w:bookmarkEnd w:id="1610"/>
      <w:r>
        <w:rPr>
          <w:color w:val="000000"/>
        </w:rPr>
        <w:t>2. До ухвалення судового рішення у зв’язку з відмовою позивача від позову</w:t>
      </w:r>
      <w:r>
        <w:rPr>
          <w:color w:val="000000"/>
        </w:rPr>
        <w:t xml:space="preserve"> або визнанням позову відповідачем суд роз’яснює сторонам наслідки відповідних процесуальних дій, перевіряє, чи не обмежений представник відповідної сторони у повноваженнях на їх вчинення.</w:t>
      </w:r>
    </w:p>
    <w:p w:rsidR="00000000" w:rsidRDefault="00D97886">
      <w:pPr>
        <w:pStyle w:val="rvps2"/>
        <w:divId w:val="662390928"/>
        <w:rPr>
          <w:color w:val="000000"/>
        </w:rPr>
      </w:pPr>
      <w:bookmarkStart w:id="1611" w:name="n7616"/>
      <w:bookmarkEnd w:id="1611"/>
      <w:r>
        <w:rPr>
          <w:color w:val="000000"/>
        </w:rPr>
        <w:t>3. У разі відмови позивача від позову суд постановляє ухвалу про за</w:t>
      </w:r>
      <w:r>
        <w:rPr>
          <w:color w:val="000000"/>
        </w:rPr>
        <w:t>криття провадження у справі.</w:t>
      </w:r>
    </w:p>
    <w:p w:rsidR="00000000" w:rsidRDefault="00D97886">
      <w:pPr>
        <w:pStyle w:val="rvps2"/>
        <w:divId w:val="662390928"/>
        <w:rPr>
          <w:color w:val="000000"/>
        </w:rPr>
      </w:pPr>
      <w:bookmarkStart w:id="1612" w:name="n7617"/>
      <w:bookmarkEnd w:id="1612"/>
      <w:r>
        <w:rPr>
          <w:color w:val="000000"/>
        </w:rPr>
        <w:t>4. 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свободи чи інтереси інших осіб, су</w:t>
      </w:r>
      <w:r>
        <w:rPr>
          <w:color w:val="000000"/>
        </w:rPr>
        <w:t>д постановляє ухвалу про відмову у прийнятті визнання відповідачем позову і продовжує судовий розгляд.</w:t>
      </w:r>
    </w:p>
    <w:p w:rsidR="00000000" w:rsidRDefault="00D97886">
      <w:pPr>
        <w:pStyle w:val="rvps2"/>
        <w:divId w:val="662390928"/>
        <w:rPr>
          <w:color w:val="000000"/>
        </w:rPr>
      </w:pPr>
      <w:bookmarkStart w:id="1613" w:name="n7618"/>
      <w:bookmarkEnd w:id="1613"/>
      <w:r>
        <w:rPr>
          <w:color w:val="000000"/>
        </w:rPr>
        <w:t>5. Суд не приймає відмову позивача від позову, визнання позову відповідачем у справі, в якій особу представляє її законний представник, якщо його дії суп</w:t>
      </w:r>
      <w:r>
        <w:rPr>
          <w:color w:val="000000"/>
        </w:rPr>
        <w:t>еречать інтересам особи, яку він представляє.</w:t>
      </w:r>
    </w:p>
    <w:p w:rsidR="00000000" w:rsidRDefault="00D97886">
      <w:pPr>
        <w:pStyle w:val="rvps2"/>
        <w:divId w:val="662390928"/>
        <w:rPr>
          <w:color w:val="000000"/>
        </w:rPr>
      </w:pPr>
      <w:bookmarkStart w:id="1614" w:name="n7619"/>
      <w:bookmarkEnd w:id="1614"/>
      <w:r>
        <w:rPr>
          <w:rStyle w:val="rvts9"/>
        </w:rPr>
        <w:t xml:space="preserve">Стаття 207. </w:t>
      </w:r>
      <w:r>
        <w:rPr>
          <w:color w:val="000000"/>
        </w:rPr>
        <w:t>Мирова угода сторін</w:t>
      </w:r>
    </w:p>
    <w:p w:rsidR="00000000" w:rsidRDefault="00D97886">
      <w:pPr>
        <w:pStyle w:val="rvps2"/>
        <w:divId w:val="662390928"/>
        <w:rPr>
          <w:color w:val="000000"/>
        </w:rPr>
      </w:pPr>
      <w:bookmarkStart w:id="1615" w:name="n7620"/>
      <w:bookmarkEnd w:id="1615"/>
      <w:r>
        <w:rPr>
          <w:color w:val="000000"/>
        </w:rPr>
        <w:t>1. Мирова угода укладається сторонами з метою врегулювання спору на підставі взаємних поступок і має стосуватися лише прав та обов’язків сторін. У мировій угоді сторони можуть ви</w:t>
      </w:r>
      <w:r>
        <w:rPr>
          <w:color w:val="000000"/>
        </w:rPr>
        <w:t>йти за межі предмета спору за умови, що мирова угода не порушує прав чи охоронюваних законом інтересів третіх осіб.</w:t>
      </w:r>
    </w:p>
    <w:p w:rsidR="00000000" w:rsidRDefault="00D97886">
      <w:pPr>
        <w:pStyle w:val="rvps2"/>
        <w:divId w:val="662390928"/>
        <w:rPr>
          <w:color w:val="000000"/>
        </w:rPr>
      </w:pPr>
      <w:bookmarkStart w:id="1616" w:name="n7621"/>
      <w:bookmarkEnd w:id="1616"/>
      <w:r>
        <w:rPr>
          <w:color w:val="000000"/>
        </w:rPr>
        <w:t>2. Сторони можуть укласти мирову угоду і повідомити про це суд, зробивши спільну письмову заяву, на будь-якій стадії судового процесу.</w:t>
      </w:r>
    </w:p>
    <w:p w:rsidR="00000000" w:rsidRDefault="00D97886">
      <w:pPr>
        <w:pStyle w:val="rvps2"/>
        <w:divId w:val="662390928"/>
        <w:rPr>
          <w:color w:val="000000"/>
        </w:rPr>
      </w:pPr>
      <w:bookmarkStart w:id="1617" w:name="n7622"/>
      <w:bookmarkEnd w:id="1617"/>
      <w:r>
        <w:rPr>
          <w:color w:val="000000"/>
        </w:rPr>
        <w:t>3. До</w:t>
      </w:r>
      <w:r>
        <w:rPr>
          <w:color w:val="000000"/>
        </w:rPr>
        <w:t xml:space="preserve"> ухвалення судового рішення у зв’язку з укладенням сторонами мирової угоди суд роз’яснює сторонам наслідки такого рішення, перевіряє, чи не обмежені представники сторін вчинити відповідні дії.</w:t>
      </w:r>
    </w:p>
    <w:p w:rsidR="00000000" w:rsidRDefault="00D97886">
      <w:pPr>
        <w:pStyle w:val="rvps2"/>
        <w:divId w:val="662390928"/>
        <w:rPr>
          <w:color w:val="000000"/>
        </w:rPr>
      </w:pPr>
      <w:bookmarkStart w:id="1618" w:name="n7623"/>
      <w:bookmarkEnd w:id="1618"/>
      <w:r>
        <w:rPr>
          <w:color w:val="000000"/>
        </w:rPr>
        <w:t>4. Укладена сторонами мирова угода затверджується ухвалою суду,</w:t>
      </w:r>
      <w:r>
        <w:rPr>
          <w:color w:val="000000"/>
        </w:rPr>
        <w:t xml:space="preserve"> в резолютивній частині якої зазначаються умови угоди. Затверджуючи мирову угоду, суд цією ж ухвалою одночасно закриває провадження у справі.</w:t>
      </w:r>
    </w:p>
    <w:p w:rsidR="00000000" w:rsidRDefault="00D97886">
      <w:pPr>
        <w:pStyle w:val="rvps2"/>
        <w:divId w:val="662390928"/>
        <w:rPr>
          <w:color w:val="000000"/>
        </w:rPr>
      </w:pPr>
      <w:bookmarkStart w:id="1619" w:name="n7624"/>
      <w:bookmarkEnd w:id="1619"/>
      <w:r>
        <w:rPr>
          <w:color w:val="000000"/>
        </w:rPr>
        <w:t>5. Суд постановляє ухвалу про відмову у затвердженні мирової угоди і продовжує судовий розгляд, якщо:</w:t>
      </w:r>
    </w:p>
    <w:p w:rsidR="00000000" w:rsidRDefault="00D97886">
      <w:pPr>
        <w:pStyle w:val="rvps2"/>
        <w:divId w:val="662390928"/>
        <w:rPr>
          <w:color w:val="000000"/>
        </w:rPr>
      </w:pPr>
      <w:bookmarkStart w:id="1620" w:name="n7625"/>
      <w:bookmarkEnd w:id="1620"/>
      <w:r>
        <w:rPr>
          <w:color w:val="000000"/>
        </w:rPr>
        <w:t>1) умови мир</w:t>
      </w:r>
      <w:r>
        <w:rPr>
          <w:color w:val="000000"/>
        </w:rPr>
        <w:t>ової угоди суперечать закону чи порушують права чи охоронювані законом інтереси інших осіб, є невиконуваними; або</w:t>
      </w:r>
    </w:p>
    <w:p w:rsidR="00000000" w:rsidRDefault="00D97886">
      <w:pPr>
        <w:pStyle w:val="rvps2"/>
        <w:divId w:val="662390928"/>
        <w:rPr>
          <w:color w:val="000000"/>
        </w:rPr>
      </w:pPr>
      <w:bookmarkStart w:id="1621" w:name="n7626"/>
      <w:bookmarkEnd w:id="1621"/>
      <w:r>
        <w:rPr>
          <w:color w:val="000000"/>
        </w:rPr>
        <w:t>2) одну із сторін мирової угоди представляє її законний представник, дії якого суперечать інтересам особи, яку він представляє.</w:t>
      </w:r>
    </w:p>
    <w:p w:rsidR="00000000" w:rsidRDefault="00D97886">
      <w:pPr>
        <w:pStyle w:val="rvps2"/>
        <w:divId w:val="662390928"/>
        <w:rPr>
          <w:color w:val="000000"/>
        </w:rPr>
      </w:pPr>
      <w:bookmarkStart w:id="1622" w:name="n7627"/>
      <w:bookmarkEnd w:id="1622"/>
      <w:r>
        <w:rPr>
          <w:rStyle w:val="rvts9"/>
        </w:rPr>
        <w:t xml:space="preserve">Стаття 208. </w:t>
      </w:r>
      <w:r>
        <w:rPr>
          <w:color w:val="000000"/>
        </w:rPr>
        <w:t>Ви</w:t>
      </w:r>
      <w:r>
        <w:rPr>
          <w:color w:val="000000"/>
        </w:rPr>
        <w:t>конання мирової угоди</w:t>
      </w:r>
    </w:p>
    <w:p w:rsidR="00000000" w:rsidRDefault="00D97886">
      <w:pPr>
        <w:pStyle w:val="rvps2"/>
        <w:divId w:val="662390928"/>
        <w:rPr>
          <w:color w:val="000000"/>
        </w:rPr>
      </w:pPr>
      <w:bookmarkStart w:id="1623" w:name="n7628"/>
      <w:bookmarkEnd w:id="1623"/>
      <w:r>
        <w:rPr>
          <w:color w:val="000000"/>
        </w:rPr>
        <w:t>1. Виконання мирової угоди здійснюється особами, які її уклали, в порядку і в строки, передбачені цією угодою.</w:t>
      </w:r>
    </w:p>
    <w:p w:rsidR="00000000" w:rsidRDefault="00D97886">
      <w:pPr>
        <w:pStyle w:val="rvps2"/>
        <w:divId w:val="662390928"/>
        <w:rPr>
          <w:color w:val="000000"/>
        </w:rPr>
      </w:pPr>
      <w:bookmarkStart w:id="1624" w:name="n7629"/>
      <w:bookmarkEnd w:id="1624"/>
      <w:r>
        <w:rPr>
          <w:color w:val="000000"/>
        </w:rPr>
        <w:t>2. Ухвала про затвердження мирової угоди є виконавчим документом та має відповідати вимогам до виконавчого документа, встан</w:t>
      </w:r>
      <w:r>
        <w:rPr>
          <w:color w:val="000000"/>
        </w:rPr>
        <w:t xml:space="preserve">овленим </w:t>
      </w:r>
      <w:hyperlink r:id="rId112" w:tgtFrame="_blank" w:history="1">
        <w:r>
          <w:rPr>
            <w:rStyle w:val="a3"/>
            <w:color w:val="000099"/>
            <w:u w:val="none"/>
          </w:rPr>
          <w:t>Законом України</w:t>
        </w:r>
      </w:hyperlink>
      <w:r>
        <w:rPr>
          <w:color w:val="000000"/>
        </w:rPr>
        <w:t xml:space="preserve"> "Про виконавче провадження".</w:t>
      </w:r>
    </w:p>
    <w:p w:rsidR="00000000" w:rsidRDefault="00D97886">
      <w:pPr>
        <w:pStyle w:val="rvps2"/>
        <w:divId w:val="662390928"/>
        <w:rPr>
          <w:color w:val="000000"/>
        </w:rPr>
      </w:pPr>
      <w:bookmarkStart w:id="1625" w:name="n7630"/>
      <w:bookmarkEnd w:id="1625"/>
      <w:r>
        <w:rPr>
          <w:color w:val="000000"/>
        </w:rPr>
        <w:t>3. У разі невиконання затвердженої судом мирової угоди ухвала суду про затвердження мирової угоди може бути подана для її примусово</w:t>
      </w:r>
      <w:r>
        <w:rPr>
          <w:color w:val="000000"/>
        </w:rPr>
        <w:t>го виконання в порядку, передбаченому законодавством для виконання судових рішень.</w:t>
      </w:r>
    </w:p>
    <w:p w:rsidR="00000000" w:rsidRDefault="00D97886">
      <w:pPr>
        <w:pStyle w:val="rvps7"/>
        <w:divId w:val="662390928"/>
        <w:rPr>
          <w:color w:val="000000"/>
        </w:rPr>
      </w:pPr>
      <w:bookmarkStart w:id="1626" w:name="n7631"/>
      <w:bookmarkEnd w:id="1626"/>
      <w:r>
        <w:rPr>
          <w:rStyle w:val="rvts15"/>
        </w:rPr>
        <w:t>Глава 6. Розгляд справи по суті</w:t>
      </w:r>
    </w:p>
    <w:p w:rsidR="00000000" w:rsidRDefault="00D97886">
      <w:pPr>
        <w:pStyle w:val="rvps7"/>
        <w:divId w:val="662390928"/>
        <w:rPr>
          <w:color w:val="000000"/>
        </w:rPr>
      </w:pPr>
      <w:bookmarkStart w:id="1627" w:name="n7632"/>
      <w:bookmarkEnd w:id="1627"/>
      <w:r>
        <w:rPr>
          <w:rStyle w:val="rvts15"/>
        </w:rPr>
        <w:t>§ 1. Загальні положення</w:t>
      </w:r>
    </w:p>
    <w:p w:rsidR="00000000" w:rsidRDefault="00D97886">
      <w:pPr>
        <w:pStyle w:val="rvps2"/>
        <w:divId w:val="662390928"/>
        <w:rPr>
          <w:color w:val="000000"/>
        </w:rPr>
      </w:pPr>
      <w:bookmarkStart w:id="1628" w:name="n7633"/>
      <w:bookmarkEnd w:id="1628"/>
      <w:r>
        <w:rPr>
          <w:rStyle w:val="rvts9"/>
        </w:rPr>
        <w:t xml:space="preserve">Стаття 209. </w:t>
      </w:r>
      <w:r>
        <w:rPr>
          <w:color w:val="000000"/>
        </w:rPr>
        <w:t>Завдання розгляду справи по суті</w:t>
      </w:r>
    </w:p>
    <w:p w:rsidR="00000000" w:rsidRDefault="00D97886">
      <w:pPr>
        <w:pStyle w:val="rvps2"/>
        <w:divId w:val="662390928"/>
        <w:rPr>
          <w:color w:val="000000"/>
        </w:rPr>
      </w:pPr>
      <w:bookmarkStart w:id="1629" w:name="n7634"/>
      <w:bookmarkEnd w:id="1629"/>
      <w:r>
        <w:rPr>
          <w:color w:val="000000"/>
        </w:rPr>
        <w:t>1. Завданням розгляду справи по суті є розгляд та вирішення спору на під</w:t>
      </w:r>
      <w:r>
        <w:rPr>
          <w:color w:val="000000"/>
        </w:rPr>
        <w:t>ставі зібраних у підготовчому провадженні матеріалів, а також розподіл судових витрат.</w:t>
      </w:r>
    </w:p>
    <w:p w:rsidR="00000000" w:rsidRDefault="00D97886">
      <w:pPr>
        <w:pStyle w:val="rvps2"/>
        <w:divId w:val="662390928"/>
        <w:rPr>
          <w:color w:val="000000"/>
        </w:rPr>
      </w:pPr>
      <w:bookmarkStart w:id="1630" w:name="n7635"/>
      <w:bookmarkEnd w:id="1630"/>
      <w:r>
        <w:rPr>
          <w:rStyle w:val="rvts9"/>
        </w:rPr>
        <w:t xml:space="preserve">Стаття 210. </w:t>
      </w:r>
      <w:r>
        <w:rPr>
          <w:color w:val="000000"/>
        </w:rPr>
        <w:t>Строки розгляду справи по суті</w:t>
      </w:r>
    </w:p>
    <w:p w:rsidR="00000000" w:rsidRDefault="00D97886">
      <w:pPr>
        <w:pStyle w:val="rvps2"/>
        <w:divId w:val="662390928"/>
        <w:rPr>
          <w:color w:val="000000"/>
        </w:rPr>
      </w:pPr>
      <w:bookmarkStart w:id="1631" w:name="n7636"/>
      <w:bookmarkEnd w:id="1631"/>
      <w:r>
        <w:rPr>
          <w:color w:val="000000"/>
        </w:rPr>
        <w:t>1. Суд має розпочати розгляд справи по суті не пізніше ніж через шістдесят днів з дня відкриття провадження у справі, а у випа</w:t>
      </w:r>
      <w:r>
        <w:rPr>
          <w:color w:val="000000"/>
        </w:rPr>
        <w:t>дку продовження строку підготовчого провадження - не пізніше наступного дня з дня закінчення такого строку.</w:t>
      </w:r>
    </w:p>
    <w:p w:rsidR="00000000" w:rsidRDefault="00D97886">
      <w:pPr>
        <w:pStyle w:val="rvps2"/>
        <w:divId w:val="662390928"/>
        <w:rPr>
          <w:color w:val="000000"/>
        </w:rPr>
      </w:pPr>
      <w:bookmarkStart w:id="1632" w:name="n7637"/>
      <w:bookmarkEnd w:id="1632"/>
      <w:r>
        <w:rPr>
          <w:color w:val="000000"/>
        </w:rPr>
        <w:t>2. Суд розглядає справу по суті протягом тридцяти днів з дня початку розгляду справи по суті.</w:t>
      </w:r>
    </w:p>
    <w:p w:rsidR="00000000" w:rsidRDefault="00D97886">
      <w:pPr>
        <w:pStyle w:val="rvps2"/>
        <w:divId w:val="662390928"/>
        <w:rPr>
          <w:color w:val="000000"/>
        </w:rPr>
      </w:pPr>
      <w:bookmarkStart w:id="1633" w:name="n7638"/>
      <w:bookmarkEnd w:id="1633"/>
      <w:r>
        <w:rPr>
          <w:color w:val="000000"/>
        </w:rPr>
        <w:t xml:space="preserve">3. Провадження у справі на стадії її розгляду по суті </w:t>
      </w:r>
      <w:r>
        <w:rPr>
          <w:color w:val="000000"/>
        </w:rPr>
        <w:t xml:space="preserve">зупиняється тільки з підстав, встановлених </w:t>
      </w:r>
      <w:hyperlink w:anchor="n7877" w:history="1">
        <w:r>
          <w:rPr>
            <w:rStyle w:val="a3"/>
            <w:color w:val="006600"/>
            <w:u w:val="none"/>
          </w:rPr>
          <w:t>пунктами 1-3 частини першої статті 251</w:t>
        </w:r>
      </w:hyperlink>
      <w:r>
        <w:rPr>
          <w:color w:val="000000"/>
        </w:rPr>
        <w:t xml:space="preserve"> та </w:t>
      </w:r>
      <w:hyperlink w:anchor="n7886" w:history="1">
        <w:r>
          <w:rPr>
            <w:rStyle w:val="a3"/>
            <w:color w:val="006600"/>
            <w:u w:val="none"/>
          </w:rPr>
          <w:t>пунктами 1-3 частини першої статті 252</w:t>
        </w:r>
      </w:hyperlink>
      <w:r>
        <w:rPr>
          <w:color w:val="000000"/>
        </w:rPr>
        <w:t xml:space="preserve"> цього Кодексу.</w:t>
      </w:r>
    </w:p>
    <w:p w:rsidR="00000000" w:rsidRDefault="00D97886">
      <w:pPr>
        <w:pStyle w:val="rvps2"/>
        <w:divId w:val="662390928"/>
        <w:rPr>
          <w:color w:val="000000"/>
        </w:rPr>
      </w:pPr>
      <w:bookmarkStart w:id="1634" w:name="n7639"/>
      <w:bookmarkEnd w:id="1634"/>
      <w:r>
        <w:rPr>
          <w:rStyle w:val="rvts9"/>
        </w:rPr>
        <w:t xml:space="preserve">Стаття 211. </w:t>
      </w:r>
      <w:r>
        <w:rPr>
          <w:color w:val="000000"/>
        </w:rPr>
        <w:t>Судове засідання</w:t>
      </w:r>
    </w:p>
    <w:p w:rsidR="00000000" w:rsidRDefault="00D97886">
      <w:pPr>
        <w:pStyle w:val="rvps2"/>
        <w:divId w:val="662390928"/>
        <w:rPr>
          <w:color w:val="000000"/>
        </w:rPr>
      </w:pPr>
      <w:bookmarkStart w:id="1635" w:name="n7640"/>
      <w:bookmarkEnd w:id="1635"/>
      <w:r>
        <w:rPr>
          <w:color w:val="000000"/>
        </w:rPr>
        <w:t>1. Розгляд справи відбувається в</w:t>
      </w:r>
      <w:r>
        <w:rPr>
          <w:color w:val="000000"/>
        </w:rPr>
        <w:t xml:space="preserve"> судовому засіданні.</w:t>
      </w:r>
    </w:p>
    <w:p w:rsidR="00000000" w:rsidRDefault="00D97886">
      <w:pPr>
        <w:pStyle w:val="rvps2"/>
        <w:divId w:val="662390928"/>
        <w:rPr>
          <w:color w:val="000000"/>
        </w:rPr>
      </w:pPr>
      <w:bookmarkStart w:id="1636" w:name="n7641"/>
      <w:bookmarkEnd w:id="1636"/>
      <w:r>
        <w:rPr>
          <w:color w:val="000000"/>
        </w:rPr>
        <w:t>2. Про місце, дату і час судового засідання суд повідомляє учасників справи.</w:t>
      </w:r>
    </w:p>
    <w:p w:rsidR="00000000" w:rsidRDefault="00D97886">
      <w:pPr>
        <w:pStyle w:val="rvps2"/>
        <w:divId w:val="662390928"/>
        <w:rPr>
          <w:color w:val="000000"/>
        </w:rPr>
      </w:pPr>
      <w:bookmarkStart w:id="1637" w:name="n7642"/>
      <w:bookmarkEnd w:id="1637"/>
      <w:r>
        <w:rPr>
          <w:color w:val="000000"/>
        </w:rPr>
        <w:t>3. Учасник справи має право заявити клопотання про розгляд справи за його відсутності. Якщо таке клопотання заявили всі учасники справи, судовий розгляд справи здійснюється на підставі наявних у суду матеріалів.</w:t>
      </w:r>
    </w:p>
    <w:p w:rsidR="00000000" w:rsidRDefault="00D97886">
      <w:pPr>
        <w:pStyle w:val="rvps2"/>
        <w:divId w:val="662390928"/>
        <w:rPr>
          <w:color w:val="000000"/>
        </w:rPr>
      </w:pPr>
      <w:bookmarkStart w:id="1638" w:name="n7643"/>
      <w:bookmarkEnd w:id="1638"/>
      <w:r>
        <w:rPr>
          <w:color w:val="000000"/>
        </w:rPr>
        <w:t>4. Судове засідання проводиться у спеціально</w:t>
      </w:r>
      <w:r>
        <w:rPr>
          <w:color w:val="000000"/>
        </w:rPr>
        <w:t xml:space="preserve"> обладнаному приміщенні - залі судових засідань. Окремі процесуальні дії в разі необхідності можуть вчинятися за межами приміщення суду.</w:t>
      </w:r>
    </w:p>
    <w:p w:rsidR="00000000" w:rsidRDefault="00D97886">
      <w:pPr>
        <w:pStyle w:val="rvps2"/>
        <w:divId w:val="662390928"/>
        <w:rPr>
          <w:color w:val="000000"/>
        </w:rPr>
      </w:pPr>
      <w:bookmarkStart w:id="1639" w:name="n7644"/>
      <w:bookmarkEnd w:id="1639"/>
      <w:r>
        <w:rPr>
          <w:color w:val="000000"/>
        </w:rPr>
        <w:t>5. Під час розгляду справи по суті суд сприяє примиренню сторін.</w:t>
      </w:r>
    </w:p>
    <w:p w:rsidR="00000000" w:rsidRDefault="00D97886">
      <w:pPr>
        <w:pStyle w:val="rvps2"/>
        <w:divId w:val="662390928"/>
        <w:rPr>
          <w:color w:val="000000"/>
        </w:rPr>
      </w:pPr>
      <w:bookmarkStart w:id="1640" w:name="n7645"/>
      <w:bookmarkEnd w:id="1640"/>
      <w:r>
        <w:rPr>
          <w:rStyle w:val="rvts9"/>
        </w:rPr>
        <w:t xml:space="preserve">Стаття 212. </w:t>
      </w:r>
      <w:r>
        <w:rPr>
          <w:color w:val="000000"/>
        </w:rPr>
        <w:t>Участь у судовому засіданні в режимі відео</w:t>
      </w:r>
      <w:r>
        <w:rPr>
          <w:color w:val="000000"/>
        </w:rPr>
        <w:t>конференції</w:t>
      </w:r>
    </w:p>
    <w:p w:rsidR="00000000" w:rsidRDefault="00D97886">
      <w:pPr>
        <w:pStyle w:val="rvps2"/>
        <w:divId w:val="662390928"/>
        <w:rPr>
          <w:color w:val="000000"/>
        </w:rPr>
      </w:pPr>
      <w:bookmarkStart w:id="1641" w:name="n7646"/>
      <w:bookmarkEnd w:id="1641"/>
      <w:r>
        <w:rPr>
          <w:color w:val="000000"/>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w:t>
      </w:r>
      <w:r>
        <w:rPr>
          <w:color w:val="000000"/>
        </w:rPr>
        <w:t xml:space="preserve"> крім випадків, коли явка цього учасника справи в судове засідання визнана судом обов’язковою.</w:t>
      </w:r>
    </w:p>
    <w:p w:rsidR="00000000" w:rsidRDefault="00D97886">
      <w:pPr>
        <w:pStyle w:val="rvps2"/>
        <w:divId w:val="662390928"/>
        <w:rPr>
          <w:color w:val="000000"/>
        </w:rPr>
      </w:pPr>
      <w:bookmarkStart w:id="1642" w:name="n7647"/>
      <w:bookmarkEnd w:id="1642"/>
      <w:r>
        <w:rPr>
          <w:color w:val="000000"/>
        </w:rPr>
        <w:t>2. 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w:t>
      </w:r>
      <w:r>
        <w:rPr>
          <w:color w:val="000000"/>
        </w:rPr>
        <w:t>дання. Копія заяви в той самий строк надсилається іншим учасникам справи.</w:t>
      </w:r>
    </w:p>
    <w:p w:rsidR="00000000" w:rsidRDefault="00D97886">
      <w:pPr>
        <w:pStyle w:val="rvps2"/>
        <w:divId w:val="662390928"/>
        <w:rPr>
          <w:color w:val="000000"/>
        </w:rPr>
      </w:pPr>
      <w:bookmarkStart w:id="1643" w:name="n7648"/>
      <w:bookmarkEnd w:id="1643"/>
      <w:r>
        <w:rPr>
          <w:color w:val="000000"/>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w:t>
      </w:r>
      <w:r>
        <w:rPr>
          <w:color w:val="000000"/>
        </w:rPr>
        <w:t>у згідно з вимогами Положення про Єдину судову інформаційно-телекомунікаційну систему.</w:t>
      </w:r>
    </w:p>
    <w:p w:rsidR="00000000" w:rsidRDefault="00D97886">
      <w:pPr>
        <w:pStyle w:val="rvps2"/>
        <w:divId w:val="662390928"/>
        <w:rPr>
          <w:color w:val="000000"/>
        </w:rPr>
      </w:pPr>
      <w:bookmarkStart w:id="1644" w:name="n7649"/>
      <w:bookmarkEnd w:id="1644"/>
      <w:r>
        <w:rPr>
          <w:color w:val="000000"/>
        </w:rPr>
        <w:t>4. Ризики технічної неможливості участі в відеоконференції поза межами приміщення суду, переривання зв’язку тощо несе учасник справи, який подав відповідну заяву.</w:t>
      </w:r>
    </w:p>
    <w:p w:rsidR="00000000" w:rsidRDefault="00D97886">
      <w:pPr>
        <w:pStyle w:val="rvps2"/>
        <w:divId w:val="662390928"/>
        <w:rPr>
          <w:color w:val="000000"/>
        </w:rPr>
      </w:pPr>
      <w:bookmarkStart w:id="1645" w:name="n7650"/>
      <w:bookmarkEnd w:id="1645"/>
      <w:r>
        <w:rPr>
          <w:color w:val="000000"/>
        </w:rPr>
        <w:t>5. Суд</w:t>
      </w:r>
      <w:r>
        <w:rPr>
          <w:color w:val="000000"/>
        </w:rPr>
        <w:t xml:space="preserve"> може постановити ухвалу про участь учасника справи у судовому засіданні в режимі відеоконференції в приміщенні суду, визначеному судом.</w:t>
      </w:r>
    </w:p>
    <w:p w:rsidR="00000000" w:rsidRDefault="00D97886">
      <w:pPr>
        <w:pStyle w:val="rvps2"/>
        <w:divId w:val="662390928"/>
        <w:rPr>
          <w:color w:val="000000"/>
        </w:rPr>
      </w:pPr>
      <w:bookmarkStart w:id="1646" w:name="n7651"/>
      <w:bookmarkEnd w:id="1646"/>
      <w:r>
        <w:rPr>
          <w:color w:val="000000"/>
        </w:rPr>
        <w:t xml:space="preserve">6. Свідок, перекладач, спеціаліст, експерт можуть брати участь в судовому засіданні в режимі відеоконференції виключно </w:t>
      </w:r>
      <w:r>
        <w:rPr>
          <w:color w:val="000000"/>
        </w:rPr>
        <w:t>в приміщенні суду.</w:t>
      </w:r>
    </w:p>
    <w:p w:rsidR="00000000" w:rsidRDefault="00D97886">
      <w:pPr>
        <w:pStyle w:val="rvps2"/>
        <w:divId w:val="662390928"/>
        <w:rPr>
          <w:color w:val="000000"/>
        </w:rPr>
      </w:pPr>
      <w:bookmarkStart w:id="1647" w:name="n7652"/>
      <w:bookmarkEnd w:id="1647"/>
      <w:r>
        <w:rPr>
          <w:color w:val="000000"/>
        </w:rPr>
        <w:t>7. У клопотанні про участь у судовому засіданні в режимі відеоконференції в приміщенні суду в обов’язковому порядку зазначається суд, в якому необхідно забезпечити її проведення. Таке клопотання може бути подано не пізніш як за п’ять дні</w:t>
      </w:r>
      <w:r>
        <w:rPr>
          <w:color w:val="000000"/>
        </w:rPr>
        <w:t>в до відповідного судового засідання.</w:t>
      </w:r>
    </w:p>
    <w:p w:rsidR="00000000" w:rsidRDefault="00D97886">
      <w:pPr>
        <w:pStyle w:val="rvps2"/>
        <w:divId w:val="662390928"/>
        <w:rPr>
          <w:color w:val="000000"/>
        </w:rPr>
      </w:pPr>
      <w:bookmarkStart w:id="1648" w:name="n7653"/>
      <w:bookmarkEnd w:id="1648"/>
      <w:r>
        <w:rPr>
          <w:color w:val="000000"/>
        </w:rPr>
        <w:t>8. Копія ухвали про участь особи у судовому засіданні в режимі відеоконференції в приміщенні суду негайно надсилається до суду, який зобов’язаний організувати її виконання, та особі, яка братиме участь у судовому засід</w:t>
      </w:r>
      <w:r>
        <w:rPr>
          <w:color w:val="000000"/>
        </w:rPr>
        <w:t>анні в режимі відеоконференції.</w:t>
      </w:r>
    </w:p>
    <w:p w:rsidR="00000000" w:rsidRDefault="00D97886">
      <w:pPr>
        <w:pStyle w:val="rvps2"/>
        <w:divId w:val="662390928"/>
        <w:rPr>
          <w:color w:val="000000"/>
        </w:rPr>
      </w:pPr>
      <w:bookmarkStart w:id="1649" w:name="n7654"/>
      <w:bookmarkEnd w:id="1649"/>
      <w:r>
        <w:rPr>
          <w:color w:val="000000"/>
        </w:rPr>
        <w:t>9. Суд, який забезпечує проведення відеоконференції, перевіряє явку і встановлює особи тих, хто з’явився, а також перевіряє повноваження представників.</w:t>
      </w:r>
    </w:p>
    <w:p w:rsidR="00000000" w:rsidRDefault="00D97886">
      <w:pPr>
        <w:pStyle w:val="rvps2"/>
        <w:divId w:val="662390928"/>
        <w:rPr>
          <w:color w:val="000000"/>
        </w:rPr>
      </w:pPr>
      <w:bookmarkStart w:id="1650" w:name="n7655"/>
      <w:bookmarkEnd w:id="1650"/>
      <w:r>
        <w:rPr>
          <w:color w:val="000000"/>
        </w:rPr>
        <w:t xml:space="preserve">10. Використовувані судом і учасниками судового процесу технічні засоби </w:t>
      </w:r>
      <w:r>
        <w:rPr>
          <w:color w:val="000000"/>
        </w:rPr>
        <w:t xml:space="preserve">і технології мають забезпечувати належну якість зображення та звуку, а також інформаційну безпеку. Учасникам судового процесу має бути забезпечена можливість чути та бачити хід судового засідання, ставити запитання і отримувати відповіді, здійснювати інші </w:t>
      </w:r>
      <w:r>
        <w:rPr>
          <w:color w:val="000000"/>
        </w:rPr>
        <w:t>процесуальні права та обов’язки.</w:t>
      </w:r>
    </w:p>
    <w:p w:rsidR="00000000" w:rsidRDefault="00D97886">
      <w:pPr>
        <w:pStyle w:val="rvps2"/>
        <w:divId w:val="662390928"/>
        <w:rPr>
          <w:color w:val="000000"/>
        </w:rPr>
      </w:pPr>
      <w:bookmarkStart w:id="1651" w:name="n7656"/>
      <w:bookmarkEnd w:id="1651"/>
      <w:r>
        <w:rPr>
          <w:color w:val="000000"/>
        </w:rPr>
        <w:t>11. Відеоконференція, у якій беруть участь учасники справи, фіксується судом, який розглядає справу, за допомогою технічних засобів відео- та звукозапису. Відео- та звукозапис відеоконференції зберігається в матеріалах спра</w:t>
      </w:r>
      <w:r>
        <w:rPr>
          <w:color w:val="000000"/>
        </w:rPr>
        <w:t>ви.</w:t>
      </w:r>
    </w:p>
    <w:p w:rsidR="00000000" w:rsidRDefault="00D97886">
      <w:pPr>
        <w:pStyle w:val="rvps2"/>
        <w:divId w:val="662390928"/>
        <w:rPr>
          <w:color w:val="000000"/>
        </w:rPr>
      </w:pPr>
      <w:bookmarkStart w:id="1652" w:name="n7657"/>
      <w:bookmarkEnd w:id="1652"/>
      <w:r>
        <w:rPr>
          <w:color w:val="000000"/>
        </w:rPr>
        <w:t>12. Суд у порядку, передбаченому цією статтею, за власною ініціативою або за клопотанням учасника судового процесу, який тримається в установі попереднього ув’язнення або в установі виконання покарань, може постановити ухвалу про його участь у судовому</w:t>
      </w:r>
      <w:r>
        <w:rPr>
          <w:color w:val="000000"/>
        </w:rPr>
        <w:t xml:space="preserve"> засіданні в режимі відеоконференції в приміщенні такої установи. При цьому дії, передбачені частиною дев’ятою цієї статті, здійснюються службовою особою такої установи.</w:t>
      </w:r>
    </w:p>
    <w:p w:rsidR="00000000" w:rsidRDefault="00D97886">
      <w:pPr>
        <w:pStyle w:val="rvps2"/>
        <w:divId w:val="662390928"/>
        <w:rPr>
          <w:color w:val="000000"/>
        </w:rPr>
      </w:pPr>
      <w:bookmarkStart w:id="1653" w:name="n7658"/>
      <w:bookmarkEnd w:id="1653"/>
      <w:r>
        <w:rPr>
          <w:rStyle w:val="rvts9"/>
        </w:rPr>
        <w:t xml:space="preserve">Стаття 213. </w:t>
      </w:r>
      <w:r>
        <w:rPr>
          <w:color w:val="000000"/>
        </w:rPr>
        <w:t>Безпосередність судового розгляду. Перерви в судовому засіданні</w:t>
      </w:r>
    </w:p>
    <w:p w:rsidR="00000000" w:rsidRDefault="00D97886">
      <w:pPr>
        <w:pStyle w:val="rvps2"/>
        <w:divId w:val="662390928"/>
        <w:rPr>
          <w:color w:val="000000"/>
        </w:rPr>
      </w:pPr>
      <w:bookmarkStart w:id="1654" w:name="n7659"/>
      <w:bookmarkEnd w:id="1654"/>
      <w:r>
        <w:rPr>
          <w:color w:val="000000"/>
        </w:rPr>
        <w:t>1. Суд під</w:t>
      </w:r>
      <w:r>
        <w:rPr>
          <w:color w:val="000000"/>
        </w:rPr>
        <w:t xml:space="preserve"> час розгляду справи повинен безпосередньо дослідити докази у справі.</w:t>
      </w:r>
    </w:p>
    <w:p w:rsidR="00000000" w:rsidRDefault="00D97886">
      <w:pPr>
        <w:pStyle w:val="rvps2"/>
        <w:divId w:val="662390928"/>
        <w:rPr>
          <w:color w:val="000000"/>
        </w:rPr>
      </w:pPr>
      <w:bookmarkStart w:id="1655" w:name="n7660"/>
      <w:bookmarkEnd w:id="1655"/>
      <w:r>
        <w:rPr>
          <w:color w:val="000000"/>
        </w:rPr>
        <w:t>2. Справа розглядається одним і тим самим складом суду. У разі заміни одного із суддів під час судового розгляду справа розглядається спочатку, крім випадків, встановлених цим Кодексом.</w:t>
      </w:r>
    </w:p>
    <w:p w:rsidR="00000000" w:rsidRDefault="00D97886">
      <w:pPr>
        <w:pStyle w:val="rvps2"/>
        <w:divId w:val="662390928"/>
        <w:rPr>
          <w:color w:val="000000"/>
        </w:rPr>
      </w:pPr>
      <w:bookmarkStart w:id="1656" w:name="n7661"/>
      <w:bookmarkEnd w:id="1656"/>
      <w:r>
        <w:rPr>
          <w:color w:val="000000"/>
        </w:rPr>
        <w:t>3. У судовому засіданні можуть бути оголошені перерви, тривалість яких визначається відповідно до обставин розгляду справи, що їх викликали.</w:t>
      </w:r>
    </w:p>
    <w:p w:rsidR="00000000" w:rsidRDefault="00D97886">
      <w:pPr>
        <w:pStyle w:val="rvps2"/>
        <w:divId w:val="662390928"/>
        <w:rPr>
          <w:color w:val="000000"/>
        </w:rPr>
      </w:pPr>
      <w:bookmarkStart w:id="1657" w:name="n7662"/>
      <w:bookmarkEnd w:id="1657"/>
      <w:r>
        <w:rPr>
          <w:rStyle w:val="rvts9"/>
        </w:rPr>
        <w:t xml:space="preserve">Стаття 214. </w:t>
      </w:r>
      <w:r>
        <w:rPr>
          <w:color w:val="000000"/>
        </w:rPr>
        <w:t>Головуючий у судовому засіданні</w:t>
      </w:r>
    </w:p>
    <w:p w:rsidR="00000000" w:rsidRDefault="00D97886">
      <w:pPr>
        <w:pStyle w:val="rvps2"/>
        <w:divId w:val="662390928"/>
        <w:rPr>
          <w:color w:val="000000"/>
        </w:rPr>
      </w:pPr>
      <w:bookmarkStart w:id="1658" w:name="n7663"/>
      <w:bookmarkEnd w:id="1658"/>
      <w:r>
        <w:rPr>
          <w:color w:val="000000"/>
        </w:rPr>
        <w:t>1. При одноособовому розгляді справи суддя, який розглядає справу, є го</w:t>
      </w:r>
      <w:r>
        <w:rPr>
          <w:color w:val="000000"/>
        </w:rPr>
        <w:t>ловуючим у судовому засіданні.</w:t>
      </w:r>
    </w:p>
    <w:p w:rsidR="00000000" w:rsidRDefault="00D97886">
      <w:pPr>
        <w:pStyle w:val="rvps2"/>
        <w:divId w:val="662390928"/>
        <w:rPr>
          <w:color w:val="000000"/>
        </w:rPr>
      </w:pPr>
      <w:bookmarkStart w:id="1659" w:name="n7664"/>
      <w:bookmarkEnd w:id="1659"/>
      <w:r>
        <w:rPr>
          <w:color w:val="000000"/>
        </w:rPr>
        <w:t>При колегіальному розгляді справи головуючим у судовому засіданні є суддя-доповідач, визначений Єдиною судовою інформаційно-телекомунікаційною системою під час розподілу справи.</w:t>
      </w:r>
    </w:p>
    <w:p w:rsidR="00000000" w:rsidRDefault="00D97886">
      <w:pPr>
        <w:pStyle w:val="rvps2"/>
        <w:divId w:val="662390928"/>
        <w:rPr>
          <w:color w:val="000000"/>
        </w:rPr>
      </w:pPr>
      <w:bookmarkStart w:id="1660" w:name="n7665"/>
      <w:bookmarkEnd w:id="1660"/>
      <w:r>
        <w:rPr>
          <w:color w:val="000000"/>
        </w:rPr>
        <w:t>2. Головуючий відповідно до завдання цивільного</w:t>
      </w:r>
      <w:r>
        <w:rPr>
          <w:color w:val="000000"/>
        </w:rPr>
        <w:t xml:space="preserve"> судочинства керує ходом судового засідання, забезпечує додержання послідовності і порядку вчинення процесуальних дій, здійснення учасниками судового процесу їх процесуальних прав і виконання ними обов’язків, спрямовує судовий розгляд на забезпечення повно</w:t>
      </w:r>
      <w:r>
        <w:rPr>
          <w:color w:val="000000"/>
        </w:rPr>
        <w:t>го, всебічного та об’єктивного з’ясування обставин справи, усуваючи із судового розгляду все, що не має істотного значення для вирішення справи.</w:t>
      </w:r>
    </w:p>
    <w:p w:rsidR="00000000" w:rsidRDefault="00D97886">
      <w:pPr>
        <w:pStyle w:val="rvps2"/>
        <w:divId w:val="662390928"/>
        <w:rPr>
          <w:color w:val="000000"/>
        </w:rPr>
      </w:pPr>
      <w:bookmarkStart w:id="1661" w:name="n7666"/>
      <w:bookmarkEnd w:id="1661"/>
      <w:r>
        <w:rPr>
          <w:color w:val="000000"/>
        </w:rPr>
        <w:t>3. У разі виникнення заперечень у будь-кого з учасників справи, а також свідків, експертів, спеціалістів, перек</w:t>
      </w:r>
      <w:r>
        <w:rPr>
          <w:color w:val="000000"/>
        </w:rPr>
        <w:t>ладачів щодо дій головуючого ці заперечення заносяться до протоколу судового засідання і про їх прийняття чи відхилення суд постановляє ухвалу.</w:t>
      </w:r>
    </w:p>
    <w:p w:rsidR="00000000" w:rsidRDefault="00D97886">
      <w:pPr>
        <w:pStyle w:val="rvps2"/>
        <w:divId w:val="662390928"/>
        <w:rPr>
          <w:color w:val="000000"/>
        </w:rPr>
      </w:pPr>
      <w:bookmarkStart w:id="1662" w:name="n7667"/>
      <w:bookmarkEnd w:id="1662"/>
      <w:r>
        <w:rPr>
          <w:color w:val="000000"/>
        </w:rPr>
        <w:t>4. Головуючий вживає необхідних заходів для забезпечення в судовому засіданні належного порядку.</w:t>
      </w:r>
    </w:p>
    <w:p w:rsidR="00000000" w:rsidRDefault="00D97886">
      <w:pPr>
        <w:pStyle w:val="rvps2"/>
        <w:divId w:val="662390928"/>
        <w:rPr>
          <w:color w:val="000000"/>
        </w:rPr>
      </w:pPr>
      <w:bookmarkStart w:id="1663" w:name="n7668"/>
      <w:bookmarkEnd w:id="1663"/>
      <w:r>
        <w:rPr>
          <w:color w:val="000000"/>
        </w:rPr>
        <w:t>5. Головуючий р</w:t>
      </w:r>
      <w:r>
        <w:rPr>
          <w:color w:val="000000"/>
        </w:rPr>
        <w:t>озглядає скарги на дії чи бездіяльність судового розпорядника стосовно виконання покладених на нього обов’язків, про що постановляє ухвалу.</w:t>
      </w:r>
    </w:p>
    <w:p w:rsidR="00000000" w:rsidRDefault="00D97886">
      <w:pPr>
        <w:pStyle w:val="rvps2"/>
        <w:divId w:val="662390928"/>
        <w:rPr>
          <w:color w:val="000000"/>
        </w:rPr>
      </w:pPr>
      <w:bookmarkStart w:id="1664" w:name="n7669"/>
      <w:bookmarkEnd w:id="1664"/>
      <w:r>
        <w:rPr>
          <w:rStyle w:val="rvts9"/>
        </w:rPr>
        <w:t xml:space="preserve">Стаття 215. </w:t>
      </w:r>
      <w:r>
        <w:rPr>
          <w:color w:val="000000"/>
        </w:rPr>
        <w:t>Звертання до суду у судовому засіданні</w:t>
      </w:r>
    </w:p>
    <w:p w:rsidR="00000000" w:rsidRDefault="00D97886">
      <w:pPr>
        <w:pStyle w:val="rvps2"/>
        <w:divId w:val="662390928"/>
        <w:rPr>
          <w:color w:val="000000"/>
        </w:rPr>
      </w:pPr>
      <w:bookmarkStart w:id="1665" w:name="n7670"/>
      <w:bookmarkEnd w:id="1665"/>
      <w:r>
        <w:rPr>
          <w:color w:val="000000"/>
        </w:rPr>
        <w:t>1. Учасники справи, свідки, перекладачі, експерти, спеціалісти, а</w:t>
      </w:r>
      <w:r>
        <w:rPr>
          <w:color w:val="000000"/>
        </w:rPr>
        <w:t xml:space="preserve"> також інші присутні у судовому засіданні особи звертаються до суду словами "Ваша честь".</w:t>
      </w:r>
    </w:p>
    <w:p w:rsidR="00000000" w:rsidRDefault="00D97886">
      <w:pPr>
        <w:pStyle w:val="rvps2"/>
        <w:divId w:val="662390928"/>
        <w:rPr>
          <w:color w:val="000000"/>
        </w:rPr>
      </w:pPr>
      <w:bookmarkStart w:id="1666" w:name="n7671"/>
      <w:bookmarkEnd w:id="1666"/>
      <w:r>
        <w:rPr>
          <w:rStyle w:val="rvts9"/>
        </w:rPr>
        <w:t xml:space="preserve">Стаття 216. </w:t>
      </w:r>
      <w:r>
        <w:rPr>
          <w:color w:val="000000"/>
        </w:rPr>
        <w:t>Обов’язки осіб, присутніх у залі судового засідання</w:t>
      </w:r>
    </w:p>
    <w:p w:rsidR="00000000" w:rsidRDefault="00D97886">
      <w:pPr>
        <w:pStyle w:val="rvps2"/>
        <w:divId w:val="662390928"/>
        <w:rPr>
          <w:color w:val="000000"/>
        </w:rPr>
      </w:pPr>
      <w:bookmarkStart w:id="1667" w:name="n7672"/>
      <w:bookmarkEnd w:id="1667"/>
      <w:r>
        <w:rPr>
          <w:color w:val="000000"/>
        </w:rPr>
        <w:t>1. Особи, присутні в залі судового засідання, повинні встати, коли входить і виходить суд. Рішення суду особи, присутні в залі, заслуховують стоячи. Учасники судового процесу та інші особи, присутні в залі судового засідання, звертаються до суду та один до</w:t>
      </w:r>
      <w:r>
        <w:rPr>
          <w:color w:val="000000"/>
        </w:rPr>
        <w:t xml:space="preserve"> одного, надають пояснення, показання, висновки, консультації тощо стоячи.</w:t>
      </w:r>
    </w:p>
    <w:p w:rsidR="00000000" w:rsidRDefault="00D97886">
      <w:pPr>
        <w:pStyle w:val="rvps2"/>
        <w:divId w:val="662390928"/>
        <w:rPr>
          <w:color w:val="000000"/>
        </w:rPr>
      </w:pPr>
      <w:bookmarkStart w:id="1668" w:name="n7673"/>
      <w:bookmarkEnd w:id="1668"/>
      <w:r>
        <w:rPr>
          <w:color w:val="000000"/>
        </w:rPr>
        <w:t>2. Відступ від вимог, встановлених частиною першою цієї статті, допускається з дозволу головуючого.</w:t>
      </w:r>
    </w:p>
    <w:p w:rsidR="00000000" w:rsidRDefault="00D97886">
      <w:pPr>
        <w:pStyle w:val="rvps2"/>
        <w:divId w:val="662390928"/>
        <w:rPr>
          <w:color w:val="000000"/>
        </w:rPr>
      </w:pPr>
      <w:bookmarkStart w:id="1669" w:name="n7674"/>
      <w:bookmarkEnd w:id="1669"/>
      <w:r>
        <w:rPr>
          <w:color w:val="000000"/>
        </w:rPr>
        <w:t>3. Учасники судового процесу, а також інші особи, присутні в залі судового засіда</w:t>
      </w:r>
      <w:r>
        <w:rPr>
          <w:color w:val="000000"/>
        </w:rPr>
        <w:t>ння, зобов’язані беззаперечно виконувати розпорядження головуючого, додержуватися в судовому засіданні встановленого порядку та утримуватися від будь-яких дій, що свідчать про явну зневагу до суду або встановлених у суді правил.</w:t>
      </w:r>
    </w:p>
    <w:p w:rsidR="00000000" w:rsidRDefault="00D97886">
      <w:pPr>
        <w:pStyle w:val="rvps2"/>
        <w:divId w:val="662390928"/>
        <w:rPr>
          <w:color w:val="000000"/>
        </w:rPr>
      </w:pPr>
      <w:bookmarkStart w:id="1670" w:name="n7675"/>
      <w:bookmarkEnd w:id="1670"/>
      <w:r>
        <w:rPr>
          <w:color w:val="000000"/>
        </w:rPr>
        <w:t>4. За прояв неповаги до суд</w:t>
      </w:r>
      <w:r>
        <w:rPr>
          <w:color w:val="000000"/>
        </w:rPr>
        <w:t>у винні особи притягуються до відповідальності, встановленої законом. Питання про притягнення учасника справи або іншої особи, присутньої в залі судового засідання, до відповідальності за прояв неповаги до суду вирішується судом негайно після вчинення прав</w:t>
      </w:r>
      <w:r>
        <w:rPr>
          <w:color w:val="000000"/>
        </w:rPr>
        <w:t>опорушення, для чого у судовому засіданні із розгляду справи оголошується перерва, або після закінчення судового засідання.</w:t>
      </w:r>
    </w:p>
    <w:p w:rsidR="00000000" w:rsidRDefault="00D97886">
      <w:pPr>
        <w:pStyle w:val="rvps2"/>
        <w:divId w:val="662390928"/>
        <w:rPr>
          <w:color w:val="000000"/>
        </w:rPr>
      </w:pPr>
      <w:bookmarkStart w:id="1671" w:name="n7676"/>
      <w:bookmarkEnd w:id="1671"/>
      <w:r>
        <w:rPr>
          <w:color w:val="000000"/>
        </w:rPr>
        <w:t>5. Учасники справи передають документи та інші матеріали головуючому через судового розпорядника.</w:t>
      </w:r>
    </w:p>
    <w:p w:rsidR="00000000" w:rsidRDefault="00D97886">
      <w:pPr>
        <w:pStyle w:val="rvps7"/>
        <w:divId w:val="662390928"/>
        <w:rPr>
          <w:color w:val="000000"/>
        </w:rPr>
      </w:pPr>
      <w:bookmarkStart w:id="1672" w:name="n7677"/>
      <w:bookmarkEnd w:id="1672"/>
      <w:r>
        <w:rPr>
          <w:rStyle w:val="rvts15"/>
        </w:rPr>
        <w:t xml:space="preserve">§ 2. Відкриття розгляду справи по </w:t>
      </w:r>
      <w:r>
        <w:rPr>
          <w:rStyle w:val="rvts15"/>
        </w:rPr>
        <w:t>суті</w:t>
      </w:r>
    </w:p>
    <w:p w:rsidR="00000000" w:rsidRDefault="00D97886">
      <w:pPr>
        <w:pStyle w:val="rvps2"/>
        <w:divId w:val="662390928"/>
        <w:rPr>
          <w:color w:val="000000"/>
        </w:rPr>
      </w:pPr>
      <w:bookmarkStart w:id="1673" w:name="n7678"/>
      <w:bookmarkEnd w:id="1673"/>
      <w:r>
        <w:rPr>
          <w:rStyle w:val="rvts9"/>
        </w:rPr>
        <w:t xml:space="preserve">Стаття 217. </w:t>
      </w:r>
      <w:r>
        <w:rPr>
          <w:color w:val="000000"/>
        </w:rPr>
        <w:t>Відкриття судового засідання</w:t>
      </w:r>
    </w:p>
    <w:p w:rsidR="00000000" w:rsidRDefault="00D97886">
      <w:pPr>
        <w:pStyle w:val="rvps2"/>
        <w:divId w:val="662390928"/>
        <w:rPr>
          <w:color w:val="000000"/>
        </w:rPr>
      </w:pPr>
      <w:bookmarkStart w:id="1674" w:name="n7679"/>
      <w:bookmarkEnd w:id="1674"/>
      <w:r>
        <w:rPr>
          <w:color w:val="000000"/>
        </w:rPr>
        <w:t>1. У призначений для розгляду справи час головуючий відкриває судове засідання та оголошує, яка справа розглядатиметься.</w:t>
      </w:r>
    </w:p>
    <w:p w:rsidR="00000000" w:rsidRDefault="00D97886">
      <w:pPr>
        <w:pStyle w:val="rvps2"/>
        <w:divId w:val="662390928"/>
        <w:rPr>
          <w:color w:val="000000"/>
        </w:rPr>
      </w:pPr>
      <w:bookmarkStart w:id="1675" w:name="n7680"/>
      <w:bookmarkEnd w:id="1675"/>
      <w:r>
        <w:rPr>
          <w:color w:val="000000"/>
        </w:rPr>
        <w:t>2. Секретар судового засідання доповідає суду хто з учасників судового процесу з’явився в</w:t>
      </w:r>
      <w:r>
        <w:rPr>
          <w:color w:val="000000"/>
        </w:rPr>
        <w:t xml:space="preserve"> судове засідання, хто з учасників судового процесу бере участь у судовому засіданні в режимі відеоконференції, чи повідомлено тих учасників судового процесу, хто не з’явився, про дату, час і місце судового засідання у порядку, передбаченому цим Кодексом.</w:t>
      </w:r>
    </w:p>
    <w:p w:rsidR="00000000" w:rsidRDefault="00D97886">
      <w:pPr>
        <w:pStyle w:val="rvps2"/>
        <w:divId w:val="662390928"/>
        <w:rPr>
          <w:color w:val="000000"/>
        </w:rPr>
      </w:pPr>
      <w:bookmarkStart w:id="1676" w:name="n7681"/>
      <w:bookmarkEnd w:id="1676"/>
      <w:r>
        <w:rPr>
          <w:color w:val="000000"/>
        </w:rPr>
        <w:t>3. З оголошенням головуючим судового засідання відкритим розпочинається розгляд справи по суті.</w:t>
      </w:r>
    </w:p>
    <w:p w:rsidR="00000000" w:rsidRDefault="00D97886">
      <w:pPr>
        <w:pStyle w:val="rvps2"/>
        <w:divId w:val="662390928"/>
        <w:rPr>
          <w:color w:val="000000"/>
        </w:rPr>
      </w:pPr>
      <w:bookmarkStart w:id="1677" w:name="n7682"/>
      <w:bookmarkEnd w:id="1677"/>
      <w:r>
        <w:rPr>
          <w:color w:val="000000"/>
        </w:rPr>
        <w:t>4. Головуючий встановлює особи тих, хто бере участь у судовому засіданні, а також перевіряє повноваження представників.</w:t>
      </w:r>
    </w:p>
    <w:p w:rsidR="00000000" w:rsidRDefault="00D97886">
      <w:pPr>
        <w:pStyle w:val="rvps2"/>
        <w:divId w:val="662390928"/>
        <w:rPr>
          <w:color w:val="000000"/>
        </w:rPr>
      </w:pPr>
      <w:bookmarkStart w:id="1678" w:name="n7683"/>
      <w:bookmarkEnd w:id="1678"/>
      <w:r>
        <w:rPr>
          <w:rStyle w:val="rvts9"/>
        </w:rPr>
        <w:t xml:space="preserve">Стаття 218. </w:t>
      </w:r>
      <w:r>
        <w:rPr>
          <w:color w:val="000000"/>
        </w:rPr>
        <w:t>Роз’яснення перекладачеві йо</w:t>
      </w:r>
      <w:r>
        <w:rPr>
          <w:color w:val="000000"/>
        </w:rPr>
        <w:t>го прав та обов’язків. Присяга перекладача</w:t>
      </w:r>
    </w:p>
    <w:p w:rsidR="00000000" w:rsidRDefault="00D97886">
      <w:pPr>
        <w:pStyle w:val="rvps2"/>
        <w:divId w:val="662390928"/>
        <w:rPr>
          <w:color w:val="000000"/>
        </w:rPr>
      </w:pPr>
      <w:bookmarkStart w:id="1679" w:name="n7684"/>
      <w:bookmarkEnd w:id="1679"/>
      <w:r>
        <w:rPr>
          <w:color w:val="000000"/>
        </w:rPr>
        <w:t>1. Головуючий роз’яснює перекладачу його права та обов’язки, встановлені цим Кодексом, і попереджає перекладача під розписку про кримінальну відповідальність за завідомо неправильний переклад і за відмову без пова</w:t>
      </w:r>
      <w:r>
        <w:rPr>
          <w:color w:val="000000"/>
        </w:rPr>
        <w:t>жних причин від виконання покладених на нього обов’язків.</w:t>
      </w:r>
    </w:p>
    <w:p w:rsidR="00000000" w:rsidRDefault="00D97886">
      <w:pPr>
        <w:pStyle w:val="rvps2"/>
        <w:divId w:val="662390928"/>
        <w:rPr>
          <w:color w:val="000000"/>
        </w:rPr>
      </w:pPr>
      <w:bookmarkStart w:id="1680" w:name="n7685"/>
      <w:bookmarkEnd w:id="1680"/>
      <w:r>
        <w:rPr>
          <w:color w:val="000000"/>
        </w:rPr>
        <w:t>2. Головуючий приводить перекладача до присяги: "Я, (прізвище, ім’я, по батькові), присягаю сумлінно виконувати обов’язки перекладача, використовуючи всі свої професійні можливості".</w:t>
      </w:r>
    </w:p>
    <w:p w:rsidR="00000000" w:rsidRDefault="00D97886">
      <w:pPr>
        <w:pStyle w:val="rvps2"/>
        <w:divId w:val="662390928"/>
        <w:rPr>
          <w:color w:val="000000"/>
        </w:rPr>
      </w:pPr>
      <w:bookmarkStart w:id="1681" w:name="n7686"/>
      <w:bookmarkEnd w:id="1681"/>
      <w:r>
        <w:rPr>
          <w:color w:val="000000"/>
        </w:rPr>
        <w:t>3. Текст присяг</w:t>
      </w:r>
      <w:r>
        <w:rPr>
          <w:color w:val="000000"/>
        </w:rPr>
        <w:t>и підписується перекладачем. Підписаний перекладачем текст присяги та розписка приєднуються до справи.</w:t>
      </w:r>
    </w:p>
    <w:p w:rsidR="00000000" w:rsidRDefault="00D97886">
      <w:pPr>
        <w:pStyle w:val="rvps2"/>
        <w:divId w:val="662390928"/>
        <w:rPr>
          <w:color w:val="000000"/>
        </w:rPr>
      </w:pPr>
      <w:bookmarkStart w:id="1682" w:name="n7687"/>
      <w:bookmarkEnd w:id="1682"/>
      <w:r>
        <w:rPr>
          <w:rStyle w:val="rvts9"/>
        </w:rPr>
        <w:t xml:space="preserve">Стаття 219. </w:t>
      </w:r>
      <w:r>
        <w:rPr>
          <w:color w:val="000000"/>
        </w:rPr>
        <w:t>Видалення свідків із зали судового засідання</w:t>
      </w:r>
    </w:p>
    <w:p w:rsidR="00000000" w:rsidRDefault="00D97886">
      <w:pPr>
        <w:pStyle w:val="rvps2"/>
        <w:divId w:val="662390928"/>
        <w:rPr>
          <w:color w:val="000000"/>
        </w:rPr>
      </w:pPr>
      <w:bookmarkStart w:id="1683" w:name="n7688"/>
      <w:bookmarkEnd w:id="1683"/>
      <w:r>
        <w:rPr>
          <w:color w:val="000000"/>
        </w:rPr>
        <w:t>1. Свідки видаляються із зали судового засідання у відведені для цього приміщення без можливості</w:t>
      </w:r>
      <w:r>
        <w:rPr>
          <w:color w:val="000000"/>
        </w:rPr>
        <w:t xml:space="preserve"> ознайомлення з ходом судового засідання.</w:t>
      </w:r>
    </w:p>
    <w:p w:rsidR="00000000" w:rsidRDefault="00D97886">
      <w:pPr>
        <w:pStyle w:val="rvps2"/>
        <w:divId w:val="662390928"/>
        <w:rPr>
          <w:color w:val="000000"/>
        </w:rPr>
      </w:pPr>
      <w:bookmarkStart w:id="1684" w:name="n7689"/>
      <w:bookmarkEnd w:id="1684"/>
      <w:r>
        <w:rPr>
          <w:color w:val="000000"/>
        </w:rPr>
        <w:t>2. Судовий розпорядник вживає заходів щодо того, щоб свідки, які допитані судом, не спілкувалися з тими, яких суд ще не допитав.</w:t>
      </w:r>
    </w:p>
    <w:p w:rsidR="00000000" w:rsidRDefault="00D97886">
      <w:pPr>
        <w:pStyle w:val="rvps2"/>
        <w:divId w:val="662390928"/>
        <w:rPr>
          <w:color w:val="000000"/>
        </w:rPr>
      </w:pPr>
      <w:bookmarkStart w:id="1685" w:name="n7690"/>
      <w:bookmarkEnd w:id="1685"/>
      <w:r>
        <w:rPr>
          <w:rStyle w:val="rvts9"/>
        </w:rPr>
        <w:t xml:space="preserve">Стаття 220. </w:t>
      </w:r>
      <w:r>
        <w:rPr>
          <w:color w:val="000000"/>
        </w:rPr>
        <w:t>Оголошення складу суду і роз’яснення права відводу</w:t>
      </w:r>
    </w:p>
    <w:p w:rsidR="00000000" w:rsidRDefault="00D97886">
      <w:pPr>
        <w:pStyle w:val="rvps2"/>
        <w:divId w:val="662390928"/>
        <w:rPr>
          <w:color w:val="000000"/>
        </w:rPr>
      </w:pPr>
      <w:bookmarkStart w:id="1686" w:name="n7691"/>
      <w:bookmarkEnd w:id="1686"/>
      <w:r>
        <w:rPr>
          <w:color w:val="000000"/>
        </w:rPr>
        <w:t>1. Головуючий оголошує</w:t>
      </w:r>
      <w:r>
        <w:rPr>
          <w:color w:val="000000"/>
        </w:rPr>
        <w:t xml:space="preserve"> склад суду, а також прізвища експерта, перекладача, спеціаліста, секретаря судового засідання і роз’яснює учасникам справи право заявляти відводи.</w:t>
      </w:r>
    </w:p>
    <w:p w:rsidR="00000000" w:rsidRDefault="00D97886">
      <w:pPr>
        <w:pStyle w:val="rvps2"/>
        <w:divId w:val="662390928"/>
        <w:rPr>
          <w:color w:val="000000"/>
        </w:rPr>
      </w:pPr>
      <w:bookmarkStart w:id="1687" w:name="n7692"/>
      <w:bookmarkEnd w:id="1687"/>
      <w:r>
        <w:rPr>
          <w:rStyle w:val="rvts9"/>
        </w:rPr>
        <w:t xml:space="preserve">Стаття 221. </w:t>
      </w:r>
      <w:r>
        <w:rPr>
          <w:color w:val="000000"/>
        </w:rPr>
        <w:t>Роз’яснення прав та обов’язків</w:t>
      </w:r>
    </w:p>
    <w:p w:rsidR="00000000" w:rsidRDefault="00D97886">
      <w:pPr>
        <w:pStyle w:val="rvps2"/>
        <w:divId w:val="662390928"/>
        <w:rPr>
          <w:color w:val="000000"/>
        </w:rPr>
      </w:pPr>
      <w:bookmarkStart w:id="1688" w:name="n7693"/>
      <w:bookmarkEnd w:id="1688"/>
      <w:r>
        <w:rPr>
          <w:color w:val="000000"/>
        </w:rPr>
        <w:t>1. Головуючий з’ясовує обізнаність учасників справи з їхніми прав</w:t>
      </w:r>
      <w:r>
        <w:rPr>
          <w:color w:val="000000"/>
        </w:rPr>
        <w:t>ами та обов’язками та роз’яснює їх у разі необхідності, крім випадків, коли учасника справи представляє адвокат.</w:t>
      </w:r>
    </w:p>
    <w:p w:rsidR="00000000" w:rsidRDefault="00D97886">
      <w:pPr>
        <w:pStyle w:val="rvps2"/>
        <w:divId w:val="662390928"/>
        <w:rPr>
          <w:color w:val="000000"/>
        </w:rPr>
      </w:pPr>
      <w:bookmarkStart w:id="1689" w:name="n7694"/>
      <w:bookmarkEnd w:id="1689"/>
      <w:r>
        <w:rPr>
          <w:rStyle w:val="rvts9"/>
        </w:rPr>
        <w:t xml:space="preserve">Стаття 222. </w:t>
      </w:r>
      <w:r>
        <w:rPr>
          <w:color w:val="000000"/>
        </w:rPr>
        <w:t>Розгляд заяв та клопотань</w:t>
      </w:r>
    </w:p>
    <w:p w:rsidR="00000000" w:rsidRDefault="00D97886">
      <w:pPr>
        <w:pStyle w:val="rvps2"/>
        <w:divId w:val="662390928"/>
        <w:rPr>
          <w:color w:val="000000"/>
        </w:rPr>
      </w:pPr>
      <w:bookmarkStart w:id="1690" w:name="n7695"/>
      <w:bookmarkEnd w:id="1690"/>
      <w:r>
        <w:rPr>
          <w:color w:val="000000"/>
        </w:rPr>
        <w:t>1. Головуючий з’ясовує, чи мають учасники справи заяви чи клопотання, пов’язані з розглядом справи, які не були заявлені з поважних причин у підготовчому провадженні або в інший строк, визначений судом, та вирішує їх після заслуховування думки інших присут</w:t>
      </w:r>
      <w:r>
        <w:rPr>
          <w:color w:val="000000"/>
        </w:rPr>
        <w:t>ніх у судовому засіданні учасників справи.</w:t>
      </w:r>
    </w:p>
    <w:p w:rsidR="00000000" w:rsidRDefault="00D97886">
      <w:pPr>
        <w:pStyle w:val="rvps2"/>
        <w:divId w:val="662390928"/>
        <w:rPr>
          <w:color w:val="000000"/>
        </w:rPr>
      </w:pPr>
      <w:bookmarkStart w:id="1691" w:name="n7696"/>
      <w:bookmarkEnd w:id="1691"/>
      <w:r>
        <w:rPr>
          <w:color w:val="000000"/>
        </w:rPr>
        <w:t>2. Суд залишає без розгляду заяви та клопотання, які без поважних причин не були заявлені в підготовчому провадженні або в інший строк, визначений судом.</w:t>
      </w:r>
    </w:p>
    <w:p w:rsidR="00000000" w:rsidRDefault="00D97886">
      <w:pPr>
        <w:pStyle w:val="rvps2"/>
        <w:divId w:val="662390928"/>
        <w:rPr>
          <w:color w:val="000000"/>
        </w:rPr>
      </w:pPr>
      <w:bookmarkStart w:id="1692" w:name="n7697"/>
      <w:bookmarkEnd w:id="1692"/>
      <w:r>
        <w:rPr>
          <w:rStyle w:val="rvts9"/>
        </w:rPr>
        <w:t xml:space="preserve">Стаття 223. </w:t>
      </w:r>
      <w:r>
        <w:rPr>
          <w:color w:val="000000"/>
        </w:rPr>
        <w:t>Наслідки неявки в судове засідання учасника спр</w:t>
      </w:r>
      <w:r>
        <w:rPr>
          <w:color w:val="000000"/>
        </w:rPr>
        <w:t>ави</w:t>
      </w:r>
    </w:p>
    <w:p w:rsidR="00000000" w:rsidRDefault="00D97886">
      <w:pPr>
        <w:pStyle w:val="rvps2"/>
        <w:divId w:val="662390928"/>
        <w:rPr>
          <w:color w:val="000000"/>
        </w:rPr>
      </w:pPr>
      <w:bookmarkStart w:id="1693" w:name="n7698"/>
      <w:bookmarkEnd w:id="1693"/>
      <w:r>
        <w:rPr>
          <w:color w:val="000000"/>
        </w:rPr>
        <w:t>1. Неявка у судове засідання будь-якого учасника справи за умови, що його належним чином повідомлено про дату, час і місце цього засідання, не перешкоджає розгляду справи по суті, крім випадків, визначених цією статтею.</w:t>
      </w:r>
    </w:p>
    <w:p w:rsidR="00000000" w:rsidRDefault="00D97886">
      <w:pPr>
        <w:pStyle w:val="rvps2"/>
        <w:divId w:val="662390928"/>
        <w:rPr>
          <w:color w:val="000000"/>
        </w:rPr>
      </w:pPr>
      <w:bookmarkStart w:id="1694" w:name="n7699"/>
      <w:bookmarkEnd w:id="1694"/>
      <w:r>
        <w:rPr>
          <w:color w:val="000000"/>
        </w:rPr>
        <w:t xml:space="preserve">2. Суд відкладає розгляд справи </w:t>
      </w:r>
      <w:r>
        <w:rPr>
          <w:color w:val="000000"/>
        </w:rPr>
        <w:t>в судовому засіданні в межах встановленого цим Кодексом строку з таких підстав:</w:t>
      </w:r>
    </w:p>
    <w:p w:rsidR="00000000" w:rsidRDefault="00D97886">
      <w:pPr>
        <w:pStyle w:val="rvps2"/>
        <w:divId w:val="662390928"/>
        <w:rPr>
          <w:color w:val="000000"/>
        </w:rPr>
      </w:pPr>
      <w:bookmarkStart w:id="1695" w:name="n7700"/>
      <w:bookmarkEnd w:id="1695"/>
      <w:r>
        <w:rPr>
          <w:color w:val="000000"/>
        </w:rPr>
        <w:t>1) неявка в судове засідання учасника справи, щодо якого відсутні відомості про вручення йому повідомлення про дату, час і місце судового засідання;</w:t>
      </w:r>
    </w:p>
    <w:p w:rsidR="00000000" w:rsidRDefault="00D97886">
      <w:pPr>
        <w:pStyle w:val="rvps2"/>
        <w:divId w:val="662390928"/>
        <w:rPr>
          <w:color w:val="000000"/>
        </w:rPr>
      </w:pPr>
      <w:bookmarkStart w:id="1696" w:name="n7701"/>
      <w:bookmarkEnd w:id="1696"/>
      <w:r>
        <w:rPr>
          <w:color w:val="000000"/>
        </w:rPr>
        <w:t>2) перша неявка в судове засідання учасника справи, якого повідомлено про дату, час і місце судового засідання, якщо він повідомив про причини неявки, які судом визнано поважними;</w:t>
      </w:r>
    </w:p>
    <w:p w:rsidR="00000000" w:rsidRDefault="00D97886">
      <w:pPr>
        <w:pStyle w:val="rvps2"/>
        <w:divId w:val="662390928"/>
        <w:rPr>
          <w:color w:val="000000"/>
        </w:rPr>
      </w:pPr>
      <w:bookmarkStart w:id="1697" w:name="n7702"/>
      <w:bookmarkEnd w:id="1697"/>
      <w:r>
        <w:rPr>
          <w:color w:val="000000"/>
        </w:rPr>
        <w:t>3) виникнення технічних проблем, що унеможливлюють участь особи у судовому з</w:t>
      </w:r>
      <w:r>
        <w:rPr>
          <w:color w:val="000000"/>
        </w:rPr>
        <w:t>асіданні в режимі відеоконференції, крім випадків, коли відповідно до цього Кодексу судове засідання може відбутися без участі такої особи;</w:t>
      </w:r>
    </w:p>
    <w:p w:rsidR="00000000" w:rsidRDefault="00D97886">
      <w:pPr>
        <w:pStyle w:val="rvps2"/>
        <w:divId w:val="662390928"/>
        <w:rPr>
          <w:color w:val="000000"/>
        </w:rPr>
      </w:pPr>
      <w:bookmarkStart w:id="1698" w:name="n7703"/>
      <w:bookmarkEnd w:id="1698"/>
      <w:r>
        <w:rPr>
          <w:color w:val="000000"/>
        </w:rPr>
        <w:t>4) необхідність витребування нових доказів, у випадку коли учасник справи обґрунтував неможливість заявлення відпові</w:t>
      </w:r>
      <w:r>
        <w:rPr>
          <w:color w:val="000000"/>
        </w:rPr>
        <w:t>дного клопотання в межах підготовчого провадження;</w:t>
      </w:r>
    </w:p>
    <w:p w:rsidR="00000000" w:rsidRDefault="00D97886">
      <w:pPr>
        <w:pStyle w:val="rvps2"/>
        <w:divId w:val="662390928"/>
        <w:rPr>
          <w:color w:val="000000"/>
        </w:rPr>
      </w:pPr>
      <w:bookmarkStart w:id="1699" w:name="n7704"/>
      <w:bookmarkEnd w:id="1699"/>
      <w:r>
        <w:rPr>
          <w:color w:val="000000"/>
        </w:rPr>
        <w:t>5) якщо суд визнає потрібним, щоб сторона, яка подала заяву про розгляд справи за її відсутності, дала особисті пояснення. Викликати позивача або відповідача для особистих пояснень можна і тоді, коли в спр</w:t>
      </w:r>
      <w:r>
        <w:rPr>
          <w:color w:val="000000"/>
        </w:rPr>
        <w:t>аві беруть участь їх представники.</w:t>
      </w:r>
    </w:p>
    <w:p w:rsidR="00000000" w:rsidRDefault="00D97886">
      <w:pPr>
        <w:pStyle w:val="rvps2"/>
        <w:divId w:val="662390928"/>
        <w:rPr>
          <w:color w:val="000000"/>
        </w:rPr>
      </w:pPr>
      <w:bookmarkStart w:id="1700" w:name="n7705"/>
      <w:bookmarkEnd w:id="1700"/>
      <w:r>
        <w:rPr>
          <w:color w:val="000000"/>
        </w:rPr>
        <w:t>3. Якщо учасник справи або його представник були належним чином повідомлені про судове засідання, суд розглядає справу за відсутності такого учасника справи у разі:</w:t>
      </w:r>
    </w:p>
    <w:p w:rsidR="00000000" w:rsidRDefault="00D97886">
      <w:pPr>
        <w:pStyle w:val="rvps2"/>
        <w:divId w:val="662390928"/>
        <w:rPr>
          <w:color w:val="000000"/>
        </w:rPr>
      </w:pPr>
      <w:bookmarkStart w:id="1701" w:name="n7706"/>
      <w:bookmarkEnd w:id="1701"/>
      <w:r>
        <w:rPr>
          <w:color w:val="000000"/>
        </w:rPr>
        <w:t>1) неявки в судове засідання учасника справи (його предс</w:t>
      </w:r>
      <w:r>
        <w:rPr>
          <w:color w:val="000000"/>
        </w:rPr>
        <w:t>тавника) без поважних причин або без повідомлення причин неявки;</w:t>
      </w:r>
    </w:p>
    <w:p w:rsidR="00000000" w:rsidRDefault="00D97886">
      <w:pPr>
        <w:pStyle w:val="rvps2"/>
        <w:divId w:val="662390928"/>
        <w:rPr>
          <w:color w:val="000000"/>
        </w:rPr>
      </w:pPr>
      <w:bookmarkStart w:id="1702" w:name="n7707"/>
      <w:bookmarkEnd w:id="1702"/>
      <w:r>
        <w:rPr>
          <w:color w:val="000000"/>
        </w:rPr>
        <w:t>2) повторної неявки в судове засідання учасника справи (його представника), крім відповідача, незалежно від причин неявки;</w:t>
      </w:r>
    </w:p>
    <w:p w:rsidR="00000000" w:rsidRDefault="00D97886">
      <w:pPr>
        <w:pStyle w:val="rvps2"/>
        <w:divId w:val="662390928"/>
        <w:rPr>
          <w:color w:val="000000"/>
        </w:rPr>
      </w:pPr>
      <w:bookmarkStart w:id="1703" w:name="n7708"/>
      <w:bookmarkEnd w:id="1703"/>
      <w:r>
        <w:rPr>
          <w:color w:val="000000"/>
        </w:rPr>
        <w:t>3) неявки представника в судове засідання, якщо в судове засідання з</w:t>
      </w:r>
      <w:r>
        <w:rPr>
          <w:color w:val="000000"/>
        </w:rPr>
        <w:t>’явилася особа, яку він представляє, або інший її представник;</w:t>
      </w:r>
    </w:p>
    <w:p w:rsidR="00000000" w:rsidRDefault="00D97886">
      <w:pPr>
        <w:pStyle w:val="rvps2"/>
        <w:divId w:val="662390928"/>
        <w:rPr>
          <w:color w:val="000000"/>
        </w:rPr>
      </w:pPr>
      <w:bookmarkStart w:id="1704" w:name="n7709"/>
      <w:bookmarkEnd w:id="1704"/>
      <w:r>
        <w:rPr>
          <w:color w:val="000000"/>
        </w:rPr>
        <w:t>4) неявки в судове засідання учасника справи, якщо з’явився його представник, крім випадків, коли суд визнав явку учасника справи обов’язковою.</w:t>
      </w:r>
    </w:p>
    <w:p w:rsidR="00000000" w:rsidRDefault="00D97886">
      <w:pPr>
        <w:pStyle w:val="rvps2"/>
        <w:divId w:val="662390928"/>
        <w:rPr>
          <w:color w:val="000000"/>
        </w:rPr>
      </w:pPr>
      <w:bookmarkStart w:id="1705" w:name="n7710"/>
      <w:bookmarkEnd w:id="1705"/>
      <w:r>
        <w:rPr>
          <w:color w:val="000000"/>
        </w:rPr>
        <w:t>4. У разі повторної неявки в судове засідання від</w:t>
      </w:r>
      <w:r>
        <w:rPr>
          <w:color w:val="000000"/>
        </w:rPr>
        <w:t>повідача, повідомленого належним чином, суд вирішує справу на підставі наявних у ній даних чи доказів (постановляє заочне рішення).</w:t>
      </w:r>
    </w:p>
    <w:p w:rsidR="00000000" w:rsidRDefault="00D97886">
      <w:pPr>
        <w:pStyle w:val="rvps2"/>
        <w:divId w:val="662390928"/>
        <w:rPr>
          <w:color w:val="000000"/>
        </w:rPr>
      </w:pPr>
      <w:bookmarkStart w:id="1706" w:name="n7711"/>
      <w:bookmarkEnd w:id="1706"/>
      <w:r>
        <w:rPr>
          <w:color w:val="000000"/>
        </w:rPr>
        <w:t>5. У разі повторної неявки позивача в судове засідання без поважних причин або неповідомлення ним про причини неявки суд зал</w:t>
      </w:r>
      <w:r>
        <w:rPr>
          <w:color w:val="000000"/>
        </w:rPr>
        <w:t>ишає позовну заяву без розгляду, крім випадку, якщо від нього надійшла заява про розгляд справи за його відсутності, і його нез’явлення не перешкоджає вирішенню спору.</w:t>
      </w:r>
    </w:p>
    <w:p w:rsidR="00000000" w:rsidRDefault="00D97886">
      <w:pPr>
        <w:pStyle w:val="rvps2"/>
        <w:divId w:val="662390928"/>
        <w:rPr>
          <w:color w:val="000000"/>
        </w:rPr>
      </w:pPr>
      <w:bookmarkStart w:id="1707" w:name="n7712"/>
      <w:bookmarkEnd w:id="1707"/>
      <w:r>
        <w:rPr>
          <w:color w:val="000000"/>
        </w:rPr>
        <w:t>6. Наслідки, визначені частинами третьою - п’ятою цієї статті, настають і в разі, якщо у</w:t>
      </w:r>
      <w:r>
        <w:rPr>
          <w:color w:val="000000"/>
        </w:rPr>
        <w:t>часник справи (його представник) залишить залу судового засідання.</w:t>
      </w:r>
    </w:p>
    <w:p w:rsidR="00000000" w:rsidRDefault="00D97886">
      <w:pPr>
        <w:pStyle w:val="rvps2"/>
        <w:divId w:val="662390928"/>
        <w:rPr>
          <w:color w:val="000000"/>
        </w:rPr>
      </w:pPr>
      <w:bookmarkStart w:id="1708" w:name="n7713"/>
      <w:bookmarkEnd w:id="1708"/>
      <w:r>
        <w:rPr>
          <w:color w:val="000000"/>
        </w:rPr>
        <w:t>7. У разі розгляду справи за відсутності позивача або відповідача суддя-доповідач оголошує стислий зміст позовної заяви або відзиву відповідно.</w:t>
      </w:r>
    </w:p>
    <w:p w:rsidR="00000000" w:rsidRDefault="00D97886">
      <w:pPr>
        <w:pStyle w:val="rvps2"/>
        <w:divId w:val="662390928"/>
        <w:rPr>
          <w:color w:val="000000"/>
        </w:rPr>
      </w:pPr>
      <w:bookmarkStart w:id="1709" w:name="n7714"/>
      <w:bookmarkEnd w:id="1709"/>
      <w:r>
        <w:rPr>
          <w:color w:val="000000"/>
        </w:rPr>
        <w:t>8. У разі відкладення розгляду справи суд пов</w:t>
      </w:r>
      <w:r>
        <w:rPr>
          <w:color w:val="000000"/>
        </w:rPr>
        <w:t>инен допитати свідків, які з’явилися. Тільки у виняткових випадках за ухвалою суду свідки не допитуються і викликаються знову.</w:t>
      </w:r>
    </w:p>
    <w:p w:rsidR="00000000" w:rsidRDefault="00D97886">
      <w:pPr>
        <w:pStyle w:val="rvps2"/>
        <w:divId w:val="662390928"/>
        <w:rPr>
          <w:color w:val="000000"/>
        </w:rPr>
      </w:pPr>
      <w:bookmarkStart w:id="1710" w:name="n7715"/>
      <w:bookmarkEnd w:id="1710"/>
      <w:r>
        <w:rPr>
          <w:color w:val="000000"/>
        </w:rPr>
        <w:t>9. Про відкладення розгляду справи постановляється ухвала.</w:t>
      </w:r>
    </w:p>
    <w:p w:rsidR="00000000" w:rsidRDefault="00D97886">
      <w:pPr>
        <w:pStyle w:val="rvps2"/>
        <w:divId w:val="662390928"/>
        <w:rPr>
          <w:color w:val="000000"/>
        </w:rPr>
      </w:pPr>
      <w:bookmarkStart w:id="1711" w:name="n7716"/>
      <w:bookmarkEnd w:id="1711"/>
      <w:r>
        <w:rPr>
          <w:rStyle w:val="rvts9"/>
        </w:rPr>
        <w:t xml:space="preserve">Стаття 224. </w:t>
      </w:r>
      <w:r>
        <w:rPr>
          <w:color w:val="000000"/>
        </w:rPr>
        <w:t>Наслідки неявки в судове засідання свідка, експерта, спеці</w:t>
      </w:r>
      <w:r>
        <w:rPr>
          <w:color w:val="000000"/>
        </w:rPr>
        <w:t>аліста, перекладача</w:t>
      </w:r>
    </w:p>
    <w:p w:rsidR="00000000" w:rsidRDefault="00D97886">
      <w:pPr>
        <w:pStyle w:val="rvps2"/>
        <w:divId w:val="662390928"/>
        <w:rPr>
          <w:color w:val="000000"/>
        </w:rPr>
      </w:pPr>
      <w:bookmarkStart w:id="1712" w:name="n7717"/>
      <w:bookmarkEnd w:id="1712"/>
      <w:r>
        <w:rPr>
          <w:color w:val="000000"/>
        </w:rPr>
        <w:t>1. У разі неявки в судове засідання свідка, експерта, спеціаліста, перекладача суд заслуховує думку учасників справи про можливість розгляду справи за відсутності свідка, експерта, спеціаліста, перекладача, які не з’явилися, та постанов</w:t>
      </w:r>
      <w:r>
        <w:rPr>
          <w:color w:val="000000"/>
        </w:rPr>
        <w:t>ляє ухвалу про продовження судового розгляду або про відкладення розгляду справи. Одночасно суд вирішує питання про відповідальність особи, яка не з’явилася.</w:t>
      </w:r>
    </w:p>
    <w:p w:rsidR="00000000" w:rsidRDefault="00D97886">
      <w:pPr>
        <w:pStyle w:val="rvps2"/>
        <w:divId w:val="662390928"/>
        <w:rPr>
          <w:color w:val="000000"/>
        </w:rPr>
      </w:pPr>
      <w:bookmarkStart w:id="1713" w:name="n7718"/>
      <w:bookmarkEnd w:id="1713"/>
      <w:r>
        <w:rPr>
          <w:rStyle w:val="rvts9"/>
        </w:rPr>
        <w:t xml:space="preserve">Стаття 225. </w:t>
      </w:r>
      <w:r>
        <w:rPr>
          <w:color w:val="000000"/>
        </w:rPr>
        <w:t>Роз’яснення прав та обов’язків експерта. Присяга експерта</w:t>
      </w:r>
    </w:p>
    <w:p w:rsidR="00000000" w:rsidRDefault="00D97886">
      <w:pPr>
        <w:pStyle w:val="rvps2"/>
        <w:divId w:val="662390928"/>
        <w:rPr>
          <w:color w:val="000000"/>
        </w:rPr>
      </w:pPr>
      <w:bookmarkStart w:id="1714" w:name="n7719"/>
      <w:bookmarkEnd w:id="1714"/>
      <w:r>
        <w:rPr>
          <w:color w:val="000000"/>
        </w:rPr>
        <w:t>1. Головуючий роз’яснює експ</w:t>
      </w:r>
      <w:r>
        <w:rPr>
          <w:color w:val="000000"/>
        </w:rPr>
        <w:t>ертові його права та обов’язки, встановлені цим Кодексом, і попереджає експерта під розписку про кримінальну відповідальність за завідомо неправдивий висновок і за відмову без поважних причин від виконання покладених на нього обов’язків.</w:t>
      </w:r>
    </w:p>
    <w:p w:rsidR="00000000" w:rsidRDefault="00D97886">
      <w:pPr>
        <w:pStyle w:val="rvps2"/>
        <w:divId w:val="662390928"/>
        <w:rPr>
          <w:color w:val="000000"/>
        </w:rPr>
      </w:pPr>
      <w:bookmarkStart w:id="1715" w:name="n7720"/>
      <w:bookmarkEnd w:id="1715"/>
      <w:r>
        <w:rPr>
          <w:color w:val="000000"/>
        </w:rPr>
        <w:t>2. Головуючий прив</w:t>
      </w:r>
      <w:r>
        <w:rPr>
          <w:color w:val="000000"/>
        </w:rPr>
        <w:t>одить експерта до присяги: "Я, (прізвище, ім’я, по батькові), присягаю сумлінно виконувати обов’язки експерта, використовуючи всі свої професійні можливості".</w:t>
      </w:r>
    </w:p>
    <w:p w:rsidR="00000000" w:rsidRDefault="00D97886">
      <w:pPr>
        <w:pStyle w:val="rvps2"/>
        <w:divId w:val="662390928"/>
        <w:rPr>
          <w:color w:val="000000"/>
        </w:rPr>
      </w:pPr>
      <w:bookmarkStart w:id="1716" w:name="n7721"/>
      <w:bookmarkEnd w:id="1716"/>
      <w:r>
        <w:rPr>
          <w:color w:val="000000"/>
        </w:rPr>
        <w:t>3. Текст присяги підписується експертом. Дія присяги поширюється і на ті випадки, коли висновок б</w:t>
      </w:r>
      <w:r>
        <w:rPr>
          <w:color w:val="000000"/>
        </w:rPr>
        <w:t>ув складений до її проголошення. Підписаний експертом текст присяги та розписка приєднуються до справи.</w:t>
      </w:r>
    </w:p>
    <w:p w:rsidR="00000000" w:rsidRDefault="00D97886">
      <w:pPr>
        <w:pStyle w:val="rvps2"/>
        <w:divId w:val="662390928"/>
        <w:rPr>
          <w:color w:val="000000"/>
        </w:rPr>
      </w:pPr>
      <w:bookmarkStart w:id="1717" w:name="n7722"/>
      <w:bookmarkEnd w:id="1717"/>
      <w:r>
        <w:rPr>
          <w:color w:val="000000"/>
        </w:rPr>
        <w:t>4. Якщо експертиза призначається під час судового розгляду, права, обов’язки експертів і їхня відповідальність роз’яснюються головуючим відразу після за</w:t>
      </w:r>
      <w:r>
        <w:rPr>
          <w:color w:val="000000"/>
        </w:rPr>
        <w:t>лучення їх до участі в цивільному процесі.</w:t>
      </w:r>
    </w:p>
    <w:p w:rsidR="00000000" w:rsidRDefault="00D97886">
      <w:pPr>
        <w:pStyle w:val="rvps2"/>
        <w:divId w:val="662390928"/>
        <w:rPr>
          <w:color w:val="000000"/>
        </w:rPr>
      </w:pPr>
      <w:bookmarkStart w:id="1718" w:name="n7723"/>
      <w:bookmarkEnd w:id="1718"/>
      <w:r>
        <w:rPr>
          <w:color w:val="000000"/>
        </w:rPr>
        <w:t xml:space="preserve">5. Експертам, які працюють у державних експертних установах, роз’яснення прав і обов’язків експерта та приведення його до присяги здійснюються керівником експертної установи під час призначення особи на посаду та </w:t>
      </w:r>
      <w:r>
        <w:rPr>
          <w:color w:val="000000"/>
        </w:rPr>
        <w:t>присвоєння кваліфікації судового експерта. Підписаний текст присяги та розписка про ознайомлення з правами і обов’язками експерта та про кримінальну відповідальність за відмову без поважних причин від виконання покладених на нього обов’язків, за завідомо н</w:t>
      </w:r>
      <w:r>
        <w:rPr>
          <w:color w:val="000000"/>
        </w:rPr>
        <w:t>еправдивий висновок приєднуються до особової справи. Засвідчені печаткою експертної установи копії цих документів подаються на вимогу суду.</w:t>
      </w:r>
    </w:p>
    <w:p w:rsidR="00000000" w:rsidRDefault="00D97886">
      <w:pPr>
        <w:pStyle w:val="rvps2"/>
        <w:divId w:val="662390928"/>
        <w:rPr>
          <w:color w:val="000000"/>
        </w:rPr>
      </w:pPr>
      <w:bookmarkStart w:id="1719" w:name="n7724"/>
      <w:bookmarkEnd w:id="1719"/>
      <w:r>
        <w:rPr>
          <w:rStyle w:val="rvts9"/>
        </w:rPr>
        <w:t xml:space="preserve">Стаття 226. </w:t>
      </w:r>
      <w:r>
        <w:rPr>
          <w:color w:val="000000"/>
        </w:rPr>
        <w:t>Роз’яснення спеціалістові його прав та обов’язків</w:t>
      </w:r>
    </w:p>
    <w:p w:rsidR="00000000" w:rsidRDefault="00D97886">
      <w:pPr>
        <w:pStyle w:val="rvps2"/>
        <w:divId w:val="662390928"/>
        <w:rPr>
          <w:color w:val="000000"/>
        </w:rPr>
      </w:pPr>
      <w:bookmarkStart w:id="1720" w:name="n7725"/>
      <w:bookmarkEnd w:id="1720"/>
      <w:r>
        <w:rPr>
          <w:color w:val="000000"/>
        </w:rPr>
        <w:t>1. Головуючий роз’яснює спеціалістові його права та об</w:t>
      </w:r>
      <w:r>
        <w:rPr>
          <w:color w:val="000000"/>
        </w:rPr>
        <w:t>ов’язки, встановлені цим Кодексом.</w:t>
      </w:r>
    </w:p>
    <w:p w:rsidR="00000000" w:rsidRDefault="00D97886">
      <w:pPr>
        <w:pStyle w:val="rvps7"/>
        <w:divId w:val="662390928"/>
        <w:rPr>
          <w:color w:val="000000"/>
        </w:rPr>
      </w:pPr>
      <w:bookmarkStart w:id="1721" w:name="n7726"/>
      <w:bookmarkEnd w:id="1721"/>
      <w:r>
        <w:rPr>
          <w:rStyle w:val="rvts15"/>
        </w:rPr>
        <w:t>§ 3. З’ясування обставин справи та дослідження доказів</w:t>
      </w:r>
    </w:p>
    <w:p w:rsidR="00000000" w:rsidRDefault="00D97886">
      <w:pPr>
        <w:pStyle w:val="rvps2"/>
        <w:divId w:val="662390928"/>
        <w:rPr>
          <w:color w:val="000000"/>
        </w:rPr>
      </w:pPr>
      <w:bookmarkStart w:id="1722" w:name="n7727"/>
      <w:bookmarkEnd w:id="1722"/>
      <w:r>
        <w:rPr>
          <w:rStyle w:val="rvts9"/>
        </w:rPr>
        <w:t>Стаття 227.</w:t>
      </w:r>
      <w:r>
        <w:rPr>
          <w:color w:val="000000"/>
        </w:rPr>
        <w:t xml:space="preserve"> Вступне слово учасників справи</w:t>
      </w:r>
    </w:p>
    <w:p w:rsidR="00000000" w:rsidRDefault="00D97886">
      <w:pPr>
        <w:pStyle w:val="rvps2"/>
        <w:divId w:val="662390928"/>
        <w:rPr>
          <w:color w:val="000000"/>
        </w:rPr>
      </w:pPr>
      <w:bookmarkStart w:id="1723" w:name="n7728"/>
      <w:bookmarkEnd w:id="1723"/>
      <w:r>
        <w:rPr>
          <w:color w:val="000000"/>
        </w:rPr>
        <w:t>1. Суд заслуховує вступне слово позивача та третьої особи, яка бере участь на його стороні, відповідача та третьої особи, я</w:t>
      </w:r>
      <w:r>
        <w:rPr>
          <w:color w:val="000000"/>
        </w:rPr>
        <w:t>ка бере участь на його стороні, а також інших учасників справи.</w:t>
      </w:r>
    </w:p>
    <w:p w:rsidR="00000000" w:rsidRDefault="00D97886">
      <w:pPr>
        <w:pStyle w:val="rvps2"/>
        <w:divId w:val="662390928"/>
        <w:rPr>
          <w:color w:val="000000"/>
        </w:rPr>
      </w:pPr>
      <w:bookmarkStart w:id="1724" w:name="n7729"/>
      <w:bookmarkEnd w:id="1724"/>
      <w:r>
        <w:rPr>
          <w:color w:val="000000"/>
        </w:rPr>
        <w:t>2. У вступному слові учасники справи в усній формі стисло викладають зміст та підстави своїх вимог і заперечень щодо предмета позову, надають необхідні пояснення щодо них.</w:t>
      </w:r>
    </w:p>
    <w:p w:rsidR="00000000" w:rsidRDefault="00D97886">
      <w:pPr>
        <w:pStyle w:val="rvps2"/>
        <w:divId w:val="662390928"/>
        <w:rPr>
          <w:color w:val="000000"/>
        </w:rPr>
      </w:pPr>
      <w:bookmarkStart w:id="1725" w:name="n7730"/>
      <w:bookmarkEnd w:id="1725"/>
      <w:r>
        <w:rPr>
          <w:color w:val="000000"/>
        </w:rPr>
        <w:t>3. Якщо разом зі стороною, третьою особою у справі беруть участь їх представники, суд після сторони, третьої особи заслуховує їх представників. За клопотанням сторони, третьої особи виступати зі вступним словом може тільки представник.</w:t>
      </w:r>
    </w:p>
    <w:p w:rsidR="00000000" w:rsidRDefault="00D97886">
      <w:pPr>
        <w:pStyle w:val="rvps2"/>
        <w:divId w:val="662390928"/>
        <w:rPr>
          <w:color w:val="000000"/>
        </w:rPr>
      </w:pPr>
      <w:bookmarkStart w:id="1726" w:name="n7731"/>
      <w:bookmarkEnd w:id="1726"/>
      <w:r>
        <w:rPr>
          <w:color w:val="000000"/>
        </w:rPr>
        <w:t>4. Якщо в справі зая</w:t>
      </w:r>
      <w:r>
        <w:rPr>
          <w:color w:val="000000"/>
        </w:rPr>
        <w:t>влено кілька вимог, суд може зобов’язати сторони та інших учасників справи дати окремо пояснення щодо кожної з них.</w:t>
      </w:r>
    </w:p>
    <w:p w:rsidR="00000000" w:rsidRDefault="00D97886">
      <w:pPr>
        <w:pStyle w:val="rvps2"/>
        <w:divId w:val="662390928"/>
        <w:rPr>
          <w:color w:val="000000"/>
        </w:rPr>
      </w:pPr>
      <w:bookmarkStart w:id="1727" w:name="n7732"/>
      <w:bookmarkEnd w:id="1727"/>
      <w:r>
        <w:rPr>
          <w:color w:val="000000"/>
        </w:rPr>
        <w:t>5. Учасники справи з дозволу головуючого можуть ставити питання один одному. Питання ставляться у такій черговості:</w:t>
      </w:r>
    </w:p>
    <w:p w:rsidR="00000000" w:rsidRDefault="00D97886">
      <w:pPr>
        <w:pStyle w:val="rvps2"/>
        <w:divId w:val="662390928"/>
        <w:rPr>
          <w:color w:val="000000"/>
        </w:rPr>
      </w:pPr>
      <w:bookmarkStart w:id="1728" w:name="n7733"/>
      <w:bookmarkEnd w:id="1728"/>
      <w:r>
        <w:rPr>
          <w:color w:val="000000"/>
        </w:rPr>
        <w:t>1) позивачу та (або) осо</w:t>
      </w:r>
      <w:r>
        <w:rPr>
          <w:color w:val="000000"/>
        </w:rPr>
        <w:t>бі, яка звернулася до суду в інтересах іншої особи - відповідач, третя особа, яка бере участь на стороні відповідача, інші учасники справи;</w:t>
      </w:r>
    </w:p>
    <w:p w:rsidR="00000000" w:rsidRDefault="00D97886">
      <w:pPr>
        <w:pStyle w:val="rvps2"/>
        <w:divId w:val="662390928"/>
        <w:rPr>
          <w:color w:val="000000"/>
        </w:rPr>
      </w:pPr>
      <w:bookmarkStart w:id="1729" w:name="n7734"/>
      <w:bookmarkEnd w:id="1729"/>
      <w:r>
        <w:rPr>
          <w:color w:val="000000"/>
        </w:rPr>
        <w:t>2) відповідачу - позивач та (або) особа, яка звернулася до суду в інтересах іншої особи, третя особа, яка бере участ</w:t>
      </w:r>
      <w:r>
        <w:rPr>
          <w:color w:val="000000"/>
        </w:rPr>
        <w:t>ь у справі на стороні позивача, інші учасники справи;</w:t>
      </w:r>
    </w:p>
    <w:p w:rsidR="00000000" w:rsidRDefault="00D97886">
      <w:pPr>
        <w:pStyle w:val="rvps2"/>
        <w:divId w:val="662390928"/>
        <w:rPr>
          <w:color w:val="000000"/>
        </w:rPr>
      </w:pPr>
      <w:bookmarkStart w:id="1730" w:name="n7735"/>
      <w:bookmarkEnd w:id="1730"/>
      <w:r>
        <w:rPr>
          <w:color w:val="000000"/>
        </w:rPr>
        <w:t xml:space="preserve">3) іншим учасникам справи - позивач та (або) особа, яка звернулася до суду в інтересах іншої особи, третя особа, яка бере участь на стороні позивача, відповідач, третя особа, яка бере участь на стороні </w:t>
      </w:r>
      <w:r>
        <w:rPr>
          <w:color w:val="000000"/>
        </w:rPr>
        <w:t>відповідача, інші учасники справи.</w:t>
      </w:r>
    </w:p>
    <w:p w:rsidR="00000000" w:rsidRDefault="00D97886">
      <w:pPr>
        <w:pStyle w:val="rvps2"/>
        <w:divId w:val="662390928"/>
        <w:rPr>
          <w:color w:val="000000"/>
        </w:rPr>
      </w:pPr>
      <w:bookmarkStart w:id="1731" w:name="n7736"/>
      <w:bookmarkEnd w:id="1731"/>
      <w:r>
        <w:rPr>
          <w:color w:val="000000"/>
        </w:rPr>
        <w:t>6. Головуючий з власної ініціативи або за усним клопотанням учасника справи може зняти питання, що не стосуються предмета спору, поставити питання учаснику судового процесу.</w:t>
      </w:r>
    </w:p>
    <w:p w:rsidR="00000000" w:rsidRDefault="00D97886">
      <w:pPr>
        <w:pStyle w:val="rvps2"/>
        <w:divId w:val="662390928"/>
        <w:rPr>
          <w:color w:val="000000"/>
        </w:rPr>
      </w:pPr>
      <w:bookmarkStart w:id="1732" w:name="n7737"/>
      <w:bookmarkEnd w:id="1732"/>
      <w:r>
        <w:rPr>
          <w:color w:val="000000"/>
        </w:rPr>
        <w:t>7. Якщо учасники судового процесу висловлюються</w:t>
      </w:r>
      <w:r>
        <w:rPr>
          <w:color w:val="000000"/>
        </w:rPr>
        <w:t xml:space="preserve"> нечітко або з їхніх слів не можна дійти висновку про те, визнають вони обставини чи заперечують проти них, суд може зажадати від цих осіб конкретної відповіді - "так" чи "ні".</w:t>
      </w:r>
    </w:p>
    <w:p w:rsidR="00000000" w:rsidRDefault="00D97886">
      <w:pPr>
        <w:pStyle w:val="rvps2"/>
        <w:divId w:val="662390928"/>
        <w:rPr>
          <w:color w:val="000000"/>
        </w:rPr>
      </w:pPr>
      <w:bookmarkStart w:id="1733" w:name="n7738"/>
      <w:bookmarkEnd w:id="1733"/>
      <w:r>
        <w:rPr>
          <w:rStyle w:val="rvts9"/>
        </w:rPr>
        <w:t xml:space="preserve">Стаття 228. </w:t>
      </w:r>
      <w:r>
        <w:rPr>
          <w:color w:val="000000"/>
        </w:rPr>
        <w:t>Порядок з’ясування обставин справи та дослідження доказів</w:t>
      </w:r>
    </w:p>
    <w:p w:rsidR="00000000" w:rsidRDefault="00D97886">
      <w:pPr>
        <w:pStyle w:val="rvps2"/>
        <w:divId w:val="662390928"/>
        <w:rPr>
          <w:color w:val="000000"/>
        </w:rPr>
      </w:pPr>
      <w:bookmarkStart w:id="1734" w:name="n7739"/>
      <w:bookmarkEnd w:id="1734"/>
      <w:r>
        <w:rPr>
          <w:color w:val="000000"/>
        </w:rPr>
        <w:t>1. Суд, з</w:t>
      </w:r>
      <w:r>
        <w:rPr>
          <w:color w:val="000000"/>
        </w:rPr>
        <w:t>аслухавши вступне слово учасників справи, з’ясовує обставини, на які учасники справи посилаються як на підставу своїх вимог і заперечень, та досліджує в порядку, визначеному в підготовчому засіданні у справі, докази, якими вони обґрунтовуються.</w:t>
      </w:r>
    </w:p>
    <w:p w:rsidR="00000000" w:rsidRDefault="00D97886">
      <w:pPr>
        <w:pStyle w:val="rvps2"/>
        <w:divId w:val="662390928"/>
        <w:rPr>
          <w:color w:val="000000"/>
        </w:rPr>
      </w:pPr>
      <w:bookmarkStart w:id="1735" w:name="n7740"/>
      <w:bookmarkEnd w:id="1735"/>
      <w:r>
        <w:rPr>
          <w:color w:val="000000"/>
        </w:rPr>
        <w:t>2. З урахув</w:t>
      </w:r>
      <w:r>
        <w:rPr>
          <w:color w:val="000000"/>
        </w:rPr>
        <w:t>анням змісту спірних правовідносин, обставин справи та зібраних у справі доказів суд під час розгляду справи по суті може змінити порядок з’ясування обставин справи та порядок дослідження доказів, про що зазначається у протоколі судового засідання.</w:t>
      </w:r>
    </w:p>
    <w:p w:rsidR="00000000" w:rsidRDefault="00D97886">
      <w:pPr>
        <w:pStyle w:val="rvps2"/>
        <w:divId w:val="662390928"/>
        <w:rPr>
          <w:color w:val="000000"/>
        </w:rPr>
      </w:pPr>
      <w:bookmarkStart w:id="1736" w:name="n7741"/>
      <w:bookmarkEnd w:id="1736"/>
      <w:r>
        <w:rPr>
          <w:rStyle w:val="rvts9"/>
        </w:rPr>
        <w:t xml:space="preserve">Стаття </w:t>
      </w:r>
      <w:r>
        <w:rPr>
          <w:rStyle w:val="rvts9"/>
        </w:rPr>
        <w:t xml:space="preserve">229. </w:t>
      </w:r>
      <w:r>
        <w:rPr>
          <w:color w:val="000000"/>
        </w:rPr>
        <w:t>Дослідження доказів</w:t>
      </w:r>
    </w:p>
    <w:p w:rsidR="00000000" w:rsidRDefault="00D97886">
      <w:pPr>
        <w:pStyle w:val="rvps2"/>
        <w:divId w:val="662390928"/>
        <w:rPr>
          <w:color w:val="000000"/>
        </w:rPr>
      </w:pPr>
      <w:bookmarkStart w:id="1737" w:name="n7742"/>
      <w:bookmarkEnd w:id="1737"/>
      <w:r>
        <w:rPr>
          <w:color w:val="000000"/>
        </w:rPr>
        <w:t>1. Суд під час розгляду справи повинен безпосередньо дослідити докази у справі: ознайомитися з письмовими та електронними доказами, висновками експертів, поясненнями учасників справи, викладеними в заявах по суті справи, показанням</w:t>
      </w:r>
      <w:r>
        <w:rPr>
          <w:color w:val="000000"/>
        </w:rPr>
        <w:t>и свідків, оглянути речові докази.</w:t>
      </w:r>
    </w:p>
    <w:p w:rsidR="00000000" w:rsidRDefault="00D97886">
      <w:pPr>
        <w:pStyle w:val="rvps2"/>
        <w:divId w:val="662390928"/>
        <w:rPr>
          <w:color w:val="000000"/>
        </w:rPr>
      </w:pPr>
      <w:bookmarkStart w:id="1738" w:name="n7743"/>
      <w:bookmarkEnd w:id="1738"/>
      <w:r>
        <w:rPr>
          <w:color w:val="000000"/>
        </w:rPr>
        <w:t>2. Докази, що не були предметом дослідження в судовому засіданні, не можуть бути покладені судом в основу ухваленого судового рішення.</w:t>
      </w:r>
    </w:p>
    <w:p w:rsidR="00000000" w:rsidRDefault="00D97886">
      <w:pPr>
        <w:pStyle w:val="rvps2"/>
        <w:divId w:val="662390928"/>
        <w:rPr>
          <w:color w:val="000000"/>
        </w:rPr>
      </w:pPr>
      <w:bookmarkStart w:id="1739" w:name="n7744"/>
      <w:bookmarkEnd w:id="1739"/>
      <w:r>
        <w:rPr>
          <w:color w:val="000000"/>
        </w:rPr>
        <w:t>3. Речові, письмові та електронні докази оглядаються у судовому засіданні, за винятком</w:t>
      </w:r>
      <w:r>
        <w:rPr>
          <w:color w:val="000000"/>
        </w:rPr>
        <w:t xml:space="preserve"> випадків, передбачених цим Кодексом, і пред’являються учасникам справи за їх клопотанням, а в разі необхідності - також свідкам, експертам, спеціалістам.</w:t>
      </w:r>
    </w:p>
    <w:p w:rsidR="00000000" w:rsidRDefault="00D97886">
      <w:pPr>
        <w:pStyle w:val="rvps2"/>
        <w:divId w:val="662390928"/>
        <w:rPr>
          <w:color w:val="000000"/>
        </w:rPr>
      </w:pPr>
      <w:bookmarkStart w:id="1740" w:name="n7745"/>
      <w:bookmarkEnd w:id="1740"/>
      <w:r>
        <w:rPr>
          <w:color w:val="000000"/>
        </w:rPr>
        <w:t>4. Відтворення аудіо- і відеозапису проводиться в судовому засіданні або в іншому приміщенні, спеціал</w:t>
      </w:r>
      <w:r>
        <w:rPr>
          <w:color w:val="000000"/>
        </w:rPr>
        <w:t>ьно обладнаному для цього.</w:t>
      </w:r>
    </w:p>
    <w:p w:rsidR="00000000" w:rsidRDefault="00D97886">
      <w:pPr>
        <w:pStyle w:val="rvps2"/>
        <w:divId w:val="662390928"/>
        <w:rPr>
          <w:color w:val="000000"/>
        </w:rPr>
      </w:pPr>
      <w:bookmarkStart w:id="1741" w:name="n7746"/>
      <w:bookmarkEnd w:id="1741"/>
      <w:r>
        <w:rPr>
          <w:color w:val="000000"/>
        </w:rPr>
        <w:t>5. Учасники справи можуть давати свої пояснення з приводу письмових, речових і електронних доказів або протоколів їх огляду, ставити питання експертам. Першою ставить питання особа, за клопотанням якої було викликано експерта.</w:t>
      </w:r>
    </w:p>
    <w:p w:rsidR="00000000" w:rsidRDefault="00D97886">
      <w:pPr>
        <w:pStyle w:val="rvps2"/>
        <w:divId w:val="662390928"/>
        <w:rPr>
          <w:color w:val="000000"/>
        </w:rPr>
      </w:pPr>
      <w:bookmarkStart w:id="1742" w:name="n7747"/>
      <w:bookmarkEnd w:id="1742"/>
      <w:r>
        <w:rPr>
          <w:rStyle w:val="rvts9"/>
        </w:rPr>
        <w:t>Ст</w:t>
      </w:r>
      <w:r>
        <w:rPr>
          <w:rStyle w:val="rvts9"/>
        </w:rPr>
        <w:t xml:space="preserve">аття 230. </w:t>
      </w:r>
      <w:r>
        <w:rPr>
          <w:color w:val="000000"/>
        </w:rPr>
        <w:t>Порядок допиту свідків</w:t>
      </w:r>
    </w:p>
    <w:p w:rsidR="00000000" w:rsidRDefault="00D97886">
      <w:pPr>
        <w:pStyle w:val="rvps2"/>
        <w:divId w:val="662390928"/>
        <w:rPr>
          <w:color w:val="000000"/>
        </w:rPr>
      </w:pPr>
      <w:bookmarkStart w:id="1743" w:name="n7748"/>
      <w:bookmarkEnd w:id="1743"/>
      <w:r>
        <w:rPr>
          <w:color w:val="000000"/>
        </w:rPr>
        <w:t>1. Кожний свідок допитується окремо.</w:t>
      </w:r>
    </w:p>
    <w:p w:rsidR="00000000" w:rsidRDefault="00D97886">
      <w:pPr>
        <w:pStyle w:val="rvps2"/>
        <w:divId w:val="662390928"/>
        <w:rPr>
          <w:color w:val="000000"/>
        </w:rPr>
      </w:pPr>
      <w:bookmarkStart w:id="1744" w:name="n7749"/>
      <w:bookmarkEnd w:id="1744"/>
      <w:r>
        <w:rPr>
          <w:color w:val="000000"/>
        </w:rPr>
        <w:t>2. Свідки, які ще не дали показань, не можуть перебувати в залі судового засідання під час розгляду справи.</w:t>
      </w:r>
    </w:p>
    <w:p w:rsidR="00000000" w:rsidRDefault="00D97886">
      <w:pPr>
        <w:pStyle w:val="rvps2"/>
        <w:divId w:val="662390928"/>
        <w:rPr>
          <w:color w:val="000000"/>
        </w:rPr>
      </w:pPr>
      <w:bookmarkStart w:id="1745" w:name="n7750"/>
      <w:bookmarkEnd w:id="1745"/>
      <w:r>
        <w:rPr>
          <w:color w:val="000000"/>
        </w:rPr>
        <w:t>3. Перед допитом свідка головуючий встановлює його особу, вік, рід занять, міс</w:t>
      </w:r>
      <w:r>
        <w:rPr>
          <w:color w:val="000000"/>
        </w:rPr>
        <w:t>це проживання і стосунки зі сторонами та іншими учасниками справи, роз’яснює його права і з’ясовує, чи не відмовляється свідок із встановлених законом підстав від давання показань.</w:t>
      </w:r>
    </w:p>
    <w:p w:rsidR="00000000" w:rsidRDefault="00D97886">
      <w:pPr>
        <w:pStyle w:val="rvps2"/>
        <w:divId w:val="662390928"/>
        <w:rPr>
          <w:color w:val="000000"/>
        </w:rPr>
      </w:pPr>
      <w:bookmarkStart w:id="1746" w:name="n7751"/>
      <w:bookmarkEnd w:id="1746"/>
      <w:r>
        <w:rPr>
          <w:color w:val="000000"/>
        </w:rPr>
        <w:t>4. Відмова від давання показань приймається судом шляхом постановлення ухва</w:t>
      </w:r>
      <w:r>
        <w:rPr>
          <w:color w:val="000000"/>
        </w:rPr>
        <w:t>ли.</w:t>
      </w:r>
    </w:p>
    <w:p w:rsidR="00000000" w:rsidRDefault="00D97886">
      <w:pPr>
        <w:pStyle w:val="rvps2"/>
        <w:divId w:val="662390928"/>
        <w:rPr>
          <w:color w:val="000000"/>
        </w:rPr>
      </w:pPr>
      <w:bookmarkStart w:id="1747" w:name="n7752"/>
      <w:bookmarkEnd w:id="1747"/>
      <w:r>
        <w:rPr>
          <w:color w:val="000000"/>
        </w:rPr>
        <w:t>5. Якщо перешкод для допиту свідка не встановлено, головуючий під розписку попереджає свідка про кримінальну відповідальність за завідомо неправдиве показання і відмову від давання показань та приводить його до присяги: "Я, (ім’я, по батькові, прізвище</w:t>
      </w:r>
      <w:r>
        <w:rPr>
          <w:color w:val="000000"/>
        </w:rPr>
        <w:t>), присягаю говорити правду, нічого не приховуючи і не спотворюючи".</w:t>
      </w:r>
    </w:p>
    <w:p w:rsidR="00000000" w:rsidRDefault="00D97886">
      <w:pPr>
        <w:pStyle w:val="rvps2"/>
        <w:divId w:val="662390928"/>
        <w:rPr>
          <w:color w:val="000000"/>
        </w:rPr>
      </w:pPr>
      <w:bookmarkStart w:id="1748" w:name="n7753"/>
      <w:bookmarkEnd w:id="1748"/>
      <w:r>
        <w:rPr>
          <w:color w:val="000000"/>
        </w:rPr>
        <w:t>6. Текст присяги підписується свідком. Підписаний свідком текст присяги та розписка приєднуються до справи.</w:t>
      </w:r>
    </w:p>
    <w:p w:rsidR="00000000" w:rsidRDefault="00D97886">
      <w:pPr>
        <w:pStyle w:val="rvps2"/>
        <w:divId w:val="662390928"/>
        <w:rPr>
          <w:color w:val="000000"/>
        </w:rPr>
      </w:pPr>
      <w:bookmarkStart w:id="1749" w:name="n7754"/>
      <w:bookmarkEnd w:id="1749"/>
      <w:r>
        <w:rPr>
          <w:color w:val="000000"/>
        </w:rPr>
        <w:t>7. Допит свідка розпочинається з пропозиції суду розповісти все, що йому особис</w:t>
      </w:r>
      <w:r>
        <w:rPr>
          <w:color w:val="000000"/>
        </w:rPr>
        <w:t xml:space="preserve">то відомо у справі, після чого першою ставить питання особа, за заявою якої викликано свідка, а потім інші учасники справи в черговості, передбаченій </w:t>
      </w:r>
      <w:hyperlink w:anchor="n7735" w:history="1">
        <w:r>
          <w:rPr>
            <w:rStyle w:val="a3"/>
            <w:color w:val="006600"/>
            <w:u w:val="none"/>
          </w:rPr>
          <w:t>пунктом 3</w:t>
        </w:r>
      </w:hyperlink>
      <w:r>
        <w:rPr>
          <w:color w:val="000000"/>
        </w:rPr>
        <w:t xml:space="preserve"> частини п’ятої статті 227 цього Кодексу.</w:t>
      </w:r>
    </w:p>
    <w:p w:rsidR="00000000" w:rsidRDefault="00D97886">
      <w:pPr>
        <w:pStyle w:val="rvps2"/>
        <w:divId w:val="662390928"/>
        <w:rPr>
          <w:color w:val="000000"/>
        </w:rPr>
      </w:pPr>
      <w:bookmarkStart w:id="1750" w:name="n7755"/>
      <w:bookmarkEnd w:id="1750"/>
      <w:r>
        <w:rPr>
          <w:color w:val="000000"/>
        </w:rPr>
        <w:t>8. Головуючий у судовому за</w:t>
      </w:r>
      <w:r>
        <w:rPr>
          <w:color w:val="000000"/>
        </w:rPr>
        <w:t>сіданні та інші судді можуть ставити свідкові питання в будь-який час його допиту.</w:t>
      </w:r>
    </w:p>
    <w:p w:rsidR="00000000" w:rsidRDefault="00D97886">
      <w:pPr>
        <w:pStyle w:val="rvps2"/>
        <w:divId w:val="662390928"/>
        <w:rPr>
          <w:color w:val="000000"/>
        </w:rPr>
      </w:pPr>
      <w:bookmarkStart w:id="1751" w:name="n7756"/>
      <w:bookmarkEnd w:id="1751"/>
      <w:r>
        <w:rPr>
          <w:color w:val="000000"/>
        </w:rPr>
        <w:t>9. Головуючий у судовому засіданні та інші судді мають право з’ясовувати суть відповіді свідка на питання учасників справи, а також ставити питання свідку після закінчення й</w:t>
      </w:r>
      <w:r>
        <w:rPr>
          <w:color w:val="000000"/>
        </w:rPr>
        <w:t>ого допиту учасниками справи.</w:t>
      </w:r>
    </w:p>
    <w:p w:rsidR="00000000" w:rsidRDefault="00D97886">
      <w:pPr>
        <w:pStyle w:val="rvps2"/>
        <w:divId w:val="662390928"/>
        <w:rPr>
          <w:color w:val="000000"/>
        </w:rPr>
      </w:pPr>
      <w:bookmarkStart w:id="1752" w:name="n7757"/>
      <w:bookmarkEnd w:id="1752"/>
      <w:r>
        <w:rPr>
          <w:color w:val="000000"/>
        </w:rPr>
        <w:t>10. Головуючий має право за заявою учасників справи знімати питання, поставлені свідку, якщо вони за змістом ображають честь чи гідність особи, є навідними або не стосуються предмета розгляду.</w:t>
      </w:r>
    </w:p>
    <w:p w:rsidR="00000000" w:rsidRDefault="00D97886">
      <w:pPr>
        <w:pStyle w:val="rvps2"/>
        <w:divId w:val="662390928"/>
        <w:rPr>
          <w:color w:val="000000"/>
        </w:rPr>
      </w:pPr>
      <w:bookmarkStart w:id="1753" w:name="n7758"/>
      <w:bookmarkEnd w:id="1753"/>
      <w:r>
        <w:rPr>
          <w:color w:val="000000"/>
        </w:rPr>
        <w:t>11. Кожний допитаний свідок залишається в залі судового засідання до закінчення розгляду справи. Суд може дозволити допитаним свідкам залишити залу засідання суду до закінчення розгляду справи за згодою сторін.</w:t>
      </w:r>
    </w:p>
    <w:p w:rsidR="00000000" w:rsidRDefault="00D97886">
      <w:pPr>
        <w:pStyle w:val="rvps2"/>
        <w:divId w:val="662390928"/>
        <w:rPr>
          <w:color w:val="000000"/>
        </w:rPr>
      </w:pPr>
      <w:bookmarkStart w:id="1754" w:name="n7759"/>
      <w:bookmarkEnd w:id="1754"/>
      <w:r>
        <w:rPr>
          <w:color w:val="000000"/>
        </w:rPr>
        <w:t>12. Свідок може бути допитаний повторно в том</w:t>
      </w:r>
      <w:r>
        <w:rPr>
          <w:color w:val="000000"/>
        </w:rPr>
        <w:t>у самому або наступному засіданні за його власною заявою, заявою сторін та інших учасників справи або з ініціативи суду. Під час дослідження інших доказів свідкам можуть ставити питання сторони, інші учасники справи, суд.</w:t>
      </w:r>
    </w:p>
    <w:p w:rsidR="00000000" w:rsidRDefault="00D97886">
      <w:pPr>
        <w:pStyle w:val="rvps2"/>
        <w:divId w:val="662390928"/>
        <w:rPr>
          <w:color w:val="000000"/>
        </w:rPr>
      </w:pPr>
      <w:bookmarkStart w:id="1755" w:name="n7760"/>
      <w:bookmarkEnd w:id="1755"/>
      <w:r>
        <w:rPr>
          <w:color w:val="000000"/>
        </w:rPr>
        <w:t>13. Суд може одночасно допитати св</w:t>
      </w:r>
      <w:r>
        <w:rPr>
          <w:color w:val="000000"/>
        </w:rPr>
        <w:t>ідків для з’ясування причин розходжень у їхніх показаннях.</w:t>
      </w:r>
    </w:p>
    <w:p w:rsidR="00000000" w:rsidRDefault="00D97886">
      <w:pPr>
        <w:pStyle w:val="rvps2"/>
        <w:divId w:val="662390928"/>
        <w:rPr>
          <w:color w:val="000000"/>
        </w:rPr>
      </w:pPr>
      <w:bookmarkStart w:id="1756" w:name="n7761"/>
      <w:bookmarkEnd w:id="1756"/>
      <w:r>
        <w:rPr>
          <w:color w:val="000000"/>
        </w:rPr>
        <w:t>14. Свідок, який не може прибути у судове засідання внаслідок хвороби, старості, інвалідності або з інших поважних причин, допитується судом у місці його проживання (перебування).</w:t>
      </w:r>
    </w:p>
    <w:p w:rsidR="00000000" w:rsidRDefault="00D97886">
      <w:pPr>
        <w:pStyle w:val="rvps2"/>
        <w:divId w:val="662390928"/>
        <w:rPr>
          <w:color w:val="000000"/>
        </w:rPr>
      </w:pPr>
      <w:bookmarkStart w:id="1757" w:name="n7762"/>
      <w:bookmarkEnd w:id="1757"/>
      <w:r>
        <w:rPr>
          <w:rStyle w:val="rvts9"/>
        </w:rPr>
        <w:t xml:space="preserve">Стаття 231. </w:t>
      </w:r>
      <w:r>
        <w:rPr>
          <w:color w:val="000000"/>
        </w:rPr>
        <w:t>Викор</w:t>
      </w:r>
      <w:r>
        <w:rPr>
          <w:color w:val="000000"/>
        </w:rPr>
        <w:t>истання свідком письмових записів</w:t>
      </w:r>
    </w:p>
    <w:p w:rsidR="00000000" w:rsidRDefault="00D97886">
      <w:pPr>
        <w:pStyle w:val="rvps2"/>
        <w:divId w:val="662390928"/>
        <w:rPr>
          <w:color w:val="000000"/>
        </w:rPr>
      </w:pPr>
      <w:bookmarkStart w:id="1758" w:name="n7763"/>
      <w:bookmarkEnd w:id="1758"/>
      <w:r>
        <w:rPr>
          <w:color w:val="000000"/>
        </w:rPr>
        <w:t>1. Свідок, даючи показання, може користуватися записами лише в тих випадках, якщо його показання пов’язані з будь-якими обчисленнями та іншими даними, які важко зберегти в пам’яті. Ці записи подаються судові та учасникам с</w:t>
      </w:r>
      <w:r>
        <w:rPr>
          <w:color w:val="000000"/>
        </w:rPr>
        <w:t>прави і можуть бути приєднані до справи за ухвалою суду.</w:t>
      </w:r>
    </w:p>
    <w:p w:rsidR="00000000" w:rsidRDefault="00D97886">
      <w:pPr>
        <w:pStyle w:val="rvps2"/>
        <w:divId w:val="662390928"/>
        <w:rPr>
          <w:color w:val="000000"/>
        </w:rPr>
      </w:pPr>
      <w:bookmarkStart w:id="1759" w:name="n7764"/>
      <w:bookmarkEnd w:id="1759"/>
      <w:r>
        <w:rPr>
          <w:rStyle w:val="rvts9"/>
        </w:rPr>
        <w:t xml:space="preserve">Стаття 232. </w:t>
      </w:r>
      <w:r>
        <w:rPr>
          <w:color w:val="000000"/>
        </w:rPr>
        <w:t>Порядок допиту малолітніх і неповнолітніх свідків</w:t>
      </w:r>
    </w:p>
    <w:p w:rsidR="00000000" w:rsidRDefault="00D97886">
      <w:pPr>
        <w:pStyle w:val="rvps2"/>
        <w:divId w:val="662390928"/>
        <w:rPr>
          <w:color w:val="000000"/>
        </w:rPr>
      </w:pPr>
      <w:bookmarkStart w:id="1760" w:name="n7765"/>
      <w:bookmarkEnd w:id="1760"/>
      <w:r>
        <w:rPr>
          <w:color w:val="000000"/>
        </w:rPr>
        <w:t>1. Допит малолітніх свідків і, за розсудом суду, неповнолітніх свідків проводиться в присутності батьків, усиновлювачів, опікунів, піклув</w:t>
      </w:r>
      <w:r>
        <w:rPr>
          <w:color w:val="000000"/>
        </w:rPr>
        <w:t>альників, якщо вони не заінтересовані у справі, або представників органів опіки та піклування, а також служби у справах дітей.</w:t>
      </w:r>
    </w:p>
    <w:p w:rsidR="00000000" w:rsidRDefault="00D97886">
      <w:pPr>
        <w:pStyle w:val="rvps2"/>
        <w:divId w:val="662390928"/>
        <w:rPr>
          <w:color w:val="000000"/>
        </w:rPr>
      </w:pPr>
      <w:bookmarkStart w:id="1761" w:name="n7766"/>
      <w:bookmarkEnd w:id="1761"/>
      <w:r>
        <w:rPr>
          <w:color w:val="000000"/>
        </w:rPr>
        <w:t>2. Свідкам, які не досягли шістнадцятирічного віку, головуючий роз’яснює обов’язок про необхідність давати правдиві показання, не</w:t>
      </w:r>
      <w:r>
        <w:rPr>
          <w:color w:val="000000"/>
        </w:rPr>
        <w:t xml:space="preserve"> попереджуючи про відповідальність за відмову від давання показань і за завідомо неправдиві показання, і не приводить до присяги.</w:t>
      </w:r>
    </w:p>
    <w:p w:rsidR="00000000" w:rsidRDefault="00D97886">
      <w:pPr>
        <w:pStyle w:val="rvps2"/>
        <w:divId w:val="662390928"/>
        <w:rPr>
          <w:color w:val="000000"/>
        </w:rPr>
      </w:pPr>
      <w:bookmarkStart w:id="1762" w:name="n7767"/>
      <w:bookmarkEnd w:id="1762"/>
      <w:r>
        <w:rPr>
          <w:color w:val="000000"/>
        </w:rPr>
        <w:t>3. Особи, зазначені у частині першій цієї статті, можуть з дозволу суду ставити свідкові питання, а також висловлювати свою ду</w:t>
      </w:r>
      <w:r>
        <w:rPr>
          <w:color w:val="000000"/>
        </w:rPr>
        <w:t>мку стосовно особи свідка, змісту його показань.</w:t>
      </w:r>
    </w:p>
    <w:p w:rsidR="00000000" w:rsidRDefault="00D97886">
      <w:pPr>
        <w:pStyle w:val="rvps2"/>
        <w:divId w:val="662390928"/>
        <w:rPr>
          <w:color w:val="000000"/>
        </w:rPr>
      </w:pPr>
      <w:bookmarkStart w:id="1763" w:name="n7768"/>
      <w:bookmarkEnd w:id="1763"/>
      <w:r>
        <w:rPr>
          <w:color w:val="000000"/>
        </w:rPr>
        <w:t>4. У виняткових випадках, коли це необхідно для об’єктивного з’ясування обставин справи, на час допиту осіб, які не досягли вісімнадцятирічного віку, із зали судового засідання за ухвалою суду може бути вида</w:t>
      </w:r>
      <w:r>
        <w:rPr>
          <w:color w:val="000000"/>
        </w:rPr>
        <w:t>лений той чи інший учасник справи. Після повернення цієї особи до зали судового засідання головуючий повідомляє її про показання цього свідка і надає можливість ставити йому питання.</w:t>
      </w:r>
    </w:p>
    <w:p w:rsidR="00000000" w:rsidRDefault="00D97886">
      <w:pPr>
        <w:pStyle w:val="rvps2"/>
        <w:divId w:val="662390928"/>
        <w:rPr>
          <w:color w:val="000000"/>
        </w:rPr>
      </w:pPr>
      <w:bookmarkStart w:id="1764" w:name="n7769"/>
      <w:bookmarkEnd w:id="1764"/>
      <w:r>
        <w:rPr>
          <w:color w:val="000000"/>
        </w:rPr>
        <w:t>5. Свідок, який не досяг шістнадцятирічного віку, після закінчення його д</w:t>
      </w:r>
      <w:r>
        <w:rPr>
          <w:color w:val="000000"/>
        </w:rPr>
        <w:t>опиту видаляється із зали судового засідання, крім випадків, коли суд визнав необхідною присутність цього свідка в залі судового засідання.</w:t>
      </w:r>
    </w:p>
    <w:p w:rsidR="00000000" w:rsidRDefault="00D97886">
      <w:pPr>
        <w:pStyle w:val="rvps2"/>
        <w:divId w:val="662390928"/>
        <w:rPr>
          <w:color w:val="000000"/>
        </w:rPr>
      </w:pPr>
      <w:bookmarkStart w:id="1765" w:name="n7770"/>
      <w:bookmarkEnd w:id="1765"/>
      <w:r>
        <w:rPr>
          <w:rStyle w:val="rvts9"/>
        </w:rPr>
        <w:t xml:space="preserve">Стаття 233. </w:t>
      </w:r>
      <w:r>
        <w:rPr>
          <w:color w:val="000000"/>
        </w:rPr>
        <w:t>Оголошення показань свідків</w:t>
      </w:r>
    </w:p>
    <w:p w:rsidR="00000000" w:rsidRDefault="00D97886">
      <w:pPr>
        <w:pStyle w:val="rvps2"/>
        <w:divId w:val="662390928"/>
        <w:rPr>
          <w:color w:val="000000"/>
        </w:rPr>
      </w:pPr>
      <w:bookmarkStart w:id="1766" w:name="n7771"/>
      <w:bookmarkEnd w:id="1766"/>
      <w:r>
        <w:rPr>
          <w:color w:val="000000"/>
        </w:rPr>
        <w:t>1. У разі відкладення розгляду справи показання свідків, зібрані за судовими</w:t>
      </w:r>
      <w:r>
        <w:rPr>
          <w:color w:val="000000"/>
        </w:rPr>
        <w:t xml:space="preserve"> дорученнями в порядку забезпечення доказів під час допиту їх за місцем проживання, або показання, дані ними у судовому засіданні, в якому було ухвалено скасоване рішення, повинні бути оголошені і досліджені в судовому засіданні, в якому ухвалено рішення, </w:t>
      </w:r>
      <w:r>
        <w:rPr>
          <w:color w:val="000000"/>
        </w:rPr>
        <w:t>якщо участь цих свідків у новому судовому засіданні є неможливою. Учасники справи мають право висловити своє ставлення до цих показань і дати щодо них свої пояснення.</w:t>
      </w:r>
    </w:p>
    <w:p w:rsidR="00000000" w:rsidRDefault="00D97886">
      <w:pPr>
        <w:pStyle w:val="rvps2"/>
        <w:divId w:val="662390928"/>
        <w:rPr>
          <w:color w:val="000000"/>
        </w:rPr>
      </w:pPr>
      <w:bookmarkStart w:id="1767" w:name="n7772"/>
      <w:bookmarkEnd w:id="1767"/>
      <w:r>
        <w:rPr>
          <w:rStyle w:val="rvts9"/>
        </w:rPr>
        <w:t>Стаття 234.</w:t>
      </w:r>
      <w:r>
        <w:rPr>
          <w:color w:val="000000"/>
        </w:rPr>
        <w:t xml:space="preserve"> Допит сторін, третіх осіб, їх представників як свідків</w:t>
      </w:r>
    </w:p>
    <w:p w:rsidR="00000000" w:rsidRDefault="00D97886">
      <w:pPr>
        <w:pStyle w:val="rvps2"/>
        <w:divId w:val="662390928"/>
        <w:rPr>
          <w:color w:val="000000"/>
        </w:rPr>
      </w:pPr>
      <w:bookmarkStart w:id="1768" w:name="n7773"/>
      <w:bookmarkEnd w:id="1768"/>
      <w:r>
        <w:rPr>
          <w:color w:val="000000"/>
        </w:rPr>
        <w:t>1. Якщо сторона, третя</w:t>
      </w:r>
      <w:r>
        <w:rPr>
          <w:color w:val="000000"/>
        </w:rPr>
        <w:t xml:space="preserve"> особа, їх представники заявляють, що факти, які мають значення для справи, їм відомі особисто, вони за їхньою згодою можуть бути допитані як свідки згідно із </w:t>
      </w:r>
      <w:hyperlink w:anchor="n7747" w:history="1">
        <w:r>
          <w:rPr>
            <w:rStyle w:val="a3"/>
            <w:color w:val="006600"/>
            <w:u w:val="none"/>
          </w:rPr>
          <w:t>статтями 230-232</w:t>
        </w:r>
      </w:hyperlink>
      <w:r>
        <w:rPr>
          <w:color w:val="000000"/>
        </w:rPr>
        <w:t xml:space="preserve"> цього Кодексу.</w:t>
      </w:r>
    </w:p>
    <w:p w:rsidR="00000000" w:rsidRDefault="00D97886">
      <w:pPr>
        <w:pStyle w:val="rvps2"/>
        <w:divId w:val="662390928"/>
        <w:rPr>
          <w:color w:val="000000"/>
        </w:rPr>
      </w:pPr>
      <w:bookmarkStart w:id="1769" w:name="n7774"/>
      <w:bookmarkEnd w:id="1769"/>
      <w:r>
        <w:rPr>
          <w:rStyle w:val="rvts9"/>
        </w:rPr>
        <w:t>Стаття 235.</w:t>
      </w:r>
      <w:r>
        <w:rPr>
          <w:color w:val="000000"/>
        </w:rPr>
        <w:t xml:space="preserve"> Дослідження письмових док</w:t>
      </w:r>
      <w:r>
        <w:rPr>
          <w:color w:val="000000"/>
        </w:rPr>
        <w:t>азів</w:t>
      </w:r>
    </w:p>
    <w:p w:rsidR="00000000" w:rsidRDefault="00D97886">
      <w:pPr>
        <w:pStyle w:val="rvps2"/>
        <w:divId w:val="662390928"/>
        <w:rPr>
          <w:color w:val="000000"/>
        </w:rPr>
      </w:pPr>
      <w:bookmarkStart w:id="1770" w:name="n7775"/>
      <w:bookmarkEnd w:id="1770"/>
      <w:r>
        <w:rPr>
          <w:color w:val="000000"/>
        </w:rPr>
        <w:t>1. Письмові докази, у тому числі протоколи їх огляду, складені за судовим дорученням або в порядку забезпечення доказів, за клопотанням учасника справи оголошуються в судовому засіданні або пред’являються йому, а в разі необхідності - також свідкам, е</w:t>
      </w:r>
      <w:r>
        <w:rPr>
          <w:color w:val="000000"/>
        </w:rPr>
        <w:t>кспертам, спеціалістам чи перекладачам для ознайомлення.</w:t>
      </w:r>
    </w:p>
    <w:p w:rsidR="00000000" w:rsidRDefault="00D97886">
      <w:pPr>
        <w:pStyle w:val="rvps2"/>
        <w:divId w:val="662390928"/>
        <w:rPr>
          <w:color w:val="000000"/>
        </w:rPr>
      </w:pPr>
      <w:bookmarkStart w:id="1771" w:name="n7776"/>
      <w:bookmarkEnd w:id="1771"/>
      <w:r>
        <w:rPr>
          <w:color w:val="000000"/>
        </w:rPr>
        <w:t>2. Учасники справи можуть давати свої пояснення з приводу цих доказів або протоколу їх огляду. Учасниками справи з приводу зазначених доказів можуть ставитися питання свідкам, а також експертам, спец</w:t>
      </w:r>
      <w:r>
        <w:rPr>
          <w:color w:val="000000"/>
        </w:rPr>
        <w:t>іалістам.</w:t>
      </w:r>
    </w:p>
    <w:p w:rsidR="00000000" w:rsidRDefault="00D97886">
      <w:pPr>
        <w:pStyle w:val="rvps2"/>
        <w:divId w:val="662390928"/>
        <w:rPr>
          <w:color w:val="000000"/>
        </w:rPr>
      </w:pPr>
      <w:bookmarkStart w:id="1772" w:name="n7777"/>
      <w:bookmarkEnd w:id="1772"/>
      <w:r>
        <w:rPr>
          <w:rStyle w:val="rvts9"/>
        </w:rPr>
        <w:t>Стаття 236.</w:t>
      </w:r>
      <w:r>
        <w:rPr>
          <w:color w:val="000000"/>
        </w:rPr>
        <w:t xml:space="preserve"> Оголошення і дослідження змісту особистих паперів, листів, записів телефонних розмов, телеграм та інших видів кореспонденції</w:t>
      </w:r>
    </w:p>
    <w:p w:rsidR="00000000" w:rsidRDefault="00D97886">
      <w:pPr>
        <w:pStyle w:val="rvps2"/>
        <w:divId w:val="662390928"/>
        <w:rPr>
          <w:color w:val="000000"/>
        </w:rPr>
      </w:pPr>
      <w:bookmarkStart w:id="1773" w:name="n7778"/>
      <w:bookmarkEnd w:id="1773"/>
      <w:r>
        <w:rPr>
          <w:color w:val="000000"/>
        </w:rPr>
        <w:t>1. Зміст особистих паперів, листів, записів телефонних розмов, телеграм та інших видів кореспонденції фізични</w:t>
      </w:r>
      <w:r>
        <w:rPr>
          <w:color w:val="000000"/>
        </w:rPr>
        <w:t xml:space="preserve">х осіб може бути досліджений у відкритому судовому засіданні або оголошений за клопотанням учасника справи лише за згодою осіб, визначених </w:t>
      </w:r>
      <w:hyperlink r:id="rId113" w:tgtFrame="_blank" w:history="1">
        <w:r>
          <w:rPr>
            <w:rStyle w:val="a3"/>
            <w:color w:val="000099"/>
            <w:u w:val="none"/>
          </w:rPr>
          <w:t>Цивільним кодексом України</w:t>
        </w:r>
      </w:hyperlink>
      <w:r>
        <w:rPr>
          <w:color w:val="000000"/>
        </w:rPr>
        <w:t>.</w:t>
      </w:r>
    </w:p>
    <w:p w:rsidR="00000000" w:rsidRDefault="00D97886">
      <w:pPr>
        <w:pStyle w:val="rvps2"/>
        <w:divId w:val="662390928"/>
        <w:rPr>
          <w:color w:val="000000"/>
        </w:rPr>
      </w:pPr>
      <w:bookmarkStart w:id="1774" w:name="n7779"/>
      <w:bookmarkEnd w:id="1774"/>
      <w:r>
        <w:rPr>
          <w:rStyle w:val="rvts9"/>
        </w:rPr>
        <w:t>Стаття 237.</w:t>
      </w:r>
      <w:r>
        <w:rPr>
          <w:color w:val="000000"/>
        </w:rPr>
        <w:t xml:space="preserve"> Дослід</w:t>
      </w:r>
      <w:r>
        <w:rPr>
          <w:color w:val="000000"/>
        </w:rPr>
        <w:t>ження речових та електронних доказів</w:t>
      </w:r>
    </w:p>
    <w:p w:rsidR="00000000" w:rsidRDefault="00D97886">
      <w:pPr>
        <w:pStyle w:val="rvps2"/>
        <w:divId w:val="662390928"/>
        <w:rPr>
          <w:color w:val="000000"/>
        </w:rPr>
      </w:pPr>
      <w:bookmarkStart w:id="1775" w:name="n7780"/>
      <w:bookmarkEnd w:id="1775"/>
      <w:r>
        <w:rPr>
          <w:color w:val="000000"/>
        </w:rPr>
        <w:t xml:space="preserve">1. Речові та електронні докази оглядаються судом або досліджуються ним іншим способом, а також пред’являються для ознайомлення особам, які беруть участь у справі, а в необхідних випадках - також експертам, спеціалістам </w:t>
      </w:r>
      <w:r>
        <w:rPr>
          <w:color w:val="000000"/>
        </w:rPr>
        <w:t>і свідкам. Особи, яким пред’явлено для ознайомлення речові та електронні докази, можуть звернути увагу суду на ті чи інші обставини, пов’язані з оглядом. Ці заяви заносяться до протоколу судового засідання.</w:t>
      </w:r>
    </w:p>
    <w:p w:rsidR="00000000" w:rsidRDefault="00D97886">
      <w:pPr>
        <w:pStyle w:val="rvps2"/>
        <w:divId w:val="662390928"/>
        <w:rPr>
          <w:color w:val="000000"/>
        </w:rPr>
      </w:pPr>
      <w:bookmarkStart w:id="1776" w:name="n7781"/>
      <w:bookmarkEnd w:id="1776"/>
      <w:r>
        <w:rPr>
          <w:color w:val="000000"/>
        </w:rPr>
        <w:t>2. Протоколи огляду речових та електронних доказі</w:t>
      </w:r>
      <w:r>
        <w:rPr>
          <w:color w:val="000000"/>
        </w:rPr>
        <w:t>в, складені в порядку забезпечення доказів, виконання судового доручення або за результатами огляду доказів на місці, за клопотанням учасника справи оголошуються в судовому засіданні. Учасники справи можуть дати свої пояснення з приводу цих протоколів.</w:t>
      </w:r>
    </w:p>
    <w:p w:rsidR="00000000" w:rsidRDefault="00D97886">
      <w:pPr>
        <w:pStyle w:val="rvps2"/>
        <w:divId w:val="662390928"/>
        <w:rPr>
          <w:color w:val="000000"/>
        </w:rPr>
      </w:pPr>
      <w:bookmarkStart w:id="1777" w:name="n7782"/>
      <w:bookmarkEnd w:id="1777"/>
      <w:r>
        <w:rPr>
          <w:color w:val="000000"/>
        </w:rPr>
        <w:t xml:space="preserve">3. </w:t>
      </w:r>
      <w:r>
        <w:rPr>
          <w:color w:val="000000"/>
        </w:rPr>
        <w:t>Учасники справи можуть ставити питання з приводу речових та електронних доказів свідкам, а також експертам, спеціалістам, які їх оглядали.</w:t>
      </w:r>
    </w:p>
    <w:p w:rsidR="00000000" w:rsidRDefault="00D97886">
      <w:pPr>
        <w:pStyle w:val="rvps2"/>
        <w:divId w:val="662390928"/>
        <w:rPr>
          <w:color w:val="000000"/>
        </w:rPr>
      </w:pPr>
      <w:bookmarkStart w:id="1778" w:name="n7783"/>
      <w:bookmarkEnd w:id="1778"/>
      <w:r>
        <w:rPr>
          <w:color w:val="000000"/>
        </w:rPr>
        <w:t>4. Електронні письмові документи досліджуються в порядку, передбаченому для дослідження письмових доказів.</w:t>
      </w:r>
    </w:p>
    <w:p w:rsidR="00000000" w:rsidRDefault="00D97886">
      <w:pPr>
        <w:pStyle w:val="rvps2"/>
        <w:divId w:val="662390928"/>
        <w:rPr>
          <w:color w:val="000000"/>
        </w:rPr>
      </w:pPr>
      <w:bookmarkStart w:id="1779" w:name="n7784"/>
      <w:bookmarkEnd w:id="1779"/>
      <w:r>
        <w:rPr>
          <w:rStyle w:val="rvts9"/>
        </w:rPr>
        <w:t>Стаття 238</w:t>
      </w:r>
      <w:r>
        <w:rPr>
          <w:rStyle w:val="rvts9"/>
        </w:rPr>
        <w:t xml:space="preserve">. </w:t>
      </w:r>
      <w:r>
        <w:rPr>
          <w:color w:val="000000"/>
        </w:rPr>
        <w:t>Відтворення звукозапису, демонстрація відеозапису і їх дослідження</w:t>
      </w:r>
    </w:p>
    <w:p w:rsidR="00000000" w:rsidRDefault="00D97886">
      <w:pPr>
        <w:pStyle w:val="rvps2"/>
        <w:divId w:val="662390928"/>
        <w:rPr>
          <w:color w:val="000000"/>
        </w:rPr>
      </w:pPr>
      <w:bookmarkStart w:id="1780" w:name="n7785"/>
      <w:bookmarkEnd w:id="1780"/>
      <w:r>
        <w:rPr>
          <w:color w:val="000000"/>
        </w:rPr>
        <w:t>1. Під час відтворення звукозапису, демонстрації відеозапису, що мають приватний характер, а також під час їх дослідження застосовуються правила цього Кодексу щодо оголошення і дослідженн</w:t>
      </w:r>
      <w:r>
        <w:rPr>
          <w:color w:val="000000"/>
        </w:rPr>
        <w:t>я змісту особистого листування і телеграфних повідомлень.</w:t>
      </w:r>
    </w:p>
    <w:p w:rsidR="00000000" w:rsidRDefault="00D97886">
      <w:pPr>
        <w:pStyle w:val="rvps2"/>
        <w:divId w:val="662390928"/>
        <w:rPr>
          <w:color w:val="000000"/>
        </w:rPr>
      </w:pPr>
      <w:bookmarkStart w:id="1781" w:name="n7786"/>
      <w:bookmarkEnd w:id="1781"/>
      <w:r>
        <w:rPr>
          <w:color w:val="000000"/>
        </w:rPr>
        <w:t>2. Відтворення звукозапису і демонстрація відеозапису проводяться в судовому засіданні або в іншому приміщенні, спеціально підготовленому для цього, з відображенням у протоколі судового засідання ос</w:t>
      </w:r>
      <w:r>
        <w:rPr>
          <w:color w:val="000000"/>
        </w:rPr>
        <w:t>обливостей оголошуваних матеріалів і зазначенням часу демонстрації. Після цього суд заслуховує пояснення учасників справи.</w:t>
      </w:r>
    </w:p>
    <w:p w:rsidR="00000000" w:rsidRDefault="00D97886">
      <w:pPr>
        <w:pStyle w:val="rvps2"/>
        <w:divId w:val="662390928"/>
        <w:rPr>
          <w:color w:val="000000"/>
        </w:rPr>
      </w:pPr>
      <w:bookmarkStart w:id="1782" w:name="n7787"/>
      <w:bookmarkEnd w:id="1782"/>
      <w:r>
        <w:rPr>
          <w:color w:val="000000"/>
        </w:rPr>
        <w:t>3. У разі потреби відтворення звукозапису і демонстрація відеозапису можуть бути повторені повністю або у певній частині.</w:t>
      </w:r>
    </w:p>
    <w:p w:rsidR="00000000" w:rsidRDefault="00D97886">
      <w:pPr>
        <w:pStyle w:val="rvps2"/>
        <w:divId w:val="662390928"/>
        <w:rPr>
          <w:color w:val="000000"/>
        </w:rPr>
      </w:pPr>
      <w:bookmarkStart w:id="1783" w:name="n7788"/>
      <w:bookmarkEnd w:id="1783"/>
      <w:r>
        <w:rPr>
          <w:rStyle w:val="rvts9"/>
        </w:rPr>
        <w:t>Стаття 239.</w:t>
      </w:r>
      <w:r>
        <w:rPr>
          <w:rStyle w:val="rvts9"/>
        </w:rPr>
        <w:t xml:space="preserve"> </w:t>
      </w:r>
      <w:r>
        <w:rPr>
          <w:color w:val="000000"/>
        </w:rPr>
        <w:t>Дослідження висновку експерта</w:t>
      </w:r>
    </w:p>
    <w:p w:rsidR="00000000" w:rsidRDefault="00D97886">
      <w:pPr>
        <w:pStyle w:val="rvps2"/>
        <w:divId w:val="662390928"/>
        <w:rPr>
          <w:color w:val="000000"/>
        </w:rPr>
      </w:pPr>
      <w:bookmarkStart w:id="1784" w:name="n7789"/>
      <w:bookmarkEnd w:id="1784"/>
      <w:r>
        <w:rPr>
          <w:color w:val="000000"/>
        </w:rPr>
        <w:t>1. Висновок експерта за клопотанням учасника справи оголошується в судовому засіданні.</w:t>
      </w:r>
    </w:p>
    <w:p w:rsidR="00000000" w:rsidRDefault="00D97886">
      <w:pPr>
        <w:pStyle w:val="rvps2"/>
        <w:divId w:val="662390928"/>
        <w:rPr>
          <w:color w:val="000000"/>
        </w:rPr>
      </w:pPr>
      <w:bookmarkStart w:id="1785" w:name="n7790"/>
      <w:bookmarkEnd w:id="1785"/>
      <w:r>
        <w:rPr>
          <w:color w:val="000000"/>
        </w:rPr>
        <w:t xml:space="preserve">2. Для роз’яснення і доповнення висновку експерту можуть бути поставлені питання. Першою питання ставить експертові особа, за заявою якої </w:t>
      </w:r>
      <w:r>
        <w:rPr>
          <w:color w:val="000000"/>
        </w:rPr>
        <w:t>призначено експертизу, та її представник, а потім інші особи, які беруть участь у справі. Якщо експертизу призначено за клопотанням обох сторін, першим питання ставить експертові позивач і його представник.</w:t>
      </w:r>
    </w:p>
    <w:p w:rsidR="00000000" w:rsidRDefault="00D97886">
      <w:pPr>
        <w:pStyle w:val="rvps2"/>
        <w:divId w:val="662390928"/>
        <w:rPr>
          <w:color w:val="000000"/>
        </w:rPr>
      </w:pPr>
      <w:bookmarkStart w:id="1786" w:name="n7791"/>
      <w:bookmarkEnd w:id="1786"/>
      <w:r>
        <w:rPr>
          <w:color w:val="000000"/>
        </w:rPr>
        <w:t>3. Суд має право з’ясовувати суть відповіді експе</w:t>
      </w:r>
      <w:r>
        <w:rPr>
          <w:color w:val="000000"/>
        </w:rPr>
        <w:t>рта на питання учасників справи, а також ставити питання експерту після закінчення його допиту учасниками справи.</w:t>
      </w:r>
    </w:p>
    <w:p w:rsidR="00000000" w:rsidRDefault="00D97886">
      <w:pPr>
        <w:pStyle w:val="rvps2"/>
        <w:divId w:val="662390928"/>
        <w:rPr>
          <w:color w:val="000000"/>
        </w:rPr>
      </w:pPr>
      <w:bookmarkStart w:id="1787" w:name="n7792"/>
      <w:bookmarkEnd w:id="1787"/>
      <w:r>
        <w:rPr>
          <w:color w:val="000000"/>
        </w:rPr>
        <w:t>4. Викладені письмово і підписані експертом роз’яснення і доповнення висновку приєднуються до справи.</w:t>
      </w:r>
    </w:p>
    <w:p w:rsidR="00000000" w:rsidRDefault="00D97886">
      <w:pPr>
        <w:pStyle w:val="rvps2"/>
        <w:divId w:val="662390928"/>
        <w:rPr>
          <w:color w:val="000000"/>
        </w:rPr>
      </w:pPr>
      <w:bookmarkStart w:id="1788" w:name="n7793"/>
      <w:bookmarkEnd w:id="1788"/>
      <w:r>
        <w:rPr>
          <w:rStyle w:val="rvts9"/>
        </w:rPr>
        <w:t xml:space="preserve">Стаття 240. </w:t>
      </w:r>
      <w:r>
        <w:rPr>
          <w:color w:val="000000"/>
        </w:rPr>
        <w:t xml:space="preserve">Відкладення розгляду справи </w:t>
      </w:r>
      <w:r>
        <w:rPr>
          <w:color w:val="000000"/>
        </w:rPr>
        <w:t>або перерва в судовому засіданні</w:t>
      </w:r>
    </w:p>
    <w:p w:rsidR="00000000" w:rsidRDefault="00D97886">
      <w:pPr>
        <w:pStyle w:val="rvps2"/>
        <w:divId w:val="662390928"/>
        <w:rPr>
          <w:color w:val="000000"/>
        </w:rPr>
      </w:pPr>
      <w:bookmarkStart w:id="1789" w:name="n7794"/>
      <w:bookmarkEnd w:id="1789"/>
      <w:r>
        <w:rPr>
          <w:color w:val="000000"/>
        </w:rPr>
        <w:t xml:space="preserve">1. Суд відкладає розгляд справи у випадках, встановлених </w:t>
      </w:r>
      <w:hyperlink w:anchor="n7699" w:history="1">
        <w:r>
          <w:rPr>
            <w:rStyle w:val="a3"/>
            <w:color w:val="006600"/>
            <w:u w:val="none"/>
          </w:rPr>
          <w:t>частиною другою</w:t>
        </w:r>
      </w:hyperlink>
      <w:r>
        <w:rPr>
          <w:color w:val="000000"/>
        </w:rPr>
        <w:t xml:space="preserve"> статті 223 цього Кодексу.</w:t>
      </w:r>
    </w:p>
    <w:p w:rsidR="00000000" w:rsidRDefault="00D97886">
      <w:pPr>
        <w:pStyle w:val="rvps2"/>
        <w:divId w:val="662390928"/>
        <w:rPr>
          <w:color w:val="000000"/>
        </w:rPr>
      </w:pPr>
      <w:bookmarkStart w:id="1790" w:name="n7795"/>
      <w:bookmarkEnd w:id="1790"/>
      <w:r>
        <w:rPr>
          <w:color w:val="000000"/>
        </w:rPr>
        <w:t>2. Якщо спір, розгляд якого по суті розпочато, не може бути вирішено в даному судовому засіданні</w:t>
      </w:r>
      <w:r>
        <w:rPr>
          <w:color w:val="000000"/>
        </w:rPr>
        <w:t>, судом може бути оголошено перерву в межах встановлених цим Кодексом строків розгляду справи, тривалість якої визначається відповідно до обставин, що її викликали, з наступною вказівкою про це в рішенні або ухвалі.</w:t>
      </w:r>
    </w:p>
    <w:p w:rsidR="00000000" w:rsidRDefault="00D97886">
      <w:pPr>
        <w:pStyle w:val="rvps2"/>
        <w:divId w:val="662390928"/>
        <w:rPr>
          <w:color w:val="000000"/>
        </w:rPr>
      </w:pPr>
      <w:bookmarkStart w:id="1791" w:name="n7796"/>
      <w:bookmarkEnd w:id="1791"/>
      <w:r>
        <w:rPr>
          <w:color w:val="000000"/>
        </w:rPr>
        <w:t>3. Про відкладення розгляду справи або п</w:t>
      </w:r>
      <w:r>
        <w:rPr>
          <w:color w:val="000000"/>
        </w:rPr>
        <w:t>ерерву в судовому засіданні, місце, дату і час нового судового засідання або продовження судового засідання суд повідомляє під розписку учасників справи, свідків, експертів, спеціалістів, перекладачів, які були присутніми в судовому засіданні. Учасники спр</w:t>
      </w:r>
      <w:r>
        <w:rPr>
          <w:color w:val="000000"/>
        </w:rPr>
        <w:t>ави, свідки, експерти, спеціалісти, перекладачі, які не прибули або яких суд вперше залучає до участі в судовому процесі, повідомляються про судове засідання в порядку, визначеному цим Кодексом.</w:t>
      </w:r>
    </w:p>
    <w:p w:rsidR="00000000" w:rsidRDefault="00D97886">
      <w:pPr>
        <w:pStyle w:val="rvps2"/>
        <w:divId w:val="662390928"/>
        <w:rPr>
          <w:color w:val="000000"/>
        </w:rPr>
      </w:pPr>
      <w:bookmarkStart w:id="1792" w:name="n9765"/>
      <w:bookmarkEnd w:id="1792"/>
      <w:r>
        <w:rPr>
          <w:rStyle w:val="rvts46"/>
        </w:rPr>
        <w:t>{Частина третя статті 240 із змінами, внесеними згідно із Зак</w:t>
      </w:r>
      <w:r>
        <w:rPr>
          <w:rStyle w:val="rvts46"/>
        </w:rPr>
        <w:t xml:space="preserve">оном </w:t>
      </w:r>
      <w:hyperlink r:id="rId114" w:anchor="n85"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1793" w:name="n7797"/>
      <w:bookmarkEnd w:id="1793"/>
      <w:r>
        <w:rPr>
          <w:color w:val="000000"/>
        </w:rPr>
        <w:t>4. У разі відкладення розгляду справи суд повинен допитати свідків, які прибули. Тільки у виняткових випадках за ухвалою суду свідки н</w:t>
      </w:r>
      <w:r>
        <w:rPr>
          <w:color w:val="000000"/>
        </w:rPr>
        <w:t>е допитуються і викликаються знову.</w:t>
      </w:r>
    </w:p>
    <w:p w:rsidR="00000000" w:rsidRDefault="00D97886">
      <w:pPr>
        <w:pStyle w:val="rvps2"/>
        <w:divId w:val="662390928"/>
        <w:rPr>
          <w:color w:val="000000"/>
        </w:rPr>
      </w:pPr>
      <w:bookmarkStart w:id="1794" w:name="n7798"/>
      <w:bookmarkEnd w:id="1794"/>
      <w:r>
        <w:rPr>
          <w:color w:val="000000"/>
        </w:rPr>
        <w:t>5. Якщо розгляд справи було відкладено, суд продовжує провадження у справі зі стадії, на якій розгляд справи було відкладено. У випадку відкладення розгляду справи під час її розгляду по суті суд може почати розгляд спра</w:t>
      </w:r>
      <w:r>
        <w:rPr>
          <w:color w:val="000000"/>
        </w:rPr>
        <w:t>ви по суті спочатку.</w:t>
      </w:r>
    </w:p>
    <w:p w:rsidR="00000000" w:rsidRDefault="00D97886">
      <w:pPr>
        <w:pStyle w:val="rvps2"/>
        <w:divId w:val="662390928"/>
        <w:rPr>
          <w:color w:val="000000"/>
        </w:rPr>
      </w:pPr>
      <w:bookmarkStart w:id="1795" w:name="n7799"/>
      <w:bookmarkEnd w:id="1795"/>
      <w:r>
        <w:rPr>
          <w:color w:val="000000"/>
        </w:rPr>
        <w:t>6. Якщо в судовому засіданні було оголошено перерву, провадження у справі після її закінчення продовжується зі стадії, на якій було оголошено перерву.</w:t>
      </w:r>
    </w:p>
    <w:p w:rsidR="00000000" w:rsidRDefault="00D97886">
      <w:pPr>
        <w:pStyle w:val="rvps2"/>
        <w:divId w:val="662390928"/>
        <w:rPr>
          <w:color w:val="000000"/>
        </w:rPr>
      </w:pPr>
      <w:bookmarkStart w:id="1796" w:name="n7800"/>
      <w:bookmarkEnd w:id="1796"/>
      <w:r>
        <w:rPr>
          <w:color w:val="000000"/>
        </w:rPr>
        <w:t>7. У справі про розірвання шлюбу суд може зупинити розгляд справи і призначити подру</w:t>
      </w:r>
      <w:r>
        <w:rPr>
          <w:color w:val="000000"/>
        </w:rPr>
        <w:t>жжю строк для примирення, який не може перевищувати шести місяців.</w:t>
      </w:r>
    </w:p>
    <w:p w:rsidR="00000000" w:rsidRDefault="00D97886">
      <w:pPr>
        <w:pStyle w:val="rvps2"/>
        <w:divId w:val="662390928"/>
        <w:rPr>
          <w:color w:val="000000"/>
        </w:rPr>
      </w:pPr>
      <w:bookmarkStart w:id="1797" w:name="n7801"/>
      <w:bookmarkEnd w:id="1797"/>
      <w:r>
        <w:rPr>
          <w:rStyle w:val="rvts9"/>
        </w:rPr>
        <w:t>Стаття 241.</w:t>
      </w:r>
      <w:r>
        <w:rPr>
          <w:color w:val="000000"/>
        </w:rPr>
        <w:t xml:space="preserve"> Закінчення</w:t>
      </w:r>
      <w:r>
        <w:rPr>
          <w:rStyle w:val="rvts9"/>
        </w:rPr>
        <w:t xml:space="preserve"> </w:t>
      </w:r>
      <w:r>
        <w:rPr>
          <w:color w:val="000000"/>
        </w:rPr>
        <w:t>з’ясування обставин та перевірки їх доказами</w:t>
      </w:r>
    </w:p>
    <w:p w:rsidR="00000000" w:rsidRDefault="00D97886">
      <w:pPr>
        <w:pStyle w:val="rvps2"/>
        <w:divId w:val="662390928"/>
        <w:rPr>
          <w:color w:val="000000"/>
        </w:rPr>
      </w:pPr>
      <w:bookmarkStart w:id="1798" w:name="n7802"/>
      <w:bookmarkEnd w:id="1798"/>
      <w:r>
        <w:rPr>
          <w:color w:val="000000"/>
        </w:rPr>
        <w:t>1. Після з’ясування всіх обставин справи та перевірки їх доказами головуючий надає сторонам та іншим учасникам справи мож</w:t>
      </w:r>
      <w:r>
        <w:rPr>
          <w:color w:val="000000"/>
        </w:rPr>
        <w:t>ливість дати додаткові пояснення, які можуть доповнити матеріали справи.</w:t>
      </w:r>
    </w:p>
    <w:p w:rsidR="00000000" w:rsidRDefault="00D97886">
      <w:pPr>
        <w:pStyle w:val="rvps2"/>
        <w:divId w:val="662390928"/>
        <w:rPr>
          <w:color w:val="000000"/>
        </w:rPr>
      </w:pPr>
      <w:bookmarkStart w:id="1799" w:name="n7803"/>
      <w:bookmarkEnd w:id="1799"/>
      <w:r>
        <w:rPr>
          <w:color w:val="000000"/>
        </w:rPr>
        <w:t>2. У зв’язку з додатковими поясненнями учасника справи суд може ставити питання іншим учасникам судового процесу.</w:t>
      </w:r>
    </w:p>
    <w:p w:rsidR="00000000" w:rsidRDefault="00D97886">
      <w:pPr>
        <w:pStyle w:val="rvps2"/>
        <w:divId w:val="662390928"/>
        <w:rPr>
          <w:color w:val="000000"/>
        </w:rPr>
      </w:pPr>
      <w:bookmarkStart w:id="1800" w:name="n7804"/>
      <w:bookmarkEnd w:id="1800"/>
      <w:r>
        <w:rPr>
          <w:color w:val="000000"/>
        </w:rPr>
        <w:t>3. Вислухавши додаткові пояснення і вирішивши заявлені при цьому клоп</w:t>
      </w:r>
      <w:r>
        <w:rPr>
          <w:color w:val="000000"/>
        </w:rPr>
        <w:t>отання учасників справи, суд постановляє ухвалу про закінчення з’ясування обставин справи та перевірки їх доказами і переходить до судових дебатів.</w:t>
      </w:r>
    </w:p>
    <w:p w:rsidR="00000000" w:rsidRDefault="00D97886">
      <w:pPr>
        <w:pStyle w:val="rvps7"/>
        <w:divId w:val="662390928"/>
        <w:rPr>
          <w:color w:val="000000"/>
        </w:rPr>
      </w:pPr>
      <w:bookmarkStart w:id="1801" w:name="n7805"/>
      <w:bookmarkEnd w:id="1801"/>
      <w:r>
        <w:rPr>
          <w:rStyle w:val="rvts15"/>
        </w:rPr>
        <w:t>§ 4. Судові дебати та ухвалення рішення</w:t>
      </w:r>
    </w:p>
    <w:p w:rsidR="00000000" w:rsidRDefault="00D97886">
      <w:pPr>
        <w:pStyle w:val="rvps2"/>
        <w:divId w:val="662390928"/>
        <w:rPr>
          <w:color w:val="000000"/>
        </w:rPr>
      </w:pPr>
      <w:bookmarkStart w:id="1802" w:name="n7806"/>
      <w:bookmarkEnd w:id="1802"/>
      <w:r>
        <w:rPr>
          <w:rStyle w:val="rvts9"/>
        </w:rPr>
        <w:t xml:space="preserve">Стаття 242. </w:t>
      </w:r>
      <w:r>
        <w:rPr>
          <w:color w:val="000000"/>
        </w:rPr>
        <w:t>Судові дебати</w:t>
      </w:r>
    </w:p>
    <w:p w:rsidR="00000000" w:rsidRDefault="00D97886">
      <w:pPr>
        <w:pStyle w:val="rvps2"/>
        <w:divId w:val="662390928"/>
        <w:rPr>
          <w:color w:val="000000"/>
        </w:rPr>
      </w:pPr>
      <w:bookmarkStart w:id="1803" w:name="n7807"/>
      <w:bookmarkEnd w:id="1803"/>
      <w:r>
        <w:rPr>
          <w:color w:val="000000"/>
        </w:rPr>
        <w:t>1. У судових дебатах виступають з промовам</w:t>
      </w:r>
      <w:r>
        <w:rPr>
          <w:color w:val="000000"/>
        </w:rPr>
        <w:t>и (заключним словом) учасники справи. У цих промовах можна посилатися лише на обставини і докази, досліджені в судовому засіданні.</w:t>
      </w:r>
    </w:p>
    <w:p w:rsidR="00000000" w:rsidRDefault="00D97886">
      <w:pPr>
        <w:pStyle w:val="rvps2"/>
        <w:divId w:val="662390928"/>
        <w:rPr>
          <w:color w:val="000000"/>
        </w:rPr>
      </w:pPr>
      <w:bookmarkStart w:id="1804" w:name="n7808"/>
      <w:bookmarkEnd w:id="1804"/>
      <w:r>
        <w:rPr>
          <w:color w:val="000000"/>
        </w:rPr>
        <w:t>Кожному учаснику справи надається однаковий час для виступу з промовою в судових дебатах.</w:t>
      </w:r>
    </w:p>
    <w:p w:rsidR="00000000" w:rsidRDefault="00D97886">
      <w:pPr>
        <w:pStyle w:val="rvps2"/>
        <w:divId w:val="662390928"/>
        <w:rPr>
          <w:color w:val="000000"/>
        </w:rPr>
      </w:pPr>
      <w:bookmarkStart w:id="1805" w:name="n7809"/>
      <w:bookmarkEnd w:id="1805"/>
      <w:r>
        <w:rPr>
          <w:color w:val="000000"/>
        </w:rPr>
        <w:t>2. У судових дебатах першим надаєть</w:t>
      </w:r>
      <w:r>
        <w:rPr>
          <w:color w:val="000000"/>
        </w:rPr>
        <w:t>ся слово позивачеві та його представникові.</w:t>
      </w:r>
    </w:p>
    <w:p w:rsidR="00000000" w:rsidRDefault="00D97886">
      <w:pPr>
        <w:pStyle w:val="rvps2"/>
        <w:divId w:val="662390928"/>
        <w:rPr>
          <w:color w:val="000000"/>
        </w:rPr>
      </w:pPr>
      <w:bookmarkStart w:id="1806" w:name="n7810"/>
      <w:bookmarkEnd w:id="1806"/>
      <w:r>
        <w:rPr>
          <w:color w:val="000000"/>
        </w:rPr>
        <w:t>3. Треті особи без самостійних вимог виступають у судових дебатах після особи, на стороні якої вони беруть участь.</w:t>
      </w:r>
    </w:p>
    <w:p w:rsidR="00000000" w:rsidRDefault="00D97886">
      <w:pPr>
        <w:pStyle w:val="rvps2"/>
        <w:divId w:val="662390928"/>
        <w:rPr>
          <w:color w:val="000000"/>
        </w:rPr>
      </w:pPr>
      <w:bookmarkStart w:id="1807" w:name="n7811"/>
      <w:bookmarkEnd w:id="1807"/>
      <w:r>
        <w:rPr>
          <w:color w:val="000000"/>
        </w:rPr>
        <w:t>4. Третя особа, яка заявила самостійні позовні вимоги щодо предмета спору, та її представник у су</w:t>
      </w:r>
      <w:r>
        <w:rPr>
          <w:color w:val="000000"/>
        </w:rPr>
        <w:t>дових дебатах виступають після сторін.</w:t>
      </w:r>
    </w:p>
    <w:p w:rsidR="00000000" w:rsidRDefault="00D97886">
      <w:pPr>
        <w:pStyle w:val="rvps2"/>
        <w:divId w:val="662390928"/>
        <w:rPr>
          <w:color w:val="000000"/>
        </w:rPr>
      </w:pPr>
      <w:bookmarkStart w:id="1808" w:name="n7812"/>
      <w:bookmarkEnd w:id="1808"/>
      <w:r>
        <w:rPr>
          <w:color w:val="000000"/>
        </w:rPr>
        <w:t>5. За клопотанням сторін і третіх осіб у судових дебатах можуть виступати лише їхні представники. Суд може зобов’язати учасника справи визначити, чи буде виступати з промовою тільки такий учасник чи тільки його предст</w:t>
      </w:r>
      <w:r>
        <w:rPr>
          <w:color w:val="000000"/>
        </w:rPr>
        <w:t>авник.</w:t>
      </w:r>
    </w:p>
    <w:p w:rsidR="00000000" w:rsidRDefault="00D97886">
      <w:pPr>
        <w:pStyle w:val="rvps2"/>
        <w:divId w:val="662390928"/>
        <w:rPr>
          <w:color w:val="000000"/>
        </w:rPr>
      </w:pPr>
      <w:bookmarkStart w:id="1809" w:name="n7813"/>
      <w:bookmarkEnd w:id="1809"/>
      <w:r>
        <w:rPr>
          <w:color w:val="000000"/>
        </w:rPr>
        <w:t>6. Органи та особи, яким законом надано право звертатися до суду в інтересах інших осіб, виступають у судових дебатах першими. За ними виступають особи, в інтересах яких відкрито провадження у справі.</w:t>
      </w:r>
    </w:p>
    <w:p w:rsidR="00000000" w:rsidRDefault="00D97886">
      <w:pPr>
        <w:pStyle w:val="rvps2"/>
        <w:divId w:val="662390928"/>
        <w:rPr>
          <w:color w:val="000000"/>
        </w:rPr>
      </w:pPr>
      <w:bookmarkStart w:id="1810" w:name="n7814"/>
      <w:bookmarkEnd w:id="1810"/>
      <w:r>
        <w:rPr>
          <w:color w:val="000000"/>
        </w:rPr>
        <w:t>7. Тривалість судових дебатів визначається голов</w:t>
      </w:r>
      <w:r>
        <w:rPr>
          <w:color w:val="000000"/>
        </w:rPr>
        <w:t>уючим з урахуванням думки учасників справи виходячи з розумного часу для викладення промов. Головуючий може зупинити промовця лише тоді, коли він виходить за межі справи, що розглядається судом, або повторюється, або істотно виходить за визначені судом меж</w:t>
      </w:r>
      <w:r>
        <w:rPr>
          <w:color w:val="000000"/>
        </w:rPr>
        <w:t>і часу для викладення промов у судових дебатах. З дозволу суду промовці можуть обмінюватися репліками. Право останньої репліки завжди належить відповідачеві та його представникові.</w:t>
      </w:r>
    </w:p>
    <w:p w:rsidR="00000000" w:rsidRDefault="00D97886">
      <w:pPr>
        <w:pStyle w:val="rvps2"/>
        <w:divId w:val="662390928"/>
        <w:rPr>
          <w:color w:val="000000"/>
        </w:rPr>
      </w:pPr>
      <w:bookmarkStart w:id="1811" w:name="n7815"/>
      <w:bookmarkEnd w:id="1811"/>
      <w:r>
        <w:rPr>
          <w:rStyle w:val="rvts9"/>
        </w:rPr>
        <w:t xml:space="preserve">Стаття 243. </w:t>
      </w:r>
      <w:r>
        <w:rPr>
          <w:color w:val="000000"/>
        </w:rPr>
        <w:t>Повернення до з’ясування обставин у справі</w:t>
      </w:r>
    </w:p>
    <w:p w:rsidR="00000000" w:rsidRDefault="00D97886">
      <w:pPr>
        <w:pStyle w:val="rvps2"/>
        <w:divId w:val="662390928"/>
        <w:rPr>
          <w:color w:val="000000"/>
        </w:rPr>
      </w:pPr>
      <w:bookmarkStart w:id="1812" w:name="n7816"/>
      <w:bookmarkEnd w:id="1812"/>
      <w:r>
        <w:rPr>
          <w:color w:val="000000"/>
        </w:rPr>
        <w:t>1. Якщо під час судових дебатів виникає необхідність з’ясування нових обставин, що мають значення для справи, або дослідження нових доказів, суд постановляє ухвалу про повернення до з’ясування обставин у справі. Після закінчення з’ясування обставин у справ</w:t>
      </w:r>
      <w:r>
        <w:rPr>
          <w:color w:val="000000"/>
        </w:rPr>
        <w:t>і та перевірки їх доказами судові дебати проводяться в загальному порядку.</w:t>
      </w:r>
    </w:p>
    <w:p w:rsidR="00000000" w:rsidRDefault="00D97886">
      <w:pPr>
        <w:pStyle w:val="rvps2"/>
        <w:divId w:val="662390928"/>
        <w:rPr>
          <w:color w:val="000000"/>
        </w:rPr>
      </w:pPr>
      <w:bookmarkStart w:id="1813" w:name="n7817"/>
      <w:bookmarkEnd w:id="1813"/>
      <w:r>
        <w:rPr>
          <w:rStyle w:val="rvts9"/>
        </w:rPr>
        <w:t xml:space="preserve">Стаття 244. </w:t>
      </w:r>
      <w:r>
        <w:rPr>
          <w:color w:val="000000"/>
        </w:rPr>
        <w:t>Вихід суду для ухвалення рішення</w:t>
      </w:r>
    </w:p>
    <w:p w:rsidR="00000000" w:rsidRDefault="00D97886">
      <w:pPr>
        <w:pStyle w:val="rvps2"/>
        <w:divId w:val="662390928"/>
        <w:rPr>
          <w:color w:val="000000"/>
        </w:rPr>
      </w:pPr>
      <w:bookmarkStart w:id="1814" w:name="n7818"/>
      <w:bookmarkEnd w:id="1814"/>
      <w:r>
        <w:rPr>
          <w:color w:val="000000"/>
        </w:rPr>
        <w:t>1. Після судових дебатів суд виходить до нарадчої кімнати (спеціально обладнаного для ухвалення судових рішень приміщення) для ухвалення</w:t>
      </w:r>
      <w:r>
        <w:rPr>
          <w:color w:val="000000"/>
        </w:rPr>
        <w:t xml:space="preserve"> рішення, оголосивши орієнтовний час його проголошення.</w:t>
      </w:r>
    </w:p>
    <w:p w:rsidR="00000000" w:rsidRDefault="00D97886">
      <w:pPr>
        <w:pStyle w:val="rvps2"/>
        <w:divId w:val="662390928"/>
        <w:rPr>
          <w:color w:val="000000"/>
        </w:rPr>
      </w:pPr>
      <w:bookmarkStart w:id="1815" w:name="n7819"/>
      <w:bookmarkEnd w:id="1815"/>
      <w:r>
        <w:rPr>
          <w:color w:val="000000"/>
        </w:rPr>
        <w:t>2. Якщо під час ухвалення рішення виникає потреба з’ясувати будь-яку обставину шляхом повторного допиту свідків або вчинення певної процесуальної дії, суд, не приймаючи рішення, постановляє ухвалу про</w:t>
      </w:r>
      <w:r>
        <w:rPr>
          <w:color w:val="000000"/>
        </w:rPr>
        <w:t xml:space="preserve"> поновлення судового розгляду.</w:t>
      </w:r>
    </w:p>
    <w:p w:rsidR="00000000" w:rsidRDefault="00D97886">
      <w:pPr>
        <w:pStyle w:val="rvps2"/>
        <w:divId w:val="662390928"/>
        <w:rPr>
          <w:color w:val="000000"/>
        </w:rPr>
      </w:pPr>
      <w:bookmarkStart w:id="1816" w:name="n7820"/>
      <w:bookmarkEnd w:id="1816"/>
      <w:r>
        <w:rPr>
          <w:color w:val="000000"/>
        </w:rPr>
        <w:t>3. Розгляд справи у випадку, встановленому частиною другою цієї статті, проводиться виключно в межах з’ясування обставин, що потребують додаткової перевірки.</w:t>
      </w:r>
    </w:p>
    <w:p w:rsidR="00000000" w:rsidRDefault="00D97886">
      <w:pPr>
        <w:pStyle w:val="rvps2"/>
        <w:divId w:val="662390928"/>
        <w:rPr>
          <w:color w:val="000000"/>
        </w:rPr>
      </w:pPr>
      <w:bookmarkStart w:id="1817" w:name="n7821"/>
      <w:bookmarkEnd w:id="1817"/>
      <w:r>
        <w:rPr>
          <w:color w:val="000000"/>
        </w:rPr>
        <w:t>4. Після закінчення поновленого розгляду справи суд залежно від йог</w:t>
      </w:r>
      <w:r>
        <w:rPr>
          <w:color w:val="000000"/>
        </w:rPr>
        <w:t>о результатів відкриває судові дебати з приводу додатково досліджених обставин і виходить до нарадчої кімнати для ухвалення рішення або, якщо вчинення необхідних процесуальних дій у даному судовому засіданні виявилося неможливим, оголошує перерву.</w:t>
      </w:r>
    </w:p>
    <w:p w:rsidR="00000000" w:rsidRDefault="00D97886">
      <w:pPr>
        <w:pStyle w:val="rvps2"/>
        <w:divId w:val="662390928"/>
        <w:rPr>
          <w:color w:val="000000"/>
        </w:rPr>
      </w:pPr>
      <w:bookmarkStart w:id="1818" w:name="n7822"/>
      <w:bookmarkEnd w:id="1818"/>
      <w:r>
        <w:rPr>
          <w:rStyle w:val="rvts9"/>
        </w:rPr>
        <w:t>Стаття 2</w:t>
      </w:r>
      <w:r>
        <w:rPr>
          <w:rStyle w:val="rvts9"/>
        </w:rPr>
        <w:t xml:space="preserve">45. </w:t>
      </w:r>
      <w:r>
        <w:rPr>
          <w:color w:val="000000"/>
        </w:rPr>
        <w:t>Таємниця нарадчої кімнати</w:t>
      </w:r>
    </w:p>
    <w:p w:rsidR="00000000" w:rsidRDefault="00D97886">
      <w:pPr>
        <w:pStyle w:val="rvps2"/>
        <w:divId w:val="662390928"/>
        <w:rPr>
          <w:color w:val="000000"/>
        </w:rPr>
      </w:pPr>
      <w:bookmarkStart w:id="1819" w:name="n7823"/>
      <w:bookmarkEnd w:id="1819"/>
      <w:r>
        <w:rPr>
          <w:color w:val="000000"/>
        </w:rPr>
        <w:t>1. Під час ухвалення судового рішення ніхто не має права перебувати в нарадчій кімнаті, крім складу суду, який розглядає справу.</w:t>
      </w:r>
    </w:p>
    <w:p w:rsidR="00000000" w:rsidRDefault="00D97886">
      <w:pPr>
        <w:pStyle w:val="rvps2"/>
        <w:divId w:val="662390928"/>
        <w:rPr>
          <w:color w:val="000000"/>
        </w:rPr>
      </w:pPr>
      <w:bookmarkStart w:id="1820" w:name="n7824"/>
      <w:bookmarkEnd w:id="1820"/>
      <w:r>
        <w:rPr>
          <w:color w:val="000000"/>
        </w:rPr>
        <w:t>2. Під час перебування в нарадчій кімнаті суддя не має права розглядати інші судові справи.</w:t>
      </w:r>
    </w:p>
    <w:p w:rsidR="00000000" w:rsidRDefault="00D97886">
      <w:pPr>
        <w:pStyle w:val="rvps2"/>
        <w:divId w:val="662390928"/>
        <w:rPr>
          <w:color w:val="000000"/>
        </w:rPr>
      </w:pPr>
      <w:bookmarkStart w:id="1821" w:name="n7825"/>
      <w:bookmarkEnd w:id="1821"/>
      <w:r>
        <w:rPr>
          <w:color w:val="000000"/>
        </w:rPr>
        <w:t>3. Судді не мають права розголошувати хід обговорення та ухвалення рішення у нарадчій кімнаті.</w:t>
      </w:r>
    </w:p>
    <w:p w:rsidR="00000000" w:rsidRDefault="00D97886">
      <w:pPr>
        <w:pStyle w:val="rvps2"/>
        <w:divId w:val="662390928"/>
        <w:rPr>
          <w:color w:val="000000"/>
        </w:rPr>
      </w:pPr>
      <w:bookmarkStart w:id="1822" w:name="n7826"/>
      <w:bookmarkEnd w:id="1822"/>
      <w:r>
        <w:rPr>
          <w:rStyle w:val="rvts9"/>
        </w:rPr>
        <w:t xml:space="preserve">Стаття 246. </w:t>
      </w:r>
      <w:r>
        <w:rPr>
          <w:color w:val="000000"/>
        </w:rPr>
        <w:t>Ухвалення рішення про судові витрати</w:t>
      </w:r>
    </w:p>
    <w:p w:rsidR="00000000" w:rsidRDefault="00D97886">
      <w:pPr>
        <w:pStyle w:val="rvps2"/>
        <w:divId w:val="662390928"/>
        <w:rPr>
          <w:color w:val="000000"/>
        </w:rPr>
      </w:pPr>
      <w:bookmarkStart w:id="1823" w:name="n7827"/>
      <w:bookmarkEnd w:id="1823"/>
      <w:r>
        <w:rPr>
          <w:color w:val="000000"/>
        </w:rPr>
        <w:t>1. Якщо сторона з поважних причин не може подати докази, що підтверджують розмір понесених нею судових витрат до</w:t>
      </w:r>
      <w:r>
        <w:rPr>
          <w:color w:val="000000"/>
        </w:rPr>
        <w:t xml:space="preserve"> закінчення судових дебатів у справі, суд за заявою такої сторони, поданою до закінчення судових дебатів у справі, може вирішити питання про судові витрати після ухвалення рішення по суті позовних вимог.</w:t>
      </w:r>
    </w:p>
    <w:p w:rsidR="00000000" w:rsidRDefault="00D97886">
      <w:pPr>
        <w:pStyle w:val="rvps2"/>
        <w:divId w:val="662390928"/>
        <w:rPr>
          <w:color w:val="000000"/>
        </w:rPr>
      </w:pPr>
      <w:bookmarkStart w:id="1824" w:name="n7828"/>
      <w:bookmarkEnd w:id="1824"/>
      <w:r>
        <w:rPr>
          <w:color w:val="000000"/>
        </w:rPr>
        <w:t>2. Для вирішення питання про судові витрати суд приз</w:t>
      </w:r>
      <w:r>
        <w:rPr>
          <w:color w:val="000000"/>
        </w:rPr>
        <w:t>начає судове засідання, яке проводиться не пізніше двадцяти днів з дня ухвалення рішення по суті позовних вимог.</w:t>
      </w:r>
    </w:p>
    <w:p w:rsidR="00000000" w:rsidRDefault="00D97886">
      <w:pPr>
        <w:pStyle w:val="rvps2"/>
        <w:divId w:val="662390928"/>
        <w:rPr>
          <w:color w:val="000000"/>
        </w:rPr>
      </w:pPr>
      <w:bookmarkStart w:id="1825" w:name="n7829"/>
      <w:bookmarkEnd w:id="1825"/>
      <w:r>
        <w:rPr>
          <w:color w:val="000000"/>
        </w:rPr>
        <w:t xml:space="preserve">3. У випадку, визначеному частиною другою цієї статті, суд ухвалює додаткове рішення в порядку, передбаченому </w:t>
      </w:r>
      <w:hyperlink w:anchor="n8086" w:history="1">
        <w:r>
          <w:rPr>
            <w:rStyle w:val="a3"/>
            <w:color w:val="006600"/>
            <w:u w:val="none"/>
          </w:rPr>
          <w:t>статт</w:t>
        </w:r>
        <w:r>
          <w:rPr>
            <w:rStyle w:val="a3"/>
            <w:color w:val="006600"/>
            <w:u w:val="none"/>
          </w:rPr>
          <w:t>ею 270</w:t>
        </w:r>
      </w:hyperlink>
      <w:r>
        <w:rPr>
          <w:color w:val="000000"/>
        </w:rPr>
        <w:t xml:space="preserve"> цього Кодексу.</w:t>
      </w:r>
    </w:p>
    <w:p w:rsidR="00000000" w:rsidRDefault="00D97886">
      <w:pPr>
        <w:pStyle w:val="rvps7"/>
        <w:divId w:val="662390928"/>
        <w:rPr>
          <w:color w:val="000000"/>
        </w:rPr>
      </w:pPr>
      <w:bookmarkStart w:id="1826" w:name="n7830"/>
      <w:bookmarkEnd w:id="1826"/>
      <w:r>
        <w:rPr>
          <w:rStyle w:val="rvts15"/>
        </w:rPr>
        <w:t>Глава 7. Фіксування судового процесу</w:t>
      </w:r>
    </w:p>
    <w:p w:rsidR="00000000" w:rsidRDefault="00D97886">
      <w:pPr>
        <w:pStyle w:val="rvps2"/>
        <w:divId w:val="662390928"/>
        <w:rPr>
          <w:color w:val="000000"/>
        </w:rPr>
      </w:pPr>
      <w:bookmarkStart w:id="1827" w:name="n7831"/>
      <w:bookmarkEnd w:id="1827"/>
      <w:r>
        <w:rPr>
          <w:rStyle w:val="rvts9"/>
        </w:rPr>
        <w:t xml:space="preserve">Стаття 247. </w:t>
      </w:r>
      <w:r>
        <w:rPr>
          <w:color w:val="000000"/>
        </w:rPr>
        <w:t>Фіксування судового засідання технічними засобами</w:t>
      </w:r>
    </w:p>
    <w:p w:rsidR="00000000" w:rsidRDefault="00D97886">
      <w:pPr>
        <w:pStyle w:val="rvps2"/>
        <w:divId w:val="662390928"/>
        <w:rPr>
          <w:color w:val="000000"/>
        </w:rPr>
      </w:pPr>
      <w:bookmarkStart w:id="1828" w:name="n7832"/>
      <w:bookmarkEnd w:id="1828"/>
      <w:r>
        <w:rPr>
          <w:color w:val="000000"/>
        </w:rPr>
        <w:t>1. Суд під час судового розгляду справи здійснює повне фіксування судового засідання за допомогою відео- та (або) звукозаписувального т</w:t>
      </w:r>
      <w:r>
        <w:rPr>
          <w:color w:val="000000"/>
        </w:rPr>
        <w:t>ехнічного засобу в порядку, передбаченому Положенням про Єдину судову інформаційно-телекомунікаційну систему.</w:t>
      </w:r>
    </w:p>
    <w:p w:rsidR="00000000" w:rsidRDefault="00D97886">
      <w:pPr>
        <w:pStyle w:val="rvps2"/>
        <w:divId w:val="662390928"/>
        <w:rPr>
          <w:color w:val="000000"/>
        </w:rPr>
      </w:pPr>
      <w:bookmarkStart w:id="1829" w:name="n7833"/>
      <w:bookmarkEnd w:id="1829"/>
      <w:r>
        <w:rPr>
          <w:color w:val="000000"/>
        </w:rPr>
        <w:t>За наявності заперечень з боку будь-кого з учасників судового процесу проти здійснення повного фіксування судового засідання за допомогою відеозап</w:t>
      </w:r>
      <w:r>
        <w:rPr>
          <w:color w:val="000000"/>
        </w:rPr>
        <w:t>исувального технічного засобу - таке фіксування здійснюється лише за допомогою звукозаписувального технічного засобу.</w:t>
      </w:r>
    </w:p>
    <w:p w:rsidR="00000000" w:rsidRDefault="00D97886">
      <w:pPr>
        <w:pStyle w:val="rvps2"/>
        <w:divId w:val="662390928"/>
        <w:rPr>
          <w:color w:val="000000"/>
        </w:rPr>
      </w:pPr>
      <w:bookmarkStart w:id="1830" w:name="n7834"/>
      <w:bookmarkEnd w:id="1830"/>
      <w:r>
        <w:rPr>
          <w:color w:val="000000"/>
        </w:rPr>
        <w:t>2. Фіксування судового засідання технічним засобом здійснює секретар судового засідання. У разі неявки в судове засідання всіх учасників с</w:t>
      </w:r>
      <w:r>
        <w:rPr>
          <w:color w:val="000000"/>
        </w:rPr>
        <w:t>прави чи в разі якщо відповідно до положень цього Кодексу розгляд справи здійснюється судом за відсутності учасників справи, фіксування судового процесу за допомогою звукозаписувального технічного засобу не здійснюється.</w:t>
      </w:r>
    </w:p>
    <w:p w:rsidR="00000000" w:rsidRDefault="00D97886">
      <w:pPr>
        <w:pStyle w:val="rvps2"/>
        <w:divId w:val="662390928"/>
        <w:rPr>
          <w:color w:val="000000"/>
        </w:rPr>
      </w:pPr>
      <w:bookmarkStart w:id="1831" w:name="n7835"/>
      <w:bookmarkEnd w:id="1831"/>
      <w:r>
        <w:rPr>
          <w:color w:val="000000"/>
        </w:rPr>
        <w:t>3. Повне або часткове відтворення т</w:t>
      </w:r>
      <w:r>
        <w:rPr>
          <w:color w:val="000000"/>
        </w:rPr>
        <w:t>ехнічного запису судового засідання здійснюється на вимогу учасника справи, або за ініціативою суду.</w:t>
      </w:r>
    </w:p>
    <w:p w:rsidR="00000000" w:rsidRDefault="00D97886">
      <w:pPr>
        <w:pStyle w:val="rvps2"/>
        <w:divId w:val="662390928"/>
        <w:rPr>
          <w:color w:val="000000"/>
        </w:rPr>
      </w:pPr>
      <w:bookmarkStart w:id="1832" w:name="n7836"/>
      <w:bookmarkEnd w:id="1832"/>
      <w:r>
        <w:rPr>
          <w:color w:val="000000"/>
        </w:rPr>
        <w:t>4. Технічний запис судового засідання є додатком до протоколу судового засідання і після закінчення судового засідання приєднується до матеріалів справи.</w:t>
      </w:r>
    </w:p>
    <w:p w:rsidR="00000000" w:rsidRDefault="00D97886">
      <w:pPr>
        <w:pStyle w:val="rvps2"/>
        <w:divId w:val="662390928"/>
        <w:rPr>
          <w:color w:val="000000"/>
        </w:rPr>
      </w:pPr>
      <w:bookmarkStart w:id="1833" w:name="n7837"/>
      <w:bookmarkEnd w:id="1833"/>
      <w:r>
        <w:rPr>
          <w:color w:val="000000"/>
        </w:rPr>
        <w:t>5</w:t>
      </w:r>
      <w:r>
        <w:rPr>
          <w:color w:val="000000"/>
        </w:rPr>
        <w:t>. Учасник справи має право отримати копію технічного запису судового процесу.</w:t>
      </w:r>
    </w:p>
    <w:p w:rsidR="00000000" w:rsidRDefault="00D97886">
      <w:pPr>
        <w:pStyle w:val="rvps2"/>
        <w:divId w:val="662390928"/>
        <w:rPr>
          <w:color w:val="000000"/>
        </w:rPr>
      </w:pPr>
      <w:bookmarkStart w:id="1834" w:name="n7838"/>
      <w:bookmarkEnd w:id="1834"/>
      <w:r>
        <w:rPr>
          <w:color w:val="000000"/>
        </w:rPr>
        <w:t>6. Розмір судового збору за видачу в електронній формі копії технічного запису судового засідання встановлюється законом.</w:t>
      </w:r>
    </w:p>
    <w:p w:rsidR="00000000" w:rsidRDefault="00D97886">
      <w:pPr>
        <w:pStyle w:val="rvps2"/>
        <w:divId w:val="662390928"/>
        <w:rPr>
          <w:color w:val="000000"/>
        </w:rPr>
      </w:pPr>
      <w:bookmarkStart w:id="1835" w:name="n7839"/>
      <w:bookmarkEnd w:id="1835"/>
      <w:r>
        <w:rPr>
          <w:rStyle w:val="rvts9"/>
        </w:rPr>
        <w:t xml:space="preserve">Стаття 248. </w:t>
      </w:r>
      <w:r>
        <w:rPr>
          <w:color w:val="000000"/>
        </w:rPr>
        <w:t>Протокол судового засідання</w:t>
      </w:r>
    </w:p>
    <w:p w:rsidR="00000000" w:rsidRDefault="00D97886">
      <w:pPr>
        <w:pStyle w:val="rvps2"/>
        <w:divId w:val="662390928"/>
        <w:rPr>
          <w:color w:val="000000"/>
        </w:rPr>
      </w:pPr>
      <w:bookmarkStart w:id="1836" w:name="n7840"/>
      <w:bookmarkEnd w:id="1836"/>
      <w:r>
        <w:rPr>
          <w:color w:val="000000"/>
        </w:rPr>
        <w:t>1. У судовому за</w:t>
      </w:r>
      <w:r>
        <w:rPr>
          <w:color w:val="000000"/>
        </w:rPr>
        <w:t>сіданні секретар судового засідання забезпечує ведення протоколу судового засідання, крім випадків, передбачених цим Кодексом.</w:t>
      </w:r>
    </w:p>
    <w:p w:rsidR="00000000" w:rsidRDefault="00D97886">
      <w:pPr>
        <w:pStyle w:val="rvps2"/>
        <w:divId w:val="662390928"/>
        <w:rPr>
          <w:color w:val="000000"/>
        </w:rPr>
      </w:pPr>
      <w:bookmarkStart w:id="1837" w:name="n7841"/>
      <w:bookmarkEnd w:id="1837"/>
      <w:r>
        <w:rPr>
          <w:color w:val="000000"/>
        </w:rPr>
        <w:t>2. У протоколі судового засідання зазначаються такі відомості:</w:t>
      </w:r>
    </w:p>
    <w:p w:rsidR="00000000" w:rsidRDefault="00D97886">
      <w:pPr>
        <w:pStyle w:val="rvps2"/>
        <w:divId w:val="662390928"/>
        <w:rPr>
          <w:color w:val="000000"/>
        </w:rPr>
      </w:pPr>
      <w:bookmarkStart w:id="1838" w:name="n7842"/>
      <w:bookmarkEnd w:id="1838"/>
      <w:r>
        <w:rPr>
          <w:color w:val="000000"/>
        </w:rPr>
        <w:t>1) рік, місяць, число і місце судового засідання;</w:t>
      </w:r>
    </w:p>
    <w:p w:rsidR="00000000" w:rsidRDefault="00D97886">
      <w:pPr>
        <w:pStyle w:val="rvps2"/>
        <w:divId w:val="662390928"/>
        <w:rPr>
          <w:color w:val="000000"/>
        </w:rPr>
      </w:pPr>
      <w:bookmarkStart w:id="1839" w:name="n7843"/>
      <w:bookmarkEnd w:id="1839"/>
      <w:r>
        <w:rPr>
          <w:color w:val="000000"/>
        </w:rPr>
        <w:t xml:space="preserve">2) найменування </w:t>
      </w:r>
      <w:r>
        <w:rPr>
          <w:color w:val="000000"/>
        </w:rPr>
        <w:t>суду, який розглядає справу, прізвища та ініціали судді, секретаря судового засідання;</w:t>
      </w:r>
    </w:p>
    <w:p w:rsidR="00000000" w:rsidRDefault="00D97886">
      <w:pPr>
        <w:pStyle w:val="rvps2"/>
        <w:divId w:val="662390928"/>
        <w:rPr>
          <w:color w:val="000000"/>
        </w:rPr>
      </w:pPr>
      <w:bookmarkStart w:id="1840" w:name="n7844"/>
      <w:bookmarkEnd w:id="1840"/>
      <w:r>
        <w:rPr>
          <w:color w:val="000000"/>
        </w:rPr>
        <w:t>3) справа, що розглядається, імена (найменування) сторін та інших учасників справи;</w:t>
      </w:r>
    </w:p>
    <w:p w:rsidR="00000000" w:rsidRDefault="00D97886">
      <w:pPr>
        <w:pStyle w:val="rvps2"/>
        <w:divId w:val="662390928"/>
        <w:rPr>
          <w:color w:val="000000"/>
        </w:rPr>
      </w:pPr>
      <w:bookmarkStart w:id="1841" w:name="n7845"/>
      <w:bookmarkEnd w:id="1841"/>
      <w:r>
        <w:rPr>
          <w:color w:val="000000"/>
        </w:rPr>
        <w:t>4) порядковий номер вчинення процесуальної дії;</w:t>
      </w:r>
    </w:p>
    <w:p w:rsidR="00000000" w:rsidRDefault="00D97886">
      <w:pPr>
        <w:pStyle w:val="rvps2"/>
        <w:divId w:val="662390928"/>
        <w:rPr>
          <w:color w:val="000000"/>
        </w:rPr>
      </w:pPr>
      <w:bookmarkStart w:id="1842" w:name="n7846"/>
      <w:bookmarkEnd w:id="1842"/>
      <w:r>
        <w:rPr>
          <w:color w:val="000000"/>
        </w:rPr>
        <w:t>5) назва процесуальної дії;</w:t>
      </w:r>
    </w:p>
    <w:p w:rsidR="00000000" w:rsidRDefault="00D97886">
      <w:pPr>
        <w:pStyle w:val="rvps2"/>
        <w:divId w:val="662390928"/>
        <w:rPr>
          <w:color w:val="000000"/>
        </w:rPr>
      </w:pPr>
      <w:bookmarkStart w:id="1843" w:name="n7847"/>
      <w:bookmarkEnd w:id="1843"/>
      <w:r>
        <w:rPr>
          <w:color w:val="000000"/>
        </w:rPr>
        <w:t>6) час вчинення процесуальної дії;</w:t>
      </w:r>
    </w:p>
    <w:p w:rsidR="00000000" w:rsidRDefault="00D97886">
      <w:pPr>
        <w:pStyle w:val="rvps2"/>
        <w:divId w:val="662390928"/>
        <w:rPr>
          <w:color w:val="000000"/>
        </w:rPr>
      </w:pPr>
      <w:bookmarkStart w:id="1844" w:name="n7848"/>
      <w:bookmarkEnd w:id="1844"/>
      <w:r>
        <w:rPr>
          <w:color w:val="000000"/>
        </w:rPr>
        <w:t>7) ухвали суду, постановлені в судовому засіданні, не виходячи до нарадчої кімнати;</w:t>
      </w:r>
    </w:p>
    <w:p w:rsidR="00000000" w:rsidRDefault="00D97886">
      <w:pPr>
        <w:pStyle w:val="rvps2"/>
        <w:divId w:val="662390928"/>
        <w:rPr>
          <w:color w:val="000000"/>
        </w:rPr>
      </w:pPr>
      <w:bookmarkStart w:id="1845" w:name="n7849"/>
      <w:bookmarkEnd w:id="1845"/>
      <w:r>
        <w:rPr>
          <w:color w:val="000000"/>
        </w:rPr>
        <w:t>8) інші відомості, визначені цим Кодексом.</w:t>
      </w:r>
    </w:p>
    <w:p w:rsidR="00000000" w:rsidRDefault="00D97886">
      <w:pPr>
        <w:pStyle w:val="rvps2"/>
        <w:divId w:val="662390928"/>
        <w:rPr>
          <w:color w:val="000000"/>
        </w:rPr>
      </w:pPr>
      <w:bookmarkStart w:id="1846" w:name="n7850"/>
      <w:bookmarkEnd w:id="1846"/>
      <w:r>
        <w:rPr>
          <w:color w:val="000000"/>
        </w:rPr>
        <w:t>3. Протокол судового засідання ведеться секретарем судового засідання та підписується ним неві</w:t>
      </w:r>
      <w:r>
        <w:rPr>
          <w:color w:val="000000"/>
        </w:rPr>
        <w:t>дкладно, але не пізніше наступного дня після судового засідання і приєднується до справи.</w:t>
      </w:r>
    </w:p>
    <w:p w:rsidR="00000000" w:rsidRDefault="00D97886">
      <w:pPr>
        <w:pStyle w:val="rvps2"/>
        <w:divId w:val="662390928"/>
        <w:rPr>
          <w:color w:val="000000"/>
        </w:rPr>
      </w:pPr>
      <w:bookmarkStart w:id="1847" w:name="n7851"/>
      <w:bookmarkEnd w:id="1847"/>
      <w:r>
        <w:rPr>
          <w:rStyle w:val="rvts9"/>
        </w:rPr>
        <w:t xml:space="preserve">Стаття 249. </w:t>
      </w:r>
      <w:r>
        <w:rPr>
          <w:color w:val="000000"/>
        </w:rPr>
        <w:t>Зауваження щодо технічного запису судового засідання, протоколу судового засідання та їх розгляд</w:t>
      </w:r>
    </w:p>
    <w:p w:rsidR="00000000" w:rsidRDefault="00D97886">
      <w:pPr>
        <w:pStyle w:val="rvps2"/>
        <w:divId w:val="662390928"/>
        <w:rPr>
          <w:color w:val="000000"/>
        </w:rPr>
      </w:pPr>
      <w:bookmarkStart w:id="1848" w:name="n7852"/>
      <w:bookmarkEnd w:id="1848"/>
      <w:r>
        <w:rPr>
          <w:color w:val="000000"/>
        </w:rPr>
        <w:t xml:space="preserve">1. Учасники справи мають право ознайомитися із технічним </w:t>
      </w:r>
      <w:r>
        <w:rPr>
          <w:color w:val="000000"/>
        </w:rPr>
        <w:t>записом судового засідання, протоколом судового засідання та протягом п’яти днів з дня проголошення рішення у справі подати до суду письмові зауваження щодо неповноти або неправильності їх запису.</w:t>
      </w:r>
    </w:p>
    <w:p w:rsidR="00000000" w:rsidRDefault="00D97886">
      <w:pPr>
        <w:pStyle w:val="rvps2"/>
        <w:divId w:val="662390928"/>
        <w:rPr>
          <w:color w:val="000000"/>
        </w:rPr>
      </w:pPr>
      <w:bookmarkStart w:id="1849" w:name="n7853"/>
      <w:bookmarkEnd w:id="1849"/>
      <w:r>
        <w:rPr>
          <w:color w:val="000000"/>
        </w:rPr>
        <w:t>2. Головуючий розглядає зауваження щодо технічного запису с</w:t>
      </w:r>
      <w:r>
        <w:rPr>
          <w:color w:val="000000"/>
        </w:rPr>
        <w:t>удового засідання та протоколу судового засідання, про що постановляє відповідну ухвалу.</w:t>
      </w:r>
    </w:p>
    <w:p w:rsidR="00000000" w:rsidRDefault="00D97886">
      <w:pPr>
        <w:pStyle w:val="rvps2"/>
        <w:divId w:val="662390928"/>
        <w:rPr>
          <w:color w:val="000000"/>
        </w:rPr>
      </w:pPr>
      <w:bookmarkStart w:id="1850" w:name="n7854"/>
      <w:bookmarkEnd w:id="1850"/>
      <w:r>
        <w:rPr>
          <w:color w:val="000000"/>
        </w:rPr>
        <w:t>3. У разі пропуску строку подання зауважень і відсутності підстав для його поновлення головуючий залишає їх без розгляду.</w:t>
      </w:r>
    </w:p>
    <w:p w:rsidR="00000000" w:rsidRDefault="00D97886">
      <w:pPr>
        <w:pStyle w:val="rvps2"/>
        <w:divId w:val="662390928"/>
        <w:rPr>
          <w:color w:val="000000"/>
        </w:rPr>
      </w:pPr>
      <w:bookmarkStart w:id="1851" w:name="n7855"/>
      <w:bookmarkEnd w:id="1851"/>
      <w:r>
        <w:rPr>
          <w:color w:val="000000"/>
        </w:rPr>
        <w:t>4. Зауваження щодо технічного запису судового</w:t>
      </w:r>
      <w:r>
        <w:rPr>
          <w:color w:val="000000"/>
        </w:rPr>
        <w:t xml:space="preserve"> засідання чи протоколу судового засідання повинні бути розглянуті не пізніше п’яти днів з дня їх подання.</w:t>
      </w:r>
    </w:p>
    <w:p w:rsidR="00000000" w:rsidRDefault="00D97886">
      <w:pPr>
        <w:pStyle w:val="rvps2"/>
        <w:divId w:val="662390928"/>
        <w:rPr>
          <w:color w:val="000000"/>
        </w:rPr>
      </w:pPr>
      <w:bookmarkStart w:id="1852" w:name="n7856"/>
      <w:bookmarkEnd w:id="1852"/>
      <w:r>
        <w:rPr>
          <w:rStyle w:val="rvts9"/>
        </w:rPr>
        <w:t xml:space="preserve">Стаття 250. </w:t>
      </w:r>
      <w:r>
        <w:rPr>
          <w:color w:val="000000"/>
        </w:rPr>
        <w:t>Порядок складання та оформлення протоколів про окремі процесуальні дії</w:t>
      </w:r>
    </w:p>
    <w:p w:rsidR="00000000" w:rsidRDefault="00D97886">
      <w:pPr>
        <w:pStyle w:val="rvps2"/>
        <w:divId w:val="662390928"/>
        <w:rPr>
          <w:color w:val="000000"/>
        </w:rPr>
      </w:pPr>
      <w:bookmarkStart w:id="1853" w:name="n7857"/>
      <w:bookmarkEnd w:id="1853"/>
      <w:r>
        <w:rPr>
          <w:color w:val="000000"/>
        </w:rPr>
        <w:t>1. Під час вчинення окремої процесуальної дії поза судовим засідан</w:t>
      </w:r>
      <w:r>
        <w:rPr>
          <w:color w:val="000000"/>
        </w:rPr>
        <w:t>ням складається протокол. При його складанні можуть застосовуватися технічні засоби.</w:t>
      </w:r>
    </w:p>
    <w:p w:rsidR="00000000" w:rsidRDefault="00D97886">
      <w:pPr>
        <w:pStyle w:val="rvps2"/>
        <w:divId w:val="662390928"/>
        <w:rPr>
          <w:color w:val="000000"/>
        </w:rPr>
      </w:pPr>
      <w:bookmarkStart w:id="1854" w:name="n7858"/>
      <w:bookmarkEnd w:id="1854"/>
      <w:r>
        <w:rPr>
          <w:color w:val="000000"/>
        </w:rPr>
        <w:t>2. У протоколі вчинення окремої процесуальної дії зазначаються такі відомості:</w:t>
      </w:r>
    </w:p>
    <w:p w:rsidR="00000000" w:rsidRDefault="00D97886">
      <w:pPr>
        <w:pStyle w:val="rvps2"/>
        <w:divId w:val="662390928"/>
        <w:rPr>
          <w:color w:val="000000"/>
        </w:rPr>
      </w:pPr>
      <w:bookmarkStart w:id="1855" w:name="n7859"/>
      <w:bookmarkEnd w:id="1855"/>
      <w:r>
        <w:rPr>
          <w:color w:val="000000"/>
        </w:rPr>
        <w:t>1) рік, місяць, число і місце вчинення процесуальної дії;</w:t>
      </w:r>
    </w:p>
    <w:p w:rsidR="00000000" w:rsidRDefault="00D97886">
      <w:pPr>
        <w:pStyle w:val="rvps2"/>
        <w:divId w:val="662390928"/>
        <w:rPr>
          <w:color w:val="000000"/>
        </w:rPr>
      </w:pPr>
      <w:bookmarkStart w:id="1856" w:name="n7860"/>
      <w:bookmarkEnd w:id="1856"/>
      <w:r>
        <w:rPr>
          <w:color w:val="000000"/>
        </w:rPr>
        <w:t>2) час початку вчинення процесуаль</w:t>
      </w:r>
      <w:r>
        <w:rPr>
          <w:color w:val="000000"/>
        </w:rPr>
        <w:t>ної дії;</w:t>
      </w:r>
    </w:p>
    <w:p w:rsidR="00000000" w:rsidRDefault="00D97886">
      <w:pPr>
        <w:pStyle w:val="rvps2"/>
        <w:divId w:val="662390928"/>
        <w:rPr>
          <w:color w:val="000000"/>
        </w:rPr>
      </w:pPr>
      <w:bookmarkStart w:id="1857" w:name="n7861"/>
      <w:bookmarkEnd w:id="1857"/>
      <w:r>
        <w:rPr>
          <w:color w:val="000000"/>
        </w:rPr>
        <w:t>3) найменування суду, який розглядає справу, прізвища та ініціали судді, секретаря судового засідання;</w:t>
      </w:r>
    </w:p>
    <w:p w:rsidR="00000000" w:rsidRDefault="00D97886">
      <w:pPr>
        <w:pStyle w:val="rvps2"/>
        <w:divId w:val="662390928"/>
        <w:rPr>
          <w:color w:val="000000"/>
        </w:rPr>
      </w:pPr>
      <w:bookmarkStart w:id="1858" w:name="n7862"/>
      <w:bookmarkEnd w:id="1858"/>
      <w:r>
        <w:rPr>
          <w:color w:val="000000"/>
        </w:rPr>
        <w:t>4) справа, що розглядається, імена (найменування) учасників справи;</w:t>
      </w:r>
    </w:p>
    <w:p w:rsidR="00000000" w:rsidRDefault="00D97886">
      <w:pPr>
        <w:pStyle w:val="rvps2"/>
        <w:divId w:val="662390928"/>
        <w:rPr>
          <w:color w:val="000000"/>
        </w:rPr>
      </w:pPr>
      <w:bookmarkStart w:id="1859" w:name="n7863"/>
      <w:bookmarkEnd w:id="1859"/>
      <w:r>
        <w:rPr>
          <w:color w:val="000000"/>
        </w:rPr>
        <w:t>5) відомості про явку учасників справи, експертів, спеціалістів, перекладачі</w:t>
      </w:r>
      <w:r>
        <w:rPr>
          <w:color w:val="000000"/>
        </w:rPr>
        <w:t>в, свідків;</w:t>
      </w:r>
    </w:p>
    <w:p w:rsidR="00000000" w:rsidRDefault="00D97886">
      <w:pPr>
        <w:pStyle w:val="rvps2"/>
        <w:divId w:val="662390928"/>
        <w:rPr>
          <w:color w:val="000000"/>
        </w:rPr>
      </w:pPr>
      <w:bookmarkStart w:id="1860" w:name="n7864"/>
      <w:bookmarkEnd w:id="1860"/>
      <w:r>
        <w:rPr>
          <w:color w:val="000000"/>
        </w:rPr>
        <w:t>6) відомості про роз’яснення сторонам та іншим учасникам справи їхніх процесуальних прав та обов’язків;</w:t>
      </w:r>
    </w:p>
    <w:p w:rsidR="00000000" w:rsidRDefault="00D97886">
      <w:pPr>
        <w:pStyle w:val="rvps2"/>
        <w:divId w:val="662390928"/>
        <w:rPr>
          <w:color w:val="000000"/>
        </w:rPr>
      </w:pPr>
      <w:bookmarkStart w:id="1861" w:name="n7865"/>
      <w:bookmarkEnd w:id="1861"/>
      <w:r>
        <w:rPr>
          <w:color w:val="000000"/>
        </w:rPr>
        <w:t>7) усі розпорядження головуючого та постановлені ухвали, дані про застосування технічних засобів фіксування судового процесу;</w:t>
      </w:r>
    </w:p>
    <w:p w:rsidR="00000000" w:rsidRDefault="00D97886">
      <w:pPr>
        <w:pStyle w:val="rvps2"/>
        <w:divId w:val="662390928"/>
        <w:rPr>
          <w:color w:val="000000"/>
        </w:rPr>
      </w:pPr>
      <w:bookmarkStart w:id="1862" w:name="n7866"/>
      <w:bookmarkEnd w:id="1862"/>
      <w:r>
        <w:rPr>
          <w:color w:val="000000"/>
        </w:rPr>
        <w:t>8) заяви і кло</w:t>
      </w:r>
      <w:r>
        <w:rPr>
          <w:color w:val="000000"/>
        </w:rPr>
        <w:t>потання сторін та інших учасників справи;</w:t>
      </w:r>
    </w:p>
    <w:p w:rsidR="00000000" w:rsidRDefault="00D97886">
      <w:pPr>
        <w:pStyle w:val="rvps2"/>
        <w:divId w:val="662390928"/>
        <w:rPr>
          <w:color w:val="000000"/>
        </w:rPr>
      </w:pPr>
      <w:bookmarkStart w:id="1863" w:name="n7867"/>
      <w:bookmarkEnd w:id="1863"/>
      <w:r>
        <w:rPr>
          <w:color w:val="000000"/>
        </w:rPr>
        <w:t>9) основний зміст пояснень сторін, третіх осіб, їх представників та інших учасників справи, а також показання свідків, усне роз’яснення експертами своїх висновків і відповідей на поставлені їм додаткові питання; ко</w:t>
      </w:r>
      <w:r>
        <w:rPr>
          <w:color w:val="000000"/>
        </w:rPr>
        <w:t>нсультацій та висновків спеціалістів;</w:t>
      </w:r>
    </w:p>
    <w:p w:rsidR="00000000" w:rsidRDefault="00D97886">
      <w:pPr>
        <w:pStyle w:val="rvps2"/>
        <w:divId w:val="662390928"/>
        <w:rPr>
          <w:color w:val="000000"/>
        </w:rPr>
      </w:pPr>
      <w:bookmarkStart w:id="1864" w:name="n7868"/>
      <w:bookmarkEnd w:id="1864"/>
      <w:r>
        <w:rPr>
          <w:color w:val="000000"/>
        </w:rPr>
        <w:t>10) докази, а в разі якщо докази не додаються до справи, - номер, дата та зміст письмових доказів, опис доказів;</w:t>
      </w:r>
    </w:p>
    <w:p w:rsidR="00000000" w:rsidRDefault="00D97886">
      <w:pPr>
        <w:pStyle w:val="rvps2"/>
        <w:divId w:val="662390928"/>
        <w:rPr>
          <w:color w:val="000000"/>
        </w:rPr>
      </w:pPr>
      <w:bookmarkStart w:id="1865" w:name="n7869"/>
      <w:bookmarkEnd w:id="1865"/>
      <w:r>
        <w:rPr>
          <w:color w:val="000000"/>
        </w:rPr>
        <w:t>11) час закінчення вчинення процесуальної дії;</w:t>
      </w:r>
    </w:p>
    <w:p w:rsidR="00000000" w:rsidRDefault="00D97886">
      <w:pPr>
        <w:pStyle w:val="rvps2"/>
        <w:divId w:val="662390928"/>
        <w:rPr>
          <w:color w:val="000000"/>
        </w:rPr>
      </w:pPr>
      <w:bookmarkStart w:id="1866" w:name="n7870"/>
      <w:bookmarkEnd w:id="1866"/>
      <w:r>
        <w:rPr>
          <w:color w:val="000000"/>
        </w:rPr>
        <w:t>12) інші відомості, визначені цим Кодексом.</w:t>
      </w:r>
    </w:p>
    <w:p w:rsidR="00000000" w:rsidRDefault="00D97886">
      <w:pPr>
        <w:pStyle w:val="rvps2"/>
        <w:divId w:val="662390928"/>
        <w:rPr>
          <w:color w:val="000000"/>
        </w:rPr>
      </w:pPr>
      <w:bookmarkStart w:id="1867" w:name="n7871"/>
      <w:bookmarkEnd w:id="1867"/>
      <w:r>
        <w:rPr>
          <w:color w:val="000000"/>
        </w:rPr>
        <w:t>3. Протокол по</w:t>
      </w:r>
      <w:r>
        <w:rPr>
          <w:color w:val="000000"/>
        </w:rPr>
        <w:t>винен бути оформлений не пізніше наступного дня після вчинення окремої процесуальної дії.</w:t>
      </w:r>
    </w:p>
    <w:p w:rsidR="00000000" w:rsidRDefault="00D97886">
      <w:pPr>
        <w:pStyle w:val="rvps2"/>
        <w:divId w:val="662390928"/>
        <w:rPr>
          <w:color w:val="000000"/>
        </w:rPr>
      </w:pPr>
      <w:bookmarkStart w:id="1868" w:name="n7872"/>
      <w:bookmarkEnd w:id="1868"/>
      <w:r>
        <w:rPr>
          <w:color w:val="000000"/>
        </w:rPr>
        <w:t>4. Протокол підписується головуючим та секретарем судового засідання, приєднується до справи і зберігається в установленому порядку разом з її матеріалами.</w:t>
      </w:r>
    </w:p>
    <w:p w:rsidR="00000000" w:rsidRDefault="00D97886">
      <w:pPr>
        <w:pStyle w:val="rvps2"/>
        <w:divId w:val="662390928"/>
        <w:rPr>
          <w:color w:val="000000"/>
        </w:rPr>
      </w:pPr>
      <w:bookmarkStart w:id="1869" w:name="n7873"/>
      <w:bookmarkEnd w:id="1869"/>
      <w:r>
        <w:rPr>
          <w:color w:val="000000"/>
        </w:rPr>
        <w:t xml:space="preserve">5. Письмові зауваження з приводу неповноти або неправильності протоколу вчинення окремої процесуальної дії подаються до суду протягом п’яти днів з дня його підписання та розглядаються судом в порядку, встановленому </w:t>
      </w:r>
      <w:hyperlink w:anchor="n7851" w:history="1">
        <w:r>
          <w:rPr>
            <w:rStyle w:val="a3"/>
            <w:color w:val="006600"/>
            <w:u w:val="none"/>
          </w:rPr>
          <w:t>статтею 249</w:t>
        </w:r>
      </w:hyperlink>
      <w:r>
        <w:rPr>
          <w:color w:val="000000"/>
        </w:rPr>
        <w:t xml:space="preserve"> ц</w:t>
      </w:r>
      <w:r>
        <w:rPr>
          <w:color w:val="000000"/>
        </w:rPr>
        <w:t>ього Кодексу.</w:t>
      </w:r>
    </w:p>
    <w:p w:rsidR="00000000" w:rsidRDefault="00D97886">
      <w:pPr>
        <w:pStyle w:val="rvps7"/>
        <w:divId w:val="662390928"/>
        <w:rPr>
          <w:color w:val="000000"/>
        </w:rPr>
      </w:pPr>
      <w:bookmarkStart w:id="1870" w:name="n7874"/>
      <w:bookmarkEnd w:id="1870"/>
      <w:r>
        <w:rPr>
          <w:rStyle w:val="rvts15"/>
        </w:rPr>
        <w:t>Глава 8. Зупинення і закриття провадження у справі. Залишення позову без розгляду</w:t>
      </w:r>
    </w:p>
    <w:p w:rsidR="00000000" w:rsidRDefault="00D97886">
      <w:pPr>
        <w:pStyle w:val="rvps2"/>
        <w:divId w:val="662390928"/>
        <w:rPr>
          <w:color w:val="000000"/>
        </w:rPr>
      </w:pPr>
      <w:bookmarkStart w:id="1871" w:name="n7875"/>
      <w:bookmarkEnd w:id="1871"/>
      <w:r>
        <w:rPr>
          <w:rStyle w:val="rvts9"/>
        </w:rPr>
        <w:t xml:space="preserve">Стаття 251. </w:t>
      </w:r>
      <w:r>
        <w:rPr>
          <w:color w:val="000000"/>
        </w:rPr>
        <w:t>Обов’язок суду зупинити провадження у справі</w:t>
      </w:r>
    </w:p>
    <w:p w:rsidR="00000000" w:rsidRDefault="00D97886">
      <w:pPr>
        <w:pStyle w:val="rvps2"/>
        <w:divId w:val="662390928"/>
        <w:rPr>
          <w:color w:val="000000"/>
        </w:rPr>
      </w:pPr>
      <w:bookmarkStart w:id="1872" w:name="n7876"/>
      <w:bookmarkEnd w:id="1872"/>
      <w:r>
        <w:rPr>
          <w:color w:val="000000"/>
        </w:rPr>
        <w:t>1. Суд зобов’язаний зупинити провадження у справі у разі:</w:t>
      </w:r>
    </w:p>
    <w:p w:rsidR="00000000" w:rsidRDefault="00D97886">
      <w:pPr>
        <w:pStyle w:val="rvps2"/>
        <w:divId w:val="662390928"/>
        <w:rPr>
          <w:color w:val="000000"/>
        </w:rPr>
      </w:pPr>
      <w:bookmarkStart w:id="1873" w:name="n7877"/>
      <w:bookmarkEnd w:id="1873"/>
      <w:r>
        <w:rPr>
          <w:color w:val="000000"/>
        </w:rPr>
        <w:t>1) смерті або оголошення фізичної особи помер</w:t>
      </w:r>
      <w:r>
        <w:rPr>
          <w:color w:val="000000"/>
        </w:rPr>
        <w:t>лою, яка була стороною у справі, якщо спірні правовідносини допускають правонаступництво;</w:t>
      </w:r>
    </w:p>
    <w:p w:rsidR="00000000" w:rsidRDefault="00D97886">
      <w:pPr>
        <w:pStyle w:val="rvps2"/>
        <w:divId w:val="662390928"/>
        <w:rPr>
          <w:color w:val="000000"/>
        </w:rPr>
      </w:pPr>
      <w:bookmarkStart w:id="1874" w:name="n7878"/>
      <w:bookmarkEnd w:id="1874"/>
      <w:r>
        <w:rPr>
          <w:color w:val="000000"/>
        </w:rPr>
        <w:t>2)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w:t>
      </w:r>
      <w:r>
        <w:rPr>
          <w:color w:val="000000"/>
        </w:rPr>
        <w:t>йськових формувань, що переведені на воєнний стан або залучені до проведення антитерористичної операції;</w:t>
      </w:r>
    </w:p>
    <w:p w:rsidR="00000000" w:rsidRDefault="00D97886">
      <w:pPr>
        <w:pStyle w:val="rvps2"/>
        <w:divId w:val="662390928"/>
        <w:rPr>
          <w:color w:val="000000"/>
        </w:rPr>
      </w:pPr>
      <w:bookmarkStart w:id="1875" w:name="n7879"/>
      <w:bookmarkEnd w:id="1875"/>
      <w:r>
        <w:rPr>
          <w:color w:val="000000"/>
        </w:rPr>
        <w:t xml:space="preserve">3) призначення або заміни законного представника у випадках, передбачених </w:t>
      </w:r>
      <w:hyperlink w:anchor="n6494" w:history="1">
        <w:r>
          <w:rPr>
            <w:rStyle w:val="a3"/>
            <w:color w:val="006600"/>
            <w:u w:val="none"/>
          </w:rPr>
          <w:t>статтею 63</w:t>
        </w:r>
      </w:hyperlink>
      <w:r>
        <w:rPr>
          <w:color w:val="000000"/>
        </w:rPr>
        <w:t xml:space="preserve"> цього Кодексу;</w:t>
      </w:r>
    </w:p>
    <w:p w:rsidR="00000000" w:rsidRDefault="00D97886">
      <w:pPr>
        <w:pStyle w:val="rvps2"/>
        <w:divId w:val="662390928"/>
        <w:rPr>
          <w:color w:val="000000"/>
        </w:rPr>
      </w:pPr>
      <w:bookmarkStart w:id="1876" w:name="n7880"/>
      <w:bookmarkEnd w:id="1876"/>
      <w:r>
        <w:rPr>
          <w:color w:val="000000"/>
        </w:rPr>
        <w:t>4) надання сторонам у с</w:t>
      </w:r>
      <w:r>
        <w:rPr>
          <w:color w:val="000000"/>
        </w:rPr>
        <w:t>праві про розірвання шлюбу строку для примирення;</w:t>
      </w:r>
    </w:p>
    <w:p w:rsidR="00000000" w:rsidRDefault="00D97886">
      <w:pPr>
        <w:pStyle w:val="rvps2"/>
        <w:divId w:val="662390928"/>
        <w:rPr>
          <w:color w:val="000000"/>
        </w:rPr>
      </w:pPr>
      <w:bookmarkStart w:id="1877" w:name="n7881"/>
      <w:bookmarkEnd w:id="1877"/>
      <w:r>
        <w:rPr>
          <w:color w:val="000000"/>
        </w:rPr>
        <w:t>5) прийняття рішення про врегулювання спору за участю судді;</w:t>
      </w:r>
    </w:p>
    <w:p w:rsidR="00000000" w:rsidRDefault="00D97886">
      <w:pPr>
        <w:pStyle w:val="rvps2"/>
        <w:divId w:val="662390928"/>
        <w:rPr>
          <w:color w:val="000000"/>
        </w:rPr>
      </w:pPr>
      <w:bookmarkStart w:id="1878" w:name="n7882"/>
      <w:bookmarkEnd w:id="1878"/>
      <w:r>
        <w:rPr>
          <w:color w:val="000000"/>
        </w:rPr>
        <w:t>6) об’єктивної неможливості розгляду цієї справи до вирішення іншої справи, що розглядається в порядку конституційного провадження, адміністратив</w:t>
      </w:r>
      <w:r>
        <w:rPr>
          <w:color w:val="000000"/>
        </w:rPr>
        <w:t>ного, цивільного, господарського чи кримінального судочинства, - до набрання законної сили судовим рішенням в іншій справі; суд не може посилатися на об’єктивну неможливість розгляду справи у випадку, коли зібрані докази дозволяють встановити та оцінити об</w:t>
      </w:r>
      <w:r>
        <w:rPr>
          <w:color w:val="000000"/>
        </w:rPr>
        <w:t>ставини (факти), які є предметом судового розгляду.</w:t>
      </w:r>
    </w:p>
    <w:p w:rsidR="00000000" w:rsidRDefault="00D97886">
      <w:pPr>
        <w:pStyle w:val="rvps2"/>
        <w:divId w:val="662390928"/>
        <w:rPr>
          <w:color w:val="000000"/>
        </w:rPr>
      </w:pPr>
      <w:bookmarkStart w:id="1879" w:name="n7883"/>
      <w:bookmarkEnd w:id="1879"/>
      <w:r>
        <w:rPr>
          <w:color w:val="000000"/>
        </w:rPr>
        <w:t>2. З питань, зазначених у цій статті, суд постановляє ухвалу.</w:t>
      </w:r>
    </w:p>
    <w:p w:rsidR="00000000" w:rsidRDefault="00D97886">
      <w:pPr>
        <w:pStyle w:val="rvps2"/>
        <w:divId w:val="662390928"/>
        <w:rPr>
          <w:color w:val="000000"/>
        </w:rPr>
      </w:pPr>
      <w:bookmarkStart w:id="1880" w:name="n7884"/>
      <w:bookmarkEnd w:id="1880"/>
      <w:r>
        <w:rPr>
          <w:rStyle w:val="rvts9"/>
        </w:rPr>
        <w:t xml:space="preserve">Стаття 252. </w:t>
      </w:r>
      <w:r>
        <w:rPr>
          <w:color w:val="000000"/>
        </w:rPr>
        <w:t>Право суду зупинити провадження у справі</w:t>
      </w:r>
    </w:p>
    <w:p w:rsidR="00000000" w:rsidRDefault="00D97886">
      <w:pPr>
        <w:pStyle w:val="rvps2"/>
        <w:divId w:val="662390928"/>
        <w:rPr>
          <w:color w:val="000000"/>
        </w:rPr>
      </w:pPr>
      <w:bookmarkStart w:id="1881" w:name="n7885"/>
      <w:bookmarkEnd w:id="1881"/>
      <w:r>
        <w:rPr>
          <w:color w:val="000000"/>
        </w:rPr>
        <w:t xml:space="preserve">1. Суд може за заявою учасника справи, а також з власної ініціативи зупинити провадження </w:t>
      </w:r>
      <w:r>
        <w:rPr>
          <w:color w:val="000000"/>
        </w:rPr>
        <w:t>у справі у випадках:</w:t>
      </w:r>
    </w:p>
    <w:p w:rsidR="00000000" w:rsidRDefault="00D97886">
      <w:pPr>
        <w:pStyle w:val="rvps2"/>
        <w:divId w:val="662390928"/>
        <w:rPr>
          <w:color w:val="000000"/>
        </w:rPr>
      </w:pPr>
      <w:bookmarkStart w:id="1882" w:name="n7886"/>
      <w:bookmarkEnd w:id="1882"/>
      <w:r>
        <w:rPr>
          <w:color w:val="000000"/>
        </w:rPr>
        <w:t>1) перебування учасника справи на альтернативній (невійськовій) службі не за місцем проживання або на строковій військовій службі;</w:t>
      </w:r>
    </w:p>
    <w:p w:rsidR="00000000" w:rsidRDefault="00D97886">
      <w:pPr>
        <w:pStyle w:val="rvps2"/>
        <w:divId w:val="662390928"/>
        <w:rPr>
          <w:color w:val="000000"/>
        </w:rPr>
      </w:pPr>
      <w:bookmarkStart w:id="1883" w:name="n7887"/>
      <w:bookmarkEnd w:id="1883"/>
      <w:r>
        <w:rPr>
          <w:color w:val="000000"/>
        </w:rPr>
        <w:t>2) захворювання учасника справи, підтвердженого медичною довідкою, що виключає можливість явки до суду п</w:t>
      </w:r>
      <w:r>
        <w:rPr>
          <w:color w:val="000000"/>
        </w:rPr>
        <w:t>ротягом тривалого часу;</w:t>
      </w:r>
    </w:p>
    <w:p w:rsidR="00000000" w:rsidRDefault="00D97886">
      <w:pPr>
        <w:pStyle w:val="rvps2"/>
        <w:divId w:val="662390928"/>
        <w:rPr>
          <w:color w:val="000000"/>
        </w:rPr>
      </w:pPr>
      <w:bookmarkStart w:id="1884" w:name="n7888"/>
      <w:bookmarkEnd w:id="1884"/>
      <w:r>
        <w:rPr>
          <w:color w:val="000000"/>
        </w:rPr>
        <w:t>3) перебування учасника справи у довгостроковому службовому відрядженні;</w:t>
      </w:r>
    </w:p>
    <w:p w:rsidR="00000000" w:rsidRDefault="00D97886">
      <w:pPr>
        <w:pStyle w:val="rvps2"/>
        <w:divId w:val="662390928"/>
        <w:rPr>
          <w:color w:val="000000"/>
        </w:rPr>
      </w:pPr>
      <w:bookmarkStart w:id="1885" w:name="n7889"/>
      <w:bookmarkEnd w:id="1885"/>
      <w:r>
        <w:rPr>
          <w:color w:val="000000"/>
        </w:rPr>
        <w:t>4) розшуку відповідача в разі неможливості розгляду справи за його відсутності;</w:t>
      </w:r>
    </w:p>
    <w:p w:rsidR="00000000" w:rsidRDefault="00D97886">
      <w:pPr>
        <w:pStyle w:val="rvps2"/>
        <w:divId w:val="662390928"/>
        <w:rPr>
          <w:color w:val="000000"/>
        </w:rPr>
      </w:pPr>
      <w:bookmarkStart w:id="1886" w:name="n7890"/>
      <w:bookmarkEnd w:id="1886"/>
      <w:r>
        <w:rPr>
          <w:color w:val="000000"/>
        </w:rPr>
        <w:t>5) призначення судом експертизи;</w:t>
      </w:r>
    </w:p>
    <w:p w:rsidR="00000000" w:rsidRDefault="00D97886">
      <w:pPr>
        <w:pStyle w:val="rvps2"/>
        <w:divId w:val="662390928"/>
        <w:rPr>
          <w:color w:val="000000"/>
        </w:rPr>
      </w:pPr>
      <w:bookmarkStart w:id="1887" w:name="n7891"/>
      <w:bookmarkEnd w:id="1887"/>
      <w:r>
        <w:rPr>
          <w:color w:val="000000"/>
        </w:rPr>
        <w:t>6) направлення судового доручення щодо збиранн</w:t>
      </w:r>
      <w:r>
        <w:rPr>
          <w:color w:val="000000"/>
        </w:rPr>
        <w:t xml:space="preserve">я доказів у порядку, встановленому </w:t>
      </w:r>
      <w:hyperlink w:anchor="n6669" w:history="1">
        <w:r>
          <w:rPr>
            <w:rStyle w:val="a3"/>
            <w:color w:val="006600"/>
            <w:u w:val="none"/>
          </w:rPr>
          <w:t>статтею 87</w:t>
        </w:r>
      </w:hyperlink>
      <w:r>
        <w:rPr>
          <w:color w:val="000000"/>
        </w:rPr>
        <w:t xml:space="preserve"> цього Кодексу;</w:t>
      </w:r>
    </w:p>
    <w:p w:rsidR="00000000" w:rsidRDefault="00D97886">
      <w:pPr>
        <w:pStyle w:val="rvps2"/>
        <w:divId w:val="662390928"/>
        <w:rPr>
          <w:color w:val="000000"/>
        </w:rPr>
      </w:pPr>
      <w:bookmarkStart w:id="1888" w:name="n7892"/>
      <w:bookmarkEnd w:id="1888"/>
      <w:r>
        <w:rPr>
          <w:color w:val="000000"/>
        </w:rPr>
        <w:t>7) надходження заяви про відвід;</w:t>
      </w:r>
    </w:p>
    <w:p w:rsidR="00000000" w:rsidRDefault="00D97886">
      <w:pPr>
        <w:pStyle w:val="rvps2"/>
        <w:divId w:val="662390928"/>
        <w:rPr>
          <w:color w:val="000000"/>
        </w:rPr>
      </w:pPr>
      <w:bookmarkStart w:id="1889" w:name="n7893"/>
      <w:bookmarkEnd w:id="1889"/>
      <w:r>
        <w:rPr>
          <w:color w:val="000000"/>
        </w:rPr>
        <w:t xml:space="preserve">8) звернення із судовим дорученням про надання правової допомоги, вручення виклику до суду чи інших документів до іноземного суду або </w:t>
      </w:r>
      <w:r>
        <w:rPr>
          <w:color w:val="000000"/>
        </w:rPr>
        <w:t>іншого компетентного органу іноземної держави;</w:t>
      </w:r>
    </w:p>
    <w:p w:rsidR="00000000" w:rsidRDefault="00D97886">
      <w:pPr>
        <w:pStyle w:val="rvps2"/>
        <w:divId w:val="662390928"/>
        <w:rPr>
          <w:color w:val="000000"/>
        </w:rPr>
      </w:pPr>
      <w:bookmarkStart w:id="1890" w:name="n7894"/>
      <w:bookmarkEnd w:id="1890"/>
      <w:r>
        <w:rPr>
          <w:color w:val="000000"/>
        </w:rPr>
        <w:t>9) прийняття ухвали про тимчасове вилучення доказів державним виконавцем для дослідження судом;</w:t>
      </w:r>
    </w:p>
    <w:p w:rsidR="00000000" w:rsidRDefault="00D97886">
      <w:pPr>
        <w:pStyle w:val="rvps2"/>
        <w:divId w:val="662390928"/>
        <w:rPr>
          <w:color w:val="000000"/>
        </w:rPr>
      </w:pPr>
      <w:bookmarkStart w:id="1891" w:name="n7895"/>
      <w:bookmarkEnd w:id="1891"/>
      <w:r>
        <w:rPr>
          <w:color w:val="000000"/>
        </w:rPr>
        <w:t>10) перегляду судового рішення у подібних правовідносинах (у іншій справі) у касаційному порядку палатою, об’єдна</w:t>
      </w:r>
      <w:r>
        <w:rPr>
          <w:color w:val="000000"/>
        </w:rPr>
        <w:t>ною палатою, Великою Палатою Верховного Суду.</w:t>
      </w:r>
    </w:p>
    <w:p w:rsidR="00000000" w:rsidRDefault="00D97886">
      <w:pPr>
        <w:pStyle w:val="rvps2"/>
        <w:divId w:val="662390928"/>
        <w:rPr>
          <w:color w:val="000000"/>
        </w:rPr>
      </w:pPr>
      <w:bookmarkStart w:id="1892" w:name="n7896"/>
      <w:bookmarkEnd w:id="1892"/>
      <w:r>
        <w:rPr>
          <w:color w:val="000000"/>
        </w:rPr>
        <w:t xml:space="preserve">2. Не допускається зупинення провадження у справі про стягнення аліментів з підстави наявності спору про батьківство (материнство), визначення місця проживання дитини, про участь одного з батьків або родичів у </w:t>
      </w:r>
      <w:r>
        <w:rPr>
          <w:color w:val="000000"/>
        </w:rPr>
        <w:t>вихованні дитини, спілкуванні з дитиною.</w:t>
      </w:r>
    </w:p>
    <w:p w:rsidR="00000000" w:rsidRDefault="00D97886">
      <w:pPr>
        <w:pStyle w:val="rvps2"/>
        <w:divId w:val="662390928"/>
        <w:rPr>
          <w:color w:val="000000"/>
        </w:rPr>
      </w:pPr>
      <w:bookmarkStart w:id="1893" w:name="n7897"/>
      <w:bookmarkEnd w:id="1893"/>
      <w:r>
        <w:rPr>
          <w:color w:val="000000"/>
        </w:rPr>
        <w:t>3. Суд не зупиняє провадження у випадках, встановлених пунктами 1-3 частини першої цієї статті, якщо відсутня сторона веде справу через свого представника.</w:t>
      </w:r>
    </w:p>
    <w:p w:rsidR="00000000" w:rsidRDefault="00D97886">
      <w:pPr>
        <w:pStyle w:val="rvps2"/>
        <w:divId w:val="662390928"/>
        <w:rPr>
          <w:color w:val="000000"/>
        </w:rPr>
      </w:pPr>
      <w:bookmarkStart w:id="1894" w:name="n7898"/>
      <w:bookmarkEnd w:id="1894"/>
      <w:r>
        <w:rPr>
          <w:color w:val="000000"/>
        </w:rPr>
        <w:t>4. З питань, зазначених у цій статті, суд постановляє ухвал</w:t>
      </w:r>
      <w:r>
        <w:rPr>
          <w:color w:val="000000"/>
        </w:rPr>
        <w:t>у.</w:t>
      </w:r>
    </w:p>
    <w:p w:rsidR="00000000" w:rsidRDefault="00D97886">
      <w:pPr>
        <w:pStyle w:val="rvps2"/>
        <w:divId w:val="662390928"/>
        <w:rPr>
          <w:color w:val="000000"/>
        </w:rPr>
      </w:pPr>
      <w:bookmarkStart w:id="1895" w:name="n7899"/>
      <w:bookmarkEnd w:id="1895"/>
      <w:r>
        <w:rPr>
          <w:rStyle w:val="rvts9"/>
        </w:rPr>
        <w:t xml:space="preserve">Стаття 253. </w:t>
      </w:r>
      <w:r>
        <w:rPr>
          <w:color w:val="000000"/>
        </w:rPr>
        <w:t>Строки, на які зупиняється провадження у справі</w:t>
      </w:r>
    </w:p>
    <w:p w:rsidR="00000000" w:rsidRDefault="00D97886">
      <w:pPr>
        <w:pStyle w:val="rvps2"/>
        <w:divId w:val="662390928"/>
        <w:rPr>
          <w:color w:val="000000"/>
        </w:rPr>
      </w:pPr>
      <w:bookmarkStart w:id="1896" w:name="n7900"/>
      <w:bookmarkEnd w:id="1896"/>
      <w:r>
        <w:rPr>
          <w:color w:val="000000"/>
        </w:rPr>
        <w:t>1. Провадження у справі зупиняється у випадках, встановлених:</w:t>
      </w:r>
    </w:p>
    <w:p w:rsidR="00000000" w:rsidRDefault="00D97886">
      <w:pPr>
        <w:pStyle w:val="rvps2"/>
        <w:divId w:val="662390928"/>
        <w:rPr>
          <w:color w:val="000000"/>
        </w:rPr>
      </w:pPr>
      <w:bookmarkStart w:id="1897" w:name="n7901"/>
      <w:bookmarkEnd w:id="1897"/>
      <w:r>
        <w:rPr>
          <w:color w:val="000000"/>
        </w:rPr>
        <w:t xml:space="preserve">1) </w:t>
      </w:r>
      <w:hyperlink w:anchor="n7877" w:history="1">
        <w:r>
          <w:rPr>
            <w:rStyle w:val="a3"/>
            <w:color w:val="006600"/>
            <w:u w:val="none"/>
          </w:rPr>
          <w:t>пунктами 1</w:t>
        </w:r>
      </w:hyperlink>
      <w:r>
        <w:rPr>
          <w:color w:val="000000"/>
        </w:rPr>
        <w:t xml:space="preserve">, </w:t>
      </w:r>
      <w:hyperlink w:anchor="n7879" w:history="1">
        <w:r>
          <w:rPr>
            <w:rStyle w:val="a3"/>
            <w:color w:val="006600"/>
            <w:u w:val="none"/>
          </w:rPr>
          <w:t>3</w:t>
        </w:r>
      </w:hyperlink>
      <w:r>
        <w:rPr>
          <w:color w:val="000000"/>
        </w:rPr>
        <w:t xml:space="preserve"> частини першої статті 251 цього Кодексу, - до залучення до</w:t>
      </w:r>
      <w:r>
        <w:rPr>
          <w:color w:val="000000"/>
        </w:rPr>
        <w:t xml:space="preserve"> участі у справі правонаступника чи законного представника;</w:t>
      </w:r>
    </w:p>
    <w:p w:rsidR="00000000" w:rsidRDefault="00D97886">
      <w:pPr>
        <w:pStyle w:val="rvps2"/>
        <w:divId w:val="662390928"/>
        <w:rPr>
          <w:color w:val="000000"/>
        </w:rPr>
      </w:pPr>
      <w:bookmarkStart w:id="1898" w:name="n7902"/>
      <w:bookmarkEnd w:id="1898"/>
      <w:r>
        <w:rPr>
          <w:color w:val="000000"/>
        </w:rPr>
        <w:t xml:space="preserve">2) </w:t>
      </w:r>
      <w:hyperlink w:anchor="n7878" w:history="1">
        <w:r>
          <w:rPr>
            <w:rStyle w:val="a3"/>
            <w:color w:val="006600"/>
            <w:u w:val="none"/>
          </w:rPr>
          <w:t>пунктом 2</w:t>
        </w:r>
      </w:hyperlink>
      <w:r>
        <w:rPr>
          <w:color w:val="000000"/>
        </w:rPr>
        <w:t xml:space="preserve"> </w:t>
      </w:r>
      <w:r>
        <w:rPr>
          <w:color w:val="000000"/>
        </w:rPr>
        <w:t>частини першої статті 251 цього Кодексу, - до припинення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w:t>
      </w:r>
      <w:r>
        <w:rPr>
          <w:color w:val="000000"/>
        </w:rPr>
        <w:t xml:space="preserve"> воєнний стан або залучені до проведення антитерористичної операції;</w:t>
      </w:r>
    </w:p>
    <w:p w:rsidR="00000000" w:rsidRDefault="00D97886">
      <w:pPr>
        <w:pStyle w:val="rvps2"/>
        <w:divId w:val="662390928"/>
        <w:rPr>
          <w:color w:val="000000"/>
        </w:rPr>
      </w:pPr>
      <w:bookmarkStart w:id="1899" w:name="n7903"/>
      <w:bookmarkEnd w:id="1899"/>
      <w:r>
        <w:rPr>
          <w:color w:val="000000"/>
        </w:rPr>
        <w:t xml:space="preserve">3) </w:t>
      </w:r>
      <w:hyperlink w:anchor="n7880" w:history="1">
        <w:r>
          <w:rPr>
            <w:rStyle w:val="a3"/>
            <w:color w:val="006600"/>
            <w:u w:val="none"/>
          </w:rPr>
          <w:t>пунктом 4</w:t>
        </w:r>
      </w:hyperlink>
      <w:r>
        <w:rPr>
          <w:color w:val="000000"/>
        </w:rPr>
        <w:t xml:space="preserve"> частини першої статті 251 цього Кодексу, - до закінчення строку для примирення, визначеного судом;</w:t>
      </w:r>
    </w:p>
    <w:p w:rsidR="00000000" w:rsidRDefault="00D97886">
      <w:pPr>
        <w:pStyle w:val="rvps2"/>
        <w:divId w:val="662390928"/>
        <w:rPr>
          <w:color w:val="000000"/>
        </w:rPr>
      </w:pPr>
      <w:bookmarkStart w:id="1900" w:name="n7904"/>
      <w:bookmarkEnd w:id="1900"/>
      <w:r>
        <w:rPr>
          <w:color w:val="000000"/>
        </w:rPr>
        <w:t xml:space="preserve">4) </w:t>
      </w:r>
      <w:hyperlink w:anchor="n7881" w:history="1">
        <w:r>
          <w:rPr>
            <w:rStyle w:val="a3"/>
            <w:color w:val="006600"/>
            <w:u w:val="none"/>
          </w:rPr>
          <w:t>пунктом 5</w:t>
        </w:r>
      </w:hyperlink>
      <w:r>
        <w:rPr>
          <w:color w:val="000000"/>
        </w:rPr>
        <w:t xml:space="preserve"> частин</w:t>
      </w:r>
      <w:r>
        <w:rPr>
          <w:color w:val="000000"/>
        </w:rPr>
        <w:t>и першої статті 251 цього Кодексу, - до припинення врегулювання спору за участі судді;</w:t>
      </w:r>
    </w:p>
    <w:p w:rsidR="00000000" w:rsidRDefault="00D97886">
      <w:pPr>
        <w:pStyle w:val="rvps2"/>
        <w:divId w:val="662390928"/>
        <w:rPr>
          <w:color w:val="000000"/>
        </w:rPr>
      </w:pPr>
      <w:bookmarkStart w:id="1901" w:name="n7905"/>
      <w:bookmarkEnd w:id="1901"/>
      <w:r>
        <w:rPr>
          <w:color w:val="000000"/>
        </w:rPr>
        <w:t xml:space="preserve">5) </w:t>
      </w:r>
      <w:hyperlink w:anchor="n7882" w:history="1">
        <w:r>
          <w:rPr>
            <w:rStyle w:val="a3"/>
            <w:color w:val="006600"/>
            <w:u w:val="none"/>
          </w:rPr>
          <w:t>пунктом 6</w:t>
        </w:r>
      </w:hyperlink>
      <w:r>
        <w:rPr>
          <w:color w:val="000000"/>
        </w:rPr>
        <w:t xml:space="preserve"> частини першої статті 251 цього Кодексу, - до набрання законної сили судовим рішенням, від якого залежить вирішення справи;</w:t>
      </w:r>
    </w:p>
    <w:p w:rsidR="00000000" w:rsidRDefault="00D97886">
      <w:pPr>
        <w:pStyle w:val="rvps2"/>
        <w:divId w:val="662390928"/>
        <w:rPr>
          <w:color w:val="000000"/>
        </w:rPr>
      </w:pPr>
      <w:bookmarkStart w:id="1902" w:name="n7906"/>
      <w:bookmarkEnd w:id="1902"/>
      <w:r>
        <w:rPr>
          <w:color w:val="000000"/>
        </w:rPr>
        <w:t xml:space="preserve">6) </w:t>
      </w:r>
      <w:hyperlink w:anchor="n7886" w:history="1">
        <w:r>
          <w:rPr>
            <w:rStyle w:val="a3"/>
            <w:color w:val="006600"/>
            <w:u w:val="none"/>
          </w:rPr>
          <w:t>пунктами 1</w:t>
        </w:r>
      </w:hyperlink>
      <w:r>
        <w:rPr>
          <w:color w:val="000000"/>
        </w:rPr>
        <w:t xml:space="preserve"> та </w:t>
      </w:r>
      <w:hyperlink w:anchor="n7888" w:history="1">
        <w:r>
          <w:rPr>
            <w:rStyle w:val="a3"/>
            <w:color w:val="006600"/>
            <w:u w:val="none"/>
          </w:rPr>
          <w:t>3</w:t>
        </w:r>
      </w:hyperlink>
      <w:r>
        <w:rPr>
          <w:color w:val="000000"/>
        </w:rPr>
        <w:t xml:space="preserve"> частини першої статті 252 цього Кодексу, - до припинення перебування на альтернативній (невійськовій) службі не за місцем проживання або на строковій військовій службі; у службовому від</w:t>
      </w:r>
      <w:r>
        <w:rPr>
          <w:color w:val="000000"/>
        </w:rPr>
        <w:t>рядженні;</w:t>
      </w:r>
    </w:p>
    <w:p w:rsidR="00000000" w:rsidRDefault="00D97886">
      <w:pPr>
        <w:pStyle w:val="rvps2"/>
        <w:divId w:val="662390928"/>
        <w:rPr>
          <w:color w:val="000000"/>
        </w:rPr>
      </w:pPr>
      <w:bookmarkStart w:id="1903" w:name="n7907"/>
      <w:bookmarkEnd w:id="1903"/>
      <w:r>
        <w:rPr>
          <w:color w:val="000000"/>
        </w:rPr>
        <w:t xml:space="preserve">7) </w:t>
      </w:r>
      <w:hyperlink w:anchor="n7887" w:history="1">
        <w:r>
          <w:rPr>
            <w:rStyle w:val="a3"/>
            <w:color w:val="006600"/>
            <w:u w:val="none"/>
          </w:rPr>
          <w:t>пунктом 2</w:t>
        </w:r>
      </w:hyperlink>
      <w:r>
        <w:rPr>
          <w:color w:val="000000"/>
        </w:rPr>
        <w:t xml:space="preserve"> частини першої статті 252 цього Кодексу, - на час хвороби учасника справи;</w:t>
      </w:r>
    </w:p>
    <w:p w:rsidR="00000000" w:rsidRDefault="00D97886">
      <w:pPr>
        <w:pStyle w:val="rvps2"/>
        <w:divId w:val="662390928"/>
        <w:rPr>
          <w:color w:val="000000"/>
        </w:rPr>
      </w:pPr>
      <w:bookmarkStart w:id="1904" w:name="n9766"/>
      <w:bookmarkEnd w:id="1904"/>
      <w:r>
        <w:rPr>
          <w:rStyle w:val="rvts46"/>
        </w:rPr>
        <w:t xml:space="preserve">{Пункт 7 частини першої статті 253 із змінами, внесеними згідно із Законом </w:t>
      </w:r>
      <w:hyperlink r:id="rId115" w:anchor="n86"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1905" w:name="n7908"/>
      <w:bookmarkEnd w:id="1905"/>
      <w:r>
        <w:rPr>
          <w:color w:val="000000"/>
        </w:rPr>
        <w:t xml:space="preserve">8) </w:t>
      </w:r>
      <w:hyperlink w:anchor="n7889" w:history="1">
        <w:r>
          <w:rPr>
            <w:rStyle w:val="a3"/>
            <w:color w:val="006600"/>
            <w:u w:val="none"/>
          </w:rPr>
          <w:t>пунктом 4</w:t>
        </w:r>
      </w:hyperlink>
      <w:r>
        <w:rPr>
          <w:color w:val="000000"/>
        </w:rPr>
        <w:t xml:space="preserve"> частини першої статті 252 цього Кодексу, - до розшуку відповідача;</w:t>
      </w:r>
    </w:p>
    <w:p w:rsidR="00000000" w:rsidRDefault="00D97886">
      <w:pPr>
        <w:pStyle w:val="rvps2"/>
        <w:divId w:val="662390928"/>
        <w:rPr>
          <w:color w:val="000000"/>
        </w:rPr>
      </w:pPr>
      <w:bookmarkStart w:id="1906" w:name="n7909"/>
      <w:bookmarkEnd w:id="1906"/>
      <w:r>
        <w:rPr>
          <w:color w:val="000000"/>
        </w:rPr>
        <w:t xml:space="preserve">9) </w:t>
      </w:r>
      <w:hyperlink w:anchor="n7890" w:history="1">
        <w:r>
          <w:rPr>
            <w:rStyle w:val="a3"/>
            <w:color w:val="006600"/>
            <w:u w:val="none"/>
          </w:rPr>
          <w:t>пунктом 5</w:t>
        </w:r>
      </w:hyperlink>
      <w:r>
        <w:rPr>
          <w:color w:val="000000"/>
        </w:rPr>
        <w:t xml:space="preserve"> </w:t>
      </w:r>
      <w:r>
        <w:rPr>
          <w:color w:val="000000"/>
        </w:rPr>
        <w:t>частини першої статті 252 цього Кодексу, - на час проведення експертизи;</w:t>
      </w:r>
    </w:p>
    <w:p w:rsidR="00000000" w:rsidRDefault="00D97886">
      <w:pPr>
        <w:pStyle w:val="rvps2"/>
        <w:divId w:val="662390928"/>
        <w:rPr>
          <w:color w:val="000000"/>
        </w:rPr>
      </w:pPr>
      <w:bookmarkStart w:id="1907" w:name="n7910"/>
      <w:bookmarkEnd w:id="1907"/>
      <w:r>
        <w:rPr>
          <w:color w:val="000000"/>
        </w:rPr>
        <w:t xml:space="preserve">10) </w:t>
      </w:r>
      <w:hyperlink w:anchor="n7891" w:history="1">
        <w:r>
          <w:rPr>
            <w:rStyle w:val="a3"/>
            <w:color w:val="006600"/>
            <w:u w:val="none"/>
          </w:rPr>
          <w:t>пунктом 6</w:t>
        </w:r>
      </w:hyperlink>
      <w:r>
        <w:rPr>
          <w:color w:val="000000"/>
        </w:rPr>
        <w:t xml:space="preserve"> частини першої статті 252 цього Кодексу, - до надходження відповіді від суду на доручення щодо збирання доказів;</w:t>
      </w:r>
    </w:p>
    <w:p w:rsidR="00000000" w:rsidRDefault="00D97886">
      <w:pPr>
        <w:pStyle w:val="rvps2"/>
        <w:divId w:val="662390928"/>
        <w:rPr>
          <w:color w:val="000000"/>
        </w:rPr>
      </w:pPr>
      <w:bookmarkStart w:id="1908" w:name="n7911"/>
      <w:bookmarkEnd w:id="1908"/>
      <w:r>
        <w:rPr>
          <w:color w:val="000000"/>
        </w:rPr>
        <w:t xml:space="preserve">11) </w:t>
      </w:r>
      <w:hyperlink w:anchor="n7892" w:history="1">
        <w:r>
          <w:rPr>
            <w:rStyle w:val="a3"/>
            <w:color w:val="006600"/>
            <w:u w:val="none"/>
          </w:rPr>
          <w:t>пунктом 7</w:t>
        </w:r>
      </w:hyperlink>
      <w:r>
        <w:rPr>
          <w:color w:val="000000"/>
        </w:rPr>
        <w:t xml:space="preserve"> частини першої статті 252 цього Кодексу, - до вирішення питання про відвід;</w:t>
      </w:r>
    </w:p>
    <w:p w:rsidR="00000000" w:rsidRDefault="00D97886">
      <w:pPr>
        <w:pStyle w:val="rvps2"/>
        <w:divId w:val="662390928"/>
        <w:rPr>
          <w:color w:val="000000"/>
        </w:rPr>
      </w:pPr>
      <w:bookmarkStart w:id="1909" w:name="n7912"/>
      <w:bookmarkEnd w:id="1909"/>
      <w:r>
        <w:rPr>
          <w:color w:val="000000"/>
        </w:rPr>
        <w:t xml:space="preserve">12) </w:t>
      </w:r>
      <w:hyperlink w:anchor="n7893" w:history="1">
        <w:r>
          <w:rPr>
            <w:rStyle w:val="a3"/>
            <w:color w:val="006600"/>
            <w:u w:val="none"/>
          </w:rPr>
          <w:t>пунктом 8</w:t>
        </w:r>
      </w:hyperlink>
      <w:r>
        <w:rPr>
          <w:color w:val="000000"/>
        </w:rPr>
        <w:t xml:space="preserve"> частини першої статті 252 цього Кодексу, - до надходження відповіді від іноземного суду або іншого компетентного органу іноз</w:t>
      </w:r>
      <w:r>
        <w:rPr>
          <w:color w:val="000000"/>
        </w:rPr>
        <w:t>емної держави на судове доручення про надання правової допомоги, вручення виклику до суду чи інших документів;</w:t>
      </w:r>
    </w:p>
    <w:p w:rsidR="00000000" w:rsidRDefault="00D97886">
      <w:pPr>
        <w:pStyle w:val="rvps2"/>
        <w:divId w:val="662390928"/>
        <w:rPr>
          <w:color w:val="000000"/>
        </w:rPr>
      </w:pPr>
      <w:bookmarkStart w:id="1910" w:name="n7913"/>
      <w:bookmarkEnd w:id="1910"/>
      <w:r>
        <w:rPr>
          <w:color w:val="000000"/>
        </w:rPr>
        <w:t xml:space="preserve">13) </w:t>
      </w:r>
      <w:hyperlink w:anchor="n7894" w:history="1">
        <w:r>
          <w:rPr>
            <w:rStyle w:val="a3"/>
            <w:color w:val="006600"/>
            <w:u w:val="none"/>
          </w:rPr>
          <w:t>пунктом 9</w:t>
        </w:r>
      </w:hyperlink>
      <w:r>
        <w:rPr>
          <w:color w:val="000000"/>
        </w:rPr>
        <w:t xml:space="preserve"> частини першої статті 252 цього Кодексу, - до закінчення виконавчого провадження з вилучення доказів дл</w:t>
      </w:r>
      <w:r>
        <w:rPr>
          <w:color w:val="000000"/>
        </w:rPr>
        <w:t>я дослідження судом;</w:t>
      </w:r>
    </w:p>
    <w:p w:rsidR="00000000" w:rsidRDefault="00D97886">
      <w:pPr>
        <w:pStyle w:val="rvps2"/>
        <w:divId w:val="662390928"/>
        <w:rPr>
          <w:color w:val="000000"/>
        </w:rPr>
      </w:pPr>
      <w:bookmarkStart w:id="1911" w:name="n7914"/>
      <w:bookmarkEnd w:id="1911"/>
      <w:r>
        <w:rPr>
          <w:color w:val="000000"/>
        </w:rPr>
        <w:t xml:space="preserve">14) </w:t>
      </w:r>
      <w:hyperlink w:anchor="n7895" w:history="1">
        <w:r>
          <w:rPr>
            <w:rStyle w:val="a3"/>
            <w:color w:val="006600"/>
            <w:u w:val="none"/>
          </w:rPr>
          <w:t>пунктом 10</w:t>
        </w:r>
      </w:hyperlink>
      <w:r>
        <w:rPr>
          <w:color w:val="000000"/>
        </w:rPr>
        <w:t xml:space="preserve"> частини першої статті 252 цього Кодексу, - до закінчення перегляду в касаційному порядку.</w:t>
      </w:r>
    </w:p>
    <w:p w:rsidR="00000000" w:rsidRDefault="00D97886">
      <w:pPr>
        <w:pStyle w:val="rvps2"/>
        <w:divId w:val="662390928"/>
        <w:rPr>
          <w:color w:val="000000"/>
        </w:rPr>
      </w:pPr>
      <w:bookmarkStart w:id="1912" w:name="n7915"/>
      <w:bookmarkEnd w:id="1912"/>
      <w:r>
        <w:rPr>
          <w:rStyle w:val="rvts9"/>
        </w:rPr>
        <w:t xml:space="preserve">Стаття 254. </w:t>
      </w:r>
      <w:r>
        <w:rPr>
          <w:color w:val="000000"/>
        </w:rPr>
        <w:t>Поновлення провадження у справі</w:t>
      </w:r>
    </w:p>
    <w:p w:rsidR="00000000" w:rsidRDefault="00D97886">
      <w:pPr>
        <w:pStyle w:val="rvps2"/>
        <w:divId w:val="662390928"/>
        <w:rPr>
          <w:color w:val="000000"/>
        </w:rPr>
      </w:pPr>
      <w:bookmarkStart w:id="1913" w:name="n7916"/>
      <w:bookmarkEnd w:id="1913"/>
      <w:r>
        <w:rPr>
          <w:color w:val="000000"/>
        </w:rPr>
        <w:t>1. Провадження у справі поновлюється за клопотанням учасни</w:t>
      </w:r>
      <w:r>
        <w:rPr>
          <w:color w:val="000000"/>
        </w:rPr>
        <w:t>ків справи або за ініціативою суду не пізніше десяти днів з дня отримання судом повідомлення про усунення обставин, що викликали його зупинення. Про поновлення провадження у справі суд постановляє ухвалу.</w:t>
      </w:r>
    </w:p>
    <w:p w:rsidR="00000000" w:rsidRDefault="00D97886">
      <w:pPr>
        <w:pStyle w:val="rvps2"/>
        <w:divId w:val="662390928"/>
        <w:rPr>
          <w:color w:val="000000"/>
        </w:rPr>
      </w:pPr>
      <w:bookmarkStart w:id="1914" w:name="n7917"/>
      <w:bookmarkEnd w:id="1914"/>
      <w:r>
        <w:rPr>
          <w:color w:val="000000"/>
        </w:rPr>
        <w:t>2. З дня поновлення провадження у справі перебіг пр</w:t>
      </w:r>
      <w:r>
        <w:rPr>
          <w:color w:val="000000"/>
        </w:rPr>
        <w:t>оцесуальних строків продовжується.</w:t>
      </w:r>
    </w:p>
    <w:p w:rsidR="00000000" w:rsidRDefault="00D97886">
      <w:pPr>
        <w:pStyle w:val="rvps2"/>
        <w:divId w:val="662390928"/>
        <w:rPr>
          <w:color w:val="000000"/>
        </w:rPr>
      </w:pPr>
      <w:bookmarkStart w:id="1915" w:name="n7918"/>
      <w:bookmarkEnd w:id="1915"/>
      <w:r>
        <w:rPr>
          <w:color w:val="000000"/>
        </w:rPr>
        <w:t>3. Провадження у справі продовжується зі стадії, на якій його було зупинено.</w:t>
      </w:r>
    </w:p>
    <w:p w:rsidR="00000000" w:rsidRDefault="00D97886">
      <w:pPr>
        <w:pStyle w:val="rvps2"/>
        <w:divId w:val="662390928"/>
        <w:rPr>
          <w:color w:val="000000"/>
        </w:rPr>
      </w:pPr>
      <w:bookmarkStart w:id="1916" w:name="n7919"/>
      <w:bookmarkEnd w:id="1916"/>
      <w:r>
        <w:rPr>
          <w:rStyle w:val="rvts9"/>
        </w:rPr>
        <w:t xml:space="preserve">Стаття 255. </w:t>
      </w:r>
      <w:r>
        <w:rPr>
          <w:color w:val="000000"/>
        </w:rPr>
        <w:t>Підстави закриття провадження у справі</w:t>
      </w:r>
    </w:p>
    <w:p w:rsidR="00000000" w:rsidRDefault="00D97886">
      <w:pPr>
        <w:pStyle w:val="rvps2"/>
        <w:divId w:val="662390928"/>
        <w:rPr>
          <w:color w:val="000000"/>
        </w:rPr>
      </w:pPr>
      <w:bookmarkStart w:id="1917" w:name="n7920"/>
      <w:bookmarkEnd w:id="1917"/>
      <w:r>
        <w:rPr>
          <w:color w:val="000000"/>
        </w:rPr>
        <w:t>1. Суд своєю ухвалою закриває провадження у справі, якщо:</w:t>
      </w:r>
    </w:p>
    <w:p w:rsidR="00000000" w:rsidRDefault="00D97886">
      <w:pPr>
        <w:pStyle w:val="rvps2"/>
        <w:divId w:val="662390928"/>
        <w:rPr>
          <w:color w:val="000000"/>
        </w:rPr>
      </w:pPr>
      <w:bookmarkStart w:id="1918" w:name="n7921"/>
      <w:bookmarkEnd w:id="1918"/>
      <w:r>
        <w:rPr>
          <w:color w:val="000000"/>
        </w:rPr>
        <w:t>1) справа не підлягає розгляду в по</w:t>
      </w:r>
      <w:r>
        <w:rPr>
          <w:color w:val="000000"/>
        </w:rPr>
        <w:t>рядку цивільного судочинства;</w:t>
      </w:r>
    </w:p>
    <w:p w:rsidR="00000000" w:rsidRDefault="00D97886">
      <w:pPr>
        <w:pStyle w:val="rvps2"/>
        <w:divId w:val="662390928"/>
        <w:rPr>
          <w:color w:val="000000"/>
        </w:rPr>
      </w:pPr>
      <w:bookmarkStart w:id="1919" w:name="n7922"/>
      <w:bookmarkEnd w:id="1919"/>
      <w:r>
        <w:rPr>
          <w:color w:val="000000"/>
        </w:rPr>
        <w:t>2) відсутній предмет спору;</w:t>
      </w:r>
    </w:p>
    <w:p w:rsidR="00000000" w:rsidRDefault="00D97886">
      <w:pPr>
        <w:pStyle w:val="rvps2"/>
        <w:divId w:val="662390928"/>
        <w:rPr>
          <w:color w:val="000000"/>
        </w:rPr>
      </w:pPr>
      <w:bookmarkStart w:id="1920" w:name="n7923"/>
      <w:bookmarkEnd w:id="1920"/>
      <w:r>
        <w:rPr>
          <w:color w:val="000000"/>
        </w:rPr>
        <w:t>3) набрали законної сили рішення суду або ухвала суду про закриття провадження у справі, ухвалені або постановлені з приводу спору між тими самими сторонами, про той самий предмет і з тих самих підс</w:t>
      </w:r>
      <w:r>
        <w:rPr>
          <w:color w:val="000000"/>
        </w:rPr>
        <w:t>тав, або є судовий наказ, що набрав законної сили за тими самими вимогами;</w:t>
      </w:r>
    </w:p>
    <w:p w:rsidR="00000000" w:rsidRDefault="00D97886">
      <w:pPr>
        <w:pStyle w:val="rvps2"/>
        <w:divId w:val="662390928"/>
        <w:rPr>
          <w:color w:val="000000"/>
        </w:rPr>
      </w:pPr>
      <w:bookmarkStart w:id="1921" w:name="n7924"/>
      <w:bookmarkEnd w:id="1921"/>
      <w:r>
        <w:rPr>
          <w:color w:val="000000"/>
        </w:rPr>
        <w:t>4) позивач відмовився від позову і відмова прийнята судом;</w:t>
      </w:r>
    </w:p>
    <w:p w:rsidR="00000000" w:rsidRDefault="00D97886">
      <w:pPr>
        <w:pStyle w:val="rvps2"/>
        <w:divId w:val="662390928"/>
        <w:rPr>
          <w:color w:val="000000"/>
        </w:rPr>
      </w:pPr>
      <w:bookmarkStart w:id="1922" w:name="n7925"/>
      <w:bookmarkEnd w:id="1922"/>
      <w:r>
        <w:rPr>
          <w:color w:val="000000"/>
        </w:rPr>
        <w:t>5) сторони уклали мирову угоду і вона затверджена судом;</w:t>
      </w:r>
    </w:p>
    <w:p w:rsidR="00000000" w:rsidRDefault="00D97886">
      <w:pPr>
        <w:pStyle w:val="rvps2"/>
        <w:divId w:val="662390928"/>
        <w:rPr>
          <w:color w:val="000000"/>
        </w:rPr>
      </w:pPr>
      <w:bookmarkStart w:id="1923" w:name="n7926"/>
      <w:bookmarkEnd w:id="1923"/>
      <w:r>
        <w:rPr>
          <w:color w:val="000000"/>
        </w:rPr>
        <w:t>6) суд встановить обставини, які є підставою для відмови у відкри</w:t>
      </w:r>
      <w:r>
        <w:rPr>
          <w:color w:val="000000"/>
        </w:rPr>
        <w:t xml:space="preserve">тті провадження у справі відповідно до </w:t>
      </w:r>
      <w:hyperlink w:anchor="n7446" w:history="1">
        <w:r>
          <w:rPr>
            <w:rStyle w:val="a3"/>
            <w:color w:val="006600"/>
            <w:u w:val="none"/>
          </w:rPr>
          <w:t>пунктів 4</w:t>
        </w:r>
      </w:hyperlink>
      <w:r>
        <w:rPr>
          <w:color w:val="000000"/>
        </w:rPr>
        <w:t xml:space="preserve">, </w:t>
      </w:r>
      <w:hyperlink w:anchor="n7447" w:history="1">
        <w:r>
          <w:rPr>
            <w:rStyle w:val="a3"/>
            <w:color w:val="006600"/>
            <w:u w:val="none"/>
          </w:rPr>
          <w:t>5</w:t>
        </w:r>
      </w:hyperlink>
      <w:r>
        <w:rPr>
          <w:color w:val="000000"/>
        </w:rPr>
        <w:t xml:space="preserve"> частини першої статті 186 цього Кодексу;</w:t>
      </w:r>
    </w:p>
    <w:p w:rsidR="00000000" w:rsidRDefault="00D97886">
      <w:pPr>
        <w:pStyle w:val="rvps2"/>
        <w:divId w:val="662390928"/>
        <w:rPr>
          <w:color w:val="000000"/>
        </w:rPr>
      </w:pPr>
      <w:bookmarkStart w:id="1924" w:name="n7927"/>
      <w:bookmarkEnd w:id="1924"/>
      <w:r>
        <w:rPr>
          <w:color w:val="000000"/>
        </w:rPr>
        <w:t xml:space="preserve">7) настала смерть фізичної особи або оголошено її померлою чи припинено юридичну особу, які були однією із </w:t>
      </w:r>
      <w:r>
        <w:rPr>
          <w:color w:val="000000"/>
        </w:rPr>
        <w:t>сторін у справі, якщо спірні правовідносини не допускають правонаступництва;</w:t>
      </w:r>
    </w:p>
    <w:p w:rsidR="00000000" w:rsidRDefault="00D97886">
      <w:pPr>
        <w:pStyle w:val="rvps2"/>
        <w:divId w:val="662390928"/>
        <w:rPr>
          <w:color w:val="000000"/>
        </w:rPr>
      </w:pPr>
      <w:bookmarkStart w:id="1925" w:name="n7928"/>
      <w:bookmarkEnd w:id="1925"/>
      <w:r>
        <w:rPr>
          <w:color w:val="000000"/>
        </w:rPr>
        <w:t>8) після відкриття провадження у справі між сторонами укладено угоду про передачу спору на вирішення до третейського суду, якщо тільки суд не визнає, що така угода є недійсною, вт</w:t>
      </w:r>
      <w:r>
        <w:rPr>
          <w:color w:val="000000"/>
        </w:rPr>
        <w:t>ратила чинність або не може бути виконана.</w:t>
      </w:r>
    </w:p>
    <w:p w:rsidR="00000000" w:rsidRDefault="00D97886">
      <w:pPr>
        <w:pStyle w:val="rvps2"/>
        <w:divId w:val="662390928"/>
        <w:rPr>
          <w:color w:val="000000"/>
        </w:rPr>
      </w:pPr>
      <w:bookmarkStart w:id="1926" w:name="n7929"/>
      <w:bookmarkEnd w:id="1926"/>
      <w:r>
        <w:rPr>
          <w:color w:val="000000"/>
        </w:rPr>
        <w:t>2. Про закриття провадження у справі суд постановляє ухвалу, а також вирішує питання про розподіл між сторонами судових витрат, повернення судового збору з державного бюджету.</w:t>
      </w:r>
    </w:p>
    <w:p w:rsidR="00000000" w:rsidRDefault="00D97886">
      <w:pPr>
        <w:pStyle w:val="rvps2"/>
        <w:divId w:val="662390928"/>
        <w:rPr>
          <w:color w:val="000000"/>
        </w:rPr>
      </w:pPr>
      <w:bookmarkStart w:id="1927" w:name="n7930"/>
      <w:bookmarkEnd w:id="1927"/>
      <w:r>
        <w:rPr>
          <w:color w:val="000000"/>
        </w:rPr>
        <w:t>3. Ухвала суду про закриття провадження у справі може бути оскаржена.</w:t>
      </w:r>
    </w:p>
    <w:p w:rsidR="00000000" w:rsidRDefault="00D97886">
      <w:pPr>
        <w:pStyle w:val="rvps2"/>
        <w:divId w:val="662390928"/>
        <w:rPr>
          <w:color w:val="000000"/>
        </w:rPr>
      </w:pPr>
      <w:bookmarkStart w:id="1928" w:name="n7931"/>
      <w:bookmarkEnd w:id="1928"/>
      <w:r>
        <w:rPr>
          <w:rStyle w:val="rvts9"/>
        </w:rPr>
        <w:t xml:space="preserve">Стаття 256. </w:t>
      </w:r>
      <w:r>
        <w:rPr>
          <w:color w:val="000000"/>
        </w:rPr>
        <w:t>Наслідки закриття провадження у справі</w:t>
      </w:r>
    </w:p>
    <w:p w:rsidR="00000000" w:rsidRDefault="00D97886">
      <w:pPr>
        <w:pStyle w:val="rvps2"/>
        <w:divId w:val="662390928"/>
        <w:rPr>
          <w:color w:val="000000"/>
        </w:rPr>
      </w:pPr>
      <w:bookmarkStart w:id="1929" w:name="n7932"/>
      <w:bookmarkEnd w:id="1929"/>
      <w:r>
        <w:rPr>
          <w:color w:val="000000"/>
        </w:rPr>
        <w:t xml:space="preserve">1. Якщо провадження у справі закривається з підстав, визначених </w:t>
      </w:r>
      <w:hyperlink w:anchor="n7921" w:history="1">
        <w:r>
          <w:rPr>
            <w:rStyle w:val="a3"/>
            <w:color w:val="006600"/>
            <w:u w:val="none"/>
          </w:rPr>
          <w:t>пунктом 1</w:t>
        </w:r>
      </w:hyperlink>
      <w:r>
        <w:rPr>
          <w:color w:val="000000"/>
        </w:rPr>
        <w:t xml:space="preserve"> частини першої статті 255 цього К</w:t>
      </w:r>
      <w:r>
        <w:rPr>
          <w:color w:val="000000"/>
        </w:rPr>
        <w:t>одексу, суд повинен повідомити заявникові, до юрисдикції якого суду віднесено розгляд таких справ.</w:t>
      </w:r>
    </w:p>
    <w:p w:rsidR="00000000" w:rsidRDefault="00D97886">
      <w:pPr>
        <w:pStyle w:val="rvps2"/>
        <w:divId w:val="662390928"/>
        <w:rPr>
          <w:color w:val="000000"/>
        </w:rPr>
      </w:pPr>
      <w:bookmarkStart w:id="1930" w:name="n7933"/>
      <w:bookmarkEnd w:id="1930"/>
      <w:r>
        <w:rPr>
          <w:color w:val="000000"/>
        </w:rPr>
        <w:t xml:space="preserve">2. У разі закриття провадження у справі повторне звернення до суду з приводу спору між тими самими сторонами, про той самий предмет і з тих самих підстав не </w:t>
      </w:r>
      <w:r>
        <w:rPr>
          <w:color w:val="000000"/>
        </w:rPr>
        <w:t>допускається. Наявність ухвали про закриття провадження у зв’язку з прийняттям відмови позивача від позову не позбавляє відповідача в цій справі права на звернення до суду за вирішенням цього спору.</w:t>
      </w:r>
    </w:p>
    <w:p w:rsidR="00000000" w:rsidRDefault="00D97886">
      <w:pPr>
        <w:pStyle w:val="rvps2"/>
        <w:divId w:val="662390928"/>
        <w:rPr>
          <w:color w:val="000000"/>
        </w:rPr>
      </w:pPr>
      <w:bookmarkStart w:id="1931" w:name="n7934"/>
      <w:bookmarkEnd w:id="1931"/>
      <w:r>
        <w:rPr>
          <w:rStyle w:val="rvts9"/>
        </w:rPr>
        <w:t xml:space="preserve">Стаття 257. </w:t>
      </w:r>
      <w:r>
        <w:rPr>
          <w:color w:val="000000"/>
        </w:rPr>
        <w:t>Залишення позову без розгляду</w:t>
      </w:r>
    </w:p>
    <w:p w:rsidR="00000000" w:rsidRDefault="00D97886">
      <w:pPr>
        <w:pStyle w:val="rvps2"/>
        <w:divId w:val="662390928"/>
        <w:rPr>
          <w:color w:val="000000"/>
        </w:rPr>
      </w:pPr>
      <w:bookmarkStart w:id="1932" w:name="n7935"/>
      <w:bookmarkEnd w:id="1932"/>
      <w:r>
        <w:rPr>
          <w:color w:val="000000"/>
        </w:rPr>
        <w:t>1. Суд постанов</w:t>
      </w:r>
      <w:r>
        <w:rPr>
          <w:color w:val="000000"/>
        </w:rPr>
        <w:t>ляє ухвалу про залишення позову без розгляду, якщо:</w:t>
      </w:r>
    </w:p>
    <w:p w:rsidR="00000000" w:rsidRDefault="00D97886">
      <w:pPr>
        <w:pStyle w:val="rvps2"/>
        <w:divId w:val="662390928"/>
        <w:rPr>
          <w:color w:val="000000"/>
        </w:rPr>
      </w:pPr>
      <w:bookmarkStart w:id="1933" w:name="n7936"/>
      <w:bookmarkEnd w:id="1933"/>
      <w:r>
        <w:rPr>
          <w:color w:val="000000"/>
        </w:rPr>
        <w:t>1) позов подано особою, яка не має цивільної процесуальної дієздатності;</w:t>
      </w:r>
    </w:p>
    <w:p w:rsidR="00000000" w:rsidRDefault="00D97886">
      <w:pPr>
        <w:pStyle w:val="rvps2"/>
        <w:divId w:val="662390928"/>
        <w:rPr>
          <w:color w:val="000000"/>
        </w:rPr>
      </w:pPr>
      <w:bookmarkStart w:id="1934" w:name="n7937"/>
      <w:bookmarkEnd w:id="1934"/>
      <w:r>
        <w:rPr>
          <w:color w:val="000000"/>
        </w:rPr>
        <w:t>2) позовну заяву від імені заінтересованої особи подано особою, яка не має повноважень на ведення справи;</w:t>
      </w:r>
    </w:p>
    <w:p w:rsidR="00000000" w:rsidRDefault="00D97886">
      <w:pPr>
        <w:pStyle w:val="rvps2"/>
        <w:divId w:val="662390928"/>
        <w:rPr>
          <w:color w:val="000000"/>
        </w:rPr>
      </w:pPr>
      <w:bookmarkStart w:id="1935" w:name="n7938"/>
      <w:bookmarkEnd w:id="1935"/>
      <w:r>
        <w:rPr>
          <w:color w:val="000000"/>
        </w:rPr>
        <w:t>3) належним чином повідом</w:t>
      </w:r>
      <w:r>
        <w:rPr>
          <w:color w:val="000000"/>
        </w:rPr>
        <w:t>лений позивач повторно не з’явився в судове засідання або не повідомив про причини неявки, крім випадку, якщо від нього надійшла заява про розгляд справи за його відсутності і його нез’явлення не перешкоджає розгляду справи;</w:t>
      </w:r>
    </w:p>
    <w:p w:rsidR="00000000" w:rsidRDefault="00D97886">
      <w:pPr>
        <w:pStyle w:val="rvps2"/>
        <w:divId w:val="662390928"/>
        <w:rPr>
          <w:color w:val="000000"/>
        </w:rPr>
      </w:pPr>
      <w:bookmarkStart w:id="1936" w:name="n7939"/>
      <w:bookmarkEnd w:id="1936"/>
      <w:r>
        <w:rPr>
          <w:color w:val="000000"/>
        </w:rPr>
        <w:t>4) у провадженні цього чи іншог</w:t>
      </w:r>
      <w:r>
        <w:rPr>
          <w:color w:val="000000"/>
        </w:rPr>
        <w:t>о суду є справа із спору між тими самими сторонами, про той самий предмет і з тих самих підстав;</w:t>
      </w:r>
    </w:p>
    <w:p w:rsidR="00000000" w:rsidRDefault="00D97886">
      <w:pPr>
        <w:pStyle w:val="rvps2"/>
        <w:divId w:val="662390928"/>
        <w:rPr>
          <w:color w:val="000000"/>
        </w:rPr>
      </w:pPr>
      <w:bookmarkStart w:id="1937" w:name="n7940"/>
      <w:bookmarkEnd w:id="1937"/>
      <w:r>
        <w:rPr>
          <w:color w:val="000000"/>
        </w:rPr>
        <w:t>5) позивач до початку розгляду справи по суті подав заяву про залишення позову без розгляду;</w:t>
      </w:r>
    </w:p>
    <w:p w:rsidR="00000000" w:rsidRDefault="00D97886">
      <w:pPr>
        <w:pStyle w:val="rvps2"/>
        <w:divId w:val="662390928"/>
        <w:rPr>
          <w:color w:val="000000"/>
        </w:rPr>
      </w:pPr>
      <w:bookmarkStart w:id="1938" w:name="n7941"/>
      <w:bookmarkEnd w:id="1938"/>
      <w:r>
        <w:rPr>
          <w:color w:val="000000"/>
        </w:rPr>
        <w:t>6) між сторонами укладено угоду про передачу спору на вирішення до</w:t>
      </w:r>
      <w:r>
        <w:rPr>
          <w:color w:val="000000"/>
        </w:rPr>
        <w:t xml:space="preserve"> третейського суду, і від відповідача не пізніше початку розгляду справи по суті, але до подання ним першої заяви щодо суті спору надійшли заперечення проти вирішення спору в суді, якщо тільки суд не визнає, що така угода є недійсною, втратила чинність або</w:t>
      </w:r>
      <w:r>
        <w:rPr>
          <w:color w:val="000000"/>
        </w:rPr>
        <w:t xml:space="preserve"> не може бути виконана;</w:t>
      </w:r>
    </w:p>
    <w:p w:rsidR="00000000" w:rsidRDefault="00D97886">
      <w:pPr>
        <w:pStyle w:val="rvps2"/>
        <w:divId w:val="662390928"/>
        <w:rPr>
          <w:color w:val="000000"/>
        </w:rPr>
      </w:pPr>
      <w:bookmarkStart w:id="1939" w:name="n7942"/>
      <w:bookmarkEnd w:id="1939"/>
      <w:r>
        <w:rPr>
          <w:color w:val="000000"/>
        </w:rPr>
        <w:t>7) дієздатна особа, в інтересах якої у встановлених законом випадках відкрито провадження у справі за заявою іншої особи, не підтримує заявлених вимог і від неї надійшла відповідна заява;</w:t>
      </w:r>
    </w:p>
    <w:p w:rsidR="00000000" w:rsidRDefault="00D97886">
      <w:pPr>
        <w:pStyle w:val="rvps2"/>
        <w:divId w:val="662390928"/>
        <w:rPr>
          <w:color w:val="000000"/>
        </w:rPr>
      </w:pPr>
      <w:bookmarkStart w:id="1940" w:name="n7943"/>
      <w:bookmarkEnd w:id="1940"/>
      <w:r>
        <w:rPr>
          <w:color w:val="000000"/>
        </w:rPr>
        <w:t xml:space="preserve">8) провадження у справі відкрито за заявою, </w:t>
      </w:r>
      <w:r>
        <w:rPr>
          <w:color w:val="000000"/>
        </w:rPr>
        <w:t xml:space="preserve">поданою без додержання вимог, викладених у </w:t>
      </w:r>
      <w:hyperlink w:anchor="n7328" w:history="1">
        <w:r>
          <w:rPr>
            <w:rStyle w:val="a3"/>
            <w:color w:val="006600"/>
            <w:u w:val="none"/>
          </w:rPr>
          <w:t>статтях 175</w:t>
        </w:r>
      </w:hyperlink>
      <w:r>
        <w:rPr>
          <w:color w:val="000000"/>
        </w:rPr>
        <w:t xml:space="preserve"> і </w:t>
      </w:r>
      <w:hyperlink w:anchor="n7359" w:history="1">
        <w:r>
          <w:rPr>
            <w:rStyle w:val="a3"/>
            <w:color w:val="006600"/>
            <w:u w:val="none"/>
          </w:rPr>
          <w:t>177</w:t>
        </w:r>
      </w:hyperlink>
      <w:r>
        <w:rPr>
          <w:color w:val="000000"/>
        </w:rPr>
        <w:t xml:space="preserve"> цього Кодексу, та не було сплачено судовий збір і позивач не усунув цих недоліків у встановлений судом строк;</w:t>
      </w:r>
    </w:p>
    <w:p w:rsidR="00000000" w:rsidRDefault="00D97886">
      <w:pPr>
        <w:pStyle w:val="rvps2"/>
        <w:divId w:val="662390928"/>
        <w:rPr>
          <w:color w:val="000000"/>
        </w:rPr>
      </w:pPr>
      <w:bookmarkStart w:id="1941" w:name="n7944"/>
      <w:bookmarkEnd w:id="1941"/>
      <w:r>
        <w:rPr>
          <w:color w:val="000000"/>
        </w:rPr>
        <w:t>9) позивач без поважних причи</w:t>
      </w:r>
      <w:r>
        <w:rPr>
          <w:color w:val="000000"/>
        </w:rPr>
        <w:t>н не подав витребувані судом докази, необхідні для вирішення спору;</w:t>
      </w:r>
    </w:p>
    <w:p w:rsidR="00000000" w:rsidRDefault="00D97886">
      <w:pPr>
        <w:pStyle w:val="rvps2"/>
        <w:divId w:val="662390928"/>
        <w:rPr>
          <w:color w:val="000000"/>
        </w:rPr>
      </w:pPr>
      <w:bookmarkStart w:id="1942" w:name="n7945"/>
      <w:bookmarkEnd w:id="1942"/>
      <w:r>
        <w:rPr>
          <w:color w:val="000000"/>
        </w:rPr>
        <w:t>10) позивач у визначений судом строк не вніс кошти для забезпечення судових витрат відповідача і відповідач подав заяву про залишення позову без розгляду;</w:t>
      </w:r>
    </w:p>
    <w:p w:rsidR="00000000" w:rsidRDefault="00D97886">
      <w:pPr>
        <w:pStyle w:val="rvps2"/>
        <w:divId w:val="662390928"/>
        <w:rPr>
          <w:color w:val="000000"/>
        </w:rPr>
      </w:pPr>
      <w:bookmarkStart w:id="1943" w:name="n7946"/>
      <w:bookmarkEnd w:id="1943"/>
      <w:r>
        <w:rPr>
          <w:color w:val="000000"/>
        </w:rPr>
        <w:t>11) після відкриття провадження с</w:t>
      </w:r>
      <w:r>
        <w:rPr>
          <w:color w:val="000000"/>
        </w:rPr>
        <w:t>удом встановлено, що позивачем 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w:t>
      </w:r>
      <w:r>
        <w:rPr>
          <w:color w:val="000000"/>
        </w:rPr>
        <w:t>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rsidR="00000000" w:rsidRDefault="00D97886">
      <w:pPr>
        <w:pStyle w:val="rvps2"/>
        <w:divId w:val="662390928"/>
        <w:rPr>
          <w:color w:val="000000"/>
        </w:rPr>
      </w:pPr>
      <w:bookmarkStart w:id="1944" w:name="n7947"/>
      <w:bookmarkEnd w:id="1944"/>
      <w:r>
        <w:rPr>
          <w:color w:val="000000"/>
        </w:rPr>
        <w:t xml:space="preserve">12) між сторонами укладено угоду про передачу спору на вирішення суду іншої держави, якщо </w:t>
      </w:r>
      <w:r>
        <w:rPr>
          <w:color w:val="000000"/>
        </w:rPr>
        <w:t>право укласти таку угоду передбачене законом або міжнародним договором України, за винятком випадків, якщо суд визнає, що така угода суперечить закону або міжнародному договору України, є недійсною, втратила чинність або не може бути виконана.</w:t>
      </w:r>
    </w:p>
    <w:p w:rsidR="00000000" w:rsidRDefault="00D97886">
      <w:pPr>
        <w:pStyle w:val="rvps2"/>
        <w:divId w:val="662390928"/>
        <w:rPr>
          <w:color w:val="000000"/>
        </w:rPr>
      </w:pPr>
      <w:bookmarkStart w:id="1945" w:name="n7948"/>
      <w:bookmarkEnd w:id="1945"/>
      <w:r>
        <w:rPr>
          <w:color w:val="000000"/>
        </w:rPr>
        <w:t>2. Особа, по</w:t>
      </w:r>
      <w:r>
        <w:rPr>
          <w:color w:val="000000"/>
        </w:rPr>
        <w:t>зов якої залишено без розгляду, після усунення умов, що були підставою для залишення заяви без розгляду, має право звернутися до суду повторно.</w:t>
      </w:r>
    </w:p>
    <w:p w:rsidR="00000000" w:rsidRDefault="00D97886">
      <w:pPr>
        <w:pStyle w:val="rvps2"/>
        <w:divId w:val="662390928"/>
        <w:rPr>
          <w:color w:val="000000"/>
        </w:rPr>
      </w:pPr>
      <w:bookmarkStart w:id="1946" w:name="n7949"/>
      <w:bookmarkEnd w:id="1946"/>
      <w:r>
        <w:rPr>
          <w:color w:val="000000"/>
        </w:rPr>
        <w:t>3. В ухвалі про залишення позову без розгляду можуть бути вирішені питання про розподіл між сторонами судових ви</w:t>
      </w:r>
      <w:r>
        <w:rPr>
          <w:color w:val="000000"/>
        </w:rPr>
        <w:t>трат, про повернення судового збору з державного бюджету.</w:t>
      </w:r>
    </w:p>
    <w:p w:rsidR="00000000" w:rsidRDefault="00D97886">
      <w:pPr>
        <w:pStyle w:val="rvps7"/>
        <w:divId w:val="662390928"/>
        <w:rPr>
          <w:color w:val="000000"/>
        </w:rPr>
      </w:pPr>
      <w:bookmarkStart w:id="1947" w:name="n7950"/>
      <w:bookmarkEnd w:id="1947"/>
      <w:r>
        <w:rPr>
          <w:rStyle w:val="rvts15"/>
        </w:rPr>
        <w:t>Глава 9. Судові рішення</w:t>
      </w:r>
    </w:p>
    <w:p w:rsidR="00000000" w:rsidRDefault="00D97886">
      <w:pPr>
        <w:pStyle w:val="rvps2"/>
        <w:divId w:val="662390928"/>
        <w:rPr>
          <w:color w:val="000000"/>
        </w:rPr>
      </w:pPr>
      <w:bookmarkStart w:id="1948" w:name="n7951"/>
      <w:bookmarkEnd w:id="1948"/>
      <w:r>
        <w:rPr>
          <w:rStyle w:val="rvts9"/>
        </w:rPr>
        <w:t xml:space="preserve">Стаття 258. </w:t>
      </w:r>
      <w:r>
        <w:rPr>
          <w:color w:val="000000"/>
        </w:rPr>
        <w:t>Види судових рішень</w:t>
      </w:r>
    </w:p>
    <w:p w:rsidR="00000000" w:rsidRDefault="00D97886">
      <w:pPr>
        <w:pStyle w:val="rvps2"/>
        <w:divId w:val="662390928"/>
        <w:rPr>
          <w:color w:val="000000"/>
        </w:rPr>
      </w:pPr>
      <w:bookmarkStart w:id="1949" w:name="n7952"/>
      <w:bookmarkEnd w:id="1949"/>
      <w:r>
        <w:rPr>
          <w:color w:val="000000"/>
        </w:rPr>
        <w:t>1. Судовими рішеннями є:</w:t>
      </w:r>
    </w:p>
    <w:p w:rsidR="00000000" w:rsidRDefault="00D97886">
      <w:pPr>
        <w:pStyle w:val="rvps2"/>
        <w:divId w:val="662390928"/>
        <w:rPr>
          <w:color w:val="000000"/>
        </w:rPr>
      </w:pPr>
      <w:bookmarkStart w:id="1950" w:name="n7953"/>
      <w:bookmarkEnd w:id="1950"/>
      <w:r>
        <w:rPr>
          <w:color w:val="000000"/>
        </w:rPr>
        <w:t>1) ухвали;</w:t>
      </w:r>
    </w:p>
    <w:p w:rsidR="00000000" w:rsidRDefault="00D97886">
      <w:pPr>
        <w:pStyle w:val="rvps2"/>
        <w:divId w:val="662390928"/>
        <w:rPr>
          <w:color w:val="000000"/>
        </w:rPr>
      </w:pPr>
      <w:bookmarkStart w:id="1951" w:name="n7954"/>
      <w:bookmarkEnd w:id="1951"/>
      <w:r>
        <w:rPr>
          <w:color w:val="000000"/>
        </w:rPr>
        <w:t>2) рішення;</w:t>
      </w:r>
    </w:p>
    <w:p w:rsidR="00000000" w:rsidRDefault="00D97886">
      <w:pPr>
        <w:pStyle w:val="rvps2"/>
        <w:divId w:val="662390928"/>
        <w:rPr>
          <w:color w:val="000000"/>
        </w:rPr>
      </w:pPr>
      <w:bookmarkStart w:id="1952" w:name="n7955"/>
      <w:bookmarkEnd w:id="1952"/>
      <w:r>
        <w:rPr>
          <w:color w:val="000000"/>
        </w:rPr>
        <w:t>3) постанови;</w:t>
      </w:r>
    </w:p>
    <w:p w:rsidR="00000000" w:rsidRDefault="00D97886">
      <w:pPr>
        <w:pStyle w:val="rvps2"/>
        <w:divId w:val="662390928"/>
        <w:rPr>
          <w:color w:val="000000"/>
        </w:rPr>
      </w:pPr>
      <w:bookmarkStart w:id="1953" w:name="n7956"/>
      <w:bookmarkEnd w:id="1953"/>
      <w:r>
        <w:rPr>
          <w:color w:val="000000"/>
        </w:rPr>
        <w:t>4) судові накази.</w:t>
      </w:r>
    </w:p>
    <w:p w:rsidR="00000000" w:rsidRDefault="00D97886">
      <w:pPr>
        <w:pStyle w:val="rvps2"/>
        <w:divId w:val="662390928"/>
        <w:rPr>
          <w:color w:val="000000"/>
        </w:rPr>
      </w:pPr>
      <w:bookmarkStart w:id="1954" w:name="n7957"/>
      <w:bookmarkEnd w:id="1954"/>
      <w:r>
        <w:rPr>
          <w:color w:val="000000"/>
        </w:rPr>
        <w:t xml:space="preserve">2. Процедурні питання, пов’язані з рухом справи в суді першої </w:t>
      </w:r>
      <w:r>
        <w:rPr>
          <w:color w:val="000000"/>
        </w:rPr>
        <w:t>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w:t>
      </w:r>
      <w:r>
        <w:rPr>
          <w:color w:val="000000"/>
        </w:rPr>
        <w:t>рішуються судом шляхом постановлення ухвал.</w:t>
      </w:r>
    </w:p>
    <w:p w:rsidR="00000000" w:rsidRDefault="00D97886">
      <w:pPr>
        <w:pStyle w:val="rvps2"/>
        <w:divId w:val="662390928"/>
        <w:rPr>
          <w:color w:val="000000"/>
        </w:rPr>
      </w:pPr>
      <w:bookmarkStart w:id="1955" w:name="n7958"/>
      <w:bookmarkEnd w:id="1955"/>
      <w:r>
        <w:rPr>
          <w:color w:val="000000"/>
        </w:rPr>
        <w:t>3. Розгляд справи по суті судом першої інстанції закінчується ухваленням рішення суду.</w:t>
      </w:r>
    </w:p>
    <w:p w:rsidR="00000000" w:rsidRDefault="00D97886">
      <w:pPr>
        <w:pStyle w:val="rvps2"/>
        <w:divId w:val="662390928"/>
        <w:rPr>
          <w:color w:val="000000"/>
        </w:rPr>
      </w:pPr>
      <w:bookmarkStart w:id="1956" w:name="n7959"/>
      <w:bookmarkEnd w:id="1956"/>
      <w:r>
        <w:rPr>
          <w:color w:val="000000"/>
        </w:rPr>
        <w:t>4. Перегляд судових рішень в апеляційному та касаційному порядку закінчується прийняттям постанови.</w:t>
      </w:r>
    </w:p>
    <w:p w:rsidR="00000000" w:rsidRDefault="00D97886">
      <w:pPr>
        <w:pStyle w:val="rvps2"/>
        <w:divId w:val="662390928"/>
        <w:rPr>
          <w:color w:val="000000"/>
        </w:rPr>
      </w:pPr>
      <w:bookmarkStart w:id="1957" w:name="n7960"/>
      <w:bookmarkEnd w:id="1957"/>
      <w:r>
        <w:rPr>
          <w:color w:val="000000"/>
        </w:rPr>
        <w:t>5. У випадках, передбачених цим Кодексом, судовий розгляд закінчується постановленням ухвали чи видачею судового наказу.</w:t>
      </w:r>
    </w:p>
    <w:p w:rsidR="00000000" w:rsidRDefault="00D97886">
      <w:pPr>
        <w:pStyle w:val="rvps2"/>
        <w:divId w:val="662390928"/>
        <w:rPr>
          <w:color w:val="000000"/>
        </w:rPr>
      </w:pPr>
      <w:bookmarkStart w:id="1958" w:name="n7961"/>
      <w:bookmarkEnd w:id="1958"/>
      <w:r>
        <w:rPr>
          <w:rStyle w:val="rvts9"/>
        </w:rPr>
        <w:t xml:space="preserve">Стаття 259. </w:t>
      </w:r>
      <w:r>
        <w:rPr>
          <w:color w:val="000000"/>
        </w:rPr>
        <w:t>Порядок ухвалення судових рішень</w:t>
      </w:r>
    </w:p>
    <w:p w:rsidR="00000000" w:rsidRDefault="00D97886">
      <w:pPr>
        <w:pStyle w:val="rvps2"/>
        <w:divId w:val="662390928"/>
        <w:rPr>
          <w:color w:val="000000"/>
        </w:rPr>
      </w:pPr>
      <w:bookmarkStart w:id="1959" w:name="n7962"/>
      <w:bookmarkEnd w:id="1959"/>
      <w:r>
        <w:rPr>
          <w:color w:val="000000"/>
        </w:rPr>
        <w:t>1. Суди ухвалюють рішення, постанови іменем України негайно після закінчення судового розг</w:t>
      </w:r>
      <w:r>
        <w:rPr>
          <w:color w:val="000000"/>
        </w:rPr>
        <w:t>ляду.</w:t>
      </w:r>
    </w:p>
    <w:p w:rsidR="00000000" w:rsidRDefault="00D97886">
      <w:pPr>
        <w:pStyle w:val="rvps2"/>
        <w:divId w:val="662390928"/>
        <w:rPr>
          <w:color w:val="000000"/>
        </w:rPr>
      </w:pPr>
      <w:bookmarkStart w:id="1960" w:name="n7963"/>
      <w:bookmarkEnd w:id="1960"/>
      <w:r>
        <w:rPr>
          <w:color w:val="000000"/>
        </w:rPr>
        <w:t>2. Рішення та постанови приймаються, складаються і підписуються в нарадчій кімнаті складом суду, який розглянув справу.</w:t>
      </w:r>
    </w:p>
    <w:p w:rsidR="00000000" w:rsidRDefault="00D97886">
      <w:pPr>
        <w:pStyle w:val="rvps2"/>
        <w:divId w:val="662390928"/>
        <w:rPr>
          <w:color w:val="000000"/>
        </w:rPr>
      </w:pPr>
      <w:bookmarkStart w:id="1961" w:name="n7964"/>
      <w:bookmarkEnd w:id="1961"/>
      <w:r>
        <w:rPr>
          <w:color w:val="000000"/>
        </w:rPr>
        <w:t>3. Якщо в одному провадженні об’єднані кілька взаємопов’язаних самостійних вимог, суд може ухвалити щодо будь-якої вимоги часткове</w:t>
      </w:r>
      <w:r>
        <w:rPr>
          <w:color w:val="000000"/>
        </w:rPr>
        <w:t xml:space="preserve"> рішення та продовжити провадження в частині невирішених вимог. Якщо за вимогами, об’єднаними в одне провадження, відповідачем є одна особа, ухвалення часткового рішення не допускається у разі обґрунтованих заперечень з боку відповідача.</w:t>
      </w:r>
    </w:p>
    <w:p w:rsidR="00000000" w:rsidRDefault="00D97886">
      <w:pPr>
        <w:pStyle w:val="rvps2"/>
        <w:divId w:val="662390928"/>
        <w:rPr>
          <w:color w:val="000000"/>
        </w:rPr>
      </w:pPr>
      <w:bookmarkStart w:id="1962" w:name="n7965"/>
      <w:bookmarkEnd w:id="1962"/>
      <w:r>
        <w:rPr>
          <w:color w:val="000000"/>
        </w:rPr>
        <w:t xml:space="preserve">Суд може вирішити </w:t>
      </w:r>
      <w:r>
        <w:rPr>
          <w:color w:val="000000"/>
        </w:rPr>
        <w:t>питання розподілу судових витрат у додатковому рішенні після ухвалення рішення за результатами розгляду справи по суті.</w:t>
      </w:r>
    </w:p>
    <w:p w:rsidR="00000000" w:rsidRDefault="00D97886">
      <w:pPr>
        <w:pStyle w:val="rvps2"/>
        <w:divId w:val="662390928"/>
        <w:rPr>
          <w:color w:val="000000"/>
        </w:rPr>
      </w:pPr>
      <w:bookmarkStart w:id="1963" w:name="n7966"/>
      <w:bookmarkEnd w:id="1963"/>
      <w:r>
        <w:rPr>
          <w:color w:val="000000"/>
        </w:rPr>
        <w:t>4. Ухвали суду, які оформлюються окремим документом, постановляються в нарадчій кімнаті, інші ухвали суд може постановити, не виходячи д</w:t>
      </w:r>
      <w:r>
        <w:rPr>
          <w:color w:val="000000"/>
        </w:rPr>
        <w:t>о нарадчої кімнати.</w:t>
      </w:r>
    </w:p>
    <w:p w:rsidR="00000000" w:rsidRDefault="00D97886">
      <w:pPr>
        <w:pStyle w:val="rvps2"/>
        <w:divId w:val="662390928"/>
        <w:rPr>
          <w:color w:val="000000"/>
        </w:rPr>
      </w:pPr>
      <w:bookmarkStart w:id="1964" w:name="n7967"/>
      <w:bookmarkEnd w:id="1964"/>
      <w:r>
        <w:rPr>
          <w:color w:val="000000"/>
        </w:rPr>
        <w:t>5. Ухвали суду, постановлені окремим документом, підписуються суддею (суддями) і приєднуються до справи. Ухвали, постановлені судом, не виходячи до нарадчої кімнати, заносяться до протоколу судового засідання.</w:t>
      </w:r>
    </w:p>
    <w:p w:rsidR="00000000" w:rsidRDefault="00D97886">
      <w:pPr>
        <w:pStyle w:val="rvps2"/>
        <w:divId w:val="662390928"/>
        <w:rPr>
          <w:color w:val="000000"/>
        </w:rPr>
      </w:pPr>
      <w:bookmarkStart w:id="1965" w:name="n7968"/>
      <w:bookmarkEnd w:id="1965"/>
      <w:r>
        <w:rPr>
          <w:color w:val="000000"/>
        </w:rPr>
        <w:t>6. У виняткових випадках з</w:t>
      </w:r>
      <w:r>
        <w:rPr>
          <w:color w:val="000000"/>
        </w:rPr>
        <w:t>алежно від складності справи складання повного рішення (постанови) суду може бути відкладено на строк не більш як десять днів, а якщо справа розглянута у порядку спрощеного провадження - не більш як п’ять днів з дня закінчення розгляду справи.</w:t>
      </w:r>
    </w:p>
    <w:p w:rsidR="00000000" w:rsidRDefault="00D97886">
      <w:pPr>
        <w:pStyle w:val="rvps2"/>
        <w:divId w:val="662390928"/>
        <w:rPr>
          <w:color w:val="000000"/>
        </w:rPr>
      </w:pPr>
      <w:bookmarkStart w:id="1966" w:name="n7969"/>
      <w:bookmarkEnd w:id="1966"/>
      <w:r>
        <w:rPr>
          <w:color w:val="000000"/>
        </w:rPr>
        <w:t>Складання по</w:t>
      </w:r>
      <w:r>
        <w:rPr>
          <w:color w:val="000000"/>
        </w:rPr>
        <w:t>вного тексту ухвали, залежно від складності справи, може бути відкладено на строк не більш як п’ять днів з дня оголошення вступної та резолютивної частин ухвали.</w:t>
      </w:r>
    </w:p>
    <w:p w:rsidR="00000000" w:rsidRDefault="00D97886">
      <w:pPr>
        <w:pStyle w:val="rvps2"/>
        <w:divId w:val="662390928"/>
        <w:rPr>
          <w:color w:val="000000"/>
        </w:rPr>
      </w:pPr>
      <w:bookmarkStart w:id="1967" w:name="n7970"/>
      <w:bookmarkEnd w:id="1967"/>
      <w:r>
        <w:rPr>
          <w:color w:val="000000"/>
        </w:rPr>
        <w:t>Судове рішення, що містить вступну та резолютивну частини, має бути підписане всім складом суд</w:t>
      </w:r>
      <w:r>
        <w:rPr>
          <w:color w:val="000000"/>
        </w:rPr>
        <w:t>у і приєднане до справи.</w:t>
      </w:r>
    </w:p>
    <w:p w:rsidR="00000000" w:rsidRDefault="00D97886">
      <w:pPr>
        <w:pStyle w:val="rvps2"/>
        <w:divId w:val="662390928"/>
        <w:rPr>
          <w:color w:val="000000"/>
        </w:rPr>
      </w:pPr>
      <w:bookmarkStart w:id="1968" w:name="n7971"/>
      <w:bookmarkEnd w:id="1968"/>
      <w:r>
        <w:rPr>
          <w:color w:val="000000"/>
        </w:rPr>
        <w:t>7. Виправлення в рішеннях і ухвалах повинні бути застережені перед підписом судді.</w:t>
      </w:r>
    </w:p>
    <w:p w:rsidR="00000000" w:rsidRDefault="00D97886">
      <w:pPr>
        <w:pStyle w:val="rvps2"/>
        <w:divId w:val="662390928"/>
        <w:rPr>
          <w:color w:val="000000"/>
        </w:rPr>
      </w:pPr>
      <w:bookmarkStart w:id="1969" w:name="n7972"/>
      <w:bookmarkEnd w:id="1969"/>
      <w:r>
        <w:rPr>
          <w:color w:val="000000"/>
        </w:rPr>
        <w:t>8. Усі судові рішення викладаються письмово у паперовій та електронній формах.</w:t>
      </w:r>
    </w:p>
    <w:p w:rsidR="00000000" w:rsidRDefault="00D97886">
      <w:pPr>
        <w:pStyle w:val="rvps2"/>
        <w:divId w:val="662390928"/>
        <w:rPr>
          <w:color w:val="000000"/>
        </w:rPr>
      </w:pPr>
      <w:bookmarkStart w:id="1970" w:name="n7973"/>
      <w:bookmarkEnd w:id="1970"/>
      <w:r>
        <w:rPr>
          <w:color w:val="000000"/>
        </w:rPr>
        <w:t>Судові рішення викладаються в електронній формі з використанням Єдино</w:t>
      </w:r>
      <w:r>
        <w:rPr>
          <w:color w:val="000000"/>
        </w:rPr>
        <w:t>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w:t>
      </w:r>
      <w:r>
        <w:rPr>
          <w:color w:val="000000"/>
        </w:rPr>
        <w:t>іального розгляду - електронними цифровими підписами всіх суддів, які входять до складу колегії).</w:t>
      </w:r>
    </w:p>
    <w:p w:rsidR="00000000" w:rsidRDefault="00D97886">
      <w:pPr>
        <w:pStyle w:val="rvps2"/>
        <w:divId w:val="662390928"/>
        <w:rPr>
          <w:color w:val="000000"/>
        </w:rPr>
      </w:pPr>
      <w:bookmarkStart w:id="1971" w:name="n7974"/>
      <w:bookmarkEnd w:id="1971"/>
      <w:r>
        <w:rPr>
          <w:rStyle w:val="rvts9"/>
        </w:rPr>
        <w:t xml:space="preserve">Стаття 260. </w:t>
      </w:r>
      <w:r>
        <w:rPr>
          <w:color w:val="000000"/>
        </w:rPr>
        <w:t>Зміст ухвали суду</w:t>
      </w:r>
    </w:p>
    <w:p w:rsidR="00000000" w:rsidRDefault="00D97886">
      <w:pPr>
        <w:pStyle w:val="rvps2"/>
        <w:divId w:val="662390928"/>
        <w:rPr>
          <w:color w:val="000000"/>
        </w:rPr>
      </w:pPr>
      <w:bookmarkStart w:id="1972" w:name="n7975"/>
      <w:bookmarkEnd w:id="1972"/>
      <w:r>
        <w:rPr>
          <w:color w:val="000000"/>
        </w:rPr>
        <w:t>1. Ухвала, що викладається окремим документом, складається з:</w:t>
      </w:r>
    </w:p>
    <w:p w:rsidR="00000000" w:rsidRDefault="00D97886">
      <w:pPr>
        <w:pStyle w:val="rvps2"/>
        <w:divId w:val="662390928"/>
        <w:rPr>
          <w:color w:val="000000"/>
        </w:rPr>
      </w:pPr>
      <w:bookmarkStart w:id="1973" w:name="n7976"/>
      <w:bookmarkEnd w:id="1973"/>
      <w:r>
        <w:rPr>
          <w:color w:val="000000"/>
        </w:rPr>
        <w:t>1) вступної частини із зазначенням:</w:t>
      </w:r>
    </w:p>
    <w:p w:rsidR="00000000" w:rsidRDefault="00D97886">
      <w:pPr>
        <w:pStyle w:val="rvps2"/>
        <w:divId w:val="662390928"/>
        <w:rPr>
          <w:color w:val="000000"/>
        </w:rPr>
      </w:pPr>
      <w:bookmarkStart w:id="1974" w:name="n7977"/>
      <w:bookmarkEnd w:id="1974"/>
      <w:r>
        <w:rPr>
          <w:color w:val="000000"/>
        </w:rPr>
        <w:t>а) дати і місця її постановлен</w:t>
      </w:r>
      <w:r>
        <w:rPr>
          <w:color w:val="000000"/>
        </w:rPr>
        <w:t>ня;</w:t>
      </w:r>
    </w:p>
    <w:p w:rsidR="00000000" w:rsidRDefault="00D97886">
      <w:pPr>
        <w:pStyle w:val="rvps2"/>
        <w:divId w:val="662390928"/>
        <w:rPr>
          <w:color w:val="000000"/>
        </w:rPr>
      </w:pPr>
      <w:bookmarkStart w:id="1975" w:name="n7978"/>
      <w:bookmarkEnd w:id="1975"/>
      <w:r>
        <w:rPr>
          <w:color w:val="000000"/>
        </w:rPr>
        <w:t>б) найменування суду, прізвища та ініціалів судді (суддів);</w:t>
      </w:r>
    </w:p>
    <w:p w:rsidR="00000000" w:rsidRDefault="00D97886">
      <w:pPr>
        <w:pStyle w:val="rvps2"/>
        <w:divId w:val="662390928"/>
        <w:rPr>
          <w:color w:val="000000"/>
        </w:rPr>
      </w:pPr>
      <w:bookmarkStart w:id="1976" w:name="n7979"/>
      <w:bookmarkEnd w:id="1976"/>
      <w:r>
        <w:rPr>
          <w:color w:val="000000"/>
        </w:rPr>
        <w:t>в) імен (найменувань) учасників справи;</w:t>
      </w:r>
    </w:p>
    <w:p w:rsidR="00000000" w:rsidRDefault="00D97886">
      <w:pPr>
        <w:pStyle w:val="rvps2"/>
        <w:divId w:val="662390928"/>
        <w:rPr>
          <w:color w:val="000000"/>
        </w:rPr>
      </w:pPr>
      <w:bookmarkStart w:id="1977" w:name="n7980"/>
      <w:bookmarkEnd w:id="1977"/>
      <w:r>
        <w:rPr>
          <w:color w:val="000000"/>
        </w:rPr>
        <w:t>2) описової частини із зазначенням суті клопотання та імені (найменування) особи, яка його заявила, чи іншого питання, що вирішується ухвалою;</w:t>
      </w:r>
    </w:p>
    <w:p w:rsidR="00000000" w:rsidRDefault="00D97886">
      <w:pPr>
        <w:pStyle w:val="rvps2"/>
        <w:divId w:val="662390928"/>
        <w:rPr>
          <w:color w:val="000000"/>
        </w:rPr>
      </w:pPr>
      <w:bookmarkStart w:id="1978" w:name="n7981"/>
      <w:bookmarkEnd w:id="1978"/>
      <w:r>
        <w:rPr>
          <w:color w:val="000000"/>
        </w:rPr>
        <w:t>3) мотиву</w:t>
      </w:r>
      <w:r>
        <w:rPr>
          <w:color w:val="000000"/>
        </w:rPr>
        <w:t>вальної частини із зазначенням мотивів, з яких суд дійшов висновків, і закону, яким керувався суд, постановляючи ухвалу;</w:t>
      </w:r>
    </w:p>
    <w:p w:rsidR="00000000" w:rsidRDefault="00D97886">
      <w:pPr>
        <w:pStyle w:val="rvps2"/>
        <w:divId w:val="662390928"/>
        <w:rPr>
          <w:color w:val="000000"/>
        </w:rPr>
      </w:pPr>
      <w:bookmarkStart w:id="1979" w:name="n7982"/>
      <w:bookmarkEnd w:id="1979"/>
      <w:r>
        <w:rPr>
          <w:color w:val="000000"/>
        </w:rPr>
        <w:t>4) резолютивної частини із зазначенням:</w:t>
      </w:r>
    </w:p>
    <w:p w:rsidR="00000000" w:rsidRDefault="00D97886">
      <w:pPr>
        <w:pStyle w:val="rvps2"/>
        <w:divId w:val="662390928"/>
        <w:rPr>
          <w:color w:val="000000"/>
        </w:rPr>
      </w:pPr>
      <w:bookmarkStart w:id="1980" w:name="n7983"/>
      <w:bookmarkEnd w:id="1980"/>
      <w:r>
        <w:rPr>
          <w:color w:val="000000"/>
        </w:rPr>
        <w:t>а) висновків суду;</w:t>
      </w:r>
    </w:p>
    <w:p w:rsidR="00000000" w:rsidRDefault="00D97886">
      <w:pPr>
        <w:pStyle w:val="rvps2"/>
        <w:divId w:val="662390928"/>
        <w:rPr>
          <w:color w:val="000000"/>
        </w:rPr>
      </w:pPr>
      <w:bookmarkStart w:id="1981" w:name="n7984"/>
      <w:bookmarkEnd w:id="1981"/>
      <w:r>
        <w:rPr>
          <w:color w:val="000000"/>
        </w:rPr>
        <w:t>б) строку і порядку набрання ухвалою законної сили та її оскарження.</w:t>
      </w:r>
    </w:p>
    <w:p w:rsidR="00000000" w:rsidRDefault="00D97886">
      <w:pPr>
        <w:pStyle w:val="rvps2"/>
        <w:divId w:val="662390928"/>
        <w:rPr>
          <w:color w:val="000000"/>
        </w:rPr>
      </w:pPr>
      <w:bookmarkStart w:id="1982" w:name="n7985"/>
      <w:bookmarkEnd w:id="1982"/>
      <w:r>
        <w:rPr>
          <w:color w:val="000000"/>
        </w:rPr>
        <w:t>2. Ухва</w:t>
      </w:r>
      <w:r>
        <w:rPr>
          <w:color w:val="000000"/>
        </w:rPr>
        <w:t xml:space="preserve">ла, постановлена відповідно до </w:t>
      </w:r>
      <w:hyperlink w:anchor="n9334" w:history="1">
        <w:r>
          <w:rPr>
            <w:rStyle w:val="a3"/>
            <w:color w:val="006600"/>
            <w:u w:val="none"/>
          </w:rPr>
          <w:t>статей 460</w:t>
        </w:r>
      </w:hyperlink>
      <w:r>
        <w:rPr>
          <w:color w:val="000000"/>
        </w:rPr>
        <w:t xml:space="preserve">, </w:t>
      </w:r>
      <w:hyperlink w:anchor="n9470" w:history="1">
        <w:r>
          <w:rPr>
            <w:rStyle w:val="a3"/>
            <w:color w:val="006600"/>
            <w:u w:val="none"/>
          </w:rPr>
          <w:t>479</w:t>
        </w:r>
      </w:hyperlink>
      <w:r>
        <w:rPr>
          <w:color w:val="000000"/>
        </w:rPr>
        <w:t xml:space="preserve"> та </w:t>
      </w:r>
      <w:hyperlink w:anchor="n9546" w:history="1">
        <w:r>
          <w:rPr>
            <w:rStyle w:val="a3"/>
            <w:color w:val="006600"/>
            <w:u w:val="none"/>
          </w:rPr>
          <w:t>487</w:t>
        </w:r>
      </w:hyperlink>
      <w:r>
        <w:rPr>
          <w:color w:val="000000"/>
        </w:rPr>
        <w:t xml:space="preserve"> цього Кодексу, також повинна відповідати вимогам, що містяться у зазначених статтях.</w:t>
      </w:r>
    </w:p>
    <w:p w:rsidR="00000000" w:rsidRDefault="00D97886">
      <w:pPr>
        <w:pStyle w:val="rvps2"/>
        <w:divId w:val="662390928"/>
        <w:rPr>
          <w:color w:val="000000"/>
        </w:rPr>
      </w:pPr>
      <w:bookmarkStart w:id="1983" w:name="n7986"/>
      <w:bookmarkEnd w:id="1983"/>
      <w:r>
        <w:rPr>
          <w:rStyle w:val="rvts9"/>
        </w:rPr>
        <w:t xml:space="preserve">Стаття 261. </w:t>
      </w:r>
      <w:r>
        <w:rPr>
          <w:color w:val="000000"/>
        </w:rPr>
        <w:t>Набрання ухвалою законної сили</w:t>
      </w:r>
    </w:p>
    <w:p w:rsidR="00000000" w:rsidRDefault="00D97886">
      <w:pPr>
        <w:pStyle w:val="rvps2"/>
        <w:divId w:val="662390928"/>
        <w:rPr>
          <w:color w:val="000000"/>
        </w:rPr>
      </w:pPr>
      <w:bookmarkStart w:id="1984" w:name="n7987"/>
      <w:bookmarkEnd w:id="1984"/>
      <w:r>
        <w:rPr>
          <w:color w:val="000000"/>
        </w:rPr>
        <w:t>1. Ухвала набирає законної сили негайно після її проголошення, якщо інше не передбачено цим Кодексом.</w:t>
      </w:r>
    </w:p>
    <w:p w:rsidR="00000000" w:rsidRDefault="00D97886">
      <w:pPr>
        <w:pStyle w:val="rvps2"/>
        <w:divId w:val="662390928"/>
        <w:rPr>
          <w:color w:val="000000"/>
        </w:rPr>
      </w:pPr>
      <w:bookmarkStart w:id="1985" w:name="n7988"/>
      <w:bookmarkEnd w:id="1985"/>
      <w:r>
        <w:rPr>
          <w:color w:val="000000"/>
        </w:rPr>
        <w:t>2. Ухвали, що постановлені судом поза межами судового засідання або в судовому засіданні у разі неявки всіх учасників справи, розгляду справи без повідомлення (виклику) учасників справи, набирають законної сили з моменту їх підписання суддею (суддями).</w:t>
      </w:r>
    </w:p>
    <w:p w:rsidR="00000000" w:rsidRDefault="00D97886">
      <w:pPr>
        <w:pStyle w:val="rvps2"/>
        <w:divId w:val="662390928"/>
        <w:rPr>
          <w:color w:val="000000"/>
        </w:rPr>
      </w:pPr>
      <w:bookmarkStart w:id="1986" w:name="n7989"/>
      <w:bookmarkEnd w:id="1986"/>
      <w:r>
        <w:rPr>
          <w:rStyle w:val="rvts9"/>
        </w:rPr>
        <w:t>Ста</w:t>
      </w:r>
      <w:r>
        <w:rPr>
          <w:rStyle w:val="rvts9"/>
        </w:rPr>
        <w:t xml:space="preserve">ття 262. </w:t>
      </w:r>
      <w:r>
        <w:rPr>
          <w:color w:val="000000"/>
        </w:rPr>
        <w:t>Окрема ухвала суду</w:t>
      </w:r>
    </w:p>
    <w:p w:rsidR="00000000" w:rsidRDefault="00D97886">
      <w:pPr>
        <w:pStyle w:val="rvps2"/>
        <w:divId w:val="662390928"/>
        <w:rPr>
          <w:color w:val="000000"/>
        </w:rPr>
      </w:pPr>
      <w:bookmarkStart w:id="1987" w:name="n7990"/>
      <w:bookmarkEnd w:id="1987"/>
      <w:r>
        <w:rPr>
          <w:color w:val="000000"/>
        </w:rPr>
        <w:t>1. Суд, виявивши при вирішенні спору порушення законодавства або недоліки в діяльності юридичної особи, державних чи інших органів, інших осіб, постановляє окрему ухвалу, незалежно від того, чи є вони учасниками судового процесу</w:t>
      </w:r>
      <w:r>
        <w:rPr>
          <w:color w:val="000000"/>
        </w:rPr>
        <w:t>.</w:t>
      </w:r>
    </w:p>
    <w:p w:rsidR="00000000" w:rsidRDefault="00D97886">
      <w:pPr>
        <w:pStyle w:val="rvps2"/>
        <w:divId w:val="662390928"/>
        <w:rPr>
          <w:color w:val="000000"/>
        </w:rPr>
      </w:pPr>
      <w:bookmarkStart w:id="1988" w:name="n7991"/>
      <w:bookmarkEnd w:id="1988"/>
      <w:r>
        <w:rPr>
          <w:color w:val="000000"/>
        </w:rPr>
        <w:t>2. Суд може постановити окрему ухвалу у випадку зловживання процесуальними правами, порушення процесуальних обов’язків, неналежного виконання професійних обов’язків (в тому числі, якщо підписана адвокатом чи прокурором позовна заява містить суттєві недол</w:t>
      </w:r>
      <w:r>
        <w:rPr>
          <w:color w:val="000000"/>
        </w:rPr>
        <w:t>іки) або іншого порушення законодавства адвокатом або прокурором.</w:t>
      </w:r>
    </w:p>
    <w:p w:rsidR="00000000" w:rsidRDefault="00D97886">
      <w:pPr>
        <w:pStyle w:val="rvps2"/>
        <w:divId w:val="662390928"/>
        <w:rPr>
          <w:color w:val="000000"/>
        </w:rPr>
      </w:pPr>
      <w:bookmarkStart w:id="1989" w:name="n7992"/>
      <w:bookmarkEnd w:id="1989"/>
      <w:r>
        <w:rPr>
          <w:color w:val="000000"/>
        </w:rPr>
        <w:t>3. Суд може постановити окрему ухвалу щодо державного виконавця, іншої посадової особи органу державної виконавчої служби, приватного виконавця та направити її органам, до повноважень яких н</w:t>
      </w:r>
      <w:r>
        <w:rPr>
          <w:color w:val="000000"/>
        </w:rPr>
        <w:t>алежить притягнення таких осіб до дисциплінарної відповідальності, або органу досудового розслідування, якщо суд дійде висновку про наявність в діях (бездіяльності) таких осіб ознак кримінального правопорушення.</w:t>
      </w:r>
    </w:p>
    <w:p w:rsidR="00000000" w:rsidRDefault="00D97886">
      <w:pPr>
        <w:pStyle w:val="rvps2"/>
        <w:divId w:val="662390928"/>
        <w:rPr>
          <w:color w:val="000000"/>
        </w:rPr>
      </w:pPr>
      <w:bookmarkStart w:id="1990" w:name="n7993"/>
      <w:bookmarkEnd w:id="1990"/>
      <w:r>
        <w:rPr>
          <w:color w:val="000000"/>
        </w:rPr>
        <w:t>4. Суд постановляє окрему ухвалу щодо свідка</w:t>
      </w:r>
      <w:r>
        <w:rPr>
          <w:color w:val="000000"/>
        </w:rPr>
        <w:t>, експерта чи перекладача у разі виявлення під час розгляду справи відповідно неправдивих показань, неправдивого висновку експерта чи неправильного перекладу, підробки доказів та направляє її прокурору чи органу досудового розслідування.</w:t>
      </w:r>
    </w:p>
    <w:p w:rsidR="00000000" w:rsidRDefault="00D97886">
      <w:pPr>
        <w:pStyle w:val="rvps2"/>
        <w:divId w:val="662390928"/>
        <w:rPr>
          <w:color w:val="000000"/>
        </w:rPr>
      </w:pPr>
      <w:bookmarkStart w:id="1991" w:name="n7994"/>
      <w:bookmarkEnd w:id="1991"/>
      <w:r>
        <w:rPr>
          <w:color w:val="000000"/>
        </w:rPr>
        <w:t>5. В окремій ухвал</w:t>
      </w:r>
      <w:r>
        <w:rPr>
          <w:color w:val="000000"/>
        </w:rPr>
        <w:t>і суд має зазначити закон чи інший нормативно-правовий акт (у тому числі його статтю, пункт тощо), вимоги якого порушено, і в чому саме полягає порушення.</w:t>
      </w:r>
    </w:p>
    <w:p w:rsidR="00000000" w:rsidRDefault="00D97886">
      <w:pPr>
        <w:pStyle w:val="rvps2"/>
        <w:divId w:val="662390928"/>
        <w:rPr>
          <w:color w:val="000000"/>
        </w:rPr>
      </w:pPr>
      <w:bookmarkStart w:id="1992" w:name="n7995"/>
      <w:bookmarkEnd w:id="1992"/>
      <w:r>
        <w:rPr>
          <w:color w:val="000000"/>
        </w:rPr>
        <w:t>6. Окрема ухвала надсилається відповідним юридичним та фізичним особам, державним та іншим органам, п</w:t>
      </w:r>
      <w:r>
        <w:rPr>
          <w:color w:val="000000"/>
        </w:rPr>
        <w:t>осадовим особам, які за своїми повноваженнями повинні усунути виявлені судом недоліки чи порушення чи запобігти їх повторенню. Окрема ухвала щодо прокурора або адвоката надсилається органу, до повноважень якого належить притягнення до дисциплінарної відпов</w:t>
      </w:r>
      <w:r>
        <w:rPr>
          <w:color w:val="000000"/>
        </w:rPr>
        <w:t>ідальності прокурора або адвоката відповідно.</w:t>
      </w:r>
    </w:p>
    <w:p w:rsidR="00000000" w:rsidRDefault="00D97886">
      <w:pPr>
        <w:pStyle w:val="rvps2"/>
        <w:divId w:val="662390928"/>
        <w:rPr>
          <w:color w:val="000000"/>
        </w:rPr>
      </w:pPr>
      <w:bookmarkStart w:id="1993" w:name="n7996"/>
      <w:bookmarkEnd w:id="1993"/>
      <w:r>
        <w:rPr>
          <w:color w:val="000000"/>
        </w:rPr>
        <w:t>7. З метою забезпечення виконання вказівок, що містяться в окремій ухвалі, суд встановлює у ній строк для надання відповіді залежно від змісту вказівок та терміну, необхідного для їх виконання.</w:t>
      </w:r>
    </w:p>
    <w:p w:rsidR="00000000" w:rsidRDefault="00D97886">
      <w:pPr>
        <w:pStyle w:val="rvps2"/>
        <w:divId w:val="662390928"/>
        <w:rPr>
          <w:color w:val="000000"/>
        </w:rPr>
      </w:pPr>
      <w:bookmarkStart w:id="1994" w:name="n7997"/>
      <w:bookmarkEnd w:id="1994"/>
      <w:r>
        <w:rPr>
          <w:color w:val="000000"/>
        </w:rPr>
        <w:t>8. Окрему ухвалу</w:t>
      </w:r>
      <w:r>
        <w:rPr>
          <w:color w:val="000000"/>
        </w:rPr>
        <w:t xml:space="preserve"> може бути постановлено судом першої інстанції, судами апеляційної чи касаційної інстанції.</w:t>
      </w:r>
    </w:p>
    <w:p w:rsidR="00000000" w:rsidRDefault="00D97886">
      <w:pPr>
        <w:pStyle w:val="rvps2"/>
        <w:divId w:val="662390928"/>
        <w:rPr>
          <w:color w:val="000000"/>
        </w:rPr>
      </w:pPr>
      <w:bookmarkStart w:id="1995" w:name="n7998"/>
      <w:bookmarkEnd w:id="1995"/>
      <w:r>
        <w:rPr>
          <w:color w:val="000000"/>
        </w:rPr>
        <w:t>9. Окрема ухвала може бути оскаржена особами, яких вона стосується. Окрема ухвала Верховного Суду оскарженню не підлягає.</w:t>
      </w:r>
    </w:p>
    <w:p w:rsidR="00000000" w:rsidRDefault="00D97886">
      <w:pPr>
        <w:pStyle w:val="rvps2"/>
        <w:divId w:val="662390928"/>
        <w:rPr>
          <w:color w:val="000000"/>
        </w:rPr>
      </w:pPr>
      <w:bookmarkStart w:id="1996" w:name="n7999"/>
      <w:bookmarkEnd w:id="1996"/>
      <w:r>
        <w:rPr>
          <w:color w:val="000000"/>
        </w:rPr>
        <w:t>10. Суд вищої інстанції може постановити о</w:t>
      </w:r>
      <w:r>
        <w:rPr>
          <w:color w:val="000000"/>
        </w:rPr>
        <w:t>крему ухвалу в разі допущення судом нижчої інстанції порушення норм матеріального або процесуального права, незалежно від того, чи є такі порушення підставою для скасування або зміни судового рішення. Такі самі повноваження має Велика Палата Верховного Суд</w:t>
      </w:r>
      <w:r>
        <w:rPr>
          <w:color w:val="000000"/>
        </w:rPr>
        <w:t>у щодо питань передачі справ на розгляд Великої Палати Верховного Суду.</w:t>
      </w:r>
    </w:p>
    <w:p w:rsidR="00000000" w:rsidRDefault="00D97886">
      <w:pPr>
        <w:pStyle w:val="rvps2"/>
        <w:divId w:val="662390928"/>
        <w:rPr>
          <w:color w:val="000000"/>
        </w:rPr>
      </w:pPr>
      <w:bookmarkStart w:id="1997" w:name="n8000"/>
      <w:bookmarkEnd w:id="1997"/>
      <w:r>
        <w:rPr>
          <w:color w:val="000000"/>
        </w:rPr>
        <w:t>11. Окрема ухвала стосовно порушення законодавства, яке містить ознаки кримінального правопорушення, надсилається прокурору або органу досудового розслідування, які повинні надати суду</w:t>
      </w:r>
      <w:r>
        <w:rPr>
          <w:color w:val="000000"/>
        </w:rPr>
        <w:t xml:space="preserve"> відповідь про вжиті ними заходи у визначений в окремій ухвалі строк. За відповідним клопотанням прокурора або органу досудового розслідування вказаний строк може бути продовжено.</w:t>
      </w:r>
    </w:p>
    <w:p w:rsidR="00000000" w:rsidRDefault="00D97886">
      <w:pPr>
        <w:pStyle w:val="rvps2"/>
        <w:divId w:val="662390928"/>
        <w:rPr>
          <w:color w:val="000000"/>
        </w:rPr>
      </w:pPr>
      <w:bookmarkStart w:id="1998" w:name="n8001"/>
      <w:bookmarkEnd w:id="1998"/>
      <w:r>
        <w:rPr>
          <w:rStyle w:val="rvts9"/>
        </w:rPr>
        <w:t xml:space="preserve">Стаття 263. </w:t>
      </w:r>
      <w:r>
        <w:rPr>
          <w:color w:val="000000"/>
        </w:rPr>
        <w:t>Законність і обґрунтованість судового рішення</w:t>
      </w:r>
    </w:p>
    <w:p w:rsidR="00000000" w:rsidRDefault="00D97886">
      <w:pPr>
        <w:pStyle w:val="rvps2"/>
        <w:divId w:val="662390928"/>
        <w:rPr>
          <w:color w:val="000000"/>
        </w:rPr>
      </w:pPr>
      <w:bookmarkStart w:id="1999" w:name="n8002"/>
      <w:bookmarkEnd w:id="1999"/>
      <w:r>
        <w:rPr>
          <w:color w:val="000000"/>
        </w:rPr>
        <w:t xml:space="preserve">1. Судове рішення </w:t>
      </w:r>
      <w:r>
        <w:rPr>
          <w:color w:val="000000"/>
        </w:rPr>
        <w:t>повинно ґрунтуватися на засадах верховенства права, бути законним і обґрунтованим.</w:t>
      </w:r>
    </w:p>
    <w:p w:rsidR="00000000" w:rsidRDefault="00D97886">
      <w:pPr>
        <w:pStyle w:val="rvps2"/>
        <w:divId w:val="662390928"/>
        <w:rPr>
          <w:color w:val="000000"/>
        </w:rPr>
      </w:pPr>
      <w:bookmarkStart w:id="2000" w:name="n8003"/>
      <w:bookmarkEnd w:id="2000"/>
      <w:r>
        <w:rPr>
          <w:color w:val="000000"/>
        </w:rPr>
        <w:t>2. Законним є рішення, ухвалене судом відповідно до норм матеріального права із дотриманням норм процесуального права.</w:t>
      </w:r>
    </w:p>
    <w:p w:rsidR="00000000" w:rsidRDefault="00D97886">
      <w:pPr>
        <w:pStyle w:val="rvps2"/>
        <w:divId w:val="662390928"/>
        <w:rPr>
          <w:color w:val="000000"/>
        </w:rPr>
      </w:pPr>
      <w:bookmarkStart w:id="2001" w:name="n8004"/>
      <w:bookmarkEnd w:id="2001"/>
      <w:r>
        <w:rPr>
          <w:color w:val="000000"/>
        </w:rPr>
        <w:t xml:space="preserve">3. Судове рішення має відповідати завданню цивільного </w:t>
      </w:r>
      <w:r>
        <w:rPr>
          <w:color w:val="000000"/>
        </w:rPr>
        <w:t>судочинства, визначеному цим Кодексом.</w:t>
      </w:r>
    </w:p>
    <w:p w:rsidR="00000000" w:rsidRDefault="00D97886">
      <w:pPr>
        <w:pStyle w:val="rvps2"/>
        <w:divId w:val="662390928"/>
        <w:rPr>
          <w:color w:val="000000"/>
        </w:rPr>
      </w:pPr>
      <w:bookmarkStart w:id="2002" w:name="n8005"/>
      <w:bookmarkEnd w:id="2002"/>
      <w:r>
        <w:rPr>
          <w:color w:val="000000"/>
        </w:rPr>
        <w:t>4. При виборі і застосуванні норми права до спірних правовідносин суд враховує висновки щодо застосування відповідних норм права, викладені в постановах Верховного Суду.</w:t>
      </w:r>
    </w:p>
    <w:p w:rsidR="00000000" w:rsidRDefault="00D97886">
      <w:pPr>
        <w:pStyle w:val="rvps2"/>
        <w:divId w:val="662390928"/>
        <w:rPr>
          <w:color w:val="000000"/>
        </w:rPr>
      </w:pPr>
      <w:bookmarkStart w:id="2003" w:name="n8006"/>
      <w:bookmarkEnd w:id="2003"/>
      <w:r>
        <w:rPr>
          <w:color w:val="000000"/>
        </w:rPr>
        <w:t>5. Обґрунтованим є рішення, ухвалене на підстав</w:t>
      </w:r>
      <w:r>
        <w:rPr>
          <w:color w:val="000000"/>
        </w:rPr>
        <w:t>і повно і всебічно з’ясованих обставин, на які сторони посилаються як на підставу своїх вимог і заперечень, підтверджених тими доказами, які були досліджені в судовому засіданні.</w:t>
      </w:r>
    </w:p>
    <w:p w:rsidR="00000000" w:rsidRDefault="00D97886">
      <w:pPr>
        <w:pStyle w:val="rvps2"/>
        <w:divId w:val="662390928"/>
        <w:rPr>
          <w:color w:val="000000"/>
        </w:rPr>
      </w:pPr>
      <w:bookmarkStart w:id="2004" w:name="n8007"/>
      <w:bookmarkEnd w:id="2004"/>
      <w:r>
        <w:rPr>
          <w:color w:val="000000"/>
        </w:rPr>
        <w:t>6. Якщо одна із сторін визнала пред’явлену до неї позовну вимогу під час судо</w:t>
      </w:r>
      <w:r>
        <w:rPr>
          <w:color w:val="000000"/>
        </w:rPr>
        <w:t xml:space="preserve">вого розгляду повністю або частково, рішення щодо цієї сторони ухвалюється судом згідно з таким визнанням, якщо це не суперечить вимогам </w:t>
      </w:r>
      <w:hyperlink w:anchor="n7613" w:history="1">
        <w:r>
          <w:rPr>
            <w:rStyle w:val="a3"/>
            <w:color w:val="006600"/>
            <w:u w:val="none"/>
          </w:rPr>
          <w:t>статті 206</w:t>
        </w:r>
      </w:hyperlink>
      <w:r>
        <w:rPr>
          <w:color w:val="000000"/>
        </w:rPr>
        <w:t xml:space="preserve"> цього Кодексу.</w:t>
      </w:r>
    </w:p>
    <w:p w:rsidR="00000000" w:rsidRDefault="00D97886">
      <w:pPr>
        <w:pStyle w:val="rvps2"/>
        <w:divId w:val="662390928"/>
        <w:rPr>
          <w:color w:val="000000"/>
        </w:rPr>
      </w:pPr>
      <w:bookmarkStart w:id="2005" w:name="n8008"/>
      <w:bookmarkEnd w:id="2005"/>
      <w:r>
        <w:rPr>
          <w:rStyle w:val="rvts9"/>
        </w:rPr>
        <w:t>Стаття 264.</w:t>
      </w:r>
      <w:r>
        <w:rPr>
          <w:color w:val="000000"/>
        </w:rPr>
        <w:t xml:space="preserve"> Питання, які вирішує суд під час ухвалення рішення су</w:t>
      </w:r>
      <w:r>
        <w:rPr>
          <w:color w:val="000000"/>
        </w:rPr>
        <w:t>ду</w:t>
      </w:r>
    </w:p>
    <w:p w:rsidR="00000000" w:rsidRDefault="00D97886">
      <w:pPr>
        <w:pStyle w:val="rvps2"/>
        <w:divId w:val="662390928"/>
        <w:rPr>
          <w:color w:val="000000"/>
        </w:rPr>
      </w:pPr>
      <w:bookmarkStart w:id="2006" w:name="n8009"/>
      <w:bookmarkEnd w:id="2006"/>
      <w:r>
        <w:rPr>
          <w:color w:val="000000"/>
        </w:rPr>
        <w:t>1. Під час ухвалення рішення суд вирішує такі питання:</w:t>
      </w:r>
    </w:p>
    <w:p w:rsidR="00000000" w:rsidRDefault="00D97886">
      <w:pPr>
        <w:pStyle w:val="rvps2"/>
        <w:divId w:val="662390928"/>
        <w:rPr>
          <w:color w:val="000000"/>
        </w:rPr>
      </w:pPr>
      <w:bookmarkStart w:id="2007" w:name="n8010"/>
      <w:bookmarkEnd w:id="2007"/>
      <w:r>
        <w:rPr>
          <w:color w:val="000000"/>
        </w:rPr>
        <w:t>1) чи мали місце обставини (факти), якими обґрунтовувалися вимоги та заперечення, та якими доказами вони підтверджуються;</w:t>
      </w:r>
    </w:p>
    <w:p w:rsidR="00000000" w:rsidRDefault="00D97886">
      <w:pPr>
        <w:pStyle w:val="rvps2"/>
        <w:divId w:val="662390928"/>
        <w:rPr>
          <w:color w:val="000000"/>
        </w:rPr>
      </w:pPr>
      <w:bookmarkStart w:id="2008" w:name="n8011"/>
      <w:bookmarkEnd w:id="2008"/>
      <w:r>
        <w:rPr>
          <w:color w:val="000000"/>
        </w:rPr>
        <w:t>2) чи є інші фактичні дані, які мають значення для вирішення справи, та дока</w:t>
      </w:r>
      <w:r>
        <w:rPr>
          <w:color w:val="000000"/>
        </w:rPr>
        <w:t>зи на їх підтвердження;</w:t>
      </w:r>
    </w:p>
    <w:p w:rsidR="00000000" w:rsidRDefault="00D97886">
      <w:pPr>
        <w:pStyle w:val="rvps2"/>
        <w:divId w:val="662390928"/>
        <w:rPr>
          <w:color w:val="000000"/>
        </w:rPr>
      </w:pPr>
      <w:bookmarkStart w:id="2009" w:name="n8012"/>
      <w:bookmarkEnd w:id="2009"/>
      <w:r>
        <w:rPr>
          <w:color w:val="000000"/>
        </w:rPr>
        <w:t>3) які правовідносини сторін випливають із встановлених обставин;</w:t>
      </w:r>
    </w:p>
    <w:p w:rsidR="00000000" w:rsidRDefault="00D97886">
      <w:pPr>
        <w:pStyle w:val="rvps2"/>
        <w:divId w:val="662390928"/>
        <w:rPr>
          <w:color w:val="000000"/>
        </w:rPr>
      </w:pPr>
      <w:bookmarkStart w:id="2010" w:name="n8013"/>
      <w:bookmarkEnd w:id="2010"/>
      <w:r>
        <w:rPr>
          <w:color w:val="000000"/>
        </w:rPr>
        <w:t>4) яка правова норма підлягає застосуванню до цих правовідносин;</w:t>
      </w:r>
    </w:p>
    <w:p w:rsidR="00000000" w:rsidRDefault="00D97886">
      <w:pPr>
        <w:pStyle w:val="rvps2"/>
        <w:divId w:val="662390928"/>
        <w:rPr>
          <w:color w:val="000000"/>
        </w:rPr>
      </w:pPr>
      <w:bookmarkStart w:id="2011" w:name="n8014"/>
      <w:bookmarkEnd w:id="2011"/>
      <w:r>
        <w:rPr>
          <w:color w:val="000000"/>
        </w:rPr>
        <w:t>5) чи слід позов задовольнити або в позові відмовити;</w:t>
      </w:r>
    </w:p>
    <w:p w:rsidR="00000000" w:rsidRDefault="00D97886">
      <w:pPr>
        <w:pStyle w:val="rvps2"/>
        <w:divId w:val="662390928"/>
        <w:rPr>
          <w:color w:val="000000"/>
        </w:rPr>
      </w:pPr>
      <w:bookmarkStart w:id="2012" w:name="n8015"/>
      <w:bookmarkEnd w:id="2012"/>
      <w:r>
        <w:rPr>
          <w:color w:val="000000"/>
        </w:rPr>
        <w:t>6) як розподілити між сторонами судові витрати;</w:t>
      </w:r>
    </w:p>
    <w:p w:rsidR="00000000" w:rsidRDefault="00D97886">
      <w:pPr>
        <w:pStyle w:val="rvps2"/>
        <w:divId w:val="662390928"/>
        <w:rPr>
          <w:color w:val="000000"/>
        </w:rPr>
      </w:pPr>
      <w:bookmarkStart w:id="2013" w:name="n8016"/>
      <w:bookmarkEnd w:id="2013"/>
      <w:r>
        <w:rPr>
          <w:color w:val="000000"/>
        </w:rPr>
        <w:t>7) чи є підстави допустити негайне виконання судового рішення;</w:t>
      </w:r>
    </w:p>
    <w:p w:rsidR="00000000" w:rsidRDefault="00D97886">
      <w:pPr>
        <w:pStyle w:val="rvps2"/>
        <w:divId w:val="662390928"/>
        <w:rPr>
          <w:color w:val="000000"/>
        </w:rPr>
      </w:pPr>
      <w:bookmarkStart w:id="2014" w:name="n8017"/>
      <w:bookmarkEnd w:id="2014"/>
      <w:r>
        <w:rPr>
          <w:color w:val="000000"/>
        </w:rPr>
        <w:t>8) чи є підстави для скасування заходів забезпечення позову.</w:t>
      </w:r>
    </w:p>
    <w:p w:rsidR="00000000" w:rsidRDefault="00D97886">
      <w:pPr>
        <w:pStyle w:val="rvps2"/>
        <w:divId w:val="662390928"/>
        <w:rPr>
          <w:color w:val="000000"/>
        </w:rPr>
      </w:pPr>
      <w:bookmarkStart w:id="2015" w:name="n8018"/>
      <w:bookmarkEnd w:id="2015"/>
      <w:r>
        <w:rPr>
          <w:color w:val="000000"/>
        </w:rPr>
        <w:t>2. При ухваленні рішення суд не може виходити за межі позовних вимог.</w:t>
      </w:r>
    </w:p>
    <w:p w:rsidR="00000000" w:rsidRDefault="00D97886">
      <w:pPr>
        <w:pStyle w:val="rvps2"/>
        <w:divId w:val="662390928"/>
        <w:rPr>
          <w:color w:val="000000"/>
        </w:rPr>
      </w:pPr>
      <w:bookmarkStart w:id="2016" w:name="n8019"/>
      <w:bookmarkEnd w:id="2016"/>
      <w:r>
        <w:rPr>
          <w:color w:val="000000"/>
        </w:rPr>
        <w:t>3. Ухвалюючи рішення у справі, суд, за заявою позивача, поданою до закінчення підготовчого провадження, може визнати недійсним повністю чи у певній частині пов’язаний із предметом спору правочин, який суперечить закону, якщо позивач доведе, що він не міг в</w:t>
      </w:r>
      <w:r>
        <w:rPr>
          <w:color w:val="000000"/>
        </w:rPr>
        <w:t>ключити відповідну вимогу до позовної заяви із не залежних від нього причин.</w:t>
      </w:r>
    </w:p>
    <w:p w:rsidR="00000000" w:rsidRDefault="00D97886">
      <w:pPr>
        <w:pStyle w:val="rvps2"/>
        <w:divId w:val="662390928"/>
        <w:rPr>
          <w:color w:val="000000"/>
        </w:rPr>
      </w:pPr>
      <w:bookmarkStart w:id="2017" w:name="n8020"/>
      <w:bookmarkEnd w:id="2017"/>
      <w:r>
        <w:rPr>
          <w:rStyle w:val="rvts9"/>
        </w:rPr>
        <w:t xml:space="preserve">Стаття 265. </w:t>
      </w:r>
      <w:r>
        <w:rPr>
          <w:color w:val="000000"/>
        </w:rPr>
        <w:t>Зміст рішення суду</w:t>
      </w:r>
    </w:p>
    <w:p w:rsidR="00000000" w:rsidRDefault="00D97886">
      <w:pPr>
        <w:pStyle w:val="rvps2"/>
        <w:divId w:val="662390928"/>
        <w:rPr>
          <w:color w:val="000000"/>
        </w:rPr>
      </w:pPr>
      <w:bookmarkStart w:id="2018" w:name="n8021"/>
      <w:bookmarkEnd w:id="2018"/>
      <w:r>
        <w:rPr>
          <w:color w:val="000000"/>
        </w:rPr>
        <w:t>1. Рішення суду складається з вступної, описової, мотивувальної і резолютивної частин.</w:t>
      </w:r>
    </w:p>
    <w:p w:rsidR="00000000" w:rsidRDefault="00D97886">
      <w:pPr>
        <w:pStyle w:val="rvps2"/>
        <w:divId w:val="662390928"/>
        <w:rPr>
          <w:color w:val="000000"/>
        </w:rPr>
      </w:pPr>
      <w:bookmarkStart w:id="2019" w:name="n8022"/>
      <w:bookmarkEnd w:id="2019"/>
      <w:r>
        <w:rPr>
          <w:color w:val="000000"/>
        </w:rPr>
        <w:t>2. У вступній частині рішення зазначаються:</w:t>
      </w:r>
    </w:p>
    <w:p w:rsidR="00000000" w:rsidRDefault="00D97886">
      <w:pPr>
        <w:pStyle w:val="rvps2"/>
        <w:divId w:val="662390928"/>
        <w:rPr>
          <w:color w:val="000000"/>
        </w:rPr>
      </w:pPr>
      <w:bookmarkStart w:id="2020" w:name="n8023"/>
      <w:bookmarkEnd w:id="2020"/>
      <w:r>
        <w:rPr>
          <w:color w:val="000000"/>
        </w:rPr>
        <w:t>1) дата і місце й</w:t>
      </w:r>
      <w:r>
        <w:rPr>
          <w:color w:val="000000"/>
        </w:rPr>
        <w:t>ого ухвалення;</w:t>
      </w:r>
    </w:p>
    <w:p w:rsidR="00000000" w:rsidRDefault="00D97886">
      <w:pPr>
        <w:pStyle w:val="rvps2"/>
        <w:divId w:val="662390928"/>
        <w:rPr>
          <w:color w:val="000000"/>
        </w:rPr>
      </w:pPr>
      <w:bookmarkStart w:id="2021" w:name="n8024"/>
      <w:bookmarkEnd w:id="2021"/>
      <w:r>
        <w:rPr>
          <w:color w:val="000000"/>
        </w:rPr>
        <w:t>2) найменування суду;</w:t>
      </w:r>
    </w:p>
    <w:p w:rsidR="00000000" w:rsidRDefault="00D97886">
      <w:pPr>
        <w:pStyle w:val="rvps2"/>
        <w:divId w:val="662390928"/>
        <w:rPr>
          <w:color w:val="000000"/>
        </w:rPr>
      </w:pPr>
      <w:bookmarkStart w:id="2022" w:name="n8025"/>
      <w:bookmarkEnd w:id="2022"/>
      <w:r>
        <w:rPr>
          <w:color w:val="000000"/>
        </w:rPr>
        <w:t>3) прізвище та ініціали судді або склад колегії суддів;</w:t>
      </w:r>
    </w:p>
    <w:p w:rsidR="00000000" w:rsidRDefault="00D97886">
      <w:pPr>
        <w:pStyle w:val="rvps2"/>
        <w:divId w:val="662390928"/>
        <w:rPr>
          <w:color w:val="000000"/>
        </w:rPr>
      </w:pPr>
      <w:bookmarkStart w:id="2023" w:name="n8026"/>
      <w:bookmarkEnd w:id="2023"/>
      <w:r>
        <w:rPr>
          <w:color w:val="000000"/>
        </w:rPr>
        <w:t>4) прізвище та ініціали секретаря судового засідання;</w:t>
      </w:r>
    </w:p>
    <w:p w:rsidR="00000000" w:rsidRDefault="00D97886">
      <w:pPr>
        <w:pStyle w:val="rvps2"/>
        <w:divId w:val="662390928"/>
        <w:rPr>
          <w:color w:val="000000"/>
        </w:rPr>
      </w:pPr>
      <w:bookmarkStart w:id="2024" w:name="n8027"/>
      <w:bookmarkEnd w:id="2024"/>
      <w:r>
        <w:rPr>
          <w:color w:val="000000"/>
        </w:rPr>
        <w:t>5) номер справи;</w:t>
      </w:r>
    </w:p>
    <w:p w:rsidR="00000000" w:rsidRDefault="00D97886">
      <w:pPr>
        <w:pStyle w:val="rvps2"/>
        <w:divId w:val="662390928"/>
        <w:rPr>
          <w:color w:val="000000"/>
        </w:rPr>
      </w:pPr>
      <w:bookmarkStart w:id="2025" w:name="n8028"/>
      <w:bookmarkEnd w:id="2025"/>
      <w:r>
        <w:rPr>
          <w:color w:val="000000"/>
        </w:rPr>
        <w:t>6) ім’я (найменування) сторін та інших учасників справи;</w:t>
      </w:r>
    </w:p>
    <w:p w:rsidR="00000000" w:rsidRDefault="00D97886">
      <w:pPr>
        <w:pStyle w:val="rvps2"/>
        <w:divId w:val="662390928"/>
        <w:rPr>
          <w:color w:val="000000"/>
        </w:rPr>
      </w:pPr>
      <w:bookmarkStart w:id="2026" w:name="n8029"/>
      <w:bookmarkEnd w:id="2026"/>
      <w:r>
        <w:rPr>
          <w:color w:val="000000"/>
        </w:rPr>
        <w:t>7) вимоги позивача;</w:t>
      </w:r>
    </w:p>
    <w:p w:rsidR="00000000" w:rsidRDefault="00D97886">
      <w:pPr>
        <w:pStyle w:val="rvps2"/>
        <w:divId w:val="662390928"/>
        <w:rPr>
          <w:color w:val="000000"/>
        </w:rPr>
      </w:pPr>
      <w:bookmarkStart w:id="2027" w:name="n8030"/>
      <w:bookmarkEnd w:id="2027"/>
      <w:r>
        <w:rPr>
          <w:color w:val="000000"/>
        </w:rPr>
        <w:t xml:space="preserve">8) прізвища та </w:t>
      </w:r>
      <w:r>
        <w:rPr>
          <w:color w:val="000000"/>
        </w:rPr>
        <w:t>ініціали представників учасників справи.</w:t>
      </w:r>
    </w:p>
    <w:p w:rsidR="00000000" w:rsidRDefault="00D97886">
      <w:pPr>
        <w:pStyle w:val="rvps2"/>
        <w:divId w:val="662390928"/>
        <w:rPr>
          <w:color w:val="000000"/>
        </w:rPr>
      </w:pPr>
      <w:bookmarkStart w:id="2028" w:name="n8031"/>
      <w:bookmarkEnd w:id="2028"/>
      <w:r>
        <w:rPr>
          <w:color w:val="000000"/>
        </w:rPr>
        <w:t>3. В описовій частині рішення зазначаються:</w:t>
      </w:r>
    </w:p>
    <w:p w:rsidR="00000000" w:rsidRDefault="00D97886">
      <w:pPr>
        <w:pStyle w:val="rvps2"/>
        <w:divId w:val="662390928"/>
        <w:rPr>
          <w:color w:val="000000"/>
        </w:rPr>
      </w:pPr>
      <w:bookmarkStart w:id="2029" w:name="n8032"/>
      <w:bookmarkEnd w:id="2029"/>
      <w:r>
        <w:rPr>
          <w:color w:val="000000"/>
        </w:rPr>
        <w:t>1) стислий виклад позиції позивача та заперечень відповідача;</w:t>
      </w:r>
    </w:p>
    <w:p w:rsidR="00000000" w:rsidRDefault="00D97886">
      <w:pPr>
        <w:pStyle w:val="rvps2"/>
        <w:divId w:val="662390928"/>
        <w:rPr>
          <w:color w:val="000000"/>
        </w:rPr>
      </w:pPr>
      <w:bookmarkStart w:id="2030" w:name="n8033"/>
      <w:bookmarkEnd w:id="2030"/>
      <w:r>
        <w:rPr>
          <w:color w:val="000000"/>
        </w:rPr>
        <w:t>2) заяви, клопотання;</w:t>
      </w:r>
    </w:p>
    <w:p w:rsidR="00000000" w:rsidRDefault="00D97886">
      <w:pPr>
        <w:pStyle w:val="rvps2"/>
        <w:divId w:val="662390928"/>
        <w:rPr>
          <w:color w:val="000000"/>
        </w:rPr>
      </w:pPr>
      <w:bookmarkStart w:id="2031" w:name="n8034"/>
      <w:bookmarkEnd w:id="2031"/>
      <w:r>
        <w:rPr>
          <w:color w:val="000000"/>
        </w:rPr>
        <w:t>3) інші процесуальні дії у справі (забезпечення доказів, вжиття заходів забезпечення по</w:t>
      </w:r>
      <w:r>
        <w:rPr>
          <w:color w:val="000000"/>
        </w:rPr>
        <w:t>зову, зупинення і поновлення провадження тощо).</w:t>
      </w:r>
    </w:p>
    <w:p w:rsidR="00000000" w:rsidRDefault="00D97886">
      <w:pPr>
        <w:pStyle w:val="rvps2"/>
        <w:divId w:val="662390928"/>
        <w:rPr>
          <w:color w:val="000000"/>
        </w:rPr>
      </w:pPr>
      <w:bookmarkStart w:id="2032" w:name="n8035"/>
      <w:bookmarkEnd w:id="2032"/>
      <w:r>
        <w:rPr>
          <w:color w:val="000000"/>
        </w:rPr>
        <w:t>4. У мотивувальній частині рішення зазначаються:</w:t>
      </w:r>
    </w:p>
    <w:p w:rsidR="00000000" w:rsidRDefault="00D97886">
      <w:pPr>
        <w:pStyle w:val="rvps2"/>
        <w:divId w:val="662390928"/>
        <w:rPr>
          <w:color w:val="000000"/>
        </w:rPr>
      </w:pPr>
      <w:bookmarkStart w:id="2033" w:name="n8036"/>
      <w:bookmarkEnd w:id="2033"/>
      <w:r>
        <w:rPr>
          <w:color w:val="000000"/>
        </w:rPr>
        <w:t>1) фактичні обставини, встановлені судом, та зміст спірних правовідносин, з посиланням на докази, на підставі яких встановлені відповідні обставини;</w:t>
      </w:r>
    </w:p>
    <w:p w:rsidR="00000000" w:rsidRDefault="00D97886">
      <w:pPr>
        <w:pStyle w:val="rvps2"/>
        <w:divId w:val="662390928"/>
        <w:rPr>
          <w:color w:val="000000"/>
        </w:rPr>
      </w:pPr>
      <w:bookmarkStart w:id="2034" w:name="n8037"/>
      <w:bookmarkEnd w:id="2034"/>
      <w:r>
        <w:rPr>
          <w:color w:val="000000"/>
        </w:rPr>
        <w:t>2) докази,</w:t>
      </w:r>
      <w:r>
        <w:rPr>
          <w:color w:val="000000"/>
        </w:rPr>
        <w:t xml:space="preserve"> відхилені судом, та мотиви їх відхилення;</w:t>
      </w:r>
    </w:p>
    <w:p w:rsidR="00000000" w:rsidRDefault="00D97886">
      <w:pPr>
        <w:pStyle w:val="rvps2"/>
        <w:divId w:val="662390928"/>
        <w:rPr>
          <w:color w:val="000000"/>
        </w:rPr>
      </w:pPr>
      <w:bookmarkStart w:id="2035" w:name="n8038"/>
      <w:bookmarkEnd w:id="2035"/>
      <w:r>
        <w:rPr>
          <w:color w:val="000000"/>
        </w:rPr>
        <w:t>3) мотивована оцінка кожного аргументу, наведеного учасниками справи, щодо наявності чи відсутності підстав для задоволення позову, крім випадку, якщо аргумент очевидно не відноситься до предмета спору, є явно нео</w:t>
      </w:r>
      <w:r>
        <w:rPr>
          <w:color w:val="000000"/>
        </w:rPr>
        <w:t>бґрунтованим або неприйнятним з огляду на законодавство чи усталену судову практику;</w:t>
      </w:r>
    </w:p>
    <w:p w:rsidR="00000000" w:rsidRDefault="00D97886">
      <w:pPr>
        <w:pStyle w:val="rvps2"/>
        <w:divId w:val="662390928"/>
        <w:rPr>
          <w:color w:val="000000"/>
        </w:rPr>
      </w:pPr>
      <w:bookmarkStart w:id="2036" w:name="n8039"/>
      <w:bookmarkEnd w:id="2036"/>
      <w:r>
        <w:rPr>
          <w:color w:val="000000"/>
        </w:rPr>
        <w:t>4) чи були і ким порушені, не визнані або оспорені права, свободи чи інтереси, за захистом яких мало місце звернення до суду;</w:t>
      </w:r>
    </w:p>
    <w:p w:rsidR="00000000" w:rsidRDefault="00D97886">
      <w:pPr>
        <w:pStyle w:val="rvps2"/>
        <w:divId w:val="662390928"/>
        <w:rPr>
          <w:color w:val="000000"/>
        </w:rPr>
      </w:pPr>
      <w:bookmarkStart w:id="2037" w:name="n8040"/>
      <w:bookmarkEnd w:id="2037"/>
      <w:r>
        <w:rPr>
          <w:color w:val="000000"/>
        </w:rPr>
        <w:t>5) норми права, які застосував суд, та мотиви</w:t>
      </w:r>
      <w:r>
        <w:rPr>
          <w:color w:val="000000"/>
        </w:rPr>
        <w:t xml:space="preserve"> їх застосування;</w:t>
      </w:r>
    </w:p>
    <w:p w:rsidR="00000000" w:rsidRDefault="00D97886">
      <w:pPr>
        <w:pStyle w:val="rvps2"/>
        <w:divId w:val="662390928"/>
        <w:rPr>
          <w:color w:val="000000"/>
        </w:rPr>
      </w:pPr>
      <w:bookmarkStart w:id="2038" w:name="n8041"/>
      <w:bookmarkEnd w:id="2038"/>
      <w:r>
        <w:rPr>
          <w:color w:val="000000"/>
        </w:rPr>
        <w:t>6) норми права, на які посилалися сторони, які суд не застосував, та мотиви їх незастосування.</w:t>
      </w:r>
    </w:p>
    <w:p w:rsidR="00000000" w:rsidRDefault="00D97886">
      <w:pPr>
        <w:pStyle w:val="rvps2"/>
        <w:divId w:val="662390928"/>
        <w:rPr>
          <w:color w:val="000000"/>
        </w:rPr>
      </w:pPr>
      <w:bookmarkStart w:id="2039" w:name="n8042"/>
      <w:bookmarkEnd w:id="2039"/>
      <w:r>
        <w:rPr>
          <w:color w:val="000000"/>
        </w:rPr>
        <w:t>5. У резолютивній частині рішення зазначаються:</w:t>
      </w:r>
    </w:p>
    <w:p w:rsidR="00000000" w:rsidRDefault="00D97886">
      <w:pPr>
        <w:pStyle w:val="rvps2"/>
        <w:divId w:val="662390928"/>
        <w:rPr>
          <w:color w:val="000000"/>
        </w:rPr>
      </w:pPr>
      <w:bookmarkStart w:id="2040" w:name="n8043"/>
      <w:bookmarkEnd w:id="2040"/>
      <w:r>
        <w:rPr>
          <w:color w:val="000000"/>
        </w:rPr>
        <w:t>1) висновок суду про задоволення позову чи про відмову в позові повністю або частково щодо кожн</w:t>
      </w:r>
      <w:r>
        <w:rPr>
          <w:color w:val="000000"/>
        </w:rPr>
        <w:t>ої з заявлених вимог;</w:t>
      </w:r>
    </w:p>
    <w:p w:rsidR="00000000" w:rsidRDefault="00D97886">
      <w:pPr>
        <w:pStyle w:val="rvps2"/>
        <w:divId w:val="662390928"/>
        <w:rPr>
          <w:color w:val="000000"/>
        </w:rPr>
      </w:pPr>
      <w:bookmarkStart w:id="2041" w:name="n8044"/>
      <w:bookmarkEnd w:id="2041"/>
      <w:r>
        <w:rPr>
          <w:color w:val="000000"/>
        </w:rPr>
        <w:t>2) розподіл судових витрат;</w:t>
      </w:r>
    </w:p>
    <w:p w:rsidR="00000000" w:rsidRDefault="00D97886">
      <w:pPr>
        <w:pStyle w:val="rvps2"/>
        <w:divId w:val="662390928"/>
        <w:rPr>
          <w:color w:val="000000"/>
        </w:rPr>
      </w:pPr>
      <w:bookmarkStart w:id="2042" w:name="n8045"/>
      <w:bookmarkEnd w:id="2042"/>
      <w:r>
        <w:rPr>
          <w:color w:val="000000"/>
        </w:rPr>
        <w:t>3) строк і порядок набрання рішенням суду законної сили та його оскарження;</w:t>
      </w:r>
    </w:p>
    <w:p w:rsidR="00000000" w:rsidRDefault="00D97886">
      <w:pPr>
        <w:pStyle w:val="rvps2"/>
        <w:divId w:val="662390928"/>
        <w:rPr>
          <w:color w:val="000000"/>
        </w:rPr>
      </w:pPr>
      <w:bookmarkStart w:id="2043" w:name="n8046"/>
      <w:bookmarkEnd w:id="2043"/>
      <w:r>
        <w:rPr>
          <w:color w:val="000000"/>
        </w:rPr>
        <w:t>4) повне найменування (для юридичних осіб) або ім’я (для фізичних осіб) сторін та інших учасників справи, їх місцезнаходження (для юридичних осіб) або місце проживання чи перебування (для фізичних осіб), ідентифікаційний код юридичної особи в Єдиному держа</w:t>
      </w:r>
      <w:r>
        <w:rPr>
          <w:color w:val="000000"/>
        </w:rPr>
        <w:t>вному реєстрі підприємств і організацій України, реєстраційний номер облікової картки платника податків сторін (для фізичних осіб) за його наявності або номер і серія паспорта для фізичних осіб - громадян України;</w:t>
      </w:r>
    </w:p>
    <w:p w:rsidR="00000000" w:rsidRDefault="00D97886">
      <w:pPr>
        <w:pStyle w:val="rvps2"/>
        <w:divId w:val="662390928"/>
        <w:rPr>
          <w:color w:val="000000"/>
        </w:rPr>
      </w:pPr>
      <w:bookmarkStart w:id="2044" w:name="n8047"/>
      <w:bookmarkEnd w:id="2044"/>
      <w:r>
        <w:rPr>
          <w:color w:val="000000"/>
        </w:rPr>
        <w:t>6. Висновок суду про задоволення позову чи</w:t>
      </w:r>
      <w:r>
        <w:rPr>
          <w:color w:val="000000"/>
        </w:rPr>
        <w:t xml:space="preserve"> про відмову в позові повністю або частково щодо кожної з заявлених вимог не може залежати від настання або ненастання певних обставин (умовне рішення).</w:t>
      </w:r>
    </w:p>
    <w:p w:rsidR="00000000" w:rsidRDefault="00D97886">
      <w:pPr>
        <w:pStyle w:val="rvps2"/>
        <w:divId w:val="662390928"/>
        <w:rPr>
          <w:color w:val="000000"/>
        </w:rPr>
      </w:pPr>
      <w:bookmarkStart w:id="2045" w:name="n8048"/>
      <w:bookmarkEnd w:id="2045"/>
      <w:r>
        <w:rPr>
          <w:color w:val="000000"/>
        </w:rPr>
        <w:t>7. У разі необхідності в резолютивній частині також вказується про:</w:t>
      </w:r>
    </w:p>
    <w:p w:rsidR="00000000" w:rsidRDefault="00D97886">
      <w:pPr>
        <w:pStyle w:val="rvps2"/>
        <w:divId w:val="662390928"/>
        <w:rPr>
          <w:color w:val="000000"/>
        </w:rPr>
      </w:pPr>
      <w:bookmarkStart w:id="2046" w:name="n8049"/>
      <w:bookmarkEnd w:id="2046"/>
      <w:r>
        <w:rPr>
          <w:color w:val="000000"/>
        </w:rPr>
        <w:t>1) порядок і строк виконання рішенн</w:t>
      </w:r>
      <w:r>
        <w:rPr>
          <w:color w:val="000000"/>
        </w:rPr>
        <w:t>я;</w:t>
      </w:r>
    </w:p>
    <w:p w:rsidR="00000000" w:rsidRDefault="00D97886">
      <w:pPr>
        <w:pStyle w:val="rvps2"/>
        <w:divId w:val="662390928"/>
        <w:rPr>
          <w:color w:val="000000"/>
        </w:rPr>
      </w:pPr>
      <w:bookmarkStart w:id="2047" w:name="n8050"/>
      <w:bookmarkEnd w:id="2047"/>
      <w:r>
        <w:rPr>
          <w:color w:val="000000"/>
        </w:rPr>
        <w:t>2) надання відстрочення або розстрочення виконання рішення;</w:t>
      </w:r>
    </w:p>
    <w:p w:rsidR="00000000" w:rsidRDefault="00D97886">
      <w:pPr>
        <w:pStyle w:val="rvps2"/>
        <w:divId w:val="662390928"/>
        <w:rPr>
          <w:color w:val="000000"/>
        </w:rPr>
      </w:pPr>
      <w:bookmarkStart w:id="2048" w:name="n8051"/>
      <w:bookmarkEnd w:id="2048"/>
      <w:r>
        <w:rPr>
          <w:color w:val="000000"/>
        </w:rPr>
        <w:t>3) забезпечення виконання рішення;</w:t>
      </w:r>
    </w:p>
    <w:p w:rsidR="00000000" w:rsidRDefault="00D97886">
      <w:pPr>
        <w:pStyle w:val="rvps2"/>
        <w:divId w:val="662390928"/>
        <w:rPr>
          <w:color w:val="000000"/>
        </w:rPr>
      </w:pPr>
      <w:bookmarkStart w:id="2049" w:name="n8052"/>
      <w:bookmarkEnd w:id="2049"/>
      <w:r>
        <w:rPr>
          <w:color w:val="000000"/>
        </w:rPr>
        <w:t>4) повернення судового збору;</w:t>
      </w:r>
    </w:p>
    <w:p w:rsidR="00000000" w:rsidRDefault="00D97886">
      <w:pPr>
        <w:pStyle w:val="rvps2"/>
        <w:divId w:val="662390928"/>
        <w:rPr>
          <w:color w:val="000000"/>
        </w:rPr>
      </w:pPr>
      <w:bookmarkStart w:id="2050" w:name="n8053"/>
      <w:bookmarkEnd w:id="2050"/>
      <w:r>
        <w:rPr>
          <w:color w:val="000000"/>
        </w:rPr>
        <w:t>5) призначення судового засідання для вирішення питання про судові витрати, дату, час і місце його проведення; строк для подання</w:t>
      </w:r>
      <w:r>
        <w:rPr>
          <w:color w:val="000000"/>
        </w:rPr>
        <w:t xml:space="preserve"> стороною, за клопотанням якої таке судове засідання проводиться, доказів щодо розміру понесених нею судових витрат;</w:t>
      </w:r>
    </w:p>
    <w:p w:rsidR="00000000" w:rsidRDefault="00D97886">
      <w:pPr>
        <w:pStyle w:val="rvps2"/>
        <w:divId w:val="662390928"/>
        <w:rPr>
          <w:color w:val="000000"/>
        </w:rPr>
      </w:pPr>
      <w:bookmarkStart w:id="2051" w:name="n8054"/>
      <w:bookmarkEnd w:id="2051"/>
      <w:r>
        <w:rPr>
          <w:color w:val="000000"/>
        </w:rPr>
        <w:t>6) дату складення повного судового рішення.</w:t>
      </w:r>
    </w:p>
    <w:p w:rsidR="00000000" w:rsidRDefault="00D97886">
      <w:pPr>
        <w:pStyle w:val="rvps2"/>
        <w:divId w:val="662390928"/>
        <w:rPr>
          <w:color w:val="000000"/>
        </w:rPr>
      </w:pPr>
      <w:bookmarkStart w:id="2052" w:name="n8055"/>
      <w:bookmarkEnd w:id="2052"/>
      <w:r>
        <w:rPr>
          <w:color w:val="000000"/>
        </w:rPr>
        <w:t>8. При розгляді первісного і зустрічного позовів та при розгляді позову третьої особи з самості</w:t>
      </w:r>
      <w:r>
        <w:rPr>
          <w:color w:val="000000"/>
        </w:rPr>
        <w:t>йними вимогами у рішенні вказуються результати розгляду кожного з позовів.</w:t>
      </w:r>
    </w:p>
    <w:p w:rsidR="00000000" w:rsidRDefault="00D97886">
      <w:pPr>
        <w:pStyle w:val="rvps2"/>
        <w:divId w:val="662390928"/>
        <w:rPr>
          <w:color w:val="000000"/>
        </w:rPr>
      </w:pPr>
      <w:bookmarkStart w:id="2053" w:name="n8056"/>
      <w:bookmarkEnd w:id="2053"/>
      <w:r>
        <w:rPr>
          <w:color w:val="000000"/>
        </w:rPr>
        <w:t>9. У спорі, що виник при укладанні або зміні договору, в резолютивній частині вказується рішення з кожної спірної умови договору, а у спорі про спонукання укласти договір - умови, н</w:t>
      </w:r>
      <w:r>
        <w:rPr>
          <w:color w:val="000000"/>
        </w:rPr>
        <w:t>а яких сторони зобов’язані укласти договір, з посиланням на поданий позивачем проект договору.</w:t>
      </w:r>
    </w:p>
    <w:p w:rsidR="00000000" w:rsidRDefault="00D97886">
      <w:pPr>
        <w:pStyle w:val="rvps2"/>
        <w:divId w:val="662390928"/>
        <w:rPr>
          <w:color w:val="000000"/>
        </w:rPr>
      </w:pPr>
      <w:bookmarkStart w:id="2054" w:name="n8057"/>
      <w:bookmarkEnd w:id="2054"/>
      <w:r>
        <w:rPr>
          <w:color w:val="000000"/>
        </w:rPr>
        <w:t xml:space="preserve">10. Суд, приймаючи рішення про стягнення боргу, на який нараховуються відсотки або пеня, може зазначити в рішенні про нарахування відповідних відсотків або пені </w:t>
      </w:r>
      <w:r>
        <w:rPr>
          <w:color w:val="000000"/>
        </w:rPr>
        <w:t>до моменту виконання рішення з урахуванням приписів законодавства України, що регулюють таке нарахування.</w:t>
      </w:r>
    </w:p>
    <w:p w:rsidR="00000000" w:rsidRDefault="00D97886">
      <w:pPr>
        <w:pStyle w:val="rvps2"/>
        <w:divId w:val="662390928"/>
        <w:rPr>
          <w:color w:val="000000"/>
        </w:rPr>
      </w:pPr>
      <w:bookmarkStart w:id="2055" w:name="n8058"/>
      <w:bookmarkEnd w:id="2055"/>
      <w:r>
        <w:rPr>
          <w:color w:val="000000"/>
        </w:rPr>
        <w:t>11. Остаточна сума відсотків (пені) у такому випадку розраховується за правилами, визначеними у рішенні суду, органом (особою), який здійснює примусов</w:t>
      </w:r>
      <w:r>
        <w:rPr>
          <w:color w:val="000000"/>
        </w:rPr>
        <w:t xml:space="preserve">е виконання рішення суду і відповідні дії (рішення) якого можуть бути оскаржені в порядку, передбаченому </w:t>
      </w:r>
      <w:hyperlink w:anchor="n9236" w:history="1">
        <w:r>
          <w:rPr>
            <w:rStyle w:val="a3"/>
            <w:color w:val="006600"/>
            <w:u w:val="none"/>
          </w:rPr>
          <w:t>розділом VII</w:t>
        </w:r>
      </w:hyperlink>
      <w:r>
        <w:rPr>
          <w:color w:val="000000"/>
        </w:rPr>
        <w:t xml:space="preserve"> цього Кодексу.</w:t>
      </w:r>
    </w:p>
    <w:p w:rsidR="00000000" w:rsidRDefault="00D97886">
      <w:pPr>
        <w:pStyle w:val="rvps2"/>
        <w:divId w:val="662390928"/>
        <w:rPr>
          <w:color w:val="000000"/>
        </w:rPr>
      </w:pPr>
      <w:bookmarkStart w:id="2056" w:name="n8059"/>
      <w:bookmarkEnd w:id="2056"/>
      <w:r>
        <w:rPr>
          <w:color w:val="000000"/>
        </w:rPr>
        <w:t>12. У разі часткового задоволення первісного і зустрічного позовів про стягнення грошових сум с</w:t>
      </w:r>
      <w:r>
        <w:rPr>
          <w:color w:val="000000"/>
        </w:rPr>
        <w:t>уд проводить зустрічне зарахування таких сум та стягує різницю між ними на користь сторони, якій присуджено більшу грошову суму.</w:t>
      </w:r>
    </w:p>
    <w:p w:rsidR="00000000" w:rsidRDefault="00D97886">
      <w:pPr>
        <w:pStyle w:val="rvps2"/>
        <w:divId w:val="662390928"/>
        <w:rPr>
          <w:color w:val="000000"/>
        </w:rPr>
      </w:pPr>
      <w:bookmarkStart w:id="2057" w:name="n8060"/>
      <w:bookmarkEnd w:id="2057"/>
      <w:r>
        <w:rPr>
          <w:color w:val="000000"/>
        </w:rPr>
        <w:t>13. У разі визнання судом недійсним кредитного договору, в якому виконання зобов’язання позичальника забезпечено заставою майна</w:t>
      </w:r>
      <w:r>
        <w:rPr>
          <w:color w:val="000000"/>
        </w:rPr>
        <w:t>, а також у разі визнання недійсним договору застави, яким забезпечується виконання позичальником своїх зобов’язань за кредитним договором, суд накладає на таке майно арешт. Такий арешт може бути скасовано з підстав, передбачених законом.</w:t>
      </w:r>
    </w:p>
    <w:p w:rsidR="00000000" w:rsidRDefault="00D97886">
      <w:pPr>
        <w:pStyle w:val="rvps2"/>
        <w:divId w:val="662390928"/>
        <w:rPr>
          <w:color w:val="000000"/>
        </w:rPr>
      </w:pPr>
      <w:bookmarkStart w:id="2058" w:name="n8061"/>
      <w:bookmarkEnd w:id="2058"/>
      <w:r>
        <w:rPr>
          <w:rStyle w:val="rvts9"/>
        </w:rPr>
        <w:t xml:space="preserve">Стаття 266. </w:t>
      </w:r>
      <w:r>
        <w:rPr>
          <w:color w:val="000000"/>
        </w:rPr>
        <w:t>Рішен</w:t>
      </w:r>
      <w:r>
        <w:rPr>
          <w:color w:val="000000"/>
        </w:rPr>
        <w:t>ня суду на користь кількох позивачів або проти кількох відповідачів</w:t>
      </w:r>
    </w:p>
    <w:p w:rsidR="00000000" w:rsidRDefault="00D97886">
      <w:pPr>
        <w:pStyle w:val="rvps2"/>
        <w:divId w:val="662390928"/>
        <w:rPr>
          <w:color w:val="000000"/>
        </w:rPr>
      </w:pPr>
      <w:bookmarkStart w:id="2059" w:name="n8062"/>
      <w:bookmarkEnd w:id="2059"/>
      <w:r>
        <w:rPr>
          <w:color w:val="000000"/>
        </w:rPr>
        <w:t>1. Суд, ухвалюючи рішення на користь кількох позивачів або проти кількох відповідачів, повинен зазначити, в якій частині рішення стосується кожного з них, або зазначити, що обов’язок чи пр</w:t>
      </w:r>
      <w:r>
        <w:rPr>
          <w:color w:val="000000"/>
        </w:rPr>
        <w:t>аво стягнення є солідарним.</w:t>
      </w:r>
    </w:p>
    <w:p w:rsidR="00000000" w:rsidRDefault="00D97886">
      <w:pPr>
        <w:pStyle w:val="rvps2"/>
        <w:divId w:val="662390928"/>
        <w:rPr>
          <w:color w:val="000000"/>
        </w:rPr>
      </w:pPr>
      <w:bookmarkStart w:id="2060" w:name="n8063"/>
      <w:bookmarkEnd w:id="2060"/>
      <w:r>
        <w:rPr>
          <w:rStyle w:val="rvts9"/>
        </w:rPr>
        <w:t xml:space="preserve">Стаття 267. </w:t>
      </w:r>
      <w:r>
        <w:rPr>
          <w:color w:val="000000"/>
        </w:rPr>
        <w:t>Визначення порядку і строку виконання рішення суду, забезпечення його виконання</w:t>
      </w:r>
    </w:p>
    <w:p w:rsidR="00000000" w:rsidRDefault="00D97886">
      <w:pPr>
        <w:pStyle w:val="rvps2"/>
        <w:divId w:val="662390928"/>
        <w:rPr>
          <w:color w:val="000000"/>
        </w:rPr>
      </w:pPr>
      <w:bookmarkStart w:id="2061" w:name="n8064"/>
      <w:bookmarkEnd w:id="2061"/>
      <w:r>
        <w:rPr>
          <w:color w:val="000000"/>
        </w:rPr>
        <w:t>1. Суд, який ухвалив рішення, може визначити порядок його виконання, надати відстрочення або розстрочення виконання, вжити заходів для з</w:t>
      </w:r>
      <w:r>
        <w:rPr>
          <w:color w:val="000000"/>
        </w:rPr>
        <w:t>абезпечення його виконання, про що зазначає в рішенні.</w:t>
      </w:r>
    </w:p>
    <w:p w:rsidR="00000000" w:rsidRDefault="00D97886">
      <w:pPr>
        <w:pStyle w:val="rvps2"/>
        <w:divId w:val="662390928"/>
        <w:rPr>
          <w:color w:val="000000"/>
        </w:rPr>
      </w:pPr>
      <w:bookmarkStart w:id="2062" w:name="n8065"/>
      <w:bookmarkEnd w:id="2062"/>
      <w:r>
        <w:rPr>
          <w:color w:val="000000"/>
        </w:rPr>
        <w:t>2. Забезпечення виконання рішення здійснюється в порядку забезпечення позову. Забезпечення виконання рішення скасовується після повного виконання відповідачем рішення суду.</w:t>
      </w:r>
    </w:p>
    <w:p w:rsidR="00000000" w:rsidRDefault="00D97886">
      <w:pPr>
        <w:pStyle w:val="rvps2"/>
        <w:divId w:val="662390928"/>
        <w:rPr>
          <w:color w:val="000000"/>
        </w:rPr>
      </w:pPr>
      <w:bookmarkStart w:id="2063" w:name="n8066"/>
      <w:bookmarkEnd w:id="2063"/>
      <w:r>
        <w:rPr>
          <w:rStyle w:val="rvts9"/>
        </w:rPr>
        <w:t xml:space="preserve">Стаття 268. </w:t>
      </w:r>
      <w:r>
        <w:rPr>
          <w:color w:val="000000"/>
        </w:rPr>
        <w:t>Проголошення суд</w:t>
      </w:r>
      <w:r>
        <w:rPr>
          <w:color w:val="000000"/>
        </w:rPr>
        <w:t>ового рішення</w:t>
      </w:r>
    </w:p>
    <w:p w:rsidR="00000000" w:rsidRDefault="00D97886">
      <w:pPr>
        <w:pStyle w:val="rvps2"/>
        <w:divId w:val="662390928"/>
        <w:rPr>
          <w:color w:val="000000"/>
        </w:rPr>
      </w:pPr>
      <w:bookmarkStart w:id="2064" w:name="n8067"/>
      <w:bookmarkEnd w:id="2064"/>
      <w:r>
        <w:rPr>
          <w:color w:val="000000"/>
        </w:rPr>
        <w:t>1. Рішення суду проголошується у судовому засіданні, яким завершується розгляд справи, публічно, крім випадків, встановлених цим Кодексом. Суд може проголосити лише вступну та резолютивну частини рішення суду.</w:t>
      </w:r>
    </w:p>
    <w:p w:rsidR="00000000" w:rsidRDefault="00D97886">
      <w:pPr>
        <w:pStyle w:val="rvps2"/>
        <w:divId w:val="662390928"/>
        <w:rPr>
          <w:color w:val="000000"/>
        </w:rPr>
      </w:pPr>
      <w:bookmarkStart w:id="2065" w:name="n8068"/>
      <w:bookmarkEnd w:id="2065"/>
      <w:r>
        <w:rPr>
          <w:color w:val="000000"/>
        </w:rPr>
        <w:t>2. При проголошенні рішення суду</w:t>
      </w:r>
      <w:r>
        <w:rPr>
          <w:color w:val="000000"/>
        </w:rPr>
        <w:t xml:space="preserve"> суддя не оголошує такі відомості щодо учасників справи:</w:t>
      </w:r>
    </w:p>
    <w:p w:rsidR="00000000" w:rsidRDefault="00D97886">
      <w:pPr>
        <w:pStyle w:val="rvps2"/>
        <w:divId w:val="662390928"/>
        <w:rPr>
          <w:color w:val="000000"/>
        </w:rPr>
      </w:pPr>
      <w:bookmarkStart w:id="2066" w:name="n8069"/>
      <w:bookmarkEnd w:id="2066"/>
      <w:r>
        <w:rPr>
          <w:color w:val="000000"/>
        </w:rPr>
        <w:t>1) місце проживання або перебування фізичних осіб із зазначенням адреси, номери телефонів чи інших засобів зв’язку, адреси електронної пошти, реєстраційні номери облікової картки платника податків, р</w:t>
      </w:r>
      <w:r>
        <w:rPr>
          <w:color w:val="000000"/>
        </w:rPr>
        <w:t>еквізити документів, що посвідчують особу, унікальні номери запису в Єдиному державному демографічному реєстрі;</w:t>
      </w:r>
    </w:p>
    <w:p w:rsidR="00000000" w:rsidRDefault="00D97886">
      <w:pPr>
        <w:pStyle w:val="rvps2"/>
        <w:divId w:val="662390928"/>
        <w:rPr>
          <w:color w:val="000000"/>
        </w:rPr>
      </w:pPr>
      <w:bookmarkStart w:id="2067" w:name="n8070"/>
      <w:bookmarkEnd w:id="2067"/>
      <w:r>
        <w:rPr>
          <w:color w:val="000000"/>
        </w:rPr>
        <w:t>2) реєстраційні номери транспортних засобів;</w:t>
      </w:r>
    </w:p>
    <w:p w:rsidR="00000000" w:rsidRDefault="00D97886">
      <w:pPr>
        <w:pStyle w:val="rvps2"/>
        <w:divId w:val="662390928"/>
        <w:rPr>
          <w:color w:val="000000"/>
        </w:rPr>
      </w:pPr>
      <w:bookmarkStart w:id="2068" w:name="n8071"/>
      <w:bookmarkEnd w:id="2068"/>
      <w:r>
        <w:rPr>
          <w:color w:val="000000"/>
        </w:rPr>
        <w:t>3) номери банківських рахунків, номери платіжних карток;</w:t>
      </w:r>
    </w:p>
    <w:p w:rsidR="00000000" w:rsidRDefault="00D97886">
      <w:pPr>
        <w:pStyle w:val="rvps2"/>
        <w:divId w:val="662390928"/>
        <w:rPr>
          <w:color w:val="000000"/>
        </w:rPr>
      </w:pPr>
      <w:bookmarkStart w:id="2069" w:name="n8072"/>
      <w:bookmarkEnd w:id="2069"/>
      <w:r>
        <w:rPr>
          <w:color w:val="000000"/>
        </w:rPr>
        <w:t>4) інформація, для забезпечення захисту як</w:t>
      </w:r>
      <w:r>
        <w:rPr>
          <w:color w:val="000000"/>
        </w:rPr>
        <w:t>ої розгляд справи або вчинення окремих процесуальних дій відбувалися в закритому судовому засіданні.</w:t>
      </w:r>
    </w:p>
    <w:p w:rsidR="00000000" w:rsidRDefault="00D97886">
      <w:pPr>
        <w:pStyle w:val="rvps2"/>
        <w:divId w:val="662390928"/>
        <w:rPr>
          <w:color w:val="000000"/>
        </w:rPr>
      </w:pPr>
      <w:bookmarkStart w:id="2070" w:name="n8073"/>
      <w:bookmarkEnd w:id="2070"/>
      <w:r>
        <w:rPr>
          <w:color w:val="000000"/>
        </w:rPr>
        <w:t>3. Головуючий у судовому засіданні роз’яснює зміст рішення, порядок і строк його оскарження.</w:t>
      </w:r>
    </w:p>
    <w:p w:rsidR="00000000" w:rsidRDefault="00D97886">
      <w:pPr>
        <w:pStyle w:val="rvps2"/>
        <w:divId w:val="662390928"/>
        <w:rPr>
          <w:color w:val="000000"/>
        </w:rPr>
      </w:pPr>
      <w:bookmarkStart w:id="2071" w:name="n8074"/>
      <w:bookmarkEnd w:id="2071"/>
      <w:r>
        <w:rPr>
          <w:color w:val="000000"/>
        </w:rPr>
        <w:t>4. У разі неявки всіх учасників справи у судове засідання, яки</w:t>
      </w:r>
      <w:r>
        <w:rPr>
          <w:color w:val="000000"/>
        </w:rPr>
        <w:t>м завершується розгляд справи, або розгляду справи без повідомлення (виклику) учасників справи, суд підписує рішення без його проголошення.</w:t>
      </w:r>
    </w:p>
    <w:p w:rsidR="00000000" w:rsidRDefault="00D97886">
      <w:pPr>
        <w:pStyle w:val="rvps2"/>
        <w:divId w:val="662390928"/>
        <w:rPr>
          <w:color w:val="000000"/>
        </w:rPr>
      </w:pPr>
      <w:bookmarkStart w:id="2072" w:name="n8075"/>
      <w:bookmarkEnd w:id="2072"/>
      <w:r>
        <w:rPr>
          <w:color w:val="000000"/>
        </w:rPr>
        <w:t>5. Датою ухвалення рішення є дата його проголошення (незалежно від того, яке рішення проголошено - повне чи скорочене). Датою ухвалення рішення, ухваленого за відсутності учасників справи, є дата складення повного судового рішення.</w:t>
      </w:r>
    </w:p>
    <w:p w:rsidR="00000000" w:rsidRDefault="00D97886">
      <w:pPr>
        <w:pStyle w:val="rvps2"/>
        <w:divId w:val="662390928"/>
        <w:rPr>
          <w:color w:val="000000"/>
        </w:rPr>
      </w:pPr>
      <w:bookmarkStart w:id="2073" w:name="n8076"/>
      <w:bookmarkEnd w:id="2073"/>
      <w:r>
        <w:rPr>
          <w:color w:val="000000"/>
        </w:rPr>
        <w:t>6. У разі проголошення у</w:t>
      </w:r>
      <w:r>
        <w:rPr>
          <w:color w:val="000000"/>
        </w:rPr>
        <w:t xml:space="preserve"> судовому засіданні тільки вступної та резолютивної частин рішення суд повідомляє, коли буде складено повне рішення.</w:t>
      </w:r>
    </w:p>
    <w:p w:rsidR="00000000" w:rsidRDefault="00D97886">
      <w:pPr>
        <w:pStyle w:val="rvps2"/>
        <w:divId w:val="662390928"/>
        <w:rPr>
          <w:color w:val="000000"/>
        </w:rPr>
      </w:pPr>
      <w:bookmarkStart w:id="2074" w:name="n8077"/>
      <w:bookmarkEnd w:id="2074"/>
      <w:r>
        <w:rPr>
          <w:color w:val="000000"/>
        </w:rPr>
        <w:t>7. Рішення суду (повне або скорочене) підписується всім складом суду у день його складення і додається до справи.</w:t>
      </w:r>
    </w:p>
    <w:p w:rsidR="00000000" w:rsidRDefault="00D97886">
      <w:pPr>
        <w:pStyle w:val="rvps2"/>
        <w:divId w:val="662390928"/>
        <w:rPr>
          <w:color w:val="000000"/>
        </w:rPr>
      </w:pPr>
      <w:bookmarkStart w:id="2075" w:name="n8078"/>
      <w:bookmarkEnd w:id="2075"/>
      <w:r>
        <w:rPr>
          <w:color w:val="000000"/>
        </w:rPr>
        <w:t>8. Після проголошення ріш</w:t>
      </w:r>
      <w:r>
        <w:rPr>
          <w:color w:val="000000"/>
        </w:rPr>
        <w:t>ення суд, який його ухвалив, не може сам скасувати або змінити це рішення, крім випадків, визначених цим Кодексом.</w:t>
      </w:r>
    </w:p>
    <w:p w:rsidR="00000000" w:rsidRDefault="00D97886">
      <w:pPr>
        <w:pStyle w:val="rvps2"/>
        <w:divId w:val="662390928"/>
        <w:rPr>
          <w:color w:val="000000"/>
        </w:rPr>
      </w:pPr>
      <w:bookmarkStart w:id="2076" w:name="n8079"/>
      <w:bookmarkEnd w:id="2076"/>
      <w:r>
        <w:rPr>
          <w:color w:val="000000"/>
        </w:rPr>
        <w:t>9. Ухвали суду проголошуються негайно після їх постановлення за правилами проголошення рішень суду.</w:t>
      </w:r>
    </w:p>
    <w:p w:rsidR="00000000" w:rsidRDefault="00D97886">
      <w:pPr>
        <w:pStyle w:val="rvps2"/>
        <w:divId w:val="662390928"/>
        <w:rPr>
          <w:color w:val="000000"/>
        </w:rPr>
      </w:pPr>
      <w:bookmarkStart w:id="2077" w:name="n8080"/>
      <w:bookmarkEnd w:id="2077"/>
      <w:r>
        <w:rPr>
          <w:color w:val="000000"/>
        </w:rPr>
        <w:t>10. В ухвалі, яку суд постановляє без вих</w:t>
      </w:r>
      <w:r>
        <w:rPr>
          <w:color w:val="000000"/>
        </w:rPr>
        <w:t>оду до нарадчої кімнати, оголошуються висновок суду та мотиви, з яких суд дійшов такого висновку.</w:t>
      </w:r>
    </w:p>
    <w:p w:rsidR="00000000" w:rsidRDefault="00D97886">
      <w:pPr>
        <w:pStyle w:val="rvps2"/>
        <w:divId w:val="662390928"/>
        <w:rPr>
          <w:color w:val="000000"/>
        </w:rPr>
      </w:pPr>
      <w:bookmarkStart w:id="2078" w:name="n8081"/>
      <w:bookmarkEnd w:id="2078"/>
      <w:r>
        <w:rPr>
          <w:rStyle w:val="rvts9"/>
        </w:rPr>
        <w:t xml:space="preserve">Стаття 269. </w:t>
      </w:r>
      <w:r>
        <w:rPr>
          <w:color w:val="000000"/>
        </w:rPr>
        <w:t>Виправлення описок та арифметичних помилок у судовому рішенні</w:t>
      </w:r>
    </w:p>
    <w:p w:rsidR="00000000" w:rsidRDefault="00D97886">
      <w:pPr>
        <w:pStyle w:val="rvps2"/>
        <w:divId w:val="662390928"/>
        <w:rPr>
          <w:color w:val="000000"/>
        </w:rPr>
      </w:pPr>
      <w:bookmarkStart w:id="2079" w:name="n8082"/>
      <w:bookmarkEnd w:id="2079"/>
      <w:r>
        <w:rPr>
          <w:color w:val="000000"/>
        </w:rPr>
        <w:t>1. Суд може з власної ініціативи або за заявою учасників справи виправити допущені в</w:t>
      </w:r>
      <w:r>
        <w:rPr>
          <w:color w:val="000000"/>
        </w:rPr>
        <w:t xml:space="preserve"> рішенні чи ухвалі описки чи арифметичні помилки.</w:t>
      </w:r>
    </w:p>
    <w:p w:rsidR="00000000" w:rsidRDefault="00D97886">
      <w:pPr>
        <w:pStyle w:val="rvps2"/>
        <w:divId w:val="662390928"/>
        <w:rPr>
          <w:color w:val="000000"/>
        </w:rPr>
      </w:pPr>
      <w:bookmarkStart w:id="2080" w:name="n8083"/>
      <w:bookmarkEnd w:id="2080"/>
      <w:r>
        <w:rPr>
          <w:color w:val="000000"/>
        </w:rPr>
        <w:t>2. Питання про внесення виправлень вирішується без повідомлення учасників справи, про що постановляється ухвала. За ініціативою суду питання про внесення виправлень вирішується в судовому засіданні за участ</w:t>
      </w:r>
      <w:r>
        <w:rPr>
          <w:color w:val="000000"/>
        </w:rPr>
        <w:t>ю учасників справи, проте їхня неявка не перешкоджає розгляду питання про внесення виправлень.</w:t>
      </w:r>
    </w:p>
    <w:p w:rsidR="00000000" w:rsidRDefault="00D97886">
      <w:pPr>
        <w:pStyle w:val="rvps2"/>
        <w:divId w:val="662390928"/>
        <w:rPr>
          <w:color w:val="000000"/>
        </w:rPr>
      </w:pPr>
      <w:bookmarkStart w:id="2081" w:name="n8084"/>
      <w:bookmarkEnd w:id="2081"/>
      <w:r>
        <w:rPr>
          <w:color w:val="000000"/>
        </w:rPr>
        <w:t>3. Заява про внесення виправлень розглядається протягом десяти днів після її надходження.</w:t>
      </w:r>
    </w:p>
    <w:p w:rsidR="00000000" w:rsidRDefault="00D97886">
      <w:pPr>
        <w:pStyle w:val="rvps2"/>
        <w:divId w:val="662390928"/>
        <w:rPr>
          <w:color w:val="000000"/>
        </w:rPr>
      </w:pPr>
      <w:bookmarkStart w:id="2082" w:name="n8085"/>
      <w:bookmarkEnd w:id="2082"/>
      <w:r>
        <w:rPr>
          <w:color w:val="000000"/>
        </w:rPr>
        <w:t>4. Ухвала про внесення виправлень надсилається всім особам, яким видава</w:t>
      </w:r>
      <w:r>
        <w:rPr>
          <w:color w:val="000000"/>
        </w:rPr>
        <w:t>лося чи надсилалося судове рішення, що містить описки чи арифметичні помилки.</w:t>
      </w:r>
    </w:p>
    <w:p w:rsidR="00000000" w:rsidRDefault="00D97886">
      <w:pPr>
        <w:pStyle w:val="rvps2"/>
        <w:divId w:val="662390928"/>
        <w:rPr>
          <w:color w:val="000000"/>
        </w:rPr>
      </w:pPr>
      <w:bookmarkStart w:id="2083" w:name="n8086"/>
      <w:bookmarkEnd w:id="2083"/>
      <w:r>
        <w:rPr>
          <w:rStyle w:val="rvts9"/>
        </w:rPr>
        <w:t xml:space="preserve">Стаття 270. </w:t>
      </w:r>
      <w:r>
        <w:rPr>
          <w:color w:val="000000"/>
        </w:rPr>
        <w:t>Додаткове рішення суду</w:t>
      </w:r>
    </w:p>
    <w:p w:rsidR="00000000" w:rsidRDefault="00D97886">
      <w:pPr>
        <w:pStyle w:val="rvps2"/>
        <w:divId w:val="662390928"/>
        <w:rPr>
          <w:color w:val="000000"/>
        </w:rPr>
      </w:pPr>
      <w:bookmarkStart w:id="2084" w:name="n8087"/>
      <w:bookmarkEnd w:id="2084"/>
      <w:r>
        <w:rPr>
          <w:color w:val="000000"/>
        </w:rPr>
        <w:t>1. Суд, що ухвалив рішення, може за заявою учасників справи чи з власної ініціативи ухвалити додаткове рішення, якщо:</w:t>
      </w:r>
    </w:p>
    <w:p w:rsidR="00000000" w:rsidRDefault="00D97886">
      <w:pPr>
        <w:pStyle w:val="rvps2"/>
        <w:divId w:val="662390928"/>
        <w:rPr>
          <w:color w:val="000000"/>
        </w:rPr>
      </w:pPr>
      <w:bookmarkStart w:id="2085" w:name="n8088"/>
      <w:bookmarkEnd w:id="2085"/>
      <w:r>
        <w:rPr>
          <w:color w:val="000000"/>
        </w:rPr>
        <w:t>1) стосовно певної позовн</w:t>
      </w:r>
      <w:r>
        <w:rPr>
          <w:color w:val="000000"/>
        </w:rPr>
        <w:t>ої вимоги, з приводу якої сторони подавали докази і давали пояснення, не ухвалено рішення;</w:t>
      </w:r>
    </w:p>
    <w:p w:rsidR="00000000" w:rsidRDefault="00D97886">
      <w:pPr>
        <w:pStyle w:val="rvps2"/>
        <w:divId w:val="662390928"/>
        <w:rPr>
          <w:color w:val="000000"/>
        </w:rPr>
      </w:pPr>
      <w:bookmarkStart w:id="2086" w:name="n8089"/>
      <w:bookmarkEnd w:id="2086"/>
      <w:r>
        <w:rPr>
          <w:color w:val="000000"/>
        </w:rPr>
        <w:t>2) суд, вирішивши питання про право, не зазначив точної грошової суми, присудженої до стягнення, або майно, яке підлягає передачі, або дії, що треба виконати;</w:t>
      </w:r>
    </w:p>
    <w:p w:rsidR="00000000" w:rsidRDefault="00D97886">
      <w:pPr>
        <w:pStyle w:val="rvps2"/>
        <w:divId w:val="662390928"/>
        <w:rPr>
          <w:color w:val="000000"/>
        </w:rPr>
      </w:pPr>
      <w:bookmarkStart w:id="2087" w:name="n8090"/>
      <w:bookmarkEnd w:id="2087"/>
      <w:r>
        <w:rPr>
          <w:color w:val="000000"/>
        </w:rPr>
        <w:t>3) суд</w:t>
      </w:r>
      <w:r>
        <w:rPr>
          <w:color w:val="000000"/>
        </w:rPr>
        <w:t>ом не вирішено питання про судові витрати;</w:t>
      </w:r>
    </w:p>
    <w:p w:rsidR="00000000" w:rsidRDefault="00D97886">
      <w:pPr>
        <w:pStyle w:val="rvps2"/>
        <w:divId w:val="662390928"/>
        <w:rPr>
          <w:color w:val="000000"/>
        </w:rPr>
      </w:pPr>
      <w:bookmarkStart w:id="2088" w:name="n8091"/>
      <w:bookmarkEnd w:id="2088"/>
      <w:r>
        <w:rPr>
          <w:color w:val="000000"/>
        </w:rPr>
        <w:t xml:space="preserve">4) суд не допустив негайного виконання рішення у випадках, встановлених </w:t>
      </w:r>
      <w:hyperlink w:anchor="n9115" w:history="1">
        <w:r>
          <w:rPr>
            <w:rStyle w:val="a3"/>
            <w:color w:val="006600"/>
            <w:u w:val="none"/>
          </w:rPr>
          <w:t>статтею 430</w:t>
        </w:r>
      </w:hyperlink>
      <w:r>
        <w:rPr>
          <w:color w:val="000000"/>
        </w:rPr>
        <w:t xml:space="preserve"> цього Кодексу.</w:t>
      </w:r>
    </w:p>
    <w:p w:rsidR="00000000" w:rsidRDefault="00D97886">
      <w:pPr>
        <w:pStyle w:val="rvps2"/>
        <w:divId w:val="662390928"/>
        <w:rPr>
          <w:color w:val="000000"/>
        </w:rPr>
      </w:pPr>
      <w:bookmarkStart w:id="2089" w:name="n8092"/>
      <w:bookmarkEnd w:id="2089"/>
      <w:r>
        <w:rPr>
          <w:color w:val="000000"/>
        </w:rPr>
        <w:t>2. Заяву про ухвалення додаткового рішення може бути подано до закінчення строку на ви</w:t>
      </w:r>
      <w:r>
        <w:rPr>
          <w:color w:val="000000"/>
        </w:rPr>
        <w:t>конання рішення.</w:t>
      </w:r>
    </w:p>
    <w:p w:rsidR="00000000" w:rsidRDefault="00D97886">
      <w:pPr>
        <w:pStyle w:val="rvps2"/>
        <w:divId w:val="662390928"/>
        <w:rPr>
          <w:color w:val="000000"/>
        </w:rPr>
      </w:pPr>
      <w:bookmarkStart w:id="2090" w:name="n8093"/>
      <w:bookmarkEnd w:id="2090"/>
      <w:r>
        <w:rPr>
          <w:color w:val="000000"/>
        </w:rPr>
        <w:t>3. Суд, що ухвалив рішення, ухвалює додаткове судове рішення в тому самому складі протягом десяти днів із дня надходження відповідної заяви. Додаткове судове рішення ухвалюється в тому самому порядку, що й судове рішення.</w:t>
      </w:r>
    </w:p>
    <w:p w:rsidR="00000000" w:rsidRDefault="00D97886">
      <w:pPr>
        <w:pStyle w:val="rvps2"/>
        <w:divId w:val="662390928"/>
        <w:rPr>
          <w:color w:val="000000"/>
        </w:rPr>
      </w:pPr>
      <w:bookmarkStart w:id="2091" w:name="n8094"/>
      <w:bookmarkEnd w:id="2091"/>
      <w:r>
        <w:rPr>
          <w:color w:val="000000"/>
        </w:rPr>
        <w:t>4. У разі необхід</w:t>
      </w:r>
      <w:r>
        <w:rPr>
          <w:color w:val="000000"/>
        </w:rPr>
        <w:t>ності суд може викликати сторони або інших учасників справи в судове засідання. Неприбуття у судове засідання осіб, які були належним чином повідомлені про дату, час та місце судового засідання, не перешкоджає розгляду заяви.</w:t>
      </w:r>
    </w:p>
    <w:p w:rsidR="00000000" w:rsidRDefault="00D97886">
      <w:pPr>
        <w:pStyle w:val="rvps2"/>
        <w:divId w:val="662390928"/>
        <w:rPr>
          <w:color w:val="000000"/>
        </w:rPr>
      </w:pPr>
      <w:bookmarkStart w:id="2092" w:name="n8095"/>
      <w:bookmarkEnd w:id="2092"/>
      <w:r>
        <w:rPr>
          <w:color w:val="000000"/>
        </w:rPr>
        <w:t>5. Додаткове рішення або ухвал</w:t>
      </w:r>
      <w:r>
        <w:rPr>
          <w:color w:val="000000"/>
        </w:rPr>
        <w:t>у про відмову в прийнятті додаткового рішення може бути оскаржено.</w:t>
      </w:r>
    </w:p>
    <w:p w:rsidR="00000000" w:rsidRDefault="00D97886">
      <w:pPr>
        <w:pStyle w:val="rvps2"/>
        <w:divId w:val="662390928"/>
        <w:rPr>
          <w:color w:val="000000"/>
        </w:rPr>
      </w:pPr>
      <w:bookmarkStart w:id="2093" w:name="n8096"/>
      <w:bookmarkEnd w:id="2093"/>
      <w:r>
        <w:rPr>
          <w:rStyle w:val="rvts9"/>
        </w:rPr>
        <w:t xml:space="preserve">Стаття 271. </w:t>
      </w:r>
      <w:r>
        <w:rPr>
          <w:color w:val="000000"/>
        </w:rPr>
        <w:t>Роз’яснення судового рішення</w:t>
      </w:r>
    </w:p>
    <w:p w:rsidR="00000000" w:rsidRDefault="00D97886">
      <w:pPr>
        <w:pStyle w:val="rvps2"/>
        <w:divId w:val="662390928"/>
        <w:rPr>
          <w:color w:val="000000"/>
        </w:rPr>
      </w:pPr>
      <w:bookmarkStart w:id="2094" w:name="n8097"/>
      <w:bookmarkEnd w:id="2094"/>
      <w:r>
        <w:rPr>
          <w:color w:val="000000"/>
        </w:rPr>
        <w:t>1. За заявою учасників справи, державного виконавця, приватного виконавця суд роз’яснює судове рішення, яке набрало законної сили, не змінюючи зміст</w:t>
      </w:r>
      <w:r>
        <w:rPr>
          <w:color w:val="000000"/>
        </w:rPr>
        <w:t>у судового рішення.</w:t>
      </w:r>
    </w:p>
    <w:p w:rsidR="00000000" w:rsidRDefault="00D97886">
      <w:pPr>
        <w:pStyle w:val="rvps2"/>
        <w:divId w:val="662390928"/>
        <w:rPr>
          <w:color w:val="000000"/>
        </w:rPr>
      </w:pPr>
      <w:bookmarkStart w:id="2095" w:name="n8098"/>
      <w:bookmarkEnd w:id="2095"/>
      <w:r>
        <w:rPr>
          <w:color w:val="000000"/>
        </w:rPr>
        <w:t>2. Подання заяви про роз’яснення судового рішення допускається, якщо судове рішення ще не виконане або не закінчився строк, протягом якого рішення може бути пред’явлене до примусового виконання.</w:t>
      </w:r>
    </w:p>
    <w:p w:rsidR="00000000" w:rsidRDefault="00D97886">
      <w:pPr>
        <w:pStyle w:val="rvps2"/>
        <w:divId w:val="662390928"/>
        <w:rPr>
          <w:color w:val="000000"/>
        </w:rPr>
      </w:pPr>
      <w:bookmarkStart w:id="2096" w:name="n8099"/>
      <w:bookmarkEnd w:id="2096"/>
      <w:r>
        <w:rPr>
          <w:color w:val="000000"/>
        </w:rPr>
        <w:t>3. Суд розглядає заяву про роз’яснення су</w:t>
      </w:r>
      <w:r>
        <w:rPr>
          <w:color w:val="000000"/>
        </w:rPr>
        <w:t>дового рішення у порядку, в якому було ухвалено відповідне судове рішення, протягом десяти днів з дня її надходження. У разі необхідності суд може викликати учасників справи, державного чи приватного виконавця в судове засідання. Неприбуття у судове засіда</w:t>
      </w:r>
      <w:r>
        <w:rPr>
          <w:color w:val="000000"/>
        </w:rPr>
        <w:t>ння осіб, які були належним чином повідомлені про дату, час та місце судового засідання, не перешкоджає розглядові заяви про роз’яснення рішення.</w:t>
      </w:r>
    </w:p>
    <w:p w:rsidR="00000000" w:rsidRDefault="00D97886">
      <w:pPr>
        <w:pStyle w:val="rvps2"/>
        <w:divId w:val="662390928"/>
        <w:rPr>
          <w:color w:val="000000"/>
        </w:rPr>
      </w:pPr>
      <w:bookmarkStart w:id="2097" w:name="n8100"/>
      <w:bookmarkEnd w:id="2097"/>
      <w:r>
        <w:rPr>
          <w:color w:val="000000"/>
        </w:rPr>
        <w:t>4. Про роз’яснення або відмову у роз’ясненні судового рішення суд постановляє ухвалу, яку може бути оскаржено.</w:t>
      </w:r>
    </w:p>
    <w:p w:rsidR="00000000" w:rsidRDefault="00D97886">
      <w:pPr>
        <w:pStyle w:val="rvps2"/>
        <w:divId w:val="662390928"/>
        <w:rPr>
          <w:color w:val="000000"/>
        </w:rPr>
      </w:pPr>
      <w:bookmarkStart w:id="2098" w:name="n8101"/>
      <w:bookmarkEnd w:id="2098"/>
      <w:r>
        <w:rPr>
          <w:rStyle w:val="rvts9"/>
        </w:rPr>
        <w:t xml:space="preserve">Стаття 272. </w:t>
      </w:r>
      <w:r>
        <w:rPr>
          <w:color w:val="000000"/>
        </w:rPr>
        <w:t>Вручення судового рішення</w:t>
      </w:r>
    </w:p>
    <w:p w:rsidR="00000000" w:rsidRDefault="00D97886">
      <w:pPr>
        <w:pStyle w:val="rvps2"/>
        <w:divId w:val="662390928"/>
        <w:rPr>
          <w:color w:val="000000"/>
        </w:rPr>
      </w:pPr>
      <w:bookmarkStart w:id="2099" w:name="n8102"/>
      <w:bookmarkEnd w:id="2099"/>
      <w:r>
        <w:rPr>
          <w:color w:val="000000"/>
        </w:rPr>
        <w:t>1. Копії повного судового рішення вручаються учасникам справи, які були присутні у судовому засіданні, негайно після проголошення такого рішення.</w:t>
      </w:r>
    </w:p>
    <w:p w:rsidR="00000000" w:rsidRDefault="00D97886">
      <w:pPr>
        <w:pStyle w:val="rvps2"/>
        <w:divId w:val="662390928"/>
        <w:rPr>
          <w:color w:val="000000"/>
        </w:rPr>
      </w:pPr>
      <w:bookmarkStart w:id="2100" w:name="n8103"/>
      <w:bookmarkEnd w:id="2100"/>
      <w:r>
        <w:rPr>
          <w:color w:val="000000"/>
        </w:rPr>
        <w:t>2. У разі проголошення тільки скороченого (вступної та резолютивної час</w:t>
      </w:r>
      <w:r>
        <w:rPr>
          <w:color w:val="000000"/>
        </w:rPr>
        <w:t>тин) судового рішення, учасникам справи, які були присутні у судовому засіданні, за їхньою заявою негайно після його проголошення видаються копії скороченого судового рішення.</w:t>
      </w:r>
    </w:p>
    <w:p w:rsidR="00000000" w:rsidRDefault="00D97886">
      <w:pPr>
        <w:pStyle w:val="rvps2"/>
        <w:divId w:val="662390928"/>
        <w:rPr>
          <w:color w:val="000000"/>
        </w:rPr>
      </w:pPr>
      <w:bookmarkStart w:id="2101" w:name="n8104"/>
      <w:bookmarkEnd w:id="2101"/>
      <w:r>
        <w:rPr>
          <w:color w:val="000000"/>
        </w:rPr>
        <w:t>3. У разі проголошення в судовому засіданні скороченого рішення суд надсилає учасникам справи копію повного судового рішення протягом двох днів з дня його складання - в електронній формі у порядку, встановленому законом (у випадку наявності в особи офіційн</w:t>
      </w:r>
      <w:r>
        <w:rPr>
          <w:color w:val="000000"/>
        </w:rPr>
        <w:t>ої електронної адреси), або рекомендованим листом з повідомленням про вручення - якщо така адреса в особи відсутня.</w:t>
      </w:r>
    </w:p>
    <w:p w:rsidR="00000000" w:rsidRDefault="00D97886">
      <w:pPr>
        <w:pStyle w:val="rvps2"/>
        <w:divId w:val="662390928"/>
        <w:rPr>
          <w:color w:val="000000"/>
        </w:rPr>
      </w:pPr>
      <w:bookmarkStart w:id="2102" w:name="n8105"/>
      <w:bookmarkEnd w:id="2102"/>
      <w:r>
        <w:rPr>
          <w:color w:val="000000"/>
        </w:rPr>
        <w:t>4. За заявою учасника справи копія повного судового рішення вручається йому під розписку безпосередньо в суді.</w:t>
      </w:r>
    </w:p>
    <w:p w:rsidR="00000000" w:rsidRDefault="00D97886">
      <w:pPr>
        <w:pStyle w:val="rvps2"/>
        <w:divId w:val="662390928"/>
        <w:rPr>
          <w:color w:val="000000"/>
        </w:rPr>
      </w:pPr>
      <w:bookmarkStart w:id="2103" w:name="n8106"/>
      <w:bookmarkEnd w:id="2103"/>
      <w:r>
        <w:rPr>
          <w:color w:val="000000"/>
        </w:rPr>
        <w:t>5. Учасникам справи, які не б</w:t>
      </w:r>
      <w:r>
        <w:rPr>
          <w:color w:val="000000"/>
        </w:rPr>
        <w:t>ули присутні в судовому засіданні, або якщо судове рішення було ухвалено поза межами судового засідання чи без повідомлення (виклику) учасників справи, копія судового рішення надсилається протягом двох днів з дня його складення у повному обсязі в електронн</w:t>
      </w:r>
      <w:r>
        <w:rPr>
          <w:color w:val="000000"/>
        </w:rPr>
        <w:t>ій формі у порядку, визначеному законом, - у випадку наявності у особи офіційної електронної адреси, або рекомендованим листом з повідомленням про вручення - якщо така адреса відсутня.</w:t>
      </w:r>
    </w:p>
    <w:p w:rsidR="00000000" w:rsidRDefault="00D97886">
      <w:pPr>
        <w:pStyle w:val="rvps2"/>
        <w:divId w:val="662390928"/>
        <w:rPr>
          <w:color w:val="000000"/>
        </w:rPr>
      </w:pPr>
      <w:bookmarkStart w:id="2104" w:name="n8107"/>
      <w:bookmarkEnd w:id="2104"/>
      <w:r>
        <w:rPr>
          <w:color w:val="000000"/>
        </w:rPr>
        <w:t>6. Днем вручення судового рішення є:</w:t>
      </w:r>
    </w:p>
    <w:p w:rsidR="00000000" w:rsidRDefault="00D97886">
      <w:pPr>
        <w:pStyle w:val="rvps2"/>
        <w:divId w:val="662390928"/>
        <w:rPr>
          <w:color w:val="000000"/>
        </w:rPr>
      </w:pPr>
      <w:bookmarkStart w:id="2105" w:name="n8108"/>
      <w:bookmarkEnd w:id="2105"/>
      <w:r>
        <w:rPr>
          <w:color w:val="000000"/>
        </w:rPr>
        <w:t xml:space="preserve">1) день вручення судового рішення </w:t>
      </w:r>
      <w:r>
        <w:rPr>
          <w:color w:val="000000"/>
        </w:rPr>
        <w:t>під розписку;</w:t>
      </w:r>
    </w:p>
    <w:p w:rsidR="00000000" w:rsidRDefault="00D97886">
      <w:pPr>
        <w:pStyle w:val="rvps2"/>
        <w:divId w:val="662390928"/>
        <w:rPr>
          <w:color w:val="000000"/>
        </w:rPr>
      </w:pPr>
      <w:bookmarkStart w:id="2106" w:name="n8109"/>
      <w:bookmarkEnd w:id="2106"/>
      <w:r>
        <w:rPr>
          <w:color w:val="000000"/>
        </w:rPr>
        <w:t>2) день отримання судом повідомлення про доставлення копії судового рішення на офіційну електронну адресу особи;</w:t>
      </w:r>
    </w:p>
    <w:p w:rsidR="00000000" w:rsidRDefault="00D97886">
      <w:pPr>
        <w:pStyle w:val="rvps2"/>
        <w:divId w:val="662390928"/>
        <w:rPr>
          <w:color w:val="000000"/>
        </w:rPr>
      </w:pPr>
      <w:bookmarkStart w:id="2107" w:name="n8110"/>
      <w:bookmarkEnd w:id="2107"/>
      <w:r>
        <w:rPr>
          <w:color w:val="000000"/>
        </w:rPr>
        <w:t>3) день проставлення у поштовому повідомленні відмітки про вручення судового рішення;</w:t>
      </w:r>
    </w:p>
    <w:p w:rsidR="00000000" w:rsidRDefault="00D97886">
      <w:pPr>
        <w:pStyle w:val="rvps2"/>
        <w:divId w:val="662390928"/>
        <w:rPr>
          <w:color w:val="000000"/>
        </w:rPr>
      </w:pPr>
      <w:bookmarkStart w:id="2108" w:name="n8111"/>
      <w:bookmarkEnd w:id="2108"/>
      <w:r>
        <w:rPr>
          <w:color w:val="000000"/>
        </w:rPr>
        <w:t>4) день проставлення у поштовому повідомлен</w:t>
      </w:r>
      <w:r>
        <w:rPr>
          <w:color w:val="000000"/>
        </w:rPr>
        <w:t>ні відмітки про відмову отримати копію судового рішення чи відмітки про відсутність особи за адресою місцезнаходження, місця проживання чи перебування особи, повідомленою цією особою суду;</w:t>
      </w:r>
    </w:p>
    <w:p w:rsidR="00000000" w:rsidRDefault="00D97886">
      <w:pPr>
        <w:pStyle w:val="rvps2"/>
        <w:divId w:val="662390928"/>
        <w:rPr>
          <w:color w:val="000000"/>
        </w:rPr>
      </w:pPr>
      <w:bookmarkStart w:id="2109" w:name="n8112"/>
      <w:bookmarkEnd w:id="2109"/>
      <w:r>
        <w:rPr>
          <w:color w:val="000000"/>
        </w:rPr>
        <w:t xml:space="preserve">5) день проставлення у поштовому повідомленні відмітки про відмову </w:t>
      </w:r>
      <w:r>
        <w:rPr>
          <w:color w:val="000000"/>
        </w:rPr>
        <w:t>отримати копію судового рішення чи відмітки про відсутність особи за адресою місцезнаходження,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rsidR="00000000" w:rsidRDefault="00D97886">
      <w:pPr>
        <w:pStyle w:val="rvps2"/>
        <w:divId w:val="662390928"/>
        <w:rPr>
          <w:color w:val="000000"/>
        </w:rPr>
      </w:pPr>
      <w:bookmarkStart w:id="2110" w:name="n8113"/>
      <w:bookmarkEnd w:id="2110"/>
      <w:r>
        <w:rPr>
          <w:color w:val="000000"/>
        </w:rPr>
        <w:t>Якщо судове рішення надіс</w:t>
      </w:r>
      <w:r>
        <w:rPr>
          <w:color w:val="000000"/>
        </w:rPr>
        <w:t>лано на офіційну електронну адресу пізніше 17 години, судове рішення вважається врученим у робочий день, наступний за днем його відправлення, незалежно від надходження до суду повідомлення про його доставлення.</w:t>
      </w:r>
    </w:p>
    <w:p w:rsidR="00000000" w:rsidRDefault="00D97886">
      <w:pPr>
        <w:pStyle w:val="rvps2"/>
        <w:divId w:val="662390928"/>
        <w:rPr>
          <w:color w:val="000000"/>
        </w:rPr>
      </w:pPr>
      <w:bookmarkStart w:id="2111" w:name="n8114"/>
      <w:bookmarkEnd w:id="2111"/>
      <w:r>
        <w:rPr>
          <w:color w:val="000000"/>
        </w:rPr>
        <w:t>7. Якщо копію судового рішення вручено предст</w:t>
      </w:r>
      <w:r>
        <w:rPr>
          <w:color w:val="000000"/>
        </w:rPr>
        <w:t>авникові, вважається, що її вручено й особі, яку він представляє.</w:t>
      </w:r>
    </w:p>
    <w:p w:rsidR="00000000" w:rsidRDefault="00D97886">
      <w:pPr>
        <w:pStyle w:val="rvps2"/>
        <w:divId w:val="662390928"/>
        <w:rPr>
          <w:color w:val="000000"/>
        </w:rPr>
      </w:pPr>
      <w:bookmarkStart w:id="2112" w:name="n8115"/>
      <w:bookmarkEnd w:id="2112"/>
      <w:r>
        <w:rPr>
          <w:color w:val="000000"/>
        </w:rPr>
        <w:t>8. Якщо судовим рішенням відповідачеві заборонено вчиняти певні дії або накладено арешт на його майно і виконання такого рішення потребуватиме вчинення дій органами державної влади, органами</w:t>
      </w:r>
      <w:r>
        <w:rPr>
          <w:color w:val="000000"/>
        </w:rPr>
        <w:t xml:space="preserve"> місцевого самоврядування, їх посадовими чи службовими особами, в тому числі внесення записів до відповідних реєстрів, копія такого судового рішення також надсилається судом цим органам та (або) особам у порядку та строки, визначені цією статтею для негайн</w:t>
      </w:r>
      <w:r>
        <w:rPr>
          <w:color w:val="000000"/>
        </w:rPr>
        <w:t>ого виконання.</w:t>
      </w:r>
    </w:p>
    <w:p w:rsidR="00000000" w:rsidRDefault="00D97886">
      <w:pPr>
        <w:pStyle w:val="rvps2"/>
        <w:divId w:val="662390928"/>
        <w:rPr>
          <w:color w:val="000000"/>
        </w:rPr>
      </w:pPr>
      <w:bookmarkStart w:id="2113" w:name="n8116"/>
      <w:bookmarkEnd w:id="2113"/>
      <w:r>
        <w:rPr>
          <w:color w:val="000000"/>
        </w:rPr>
        <w:t>9. Копії судових рішень можуть бути видані повторно за заявою особи у порядку, встановленому законодавством.</w:t>
      </w:r>
    </w:p>
    <w:p w:rsidR="00000000" w:rsidRDefault="00D97886">
      <w:pPr>
        <w:pStyle w:val="rvps2"/>
        <w:divId w:val="662390928"/>
        <w:rPr>
          <w:color w:val="000000"/>
        </w:rPr>
      </w:pPr>
      <w:bookmarkStart w:id="2114" w:name="n8117"/>
      <w:bookmarkEnd w:id="2114"/>
      <w:r>
        <w:rPr>
          <w:color w:val="000000"/>
        </w:rPr>
        <w:t>10. Судові рішення відповідно до цієї статті вручаються шляхом надсилання (видачі) відповідній особі копії (тексту) повного або скор</w:t>
      </w:r>
      <w:r>
        <w:rPr>
          <w:color w:val="000000"/>
        </w:rPr>
        <w:t>оченого судового рішення, що містить інформацію про веб-адресу такого рішення у Єдиному державному реєстрі судових рішень.</w:t>
      </w:r>
    </w:p>
    <w:p w:rsidR="00000000" w:rsidRDefault="00D97886">
      <w:pPr>
        <w:pStyle w:val="rvps2"/>
        <w:divId w:val="662390928"/>
        <w:rPr>
          <w:color w:val="000000"/>
        </w:rPr>
      </w:pPr>
      <w:bookmarkStart w:id="2115" w:name="n8118"/>
      <w:bookmarkEnd w:id="2115"/>
      <w:r>
        <w:rPr>
          <w:color w:val="000000"/>
        </w:rPr>
        <w:t xml:space="preserve">11. У випадку розгляду справи за матеріалами в паперовій формі судові рішення надсилаються в паперовій формі рекомендованим листом з </w:t>
      </w:r>
      <w:r>
        <w:rPr>
          <w:color w:val="000000"/>
        </w:rPr>
        <w:t>повідомленням про вручення.</w:t>
      </w:r>
    </w:p>
    <w:p w:rsidR="00000000" w:rsidRDefault="00D97886">
      <w:pPr>
        <w:pStyle w:val="rvps2"/>
        <w:divId w:val="662390928"/>
        <w:rPr>
          <w:color w:val="000000"/>
        </w:rPr>
      </w:pPr>
      <w:bookmarkStart w:id="2116" w:name="n8119"/>
      <w:bookmarkEnd w:id="2116"/>
      <w:r>
        <w:rPr>
          <w:color w:val="000000"/>
        </w:rPr>
        <w:t>12. Особа, яка не брала участі у справі, але щодо якої суд вирішив питання про її права, свободи, інтереси та (або) обов’язки, може отримати в суді, який розглядав справу як суд першої інстанції, копію рішення, що є в матеріалах</w:t>
      </w:r>
      <w:r>
        <w:rPr>
          <w:color w:val="000000"/>
        </w:rPr>
        <w:t xml:space="preserve"> цієї справи, ухваленого судом будь-якої інстанції.</w:t>
      </w:r>
    </w:p>
    <w:p w:rsidR="00000000" w:rsidRDefault="00D97886">
      <w:pPr>
        <w:pStyle w:val="rvps2"/>
        <w:divId w:val="662390928"/>
        <w:rPr>
          <w:color w:val="000000"/>
        </w:rPr>
      </w:pPr>
      <w:bookmarkStart w:id="2117" w:name="n8120"/>
      <w:bookmarkEnd w:id="2117"/>
      <w:r>
        <w:rPr>
          <w:rStyle w:val="rvts9"/>
        </w:rPr>
        <w:t xml:space="preserve">Стаття 273. </w:t>
      </w:r>
      <w:r>
        <w:rPr>
          <w:color w:val="000000"/>
        </w:rPr>
        <w:t>Набрання рішенням суду законної сили</w:t>
      </w:r>
    </w:p>
    <w:p w:rsidR="00000000" w:rsidRDefault="00D97886">
      <w:pPr>
        <w:pStyle w:val="rvps2"/>
        <w:divId w:val="662390928"/>
        <w:rPr>
          <w:color w:val="000000"/>
        </w:rPr>
      </w:pPr>
      <w:bookmarkStart w:id="2118" w:name="n8121"/>
      <w:bookmarkEnd w:id="2118"/>
      <w:r>
        <w:rPr>
          <w:color w:val="000000"/>
        </w:rPr>
        <w:t>1. Рішення суду набирає законної сили після закінчення строку подання апеляційної скарги всіма учасниками справи, якщо апеляційну скаргу не було подано.</w:t>
      </w:r>
    </w:p>
    <w:p w:rsidR="00000000" w:rsidRDefault="00D97886">
      <w:pPr>
        <w:pStyle w:val="rvps2"/>
        <w:divId w:val="662390928"/>
        <w:rPr>
          <w:color w:val="000000"/>
        </w:rPr>
      </w:pPr>
      <w:bookmarkStart w:id="2119" w:name="n8122"/>
      <w:bookmarkEnd w:id="2119"/>
      <w:r>
        <w:rPr>
          <w:color w:val="000000"/>
        </w:rPr>
        <w:t>2.</w:t>
      </w:r>
      <w:r>
        <w:rPr>
          <w:color w:val="000000"/>
        </w:rPr>
        <w:t xml:space="preserve">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суду апеляційної інстанції за наслідками апеляці</w:t>
      </w:r>
      <w:r>
        <w:rPr>
          <w:color w:val="000000"/>
        </w:rPr>
        <w:t>йного перегляду.</w:t>
      </w:r>
    </w:p>
    <w:p w:rsidR="00000000" w:rsidRDefault="00D97886">
      <w:pPr>
        <w:pStyle w:val="rvps2"/>
        <w:divId w:val="662390928"/>
        <w:rPr>
          <w:color w:val="000000"/>
        </w:rPr>
      </w:pPr>
      <w:bookmarkStart w:id="2120" w:name="n8123"/>
      <w:bookmarkEnd w:id="2120"/>
      <w:r>
        <w:rPr>
          <w:color w:val="000000"/>
        </w:rPr>
        <w:t xml:space="preserve">3. Якщо справу розглянуто за заявою осіб, визначених </w:t>
      </w:r>
      <w:hyperlink w:anchor="n6062" w:history="1">
        <w:r>
          <w:rPr>
            <w:rStyle w:val="a3"/>
            <w:color w:val="006600"/>
            <w:u w:val="none"/>
          </w:rPr>
          <w:t>частиною другою</w:t>
        </w:r>
      </w:hyperlink>
      <w:r>
        <w:rPr>
          <w:color w:val="000000"/>
        </w:rPr>
        <w:t xml:space="preserve"> статті 4 цього Кодексу, рішення суду, що набрало законної сили, є обов’язковим для особи, в інтересах якої було розпочато справу.</w:t>
      </w:r>
    </w:p>
    <w:p w:rsidR="00000000" w:rsidRDefault="00D97886">
      <w:pPr>
        <w:pStyle w:val="rvps2"/>
        <w:divId w:val="662390928"/>
        <w:rPr>
          <w:color w:val="000000"/>
        </w:rPr>
      </w:pPr>
      <w:bookmarkStart w:id="2121" w:name="n8124"/>
      <w:bookmarkEnd w:id="2121"/>
      <w:r>
        <w:rPr>
          <w:color w:val="000000"/>
        </w:rPr>
        <w:t>4. Якщо післ</w:t>
      </w:r>
      <w:r>
        <w:rPr>
          <w:color w:val="000000"/>
        </w:rPr>
        <w:t>я набрання рішенням суду законної сили, яким з відповідача присуджені періодичні платежі, зміняться обставини, що впливають на визначені розміри платежів, їх тривалість чи припинення, кожна сторона має право шляхом пред’явлення нового позову вимагати зміни</w:t>
      </w:r>
      <w:r>
        <w:rPr>
          <w:color w:val="000000"/>
        </w:rPr>
        <w:t xml:space="preserve"> розміру, строків платежів або звільнення від них.</w:t>
      </w:r>
    </w:p>
    <w:p w:rsidR="00000000" w:rsidRDefault="00D97886">
      <w:pPr>
        <w:pStyle w:val="rvps7"/>
        <w:divId w:val="662390928"/>
        <w:rPr>
          <w:color w:val="000000"/>
        </w:rPr>
      </w:pPr>
      <w:bookmarkStart w:id="2122" w:name="n8125"/>
      <w:bookmarkEnd w:id="2122"/>
      <w:r>
        <w:rPr>
          <w:rStyle w:val="rvts15"/>
        </w:rPr>
        <w:t>Глава 10. Розгляд справ у порядку спрощеного провадження</w:t>
      </w:r>
    </w:p>
    <w:p w:rsidR="00000000" w:rsidRDefault="00D97886">
      <w:pPr>
        <w:pStyle w:val="rvps2"/>
        <w:divId w:val="662390928"/>
        <w:rPr>
          <w:color w:val="000000"/>
        </w:rPr>
      </w:pPr>
      <w:bookmarkStart w:id="2123" w:name="n8126"/>
      <w:bookmarkEnd w:id="2123"/>
      <w:r>
        <w:rPr>
          <w:rStyle w:val="rvts9"/>
        </w:rPr>
        <w:t xml:space="preserve">Стаття 274. </w:t>
      </w:r>
      <w:r>
        <w:rPr>
          <w:color w:val="000000"/>
        </w:rPr>
        <w:t>Справи, що розглядаються в порядку спрощеного позовного провадження</w:t>
      </w:r>
    </w:p>
    <w:p w:rsidR="00000000" w:rsidRDefault="00D97886">
      <w:pPr>
        <w:pStyle w:val="rvps2"/>
        <w:divId w:val="662390928"/>
        <w:rPr>
          <w:color w:val="000000"/>
        </w:rPr>
      </w:pPr>
      <w:bookmarkStart w:id="2124" w:name="n8127"/>
      <w:bookmarkEnd w:id="2124"/>
      <w:r>
        <w:rPr>
          <w:color w:val="000000"/>
        </w:rPr>
        <w:t>1. У порядку спрощеного позовного провадження розглядаються справи:</w:t>
      </w:r>
    </w:p>
    <w:p w:rsidR="00000000" w:rsidRDefault="00D97886">
      <w:pPr>
        <w:pStyle w:val="rvps2"/>
        <w:divId w:val="662390928"/>
        <w:rPr>
          <w:color w:val="000000"/>
        </w:rPr>
      </w:pPr>
      <w:bookmarkStart w:id="2125" w:name="n8128"/>
      <w:bookmarkEnd w:id="2125"/>
      <w:r>
        <w:rPr>
          <w:color w:val="000000"/>
        </w:rPr>
        <w:t>1) малозначні справи;</w:t>
      </w:r>
    </w:p>
    <w:p w:rsidR="00000000" w:rsidRDefault="00D97886">
      <w:pPr>
        <w:pStyle w:val="rvps2"/>
        <w:divId w:val="662390928"/>
        <w:rPr>
          <w:color w:val="000000"/>
        </w:rPr>
      </w:pPr>
      <w:bookmarkStart w:id="2126" w:name="n8129"/>
      <w:bookmarkEnd w:id="2126"/>
      <w:r>
        <w:rPr>
          <w:color w:val="000000"/>
        </w:rPr>
        <w:t>2) що виникають з трудових відносин.</w:t>
      </w:r>
    </w:p>
    <w:p w:rsidR="00000000" w:rsidRDefault="00D97886">
      <w:pPr>
        <w:pStyle w:val="rvps2"/>
        <w:divId w:val="662390928"/>
        <w:rPr>
          <w:color w:val="000000"/>
        </w:rPr>
      </w:pPr>
      <w:bookmarkStart w:id="2127" w:name="n8130"/>
      <w:bookmarkEnd w:id="2127"/>
      <w:r>
        <w:rPr>
          <w:color w:val="000000"/>
        </w:rPr>
        <w:t>2. У порядку спрощеного позовного провадження може бути розглянута будь-яка інша справа, віднесена до юрисдикції суду, за винятком справ, зазначених у частині четвертій цієї статті.</w:t>
      </w:r>
    </w:p>
    <w:p w:rsidR="00000000" w:rsidRDefault="00D97886">
      <w:pPr>
        <w:pStyle w:val="rvps2"/>
        <w:divId w:val="662390928"/>
        <w:rPr>
          <w:color w:val="000000"/>
        </w:rPr>
      </w:pPr>
      <w:bookmarkStart w:id="2128" w:name="n8131"/>
      <w:bookmarkEnd w:id="2128"/>
      <w:r>
        <w:rPr>
          <w:color w:val="000000"/>
        </w:rPr>
        <w:t>3. При вирішенн</w:t>
      </w:r>
      <w:r>
        <w:rPr>
          <w:color w:val="000000"/>
        </w:rPr>
        <w:t>і питання про розгляд справи в порядку спрощеного або загального позовного провадження суд враховує:</w:t>
      </w:r>
    </w:p>
    <w:p w:rsidR="00000000" w:rsidRDefault="00D97886">
      <w:pPr>
        <w:pStyle w:val="rvps2"/>
        <w:divId w:val="662390928"/>
        <w:rPr>
          <w:color w:val="000000"/>
        </w:rPr>
      </w:pPr>
      <w:bookmarkStart w:id="2129" w:name="n8132"/>
      <w:bookmarkEnd w:id="2129"/>
      <w:r>
        <w:rPr>
          <w:color w:val="000000"/>
        </w:rPr>
        <w:t>1) ціну позову;</w:t>
      </w:r>
    </w:p>
    <w:p w:rsidR="00000000" w:rsidRDefault="00D97886">
      <w:pPr>
        <w:pStyle w:val="rvps2"/>
        <w:divId w:val="662390928"/>
        <w:rPr>
          <w:color w:val="000000"/>
        </w:rPr>
      </w:pPr>
      <w:bookmarkStart w:id="2130" w:name="n8133"/>
      <w:bookmarkEnd w:id="2130"/>
      <w:r>
        <w:rPr>
          <w:color w:val="000000"/>
        </w:rPr>
        <w:t>2) значення справи для сторін;</w:t>
      </w:r>
    </w:p>
    <w:p w:rsidR="00000000" w:rsidRDefault="00D97886">
      <w:pPr>
        <w:pStyle w:val="rvps2"/>
        <w:divId w:val="662390928"/>
        <w:rPr>
          <w:color w:val="000000"/>
        </w:rPr>
      </w:pPr>
      <w:bookmarkStart w:id="2131" w:name="n8134"/>
      <w:bookmarkEnd w:id="2131"/>
      <w:r>
        <w:rPr>
          <w:color w:val="000000"/>
        </w:rPr>
        <w:t>3) обраний позивачем спосіб захисту;</w:t>
      </w:r>
    </w:p>
    <w:p w:rsidR="00000000" w:rsidRDefault="00D97886">
      <w:pPr>
        <w:pStyle w:val="rvps2"/>
        <w:divId w:val="662390928"/>
        <w:rPr>
          <w:color w:val="000000"/>
        </w:rPr>
      </w:pPr>
      <w:bookmarkStart w:id="2132" w:name="n8135"/>
      <w:bookmarkEnd w:id="2132"/>
      <w:r>
        <w:rPr>
          <w:color w:val="000000"/>
        </w:rPr>
        <w:t>4) категорію та складність справи;</w:t>
      </w:r>
    </w:p>
    <w:p w:rsidR="00000000" w:rsidRDefault="00D97886">
      <w:pPr>
        <w:pStyle w:val="rvps2"/>
        <w:divId w:val="662390928"/>
        <w:rPr>
          <w:color w:val="000000"/>
        </w:rPr>
      </w:pPr>
      <w:bookmarkStart w:id="2133" w:name="n8136"/>
      <w:bookmarkEnd w:id="2133"/>
      <w:r>
        <w:rPr>
          <w:color w:val="000000"/>
        </w:rPr>
        <w:t>5) обсяг та характер доказів у справі, в тому числі чи потрібно у справі призначити експертизу, викликати свідків тощо;</w:t>
      </w:r>
    </w:p>
    <w:p w:rsidR="00000000" w:rsidRDefault="00D97886">
      <w:pPr>
        <w:pStyle w:val="rvps2"/>
        <w:divId w:val="662390928"/>
        <w:rPr>
          <w:color w:val="000000"/>
        </w:rPr>
      </w:pPr>
      <w:bookmarkStart w:id="2134" w:name="n8137"/>
      <w:bookmarkEnd w:id="2134"/>
      <w:r>
        <w:rPr>
          <w:color w:val="000000"/>
        </w:rPr>
        <w:t>6) кількість сторін та інших учасників справи;</w:t>
      </w:r>
    </w:p>
    <w:p w:rsidR="00000000" w:rsidRDefault="00D97886">
      <w:pPr>
        <w:pStyle w:val="rvps2"/>
        <w:divId w:val="662390928"/>
        <w:rPr>
          <w:color w:val="000000"/>
        </w:rPr>
      </w:pPr>
      <w:bookmarkStart w:id="2135" w:name="n8138"/>
      <w:bookmarkEnd w:id="2135"/>
      <w:r>
        <w:rPr>
          <w:color w:val="000000"/>
        </w:rPr>
        <w:t>7) чи становить розгляд справи значний суспільний інтерес;</w:t>
      </w:r>
    </w:p>
    <w:p w:rsidR="00000000" w:rsidRDefault="00D97886">
      <w:pPr>
        <w:pStyle w:val="rvps2"/>
        <w:divId w:val="662390928"/>
        <w:rPr>
          <w:color w:val="000000"/>
        </w:rPr>
      </w:pPr>
      <w:bookmarkStart w:id="2136" w:name="n8139"/>
      <w:bookmarkEnd w:id="2136"/>
      <w:r>
        <w:rPr>
          <w:color w:val="000000"/>
        </w:rPr>
        <w:t>8) думку сторін щодо необхідно</w:t>
      </w:r>
      <w:r>
        <w:rPr>
          <w:color w:val="000000"/>
        </w:rPr>
        <w:t>сті розгляду справи за правилами спрощеного позовного провадження.</w:t>
      </w:r>
    </w:p>
    <w:p w:rsidR="00000000" w:rsidRDefault="00D97886">
      <w:pPr>
        <w:pStyle w:val="rvps2"/>
        <w:divId w:val="662390928"/>
        <w:rPr>
          <w:color w:val="000000"/>
        </w:rPr>
      </w:pPr>
      <w:bookmarkStart w:id="2137" w:name="n8140"/>
      <w:bookmarkEnd w:id="2137"/>
      <w:r>
        <w:rPr>
          <w:color w:val="000000"/>
        </w:rPr>
        <w:t>4. В порядку спрощеного позовного провадження не можуть бути розглянуті справи у спорах:</w:t>
      </w:r>
    </w:p>
    <w:p w:rsidR="00000000" w:rsidRDefault="00D97886">
      <w:pPr>
        <w:pStyle w:val="rvps2"/>
        <w:divId w:val="662390928"/>
        <w:rPr>
          <w:color w:val="000000"/>
        </w:rPr>
      </w:pPr>
      <w:bookmarkStart w:id="2138" w:name="n8141"/>
      <w:bookmarkEnd w:id="2138"/>
      <w:r>
        <w:rPr>
          <w:color w:val="000000"/>
        </w:rPr>
        <w:t>1) що виникають з сімейних відносин, крім спорів про стягнення аліментів та поділ майна подружжя;</w:t>
      </w:r>
    </w:p>
    <w:p w:rsidR="00000000" w:rsidRDefault="00D97886">
      <w:pPr>
        <w:pStyle w:val="rvps2"/>
        <w:divId w:val="662390928"/>
        <w:rPr>
          <w:color w:val="000000"/>
        </w:rPr>
      </w:pPr>
      <w:bookmarkStart w:id="2139" w:name="n8142"/>
      <w:bookmarkEnd w:id="2139"/>
      <w:r>
        <w:rPr>
          <w:color w:val="000000"/>
        </w:rPr>
        <w:t>2)</w:t>
      </w:r>
      <w:r>
        <w:rPr>
          <w:color w:val="000000"/>
        </w:rPr>
        <w:t xml:space="preserve"> щодо спадкування;</w:t>
      </w:r>
    </w:p>
    <w:p w:rsidR="00000000" w:rsidRDefault="00D97886">
      <w:pPr>
        <w:pStyle w:val="rvps2"/>
        <w:divId w:val="662390928"/>
        <w:rPr>
          <w:color w:val="000000"/>
        </w:rPr>
      </w:pPr>
      <w:bookmarkStart w:id="2140" w:name="n8143"/>
      <w:bookmarkEnd w:id="2140"/>
      <w:r>
        <w:rPr>
          <w:color w:val="000000"/>
        </w:rPr>
        <w:t>3) щодо приватизації державного житлового фонду;</w:t>
      </w:r>
    </w:p>
    <w:p w:rsidR="00000000" w:rsidRDefault="00D97886">
      <w:pPr>
        <w:pStyle w:val="rvps2"/>
        <w:divId w:val="662390928"/>
        <w:rPr>
          <w:color w:val="000000"/>
        </w:rPr>
      </w:pPr>
      <w:bookmarkStart w:id="2141" w:name="n8144"/>
      <w:bookmarkEnd w:id="2141"/>
      <w:r>
        <w:rPr>
          <w:color w:val="000000"/>
        </w:rPr>
        <w:t xml:space="preserve">4) щодо визнання необґрунтованими активів та їх витребування відповідно до </w:t>
      </w:r>
      <w:hyperlink w:anchor="n8232" w:history="1">
        <w:r>
          <w:rPr>
            <w:rStyle w:val="a3"/>
            <w:color w:val="006600"/>
            <w:u w:val="none"/>
          </w:rPr>
          <w:t>глави 12</w:t>
        </w:r>
      </w:hyperlink>
      <w:r>
        <w:rPr>
          <w:color w:val="000000"/>
        </w:rPr>
        <w:t xml:space="preserve"> цього розділу;</w:t>
      </w:r>
    </w:p>
    <w:p w:rsidR="00000000" w:rsidRDefault="00D97886">
      <w:pPr>
        <w:pStyle w:val="rvps2"/>
        <w:divId w:val="662390928"/>
        <w:rPr>
          <w:color w:val="000000"/>
        </w:rPr>
      </w:pPr>
      <w:bookmarkStart w:id="2142" w:name="n8145"/>
      <w:bookmarkEnd w:id="2142"/>
      <w:r>
        <w:rPr>
          <w:color w:val="000000"/>
        </w:rPr>
        <w:t>5) в яких ціна позову перевищує п’ятсот розмірів прожиткового</w:t>
      </w:r>
      <w:r>
        <w:rPr>
          <w:color w:val="000000"/>
        </w:rPr>
        <w:t xml:space="preserve"> мінімуму для працездатних осіб;</w:t>
      </w:r>
    </w:p>
    <w:p w:rsidR="00000000" w:rsidRDefault="00D97886">
      <w:pPr>
        <w:pStyle w:val="rvps2"/>
        <w:divId w:val="662390928"/>
        <w:rPr>
          <w:color w:val="000000"/>
        </w:rPr>
      </w:pPr>
      <w:bookmarkStart w:id="2143" w:name="n8146"/>
      <w:bookmarkEnd w:id="2143"/>
      <w:r>
        <w:rPr>
          <w:color w:val="000000"/>
        </w:rPr>
        <w:t>6) інші вимоги, об’єднані з вимогами у спорах, вказаних у пунктах 1-5 цієї частини.</w:t>
      </w:r>
    </w:p>
    <w:p w:rsidR="00000000" w:rsidRDefault="00D97886">
      <w:pPr>
        <w:pStyle w:val="rvps2"/>
        <w:divId w:val="662390928"/>
        <w:rPr>
          <w:color w:val="000000"/>
        </w:rPr>
      </w:pPr>
      <w:bookmarkStart w:id="2144" w:name="n8147"/>
      <w:bookmarkEnd w:id="2144"/>
      <w:r>
        <w:rPr>
          <w:color w:val="000000"/>
        </w:rPr>
        <w:t>5. Суд відмовляє у розгляді справи за правилами спрощеного позовного провадження або постановляє ухвалу про розгляд справи за правилами заг</w:t>
      </w:r>
      <w:r>
        <w:rPr>
          <w:color w:val="000000"/>
        </w:rPr>
        <w:t>ального позовного провадження, якщо після прийняття судом до розгляду заяви позивача про збільшення розміру позовних вимог або зміни предмета позову відповідна справа не може бути розглянута за правилами спрощеного позовного провадження.</w:t>
      </w:r>
    </w:p>
    <w:p w:rsidR="00000000" w:rsidRDefault="00D97886">
      <w:pPr>
        <w:pStyle w:val="rvps2"/>
        <w:divId w:val="662390928"/>
        <w:rPr>
          <w:color w:val="000000"/>
        </w:rPr>
      </w:pPr>
      <w:bookmarkStart w:id="2145" w:name="n8148"/>
      <w:bookmarkEnd w:id="2145"/>
      <w:r>
        <w:rPr>
          <w:rStyle w:val="rvts9"/>
        </w:rPr>
        <w:t xml:space="preserve">Стаття 275. </w:t>
      </w:r>
      <w:r>
        <w:rPr>
          <w:color w:val="000000"/>
        </w:rPr>
        <w:t xml:space="preserve">Строк </w:t>
      </w:r>
      <w:r>
        <w:rPr>
          <w:color w:val="000000"/>
        </w:rPr>
        <w:t>розгляду справи у порядку спрощеного позовного провадження</w:t>
      </w:r>
    </w:p>
    <w:p w:rsidR="00000000" w:rsidRDefault="00D97886">
      <w:pPr>
        <w:pStyle w:val="rvps2"/>
        <w:divId w:val="662390928"/>
        <w:rPr>
          <w:color w:val="000000"/>
        </w:rPr>
      </w:pPr>
      <w:bookmarkStart w:id="2146" w:name="n8149"/>
      <w:bookmarkEnd w:id="2146"/>
      <w:r>
        <w:rPr>
          <w:color w:val="000000"/>
        </w:rPr>
        <w:t>1. Суд розглядає справи у порядку спрощеного позовного провадження протягом розумного строку, але не більше шістдесяти днів з дня відкриття провадження у справі.</w:t>
      </w:r>
    </w:p>
    <w:p w:rsidR="00000000" w:rsidRDefault="00D97886">
      <w:pPr>
        <w:pStyle w:val="rvps2"/>
        <w:divId w:val="662390928"/>
        <w:rPr>
          <w:color w:val="000000"/>
        </w:rPr>
      </w:pPr>
      <w:bookmarkStart w:id="2147" w:name="n8150"/>
      <w:bookmarkEnd w:id="2147"/>
      <w:r>
        <w:rPr>
          <w:rStyle w:val="rvts9"/>
        </w:rPr>
        <w:t xml:space="preserve">Стаття 276. </w:t>
      </w:r>
      <w:r>
        <w:rPr>
          <w:color w:val="000000"/>
        </w:rPr>
        <w:t xml:space="preserve">Клопотання про розгляд </w:t>
      </w:r>
      <w:r>
        <w:rPr>
          <w:color w:val="000000"/>
        </w:rPr>
        <w:t>справи в порядку спрощеного позовного провадження</w:t>
      </w:r>
    </w:p>
    <w:p w:rsidR="00000000" w:rsidRDefault="00D97886">
      <w:pPr>
        <w:pStyle w:val="rvps2"/>
        <w:divId w:val="662390928"/>
        <w:rPr>
          <w:color w:val="000000"/>
        </w:rPr>
      </w:pPr>
      <w:bookmarkStart w:id="2148" w:name="n8151"/>
      <w:bookmarkEnd w:id="2148"/>
      <w:r>
        <w:rPr>
          <w:color w:val="000000"/>
        </w:rPr>
        <w:t>1. Клопотання позивача про розгляд справи в порядку спрощеного позовного провадження подається у письмовій формі одночасно з поданням позовної заяви або може міститися у ній.</w:t>
      </w:r>
    </w:p>
    <w:p w:rsidR="00000000" w:rsidRDefault="00D97886">
      <w:pPr>
        <w:pStyle w:val="rvps2"/>
        <w:divId w:val="662390928"/>
        <w:rPr>
          <w:color w:val="000000"/>
        </w:rPr>
      </w:pPr>
      <w:bookmarkStart w:id="2149" w:name="n8152"/>
      <w:bookmarkEnd w:id="2149"/>
      <w:r>
        <w:rPr>
          <w:color w:val="000000"/>
        </w:rPr>
        <w:t>2. Таке клопотання має стосуват</w:t>
      </w:r>
      <w:r>
        <w:rPr>
          <w:color w:val="000000"/>
        </w:rPr>
        <w:t>ися розгляду в порядку спрощеного позовного провадження всієї справи і не може стосуватися лише певної частини позовних вимог, інакше суд не приймає його до розгляду, про що зазначає в ухвалі про відкриття провадження у справі.</w:t>
      </w:r>
    </w:p>
    <w:p w:rsidR="00000000" w:rsidRDefault="00D97886">
      <w:pPr>
        <w:pStyle w:val="rvps2"/>
        <w:divId w:val="662390928"/>
        <w:rPr>
          <w:color w:val="000000"/>
        </w:rPr>
      </w:pPr>
      <w:bookmarkStart w:id="2150" w:name="n8153"/>
      <w:bookmarkEnd w:id="2150"/>
      <w:r>
        <w:rPr>
          <w:rStyle w:val="rvts9"/>
        </w:rPr>
        <w:t xml:space="preserve">Стаття 277. </w:t>
      </w:r>
      <w:r>
        <w:rPr>
          <w:color w:val="000000"/>
        </w:rPr>
        <w:t>Вирішення питанн</w:t>
      </w:r>
      <w:r>
        <w:rPr>
          <w:color w:val="000000"/>
        </w:rPr>
        <w:t>я про розгляд справи в порядку спрощеного позовного провадження</w:t>
      </w:r>
    </w:p>
    <w:p w:rsidR="00000000" w:rsidRDefault="00D97886">
      <w:pPr>
        <w:pStyle w:val="rvps2"/>
        <w:divId w:val="662390928"/>
        <w:rPr>
          <w:color w:val="000000"/>
        </w:rPr>
      </w:pPr>
      <w:bookmarkStart w:id="2151" w:name="n8154"/>
      <w:bookmarkEnd w:id="2151"/>
      <w:r>
        <w:rPr>
          <w:color w:val="000000"/>
        </w:rPr>
        <w:t>1. Питання про розгляд справи в порядку спрощеного позовного провадження суд вирішує в ухвалі про відкриття провадження у справі.</w:t>
      </w:r>
    </w:p>
    <w:p w:rsidR="00000000" w:rsidRDefault="00D97886">
      <w:pPr>
        <w:pStyle w:val="rvps2"/>
        <w:divId w:val="662390928"/>
        <w:rPr>
          <w:color w:val="000000"/>
        </w:rPr>
      </w:pPr>
      <w:bookmarkStart w:id="2152" w:name="n8155"/>
      <w:bookmarkEnd w:id="2152"/>
      <w:r>
        <w:rPr>
          <w:color w:val="000000"/>
        </w:rPr>
        <w:t xml:space="preserve">2. У випадку, передбаченому </w:t>
      </w:r>
      <w:hyperlink w:anchor="n8130" w:history="1">
        <w:r>
          <w:rPr>
            <w:rStyle w:val="a3"/>
            <w:color w:val="006600"/>
            <w:u w:val="none"/>
          </w:rPr>
          <w:t>частин</w:t>
        </w:r>
        <w:r>
          <w:rPr>
            <w:rStyle w:val="a3"/>
            <w:color w:val="006600"/>
            <w:u w:val="none"/>
          </w:rPr>
          <w:t>ою другою</w:t>
        </w:r>
      </w:hyperlink>
      <w:r>
        <w:rPr>
          <w:color w:val="000000"/>
        </w:rPr>
        <w:t xml:space="preserve"> статті 274 цього Кодексу, за наслідками розгляду відповідного клопотання позивача суд з урахуванням конкретних обставин справи може:</w:t>
      </w:r>
    </w:p>
    <w:p w:rsidR="00000000" w:rsidRDefault="00D97886">
      <w:pPr>
        <w:pStyle w:val="rvps2"/>
        <w:divId w:val="662390928"/>
        <w:rPr>
          <w:color w:val="000000"/>
        </w:rPr>
      </w:pPr>
      <w:bookmarkStart w:id="2153" w:name="n8156"/>
      <w:bookmarkEnd w:id="2153"/>
      <w:r>
        <w:rPr>
          <w:color w:val="000000"/>
        </w:rPr>
        <w:t>1) задовольнити клопотання та визначити строк відповідачу для подання заяви із запереченнями щодо розгляду справи</w:t>
      </w:r>
      <w:r>
        <w:rPr>
          <w:color w:val="000000"/>
        </w:rPr>
        <w:t xml:space="preserve"> в порядку спрощеного позовного провадження; або</w:t>
      </w:r>
    </w:p>
    <w:p w:rsidR="00000000" w:rsidRDefault="00D97886">
      <w:pPr>
        <w:pStyle w:val="rvps2"/>
        <w:divId w:val="662390928"/>
        <w:rPr>
          <w:color w:val="000000"/>
        </w:rPr>
      </w:pPr>
      <w:bookmarkStart w:id="2154" w:name="n8157"/>
      <w:bookmarkEnd w:id="2154"/>
      <w:r>
        <w:rPr>
          <w:color w:val="000000"/>
        </w:rPr>
        <w:t>2) відмовити в задоволенні клопотання та розглянути справу за правилами загального позовного провадження.</w:t>
      </w:r>
    </w:p>
    <w:p w:rsidR="00000000" w:rsidRDefault="00D97886">
      <w:pPr>
        <w:pStyle w:val="rvps2"/>
        <w:divId w:val="662390928"/>
        <w:rPr>
          <w:color w:val="000000"/>
        </w:rPr>
      </w:pPr>
      <w:bookmarkStart w:id="2155" w:name="n8158"/>
      <w:bookmarkEnd w:id="2155"/>
      <w:r>
        <w:rPr>
          <w:color w:val="000000"/>
        </w:rPr>
        <w:t xml:space="preserve">3. Якщо суд за результатами розгляду клопотання позивача дійде висновку про розгляд справи в порядку </w:t>
      </w:r>
      <w:r>
        <w:rPr>
          <w:color w:val="000000"/>
        </w:rPr>
        <w:t>спрощеного позовного провадження, він зазначає про це в ухвалі про відкриття провадження у справі.</w:t>
      </w:r>
    </w:p>
    <w:p w:rsidR="00000000" w:rsidRDefault="00D97886">
      <w:pPr>
        <w:pStyle w:val="rvps2"/>
        <w:divId w:val="662390928"/>
        <w:rPr>
          <w:color w:val="000000"/>
        </w:rPr>
      </w:pPr>
      <w:bookmarkStart w:id="2156" w:name="n8159"/>
      <w:bookmarkEnd w:id="2156"/>
      <w:r>
        <w:rPr>
          <w:color w:val="000000"/>
        </w:rPr>
        <w:t>4. Якщо відповідач в установлений судом строк подасть заяву із запереченнями проти розгляду справи в порядку спрощеного позовного провадження, суд залежно ві</w:t>
      </w:r>
      <w:r>
        <w:rPr>
          <w:color w:val="000000"/>
        </w:rPr>
        <w:t>д обґрунтованості заперечень відповідача постановляє ухвалу про:</w:t>
      </w:r>
    </w:p>
    <w:p w:rsidR="00000000" w:rsidRDefault="00D97886">
      <w:pPr>
        <w:pStyle w:val="rvps2"/>
        <w:divId w:val="662390928"/>
        <w:rPr>
          <w:color w:val="000000"/>
        </w:rPr>
      </w:pPr>
      <w:bookmarkStart w:id="2157" w:name="n8160"/>
      <w:bookmarkEnd w:id="2157"/>
      <w:r>
        <w:rPr>
          <w:color w:val="000000"/>
        </w:rPr>
        <w:t>1) залишення заяви відповідача без задоволення;</w:t>
      </w:r>
    </w:p>
    <w:p w:rsidR="00000000" w:rsidRDefault="00D97886">
      <w:pPr>
        <w:pStyle w:val="rvps2"/>
        <w:divId w:val="662390928"/>
        <w:rPr>
          <w:color w:val="000000"/>
        </w:rPr>
      </w:pPr>
      <w:bookmarkStart w:id="2158" w:name="n8161"/>
      <w:bookmarkEnd w:id="2158"/>
      <w:r>
        <w:rPr>
          <w:color w:val="000000"/>
        </w:rPr>
        <w:t>2) розгляд справи за правилами загального позовного провадження та заміну засідання для розгляду справи по суті підготовчим засіданням.</w:t>
      </w:r>
    </w:p>
    <w:p w:rsidR="00000000" w:rsidRDefault="00D97886">
      <w:pPr>
        <w:pStyle w:val="rvps2"/>
        <w:divId w:val="662390928"/>
        <w:rPr>
          <w:color w:val="000000"/>
        </w:rPr>
      </w:pPr>
      <w:bookmarkStart w:id="2159" w:name="n8162"/>
      <w:bookmarkEnd w:id="2159"/>
      <w:r>
        <w:rPr>
          <w:color w:val="000000"/>
        </w:rPr>
        <w:t>5. Якщо відповідач не подасть у встановлений судом строк такі заперечення, він має право ініціювати перехід до розгляду справи за правилами загального позовного провадження лише у випадку, якщо доведе, що пропустив строк з поважних причин.</w:t>
      </w:r>
    </w:p>
    <w:p w:rsidR="00000000" w:rsidRDefault="00D97886">
      <w:pPr>
        <w:pStyle w:val="rvps2"/>
        <w:divId w:val="662390928"/>
        <w:rPr>
          <w:color w:val="000000"/>
        </w:rPr>
      </w:pPr>
      <w:bookmarkStart w:id="2160" w:name="n8163"/>
      <w:bookmarkEnd w:id="2160"/>
      <w:r>
        <w:rPr>
          <w:color w:val="000000"/>
        </w:rPr>
        <w:t>6. Якщо суд вирі</w:t>
      </w:r>
      <w:r>
        <w:rPr>
          <w:color w:val="000000"/>
        </w:rPr>
        <w:t>шив розглянути справу в порядку спрощеного позовного провадження, але в подальшому постановив ухвалу про розгляд справи за правилами загального позовного провадження, розгляд справи починається зі стадії відкриття провадження у справі. У такому випадку пов</w:t>
      </w:r>
      <w:r>
        <w:rPr>
          <w:color w:val="000000"/>
        </w:rPr>
        <w:t>ернення до розгляду справи за правилами спрощеного позовного провадження не допускається.</w:t>
      </w:r>
    </w:p>
    <w:p w:rsidR="00000000" w:rsidRDefault="00D97886">
      <w:pPr>
        <w:pStyle w:val="rvps2"/>
        <w:divId w:val="662390928"/>
        <w:rPr>
          <w:color w:val="000000"/>
        </w:rPr>
      </w:pPr>
      <w:bookmarkStart w:id="2161" w:name="n8164"/>
      <w:bookmarkEnd w:id="2161"/>
      <w:r>
        <w:rPr>
          <w:color w:val="000000"/>
        </w:rPr>
        <w:t>7. Частини друга - шоста цієї статті не застосовуються, якщо відповідно до цього Кодексу справа підлягає розгляду тільки в порядку спрощеного провадження.</w:t>
      </w:r>
    </w:p>
    <w:p w:rsidR="00000000" w:rsidRDefault="00D97886">
      <w:pPr>
        <w:pStyle w:val="rvps2"/>
        <w:divId w:val="662390928"/>
        <w:rPr>
          <w:color w:val="000000"/>
        </w:rPr>
      </w:pPr>
      <w:bookmarkStart w:id="2162" w:name="n8165"/>
      <w:bookmarkEnd w:id="2162"/>
      <w:r>
        <w:rPr>
          <w:rStyle w:val="rvts9"/>
        </w:rPr>
        <w:t>Стаття 278.</w:t>
      </w:r>
      <w:r>
        <w:rPr>
          <w:rStyle w:val="rvts9"/>
        </w:rPr>
        <w:t xml:space="preserve"> </w:t>
      </w:r>
      <w:r>
        <w:rPr>
          <w:color w:val="000000"/>
        </w:rPr>
        <w:t>Особливості подання заяв по суті справи у спрощеному позовному провадженні</w:t>
      </w:r>
    </w:p>
    <w:p w:rsidR="00000000" w:rsidRDefault="00D97886">
      <w:pPr>
        <w:pStyle w:val="rvps2"/>
        <w:divId w:val="662390928"/>
        <w:rPr>
          <w:color w:val="000000"/>
        </w:rPr>
      </w:pPr>
      <w:bookmarkStart w:id="2163" w:name="n8166"/>
      <w:bookmarkEnd w:id="2163"/>
      <w:r>
        <w:rPr>
          <w:color w:val="000000"/>
        </w:rPr>
        <w:t>1. Відзив подається протягом п’ятнадцяти днів із дня вручення ухвали про відкриття провадження у справі.</w:t>
      </w:r>
    </w:p>
    <w:p w:rsidR="00000000" w:rsidRDefault="00D97886">
      <w:pPr>
        <w:pStyle w:val="rvps2"/>
        <w:divId w:val="662390928"/>
        <w:rPr>
          <w:color w:val="000000"/>
        </w:rPr>
      </w:pPr>
      <w:bookmarkStart w:id="2164" w:name="n8167"/>
      <w:bookmarkEnd w:id="2164"/>
      <w:r>
        <w:rPr>
          <w:color w:val="000000"/>
        </w:rPr>
        <w:t>2. Позивач має право подати до суду відповідь на відзив, а відповідач - зап</w:t>
      </w:r>
      <w:r>
        <w:rPr>
          <w:color w:val="000000"/>
        </w:rPr>
        <w:t>еречення протягом строків, встановлених судом в ухвалі про відкриття провадження у справі.</w:t>
      </w:r>
    </w:p>
    <w:p w:rsidR="00000000" w:rsidRDefault="00D97886">
      <w:pPr>
        <w:pStyle w:val="rvps2"/>
        <w:divId w:val="662390928"/>
        <w:rPr>
          <w:color w:val="000000"/>
        </w:rPr>
      </w:pPr>
      <w:bookmarkStart w:id="2165" w:name="n8168"/>
      <w:bookmarkEnd w:id="2165"/>
      <w:r>
        <w:rPr>
          <w:color w:val="000000"/>
        </w:rPr>
        <w:t>3. Треті особи мають право подати пояснення щодо позову в строк, встановлений судом в ухвалі про відкриття провадження у справі, а щодо відзиву - протягом десяти дні</w:t>
      </w:r>
      <w:r>
        <w:rPr>
          <w:color w:val="000000"/>
        </w:rPr>
        <w:t>в із дня його отримання.</w:t>
      </w:r>
    </w:p>
    <w:p w:rsidR="00000000" w:rsidRDefault="00D97886">
      <w:pPr>
        <w:pStyle w:val="rvps2"/>
        <w:divId w:val="662390928"/>
        <w:rPr>
          <w:color w:val="000000"/>
        </w:rPr>
      </w:pPr>
      <w:bookmarkStart w:id="2166" w:name="n8169"/>
      <w:bookmarkEnd w:id="2166"/>
      <w:r>
        <w:rPr>
          <w:rStyle w:val="rvts9"/>
        </w:rPr>
        <w:t xml:space="preserve">Стаття 279. </w:t>
      </w:r>
      <w:r>
        <w:rPr>
          <w:color w:val="000000"/>
        </w:rPr>
        <w:t>Особливості розгляду справи у порядку спрощеного позовного провадження</w:t>
      </w:r>
    </w:p>
    <w:p w:rsidR="00000000" w:rsidRDefault="00D97886">
      <w:pPr>
        <w:pStyle w:val="rvps2"/>
        <w:divId w:val="662390928"/>
        <w:rPr>
          <w:color w:val="000000"/>
        </w:rPr>
      </w:pPr>
      <w:bookmarkStart w:id="2167" w:name="n8170"/>
      <w:bookmarkEnd w:id="2167"/>
      <w:r>
        <w:rPr>
          <w:color w:val="000000"/>
        </w:rPr>
        <w:t>1. Розгляд справи у порядку спрощеного позовного провадження здійснюється судом за правилами, встановленими цим Кодексом для розгляду справи в поряд</w:t>
      </w:r>
      <w:r>
        <w:rPr>
          <w:color w:val="000000"/>
        </w:rPr>
        <w:t>ку загального позовного провадження, з особливостями, визначеними у цій главі.</w:t>
      </w:r>
    </w:p>
    <w:p w:rsidR="00000000" w:rsidRDefault="00D97886">
      <w:pPr>
        <w:pStyle w:val="rvps2"/>
        <w:divId w:val="662390928"/>
        <w:rPr>
          <w:color w:val="000000"/>
        </w:rPr>
      </w:pPr>
      <w:bookmarkStart w:id="2168" w:name="n8171"/>
      <w:bookmarkEnd w:id="2168"/>
      <w:r>
        <w:rPr>
          <w:color w:val="000000"/>
        </w:rPr>
        <w:t xml:space="preserve">2. Розгляд справи по суті в порядку спрощеного провадження починається з відкриття першого судового засідання або через тридцять днів з дня відкриття провадження у справі, якщо </w:t>
      </w:r>
      <w:r>
        <w:rPr>
          <w:color w:val="000000"/>
        </w:rPr>
        <w:t>судове засідання не проводиться.</w:t>
      </w:r>
    </w:p>
    <w:p w:rsidR="00000000" w:rsidRDefault="00D97886">
      <w:pPr>
        <w:pStyle w:val="rvps2"/>
        <w:divId w:val="662390928"/>
        <w:rPr>
          <w:color w:val="000000"/>
        </w:rPr>
      </w:pPr>
      <w:bookmarkStart w:id="2169" w:name="n9767"/>
      <w:bookmarkEnd w:id="2169"/>
      <w:r>
        <w:rPr>
          <w:rStyle w:val="rvts46"/>
        </w:rPr>
        <w:t xml:space="preserve">{Частина друга статті 279 із змінами, внесеними згідно із Законом </w:t>
      </w:r>
      <w:hyperlink r:id="rId116" w:anchor="n88"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2170" w:name="n8172"/>
      <w:bookmarkEnd w:id="2170"/>
      <w:r>
        <w:rPr>
          <w:color w:val="000000"/>
        </w:rPr>
        <w:t>3. Якщо для розгляду справи у порядку спрощеного позовного провадження відповідно до цього Кодексу судове засідання не проводиться, процесуальні дії, строк вчинення яких відповідно до цього Кодексу обмежений першим судовим засіданням у справі, можуть вчиня</w:t>
      </w:r>
      <w:r>
        <w:rPr>
          <w:color w:val="000000"/>
        </w:rPr>
        <w:t xml:space="preserve">тися протягом тридцяти днів з дня відкриття провадження у справі. </w:t>
      </w:r>
    </w:p>
    <w:p w:rsidR="00000000" w:rsidRDefault="00D97886">
      <w:pPr>
        <w:pStyle w:val="rvps2"/>
        <w:divId w:val="662390928"/>
        <w:rPr>
          <w:color w:val="000000"/>
        </w:rPr>
      </w:pPr>
      <w:bookmarkStart w:id="2171" w:name="n9769"/>
      <w:bookmarkEnd w:id="2171"/>
      <w:r>
        <w:rPr>
          <w:color w:val="000000"/>
        </w:rPr>
        <w:t>Підготовче засідання при розгляді справи у порядку спрощеного провадження не проводиться.</w:t>
      </w:r>
    </w:p>
    <w:p w:rsidR="00000000" w:rsidRDefault="00D97886">
      <w:pPr>
        <w:pStyle w:val="rvps2"/>
        <w:divId w:val="662390928"/>
        <w:rPr>
          <w:color w:val="000000"/>
        </w:rPr>
      </w:pPr>
      <w:bookmarkStart w:id="2172" w:name="n9768"/>
      <w:bookmarkEnd w:id="2172"/>
      <w:r>
        <w:rPr>
          <w:rStyle w:val="rvts46"/>
        </w:rPr>
        <w:t xml:space="preserve">{Частина третя статті 279 в редакції Закону </w:t>
      </w:r>
      <w:hyperlink r:id="rId117" w:anchor="n89"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2173" w:name="n8173"/>
      <w:bookmarkEnd w:id="2173"/>
      <w:r>
        <w:rPr>
          <w:color w:val="000000"/>
        </w:rPr>
        <w:t>4. Перше судове засідання у справі проводиться не пізніше тридцяти днів з дня відкриття провадження у справі. За клопотанням сторони суд може відкласти розгляд справи з метою надання додаткового</w:t>
      </w:r>
      <w:r>
        <w:rPr>
          <w:color w:val="000000"/>
        </w:rPr>
        <w:t xml:space="preserve"> часу для подання відповіді на відзив та (або) заперечення, якщо вони не подані до першого судового засідання з поважних причин.</w:t>
      </w:r>
    </w:p>
    <w:p w:rsidR="00000000" w:rsidRDefault="00D97886">
      <w:pPr>
        <w:pStyle w:val="rvps2"/>
        <w:divId w:val="662390928"/>
        <w:rPr>
          <w:color w:val="000000"/>
        </w:rPr>
      </w:pPr>
      <w:bookmarkStart w:id="2174" w:name="n8174"/>
      <w:bookmarkEnd w:id="2174"/>
      <w:r>
        <w:rPr>
          <w:color w:val="000000"/>
        </w:rPr>
        <w:t>5. Суд розглядає справу в порядку спрощеного позовного провадження без повідомлення сторін за наявними у справі матеріалами, за</w:t>
      </w:r>
      <w:r>
        <w:rPr>
          <w:color w:val="000000"/>
        </w:rPr>
        <w:t xml:space="preserve">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w:t>
      </w:r>
    </w:p>
    <w:p w:rsidR="00000000" w:rsidRDefault="00D97886">
      <w:pPr>
        <w:pStyle w:val="rvps2"/>
        <w:divId w:val="662390928"/>
        <w:rPr>
          <w:color w:val="000000"/>
        </w:rPr>
      </w:pPr>
      <w:bookmarkStart w:id="2175" w:name="n8175"/>
      <w:bookmarkEnd w:id="2175"/>
      <w:r>
        <w:rPr>
          <w:color w:val="000000"/>
        </w:rPr>
        <w:t>6. Суд може відмовити в задоволенні клопотання сторони пр</w:t>
      </w:r>
      <w:r>
        <w:rPr>
          <w:color w:val="000000"/>
        </w:rPr>
        <w:t>о розгляд справи в судовому засіданні з повідомленням сторін за одночасного існування таких умов:</w:t>
      </w:r>
    </w:p>
    <w:p w:rsidR="00000000" w:rsidRDefault="00D97886">
      <w:pPr>
        <w:pStyle w:val="rvps2"/>
        <w:divId w:val="662390928"/>
        <w:rPr>
          <w:color w:val="000000"/>
        </w:rPr>
      </w:pPr>
      <w:bookmarkStart w:id="2176" w:name="n8176"/>
      <w:bookmarkEnd w:id="2176"/>
      <w:r>
        <w:rPr>
          <w:color w:val="000000"/>
        </w:rPr>
        <w:t>1) предметом позову є стягнення грошової суми, розмір якої не перевищує ста розмірів прожиткового мінімуму для працездатних осіб;</w:t>
      </w:r>
    </w:p>
    <w:p w:rsidR="00000000" w:rsidRDefault="00D97886">
      <w:pPr>
        <w:pStyle w:val="rvps2"/>
        <w:divId w:val="662390928"/>
        <w:rPr>
          <w:color w:val="000000"/>
        </w:rPr>
      </w:pPr>
      <w:bookmarkStart w:id="2177" w:name="n8177"/>
      <w:bookmarkEnd w:id="2177"/>
      <w:r>
        <w:rPr>
          <w:color w:val="000000"/>
        </w:rPr>
        <w:t>2) характер спірних правовід</w:t>
      </w:r>
      <w:r>
        <w:rPr>
          <w:color w:val="000000"/>
        </w:rPr>
        <w:t>носин та предмет доказування у справі не вимагають проведення судового засідання з повідомленням сторін для повного та всебічного встановлення обставин справи.</w:t>
      </w:r>
    </w:p>
    <w:p w:rsidR="00000000" w:rsidRDefault="00D97886">
      <w:pPr>
        <w:pStyle w:val="rvps2"/>
        <w:divId w:val="662390928"/>
        <w:rPr>
          <w:color w:val="000000"/>
        </w:rPr>
      </w:pPr>
      <w:bookmarkStart w:id="2178" w:name="n8178"/>
      <w:bookmarkEnd w:id="2178"/>
      <w:r>
        <w:rPr>
          <w:color w:val="000000"/>
        </w:rPr>
        <w:t>7. Клопотання про розгляд справи у судовому засіданні з повідомленням сторін відповідач має пода</w:t>
      </w:r>
      <w:r>
        <w:rPr>
          <w:color w:val="000000"/>
        </w:rPr>
        <w:t>ти в строк для подання відзиву, а позивач - разом з позовом або не пізніше п’яти днів з дня отримання відзиву.</w:t>
      </w:r>
    </w:p>
    <w:p w:rsidR="00000000" w:rsidRDefault="00D97886">
      <w:pPr>
        <w:pStyle w:val="rvps2"/>
        <w:divId w:val="662390928"/>
        <w:rPr>
          <w:color w:val="000000"/>
        </w:rPr>
      </w:pPr>
      <w:bookmarkStart w:id="2179" w:name="n8179"/>
      <w:bookmarkEnd w:id="2179"/>
      <w:r>
        <w:rPr>
          <w:color w:val="000000"/>
        </w:rPr>
        <w:t>8. При розгляді справи у порядку спрощеного провадження суд досліджує докази і письмові пояснення, викладені у заявах по суті справи, а у випадку</w:t>
      </w:r>
      <w:r>
        <w:rPr>
          <w:color w:val="000000"/>
        </w:rPr>
        <w:t xml:space="preserve"> розгляду справи з повідомленням (викликом) учасників справи - також заслуховує їх усні пояснення та показання свідків. Судові дебати не проводяться.</w:t>
      </w:r>
    </w:p>
    <w:p w:rsidR="00000000" w:rsidRDefault="00D97886">
      <w:pPr>
        <w:pStyle w:val="rvps7"/>
        <w:divId w:val="662390928"/>
        <w:rPr>
          <w:color w:val="000000"/>
        </w:rPr>
      </w:pPr>
      <w:bookmarkStart w:id="2180" w:name="n8180"/>
      <w:bookmarkEnd w:id="2180"/>
      <w:r>
        <w:rPr>
          <w:rStyle w:val="rvts15"/>
        </w:rPr>
        <w:t>Глава 11. Заочний розгляд справи</w:t>
      </w:r>
    </w:p>
    <w:p w:rsidR="00000000" w:rsidRDefault="00D97886">
      <w:pPr>
        <w:pStyle w:val="rvps2"/>
        <w:divId w:val="662390928"/>
        <w:rPr>
          <w:color w:val="000000"/>
        </w:rPr>
      </w:pPr>
      <w:bookmarkStart w:id="2181" w:name="n8181"/>
      <w:bookmarkEnd w:id="2181"/>
      <w:r>
        <w:rPr>
          <w:rStyle w:val="rvts9"/>
        </w:rPr>
        <w:t xml:space="preserve">Стаття 280. </w:t>
      </w:r>
      <w:r>
        <w:rPr>
          <w:color w:val="000000"/>
        </w:rPr>
        <w:t>Умови проведення заочного розгляду справи</w:t>
      </w:r>
    </w:p>
    <w:p w:rsidR="00000000" w:rsidRDefault="00D97886">
      <w:pPr>
        <w:pStyle w:val="rvps2"/>
        <w:divId w:val="662390928"/>
        <w:rPr>
          <w:color w:val="000000"/>
        </w:rPr>
      </w:pPr>
      <w:bookmarkStart w:id="2182" w:name="n8182"/>
      <w:bookmarkEnd w:id="2182"/>
      <w:r>
        <w:rPr>
          <w:color w:val="000000"/>
        </w:rPr>
        <w:t>1. Суд може ухвалит</w:t>
      </w:r>
      <w:r>
        <w:rPr>
          <w:color w:val="000000"/>
        </w:rPr>
        <w:t>и заочне рішення на підставі наявних у справі доказів за одночасного існування таких умов:</w:t>
      </w:r>
    </w:p>
    <w:p w:rsidR="00000000" w:rsidRDefault="00D97886">
      <w:pPr>
        <w:pStyle w:val="rvps2"/>
        <w:divId w:val="662390928"/>
        <w:rPr>
          <w:color w:val="000000"/>
        </w:rPr>
      </w:pPr>
      <w:bookmarkStart w:id="2183" w:name="n8183"/>
      <w:bookmarkEnd w:id="2183"/>
      <w:r>
        <w:rPr>
          <w:color w:val="000000"/>
        </w:rPr>
        <w:t>1) відповідач належним чином повідомлений про дату, час і місце судового засідання;</w:t>
      </w:r>
    </w:p>
    <w:p w:rsidR="00000000" w:rsidRDefault="00D97886">
      <w:pPr>
        <w:pStyle w:val="rvps2"/>
        <w:divId w:val="662390928"/>
        <w:rPr>
          <w:color w:val="000000"/>
        </w:rPr>
      </w:pPr>
      <w:bookmarkStart w:id="2184" w:name="n8184"/>
      <w:bookmarkEnd w:id="2184"/>
      <w:r>
        <w:rPr>
          <w:color w:val="000000"/>
        </w:rPr>
        <w:t>2) відповідач не з’явився в судове засідання без поважних причин або без повідомл</w:t>
      </w:r>
      <w:r>
        <w:rPr>
          <w:color w:val="000000"/>
        </w:rPr>
        <w:t>ення причин;</w:t>
      </w:r>
    </w:p>
    <w:p w:rsidR="00000000" w:rsidRDefault="00D97886">
      <w:pPr>
        <w:pStyle w:val="rvps2"/>
        <w:divId w:val="662390928"/>
        <w:rPr>
          <w:color w:val="000000"/>
        </w:rPr>
      </w:pPr>
      <w:bookmarkStart w:id="2185" w:name="n8185"/>
      <w:bookmarkEnd w:id="2185"/>
      <w:r>
        <w:rPr>
          <w:color w:val="000000"/>
        </w:rPr>
        <w:t>3) відповідач не подав відзив;</w:t>
      </w:r>
    </w:p>
    <w:p w:rsidR="00000000" w:rsidRDefault="00D97886">
      <w:pPr>
        <w:pStyle w:val="rvps2"/>
        <w:divId w:val="662390928"/>
        <w:rPr>
          <w:color w:val="000000"/>
        </w:rPr>
      </w:pPr>
      <w:bookmarkStart w:id="2186" w:name="n8186"/>
      <w:bookmarkEnd w:id="2186"/>
      <w:r>
        <w:rPr>
          <w:color w:val="000000"/>
        </w:rPr>
        <w:t>4) позивач не заперечує проти такого вирішення справи.</w:t>
      </w:r>
    </w:p>
    <w:p w:rsidR="00000000" w:rsidRDefault="00D97886">
      <w:pPr>
        <w:pStyle w:val="rvps2"/>
        <w:divId w:val="662390928"/>
        <w:rPr>
          <w:color w:val="000000"/>
        </w:rPr>
      </w:pPr>
      <w:bookmarkStart w:id="2187" w:name="n8187"/>
      <w:bookmarkEnd w:id="2187"/>
      <w:r>
        <w:rPr>
          <w:color w:val="000000"/>
        </w:rPr>
        <w:t>2. У разі участі у справі кількох відповідачів заочний розгляд справи можливий у випадку неявки в судове засідання всіх відповідачів.</w:t>
      </w:r>
    </w:p>
    <w:p w:rsidR="00000000" w:rsidRDefault="00D97886">
      <w:pPr>
        <w:pStyle w:val="rvps2"/>
        <w:divId w:val="662390928"/>
        <w:rPr>
          <w:color w:val="000000"/>
        </w:rPr>
      </w:pPr>
      <w:bookmarkStart w:id="2188" w:name="n8188"/>
      <w:bookmarkEnd w:id="2188"/>
      <w:r>
        <w:rPr>
          <w:color w:val="000000"/>
        </w:rPr>
        <w:t>3. У разі зміни позивачем предмета або підстави позову, зміни розміру позовних вимог суд відкладає судовий розгляд для повідомлення про це відповідача.</w:t>
      </w:r>
    </w:p>
    <w:p w:rsidR="00000000" w:rsidRDefault="00D97886">
      <w:pPr>
        <w:pStyle w:val="rvps2"/>
        <w:divId w:val="662390928"/>
        <w:rPr>
          <w:color w:val="000000"/>
        </w:rPr>
      </w:pPr>
      <w:bookmarkStart w:id="2189" w:name="n8189"/>
      <w:bookmarkEnd w:id="2189"/>
      <w:r>
        <w:rPr>
          <w:rStyle w:val="rvts9"/>
        </w:rPr>
        <w:t xml:space="preserve">Стаття 281. </w:t>
      </w:r>
      <w:r>
        <w:rPr>
          <w:color w:val="000000"/>
        </w:rPr>
        <w:t>Порядок заочного розгляду справи</w:t>
      </w:r>
    </w:p>
    <w:p w:rsidR="00000000" w:rsidRDefault="00D97886">
      <w:pPr>
        <w:pStyle w:val="rvps2"/>
        <w:divId w:val="662390928"/>
        <w:rPr>
          <w:color w:val="000000"/>
        </w:rPr>
      </w:pPr>
      <w:bookmarkStart w:id="2190" w:name="n8190"/>
      <w:bookmarkEnd w:id="2190"/>
      <w:r>
        <w:rPr>
          <w:color w:val="000000"/>
        </w:rPr>
        <w:t>1. Про заочний розгляд справи суд постановляє ухвалу.</w:t>
      </w:r>
    </w:p>
    <w:p w:rsidR="00000000" w:rsidRDefault="00D97886">
      <w:pPr>
        <w:pStyle w:val="rvps2"/>
        <w:divId w:val="662390928"/>
        <w:rPr>
          <w:color w:val="000000"/>
        </w:rPr>
      </w:pPr>
      <w:bookmarkStart w:id="2191" w:name="n8191"/>
      <w:bookmarkEnd w:id="2191"/>
      <w:r>
        <w:rPr>
          <w:color w:val="000000"/>
        </w:rPr>
        <w:t>2. Ро</w:t>
      </w:r>
      <w:r>
        <w:rPr>
          <w:color w:val="000000"/>
        </w:rPr>
        <w:t>згляд справи і ухвалення рішення проводяться за правилами загального чи спрощеного позовного провадження з особливостями, встановленими цією главою.</w:t>
      </w:r>
    </w:p>
    <w:p w:rsidR="00000000" w:rsidRDefault="00D97886">
      <w:pPr>
        <w:pStyle w:val="rvps2"/>
        <w:divId w:val="662390928"/>
        <w:rPr>
          <w:color w:val="000000"/>
        </w:rPr>
      </w:pPr>
      <w:bookmarkStart w:id="2192" w:name="n8192"/>
      <w:bookmarkEnd w:id="2192"/>
      <w:r>
        <w:rPr>
          <w:rStyle w:val="rvts9"/>
        </w:rPr>
        <w:t xml:space="preserve">Стаття 282. </w:t>
      </w:r>
      <w:r>
        <w:rPr>
          <w:color w:val="000000"/>
        </w:rPr>
        <w:t>Форма і зміст заочного рішення</w:t>
      </w:r>
    </w:p>
    <w:p w:rsidR="00000000" w:rsidRDefault="00D97886">
      <w:pPr>
        <w:pStyle w:val="rvps2"/>
        <w:divId w:val="662390928"/>
        <w:rPr>
          <w:color w:val="000000"/>
        </w:rPr>
      </w:pPr>
      <w:bookmarkStart w:id="2193" w:name="n8193"/>
      <w:bookmarkEnd w:id="2193"/>
      <w:r>
        <w:rPr>
          <w:color w:val="000000"/>
        </w:rPr>
        <w:t>1. За формою і змістом заочне рішення повинно відповідати вимога</w:t>
      </w:r>
      <w:r>
        <w:rPr>
          <w:color w:val="000000"/>
        </w:rPr>
        <w:t xml:space="preserve">м, встановленим </w:t>
      </w:r>
      <w:hyperlink w:anchor="n8001" w:history="1">
        <w:r>
          <w:rPr>
            <w:rStyle w:val="a3"/>
            <w:color w:val="006600"/>
            <w:u w:val="none"/>
          </w:rPr>
          <w:t>статтями 263</w:t>
        </w:r>
      </w:hyperlink>
      <w:r>
        <w:rPr>
          <w:color w:val="000000"/>
        </w:rPr>
        <w:t xml:space="preserve"> і </w:t>
      </w:r>
      <w:hyperlink w:anchor="n8020" w:history="1">
        <w:r>
          <w:rPr>
            <w:rStyle w:val="a3"/>
            <w:color w:val="006600"/>
            <w:u w:val="none"/>
          </w:rPr>
          <w:t>265</w:t>
        </w:r>
      </w:hyperlink>
      <w:r>
        <w:rPr>
          <w:color w:val="000000"/>
        </w:rPr>
        <w:t xml:space="preserve"> цього Кодексу, і, крім цього, у ньому має бути зазначено строк і порядок подання заяви про його перегляд.</w:t>
      </w:r>
    </w:p>
    <w:p w:rsidR="00000000" w:rsidRDefault="00D97886">
      <w:pPr>
        <w:pStyle w:val="rvps2"/>
        <w:divId w:val="662390928"/>
        <w:rPr>
          <w:color w:val="000000"/>
        </w:rPr>
      </w:pPr>
      <w:bookmarkStart w:id="2194" w:name="n8194"/>
      <w:bookmarkEnd w:id="2194"/>
      <w:r>
        <w:rPr>
          <w:rStyle w:val="rvts9"/>
        </w:rPr>
        <w:t xml:space="preserve">Стаття 283. </w:t>
      </w:r>
      <w:r>
        <w:rPr>
          <w:color w:val="000000"/>
        </w:rPr>
        <w:t>Повідомлення про заочне рішення</w:t>
      </w:r>
    </w:p>
    <w:p w:rsidR="00000000" w:rsidRDefault="00D97886">
      <w:pPr>
        <w:pStyle w:val="rvps2"/>
        <w:divId w:val="662390928"/>
        <w:rPr>
          <w:color w:val="000000"/>
        </w:rPr>
      </w:pPr>
      <w:bookmarkStart w:id="2195" w:name="n8195"/>
      <w:bookmarkEnd w:id="2195"/>
      <w:r>
        <w:rPr>
          <w:color w:val="000000"/>
        </w:rPr>
        <w:t>1. Відповідачам</w:t>
      </w:r>
      <w:r>
        <w:rPr>
          <w:color w:val="000000"/>
        </w:rPr>
        <w:t xml:space="preserve">, які не з’явилися в судове засідання, направляється копія заочного рішення в порядку, передбаченому </w:t>
      </w:r>
      <w:hyperlink w:anchor="n8101" w:history="1">
        <w:r>
          <w:rPr>
            <w:rStyle w:val="a3"/>
            <w:color w:val="006600"/>
            <w:u w:val="none"/>
          </w:rPr>
          <w:t>статтею 272</w:t>
        </w:r>
      </w:hyperlink>
      <w:r>
        <w:rPr>
          <w:color w:val="000000"/>
        </w:rPr>
        <w:t xml:space="preserve"> цього Кодексу.</w:t>
      </w:r>
    </w:p>
    <w:p w:rsidR="00000000" w:rsidRDefault="00D97886">
      <w:pPr>
        <w:pStyle w:val="rvps2"/>
        <w:divId w:val="662390928"/>
        <w:rPr>
          <w:color w:val="000000"/>
        </w:rPr>
      </w:pPr>
      <w:bookmarkStart w:id="2196" w:name="n8196"/>
      <w:bookmarkEnd w:id="2196"/>
      <w:r>
        <w:rPr>
          <w:rStyle w:val="rvts9"/>
        </w:rPr>
        <w:t xml:space="preserve">Стаття 284. </w:t>
      </w:r>
      <w:r>
        <w:rPr>
          <w:color w:val="000000"/>
        </w:rPr>
        <w:t>Порядок і строк подання заяви про перегляд заочного рішення</w:t>
      </w:r>
    </w:p>
    <w:p w:rsidR="00000000" w:rsidRDefault="00D97886">
      <w:pPr>
        <w:pStyle w:val="rvps2"/>
        <w:divId w:val="662390928"/>
        <w:rPr>
          <w:color w:val="000000"/>
        </w:rPr>
      </w:pPr>
      <w:bookmarkStart w:id="2197" w:name="n8197"/>
      <w:bookmarkEnd w:id="2197"/>
      <w:r>
        <w:rPr>
          <w:color w:val="000000"/>
        </w:rPr>
        <w:t xml:space="preserve">1. Заочне рішення може бути </w:t>
      </w:r>
      <w:r>
        <w:rPr>
          <w:color w:val="000000"/>
        </w:rPr>
        <w:t>переглянуте судом, що його ухвалив, за письмовою заявою відповідача.</w:t>
      </w:r>
    </w:p>
    <w:p w:rsidR="00000000" w:rsidRDefault="00D97886">
      <w:pPr>
        <w:pStyle w:val="rvps2"/>
        <w:divId w:val="662390928"/>
        <w:rPr>
          <w:color w:val="000000"/>
        </w:rPr>
      </w:pPr>
      <w:bookmarkStart w:id="2198" w:name="n8198"/>
      <w:bookmarkEnd w:id="2198"/>
      <w:r>
        <w:rPr>
          <w:color w:val="000000"/>
        </w:rPr>
        <w:t>2. Заяву про перегляд заочного рішення може бути подано протягом тридцяти днів з дня його проголошення.</w:t>
      </w:r>
    </w:p>
    <w:p w:rsidR="00000000" w:rsidRDefault="00D97886">
      <w:pPr>
        <w:pStyle w:val="rvps2"/>
        <w:divId w:val="662390928"/>
        <w:rPr>
          <w:color w:val="000000"/>
        </w:rPr>
      </w:pPr>
      <w:bookmarkStart w:id="2199" w:name="n8199"/>
      <w:bookmarkEnd w:id="2199"/>
      <w:r>
        <w:rPr>
          <w:color w:val="000000"/>
        </w:rPr>
        <w:t>3. Учасник справи, якому повне заочне рішення суду не було вручене у день його прог</w:t>
      </w:r>
      <w:r>
        <w:rPr>
          <w:color w:val="000000"/>
        </w:rPr>
        <w:t>олошення, має право на поновлення пропущеного строку на подання заяви про його перегляд - якщо така заява подана протягом двадцяти днів з дня вручення йому повного заочного рішення суду.</w:t>
      </w:r>
    </w:p>
    <w:p w:rsidR="00000000" w:rsidRDefault="00D97886">
      <w:pPr>
        <w:pStyle w:val="rvps2"/>
        <w:divId w:val="662390928"/>
        <w:rPr>
          <w:color w:val="000000"/>
        </w:rPr>
      </w:pPr>
      <w:bookmarkStart w:id="2200" w:name="n8200"/>
      <w:bookmarkEnd w:id="2200"/>
      <w:r>
        <w:rPr>
          <w:color w:val="000000"/>
        </w:rPr>
        <w:t>4. Строк на подання заяви про перегляд заочного рішення може бути так</w:t>
      </w:r>
      <w:r>
        <w:rPr>
          <w:color w:val="000000"/>
        </w:rPr>
        <w:t>ож поновлений в разі пропуску з інших поважних причин.</w:t>
      </w:r>
    </w:p>
    <w:p w:rsidR="00000000" w:rsidRDefault="00D97886">
      <w:pPr>
        <w:pStyle w:val="rvps2"/>
        <w:divId w:val="662390928"/>
        <w:rPr>
          <w:color w:val="000000"/>
        </w:rPr>
      </w:pPr>
      <w:bookmarkStart w:id="2201" w:name="n8201"/>
      <w:bookmarkEnd w:id="2201"/>
      <w:r>
        <w:rPr>
          <w:rStyle w:val="rvts9"/>
        </w:rPr>
        <w:t xml:space="preserve">Стаття 285. </w:t>
      </w:r>
      <w:r>
        <w:rPr>
          <w:color w:val="000000"/>
        </w:rPr>
        <w:t>Форма і зміст заяви про перегляд заочного рішення</w:t>
      </w:r>
    </w:p>
    <w:p w:rsidR="00000000" w:rsidRDefault="00D97886">
      <w:pPr>
        <w:pStyle w:val="rvps2"/>
        <w:divId w:val="662390928"/>
        <w:rPr>
          <w:color w:val="000000"/>
        </w:rPr>
      </w:pPr>
      <w:bookmarkStart w:id="2202" w:name="n8202"/>
      <w:bookmarkEnd w:id="2202"/>
      <w:r>
        <w:rPr>
          <w:color w:val="000000"/>
        </w:rPr>
        <w:t>1. Заява про перегляд заочного рішення повинна бути подана у письмовій формі.</w:t>
      </w:r>
    </w:p>
    <w:p w:rsidR="00000000" w:rsidRDefault="00D97886">
      <w:pPr>
        <w:pStyle w:val="rvps2"/>
        <w:divId w:val="662390928"/>
        <w:rPr>
          <w:color w:val="000000"/>
        </w:rPr>
      </w:pPr>
      <w:bookmarkStart w:id="2203" w:name="n8203"/>
      <w:bookmarkEnd w:id="2203"/>
      <w:r>
        <w:rPr>
          <w:color w:val="000000"/>
        </w:rPr>
        <w:t>2. У заяві про перегляд заочного рішення повинно бути зазначе</w:t>
      </w:r>
      <w:r>
        <w:rPr>
          <w:color w:val="000000"/>
        </w:rPr>
        <w:t>но:</w:t>
      </w:r>
    </w:p>
    <w:p w:rsidR="00000000" w:rsidRDefault="00D97886">
      <w:pPr>
        <w:pStyle w:val="rvps2"/>
        <w:divId w:val="662390928"/>
        <w:rPr>
          <w:color w:val="000000"/>
        </w:rPr>
      </w:pPr>
      <w:bookmarkStart w:id="2204" w:name="n8204"/>
      <w:bookmarkEnd w:id="2204"/>
      <w:r>
        <w:rPr>
          <w:color w:val="000000"/>
        </w:rPr>
        <w:t>1) найменування суду, який ухвалив заочне рішення;</w:t>
      </w:r>
    </w:p>
    <w:p w:rsidR="00000000" w:rsidRDefault="00D97886">
      <w:pPr>
        <w:pStyle w:val="rvps2"/>
        <w:divId w:val="662390928"/>
        <w:rPr>
          <w:color w:val="000000"/>
        </w:rPr>
      </w:pPr>
      <w:bookmarkStart w:id="2205" w:name="n8205"/>
      <w:bookmarkEnd w:id="2205"/>
      <w:r>
        <w:rPr>
          <w:color w:val="000000"/>
        </w:rPr>
        <w:t>2) ім’я (найменування) відповідача або його представника, які подають заяву, їх місце проживання чи місцезнаходження, номер засобів зв’язку;</w:t>
      </w:r>
    </w:p>
    <w:p w:rsidR="00000000" w:rsidRDefault="00D97886">
      <w:pPr>
        <w:pStyle w:val="rvps2"/>
        <w:divId w:val="662390928"/>
        <w:rPr>
          <w:color w:val="000000"/>
        </w:rPr>
      </w:pPr>
      <w:bookmarkStart w:id="2206" w:name="n8206"/>
      <w:bookmarkEnd w:id="2206"/>
      <w:r>
        <w:rPr>
          <w:color w:val="000000"/>
        </w:rPr>
        <w:t>3) обставини, що свідчать про поважність причин неявки в суд</w:t>
      </w:r>
      <w:r>
        <w:rPr>
          <w:color w:val="000000"/>
        </w:rPr>
        <w:t>ове засідання та (або) неповідомлення їх суду, а також причин неподання відзиву, і докази про це;</w:t>
      </w:r>
    </w:p>
    <w:p w:rsidR="00000000" w:rsidRDefault="00D97886">
      <w:pPr>
        <w:pStyle w:val="rvps2"/>
        <w:divId w:val="662390928"/>
        <w:rPr>
          <w:color w:val="000000"/>
        </w:rPr>
      </w:pPr>
      <w:bookmarkStart w:id="2207" w:name="n8207"/>
      <w:bookmarkEnd w:id="2207"/>
      <w:r>
        <w:rPr>
          <w:color w:val="000000"/>
        </w:rPr>
        <w:t>4) посилання на докази, якими відповідач обґрунтовує свої заперечення проти вимог позивача;</w:t>
      </w:r>
    </w:p>
    <w:p w:rsidR="00000000" w:rsidRDefault="00D97886">
      <w:pPr>
        <w:pStyle w:val="rvps2"/>
        <w:divId w:val="662390928"/>
        <w:rPr>
          <w:color w:val="000000"/>
        </w:rPr>
      </w:pPr>
      <w:bookmarkStart w:id="2208" w:name="n8208"/>
      <w:bookmarkEnd w:id="2208"/>
      <w:r>
        <w:rPr>
          <w:color w:val="000000"/>
        </w:rPr>
        <w:t>5) клопотання про перегляд заочного рішення;</w:t>
      </w:r>
    </w:p>
    <w:p w:rsidR="00000000" w:rsidRDefault="00D97886">
      <w:pPr>
        <w:pStyle w:val="rvps2"/>
        <w:divId w:val="662390928"/>
        <w:rPr>
          <w:color w:val="000000"/>
        </w:rPr>
      </w:pPr>
      <w:bookmarkStart w:id="2209" w:name="n8209"/>
      <w:bookmarkEnd w:id="2209"/>
      <w:r>
        <w:rPr>
          <w:color w:val="000000"/>
        </w:rPr>
        <w:t>6) перелік доданих до</w:t>
      </w:r>
      <w:r>
        <w:rPr>
          <w:color w:val="000000"/>
        </w:rPr>
        <w:t xml:space="preserve"> заяви матеріалів.</w:t>
      </w:r>
    </w:p>
    <w:p w:rsidR="00000000" w:rsidRDefault="00D97886">
      <w:pPr>
        <w:pStyle w:val="rvps2"/>
        <w:divId w:val="662390928"/>
        <w:rPr>
          <w:color w:val="000000"/>
        </w:rPr>
      </w:pPr>
      <w:bookmarkStart w:id="2210" w:name="n8210"/>
      <w:bookmarkEnd w:id="2210"/>
      <w:r>
        <w:rPr>
          <w:color w:val="000000"/>
        </w:rPr>
        <w:t>3. Заява про перегляд заочного рішення підписується особою, яка її подає.</w:t>
      </w:r>
    </w:p>
    <w:p w:rsidR="00000000" w:rsidRDefault="00D97886">
      <w:pPr>
        <w:pStyle w:val="rvps2"/>
        <w:divId w:val="662390928"/>
        <w:rPr>
          <w:color w:val="000000"/>
        </w:rPr>
      </w:pPr>
      <w:bookmarkStart w:id="2211" w:name="n8211"/>
      <w:bookmarkEnd w:id="2211"/>
      <w:r>
        <w:rPr>
          <w:color w:val="000000"/>
        </w:rPr>
        <w:t>4. До заяви про перегляд заочного рішення додаються її копії за кількістю учасників справи та копії всіх доданих до неї матеріалів.</w:t>
      </w:r>
    </w:p>
    <w:p w:rsidR="00000000" w:rsidRDefault="00D97886">
      <w:pPr>
        <w:pStyle w:val="rvps2"/>
        <w:divId w:val="662390928"/>
        <w:rPr>
          <w:color w:val="000000"/>
        </w:rPr>
      </w:pPr>
      <w:bookmarkStart w:id="2212" w:name="n8212"/>
      <w:bookmarkEnd w:id="2212"/>
      <w:r>
        <w:rPr>
          <w:color w:val="000000"/>
        </w:rPr>
        <w:t>5. До заяви про перегляд заочно</w:t>
      </w:r>
      <w:r>
        <w:rPr>
          <w:color w:val="000000"/>
        </w:rPr>
        <w:t>го рішення, поданої представником відповідача, додається довіреність або інший документ, який підтверджує його повноваження.</w:t>
      </w:r>
    </w:p>
    <w:p w:rsidR="00000000" w:rsidRDefault="00D97886">
      <w:pPr>
        <w:pStyle w:val="rvps2"/>
        <w:divId w:val="662390928"/>
        <w:rPr>
          <w:color w:val="000000"/>
        </w:rPr>
      </w:pPr>
      <w:bookmarkStart w:id="2213" w:name="n8213"/>
      <w:bookmarkEnd w:id="2213"/>
      <w:r>
        <w:rPr>
          <w:color w:val="000000"/>
        </w:rPr>
        <w:t>6. До заяви про перегляд заочного рішення додається документ про сплату судового збору.</w:t>
      </w:r>
    </w:p>
    <w:p w:rsidR="00000000" w:rsidRDefault="00D97886">
      <w:pPr>
        <w:pStyle w:val="rvps2"/>
        <w:divId w:val="662390928"/>
        <w:rPr>
          <w:color w:val="000000"/>
        </w:rPr>
      </w:pPr>
      <w:bookmarkStart w:id="2214" w:name="n8214"/>
      <w:bookmarkEnd w:id="2214"/>
      <w:r>
        <w:rPr>
          <w:color w:val="000000"/>
        </w:rPr>
        <w:t>7. До заяви про перегляд заочного рішення д</w:t>
      </w:r>
      <w:r>
        <w:rPr>
          <w:color w:val="000000"/>
        </w:rPr>
        <w:t>одаються докази, на які посилається заявник.</w:t>
      </w:r>
    </w:p>
    <w:p w:rsidR="00000000" w:rsidRDefault="00D97886">
      <w:pPr>
        <w:pStyle w:val="rvps2"/>
        <w:divId w:val="662390928"/>
        <w:rPr>
          <w:color w:val="000000"/>
        </w:rPr>
      </w:pPr>
      <w:bookmarkStart w:id="2215" w:name="n8215"/>
      <w:bookmarkEnd w:id="2215"/>
      <w:r>
        <w:rPr>
          <w:color w:val="000000"/>
        </w:rPr>
        <w:t xml:space="preserve">8. До неналежно оформленої заяви про перегляд заочного рішення застосовуються положення </w:t>
      </w:r>
      <w:hyperlink w:anchor="n7423" w:history="1">
        <w:r>
          <w:rPr>
            <w:rStyle w:val="a3"/>
            <w:color w:val="006600"/>
            <w:u w:val="none"/>
          </w:rPr>
          <w:t>статті 185</w:t>
        </w:r>
      </w:hyperlink>
      <w:r>
        <w:rPr>
          <w:color w:val="000000"/>
        </w:rPr>
        <w:t xml:space="preserve"> цього Кодексу.</w:t>
      </w:r>
    </w:p>
    <w:p w:rsidR="00000000" w:rsidRDefault="00D97886">
      <w:pPr>
        <w:pStyle w:val="rvps2"/>
        <w:divId w:val="662390928"/>
        <w:rPr>
          <w:color w:val="000000"/>
        </w:rPr>
      </w:pPr>
      <w:bookmarkStart w:id="2216" w:name="n8216"/>
      <w:bookmarkEnd w:id="2216"/>
      <w:r>
        <w:rPr>
          <w:rStyle w:val="rvts9"/>
        </w:rPr>
        <w:t xml:space="preserve">Стаття 286. </w:t>
      </w:r>
      <w:r>
        <w:rPr>
          <w:color w:val="000000"/>
        </w:rPr>
        <w:t>Дії суду після прийняття заяви про перегляд заочного ріше</w:t>
      </w:r>
      <w:r>
        <w:rPr>
          <w:color w:val="000000"/>
        </w:rPr>
        <w:t>ння</w:t>
      </w:r>
    </w:p>
    <w:p w:rsidR="00000000" w:rsidRDefault="00D97886">
      <w:pPr>
        <w:pStyle w:val="rvps2"/>
        <w:divId w:val="662390928"/>
        <w:rPr>
          <w:color w:val="000000"/>
        </w:rPr>
      </w:pPr>
      <w:bookmarkStart w:id="2217" w:name="n8217"/>
      <w:bookmarkEnd w:id="2217"/>
      <w:r>
        <w:rPr>
          <w:color w:val="000000"/>
        </w:rPr>
        <w:t>1. Прийнявши належно оформлену заяву про перегляд заочного рішення, суд невідкладно надсилає її копію та копії доданих до неї матеріалів іншим учасникам справи. Одночасно суд повідомляє учасникам справи про дату, час і місце розгляду заяви.</w:t>
      </w:r>
    </w:p>
    <w:p w:rsidR="00000000" w:rsidRDefault="00D97886">
      <w:pPr>
        <w:pStyle w:val="rvps2"/>
        <w:divId w:val="662390928"/>
        <w:rPr>
          <w:color w:val="000000"/>
        </w:rPr>
      </w:pPr>
      <w:bookmarkStart w:id="2218" w:name="n8218"/>
      <w:bookmarkEnd w:id="2218"/>
      <w:r>
        <w:rPr>
          <w:color w:val="000000"/>
        </w:rPr>
        <w:t>2. Заява про перегляд заочного рішення повинна бути розглянута протягом п’ятнадцяти днів з дня її надходження.</w:t>
      </w:r>
    </w:p>
    <w:p w:rsidR="00000000" w:rsidRDefault="00D97886">
      <w:pPr>
        <w:pStyle w:val="rvps2"/>
        <w:divId w:val="662390928"/>
        <w:rPr>
          <w:color w:val="000000"/>
        </w:rPr>
      </w:pPr>
      <w:bookmarkStart w:id="2219" w:name="n8219"/>
      <w:bookmarkEnd w:id="2219"/>
      <w:r>
        <w:rPr>
          <w:rStyle w:val="rvts9"/>
        </w:rPr>
        <w:t xml:space="preserve">Стаття 287. </w:t>
      </w:r>
      <w:r>
        <w:rPr>
          <w:color w:val="000000"/>
        </w:rPr>
        <w:t>Порядок розгляду заяви про перегляд заочного рішення</w:t>
      </w:r>
    </w:p>
    <w:p w:rsidR="00000000" w:rsidRDefault="00D97886">
      <w:pPr>
        <w:pStyle w:val="rvps2"/>
        <w:divId w:val="662390928"/>
        <w:rPr>
          <w:color w:val="000000"/>
        </w:rPr>
      </w:pPr>
      <w:bookmarkStart w:id="2220" w:name="n8220"/>
      <w:bookmarkEnd w:id="2220"/>
      <w:r>
        <w:rPr>
          <w:color w:val="000000"/>
        </w:rPr>
        <w:t>1. Заява про перегляд заочного рішення розглядається в судовому засіданні. Неявк</w:t>
      </w:r>
      <w:r>
        <w:rPr>
          <w:color w:val="000000"/>
        </w:rPr>
        <w:t>а осіб, належним чином повідомлених про дату, час і місце засідання, не перешкоджає розгляду заяви.</w:t>
      </w:r>
    </w:p>
    <w:p w:rsidR="00000000" w:rsidRDefault="00D97886">
      <w:pPr>
        <w:pStyle w:val="rvps2"/>
        <w:divId w:val="662390928"/>
        <w:rPr>
          <w:color w:val="000000"/>
        </w:rPr>
      </w:pPr>
      <w:bookmarkStart w:id="2221" w:name="n8221"/>
      <w:bookmarkEnd w:id="2221"/>
      <w:r>
        <w:rPr>
          <w:color w:val="000000"/>
        </w:rPr>
        <w:t xml:space="preserve">2. Головуючий відкриває судове засідання і з’ясовує, хто з учасників справи з’явився, встановлює їх особу, перевіряє повноваження представників, після чого </w:t>
      </w:r>
      <w:r>
        <w:rPr>
          <w:color w:val="000000"/>
        </w:rPr>
        <w:t>повідомляє зміст заяви і з’ясовує думку сторін та інших учасників справи щодо вимог про перегляд заочного рішення.</w:t>
      </w:r>
    </w:p>
    <w:p w:rsidR="00000000" w:rsidRDefault="00D97886">
      <w:pPr>
        <w:pStyle w:val="rvps2"/>
        <w:divId w:val="662390928"/>
        <w:rPr>
          <w:color w:val="000000"/>
        </w:rPr>
      </w:pPr>
      <w:bookmarkStart w:id="2222" w:name="n8222"/>
      <w:bookmarkEnd w:id="2222"/>
      <w:r>
        <w:rPr>
          <w:color w:val="000000"/>
        </w:rPr>
        <w:t>3. У результаті розгляду заяви про перегляд заочного рішення суд може своєю ухвалою:</w:t>
      </w:r>
    </w:p>
    <w:p w:rsidR="00000000" w:rsidRDefault="00D97886">
      <w:pPr>
        <w:pStyle w:val="rvps2"/>
        <w:divId w:val="662390928"/>
        <w:rPr>
          <w:color w:val="000000"/>
        </w:rPr>
      </w:pPr>
      <w:bookmarkStart w:id="2223" w:name="n8223"/>
      <w:bookmarkEnd w:id="2223"/>
      <w:r>
        <w:rPr>
          <w:color w:val="000000"/>
        </w:rPr>
        <w:t>1) залишити заяву без задоволення;</w:t>
      </w:r>
    </w:p>
    <w:p w:rsidR="00000000" w:rsidRDefault="00D97886">
      <w:pPr>
        <w:pStyle w:val="rvps2"/>
        <w:divId w:val="662390928"/>
        <w:rPr>
          <w:color w:val="000000"/>
        </w:rPr>
      </w:pPr>
      <w:bookmarkStart w:id="2224" w:name="n8224"/>
      <w:bookmarkEnd w:id="2224"/>
      <w:r>
        <w:rPr>
          <w:color w:val="000000"/>
        </w:rPr>
        <w:t>2) скасувати заочне р</w:t>
      </w:r>
      <w:r>
        <w:rPr>
          <w:color w:val="000000"/>
        </w:rPr>
        <w:t>ішення і призначити справу до розгляду за правилами загального чи спрощеного позовного провадження.</w:t>
      </w:r>
    </w:p>
    <w:p w:rsidR="00000000" w:rsidRDefault="00D97886">
      <w:pPr>
        <w:pStyle w:val="rvps2"/>
        <w:divId w:val="662390928"/>
        <w:rPr>
          <w:color w:val="000000"/>
        </w:rPr>
      </w:pPr>
      <w:bookmarkStart w:id="2225" w:name="n8225"/>
      <w:bookmarkEnd w:id="2225"/>
      <w:r>
        <w:rPr>
          <w:color w:val="000000"/>
        </w:rPr>
        <w:t>4. У разі залишення заяви про перегляд заочного рішення без задоволення заочне рішення може бути оскаржене в загальному порядку, встановленому цим Кодексом.</w:t>
      </w:r>
      <w:r>
        <w:rPr>
          <w:color w:val="000000"/>
        </w:rPr>
        <w:t xml:space="preserve"> У цьому разі строк на апеляційне оскарження рішення починає відраховуватися з дати постановлення ухвали про залишення заяви про перегляд заочного рішення без задоволення.</w:t>
      </w:r>
    </w:p>
    <w:p w:rsidR="00000000" w:rsidRDefault="00D97886">
      <w:pPr>
        <w:pStyle w:val="rvps2"/>
        <w:divId w:val="662390928"/>
        <w:rPr>
          <w:color w:val="000000"/>
        </w:rPr>
      </w:pPr>
      <w:bookmarkStart w:id="2226" w:name="n8226"/>
      <w:bookmarkEnd w:id="2226"/>
      <w:r>
        <w:rPr>
          <w:rStyle w:val="rvts9"/>
        </w:rPr>
        <w:t xml:space="preserve">Стаття 288. </w:t>
      </w:r>
      <w:r>
        <w:rPr>
          <w:color w:val="000000"/>
        </w:rPr>
        <w:t>Скасування та оскарження заочного рішення</w:t>
      </w:r>
    </w:p>
    <w:p w:rsidR="00000000" w:rsidRDefault="00D97886">
      <w:pPr>
        <w:pStyle w:val="rvps2"/>
        <w:divId w:val="662390928"/>
        <w:rPr>
          <w:color w:val="000000"/>
        </w:rPr>
      </w:pPr>
      <w:bookmarkStart w:id="2227" w:name="n8227"/>
      <w:bookmarkEnd w:id="2227"/>
      <w:r>
        <w:rPr>
          <w:color w:val="000000"/>
        </w:rPr>
        <w:t>1. Заочне рішення підлягає ска</w:t>
      </w:r>
      <w:r>
        <w:rPr>
          <w:color w:val="000000"/>
        </w:rPr>
        <w:t>суванню, якщо судом буде встановлено, що відповідач не з’явився в судове засідання та (або) не повідомив про причини неявки, а також не подав відзив на позовну заяву з поважних причин, і докази, на які він посилається, мають істотне значення для правильног</w:t>
      </w:r>
      <w:r>
        <w:rPr>
          <w:color w:val="000000"/>
        </w:rPr>
        <w:t>о вирішення справи.</w:t>
      </w:r>
    </w:p>
    <w:p w:rsidR="00000000" w:rsidRDefault="00D97886">
      <w:pPr>
        <w:pStyle w:val="rvps2"/>
        <w:divId w:val="662390928"/>
        <w:rPr>
          <w:color w:val="000000"/>
        </w:rPr>
      </w:pPr>
      <w:bookmarkStart w:id="2228" w:name="n8228"/>
      <w:bookmarkEnd w:id="2228"/>
      <w:r>
        <w:rPr>
          <w:color w:val="000000"/>
        </w:rPr>
        <w:t>2. Позивач має право оскаржити заочне рішення в загальному порядку, встановленому цим Кодексом.</w:t>
      </w:r>
    </w:p>
    <w:p w:rsidR="00000000" w:rsidRDefault="00D97886">
      <w:pPr>
        <w:pStyle w:val="rvps2"/>
        <w:divId w:val="662390928"/>
        <w:rPr>
          <w:color w:val="000000"/>
        </w:rPr>
      </w:pPr>
      <w:bookmarkStart w:id="2229" w:name="n8229"/>
      <w:bookmarkEnd w:id="2229"/>
      <w:r>
        <w:rPr>
          <w:color w:val="000000"/>
        </w:rPr>
        <w:t>3. Повторне заочне рішення позивач та відповідач можуть оскаржити в загальному порядку, встановленому цим Кодексом.</w:t>
      </w:r>
    </w:p>
    <w:p w:rsidR="00000000" w:rsidRDefault="00D97886">
      <w:pPr>
        <w:pStyle w:val="rvps2"/>
        <w:divId w:val="662390928"/>
        <w:rPr>
          <w:color w:val="000000"/>
        </w:rPr>
      </w:pPr>
      <w:bookmarkStart w:id="2230" w:name="n8230"/>
      <w:bookmarkEnd w:id="2230"/>
      <w:r>
        <w:rPr>
          <w:rStyle w:val="rvts9"/>
        </w:rPr>
        <w:t xml:space="preserve">Стаття 289. </w:t>
      </w:r>
      <w:r>
        <w:rPr>
          <w:color w:val="000000"/>
        </w:rPr>
        <w:t>Законна сила</w:t>
      </w:r>
      <w:r>
        <w:rPr>
          <w:color w:val="000000"/>
        </w:rPr>
        <w:t xml:space="preserve"> заочного рішення</w:t>
      </w:r>
    </w:p>
    <w:p w:rsidR="00000000" w:rsidRDefault="00D97886">
      <w:pPr>
        <w:pStyle w:val="rvps2"/>
        <w:divId w:val="662390928"/>
        <w:rPr>
          <w:color w:val="000000"/>
        </w:rPr>
      </w:pPr>
      <w:bookmarkStart w:id="2231" w:name="n8231"/>
      <w:bookmarkEnd w:id="2231"/>
      <w:r>
        <w:rPr>
          <w:color w:val="000000"/>
        </w:rPr>
        <w:t>1. Заочне рішення набирає законної сили, якщо протягом строків, встановлених цим Кодексом, не подані заява про перегляд заочного рішення або апеляційна скарга, або якщо рішення залишено в силі за результатами апеляційного розгляду справи.</w:t>
      </w:r>
    </w:p>
    <w:p w:rsidR="00000000" w:rsidRDefault="00D97886">
      <w:pPr>
        <w:pStyle w:val="rvps7"/>
        <w:divId w:val="662390928"/>
        <w:rPr>
          <w:color w:val="000000"/>
        </w:rPr>
      </w:pPr>
      <w:bookmarkStart w:id="2232" w:name="n8232"/>
      <w:bookmarkEnd w:id="2232"/>
      <w:r>
        <w:rPr>
          <w:rStyle w:val="rvts15"/>
        </w:rPr>
        <w:t>Глава 12. Особливості позовного провадження у справах про визнання необґрунтованими активів та їх витребування</w:t>
      </w:r>
    </w:p>
    <w:p w:rsidR="00000000" w:rsidRDefault="00D97886">
      <w:pPr>
        <w:pStyle w:val="rvps2"/>
        <w:divId w:val="662390928"/>
        <w:rPr>
          <w:color w:val="000000"/>
        </w:rPr>
      </w:pPr>
      <w:bookmarkStart w:id="2233" w:name="n8233"/>
      <w:bookmarkEnd w:id="2233"/>
      <w:r>
        <w:rPr>
          <w:rStyle w:val="rvts9"/>
        </w:rPr>
        <w:t xml:space="preserve">Стаття 290. </w:t>
      </w:r>
      <w:r>
        <w:rPr>
          <w:color w:val="000000"/>
        </w:rPr>
        <w:t>Пред’явлення позову про визнання необґрунтованими активів та їх витребування</w:t>
      </w:r>
    </w:p>
    <w:p w:rsidR="00000000" w:rsidRDefault="00D97886">
      <w:pPr>
        <w:pStyle w:val="rvps2"/>
        <w:divId w:val="662390928"/>
        <w:rPr>
          <w:color w:val="000000"/>
        </w:rPr>
      </w:pPr>
      <w:bookmarkStart w:id="2234" w:name="n8234"/>
      <w:bookmarkEnd w:id="2234"/>
      <w:r>
        <w:rPr>
          <w:color w:val="000000"/>
        </w:rPr>
        <w:t>1. Позов про визнання необґрунтованими активів та їх ви</w:t>
      </w:r>
      <w:r>
        <w:rPr>
          <w:color w:val="000000"/>
        </w:rPr>
        <w:t>требування від визначених в цій статті осіб подається в інтересах держави прокурором упродовж строку загальної позовної давності з дня набрання законної сили обвинувальним вироком щодо особи, уповноваженої на виконання функцій держави або місцевого самовря</w:t>
      </w:r>
      <w:r>
        <w:rPr>
          <w:color w:val="000000"/>
        </w:rPr>
        <w:t>дування.</w:t>
      </w:r>
    </w:p>
    <w:p w:rsidR="00000000" w:rsidRDefault="00D97886">
      <w:pPr>
        <w:pStyle w:val="rvps2"/>
        <w:divId w:val="662390928"/>
        <w:rPr>
          <w:color w:val="000000"/>
        </w:rPr>
      </w:pPr>
      <w:bookmarkStart w:id="2235" w:name="n8235"/>
      <w:bookmarkEnd w:id="2235"/>
      <w:r>
        <w:rPr>
          <w:color w:val="000000"/>
        </w:rPr>
        <w:t>2. Позов про визнання необґрунтованими активів та їх витребування може бути пред’явлено до особи, уповноваженої на виконання функцій держави або місцевого самоврядування, стосовно якої набрав законної сили обвинувальний вирок суду за вчинення кору</w:t>
      </w:r>
      <w:r>
        <w:rPr>
          <w:color w:val="000000"/>
        </w:rPr>
        <w:t>пційного злочину або легалізації (відмивання) доходів, одержаних злочинним шляхом.</w:t>
      </w:r>
    </w:p>
    <w:p w:rsidR="00000000" w:rsidRDefault="00D97886">
      <w:pPr>
        <w:pStyle w:val="rvps2"/>
        <w:divId w:val="662390928"/>
        <w:rPr>
          <w:color w:val="000000"/>
        </w:rPr>
      </w:pPr>
      <w:bookmarkStart w:id="2236" w:name="n8236"/>
      <w:bookmarkEnd w:id="2236"/>
      <w:r>
        <w:rPr>
          <w:color w:val="000000"/>
        </w:rPr>
        <w:t>У разі пред’явлення позову до особи, зазначеної у абзаці першому цієї частини, прокурор вживає заходів щодо встановлення майна, стосовно якого існують докази того, що воно о</w:t>
      </w:r>
      <w:r>
        <w:rPr>
          <w:color w:val="000000"/>
        </w:rPr>
        <w:t>тримано особою, зазначеною у абзаці першому цієї частини, або що ним користується чи розпоряджається (розпоряджалася) така особа.</w:t>
      </w:r>
    </w:p>
    <w:p w:rsidR="00000000" w:rsidRDefault="00D97886">
      <w:pPr>
        <w:pStyle w:val="rvps2"/>
        <w:divId w:val="662390928"/>
        <w:rPr>
          <w:color w:val="000000"/>
        </w:rPr>
      </w:pPr>
      <w:bookmarkStart w:id="2237" w:name="n8237"/>
      <w:bookmarkEnd w:id="2237"/>
      <w:r>
        <w:rPr>
          <w:color w:val="000000"/>
        </w:rPr>
        <w:t>3. Для цілей цієї глави:</w:t>
      </w:r>
    </w:p>
    <w:p w:rsidR="00000000" w:rsidRDefault="00D97886">
      <w:pPr>
        <w:pStyle w:val="rvps2"/>
        <w:divId w:val="662390928"/>
        <w:rPr>
          <w:color w:val="000000"/>
        </w:rPr>
      </w:pPr>
      <w:bookmarkStart w:id="2238" w:name="n8238"/>
      <w:bookmarkEnd w:id="2238"/>
      <w:r>
        <w:rPr>
          <w:color w:val="000000"/>
        </w:rPr>
        <w:t>1) термін "активи" означає грошові кошти або інше майно, а також доходи від них;</w:t>
      </w:r>
    </w:p>
    <w:p w:rsidR="00000000" w:rsidRDefault="00D97886">
      <w:pPr>
        <w:pStyle w:val="rvps2"/>
        <w:divId w:val="662390928"/>
        <w:rPr>
          <w:color w:val="000000"/>
        </w:rPr>
      </w:pPr>
      <w:bookmarkStart w:id="2239" w:name="n8239"/>
      <w:bookmarkEnd w:id="2239"/>
      <w:r>
        <w:rPr>
          <w:color w:val="000000"/>
        </w:rPr>
        <w:t>2) особами, уповнова</w:t>
      </w:r>
      <w:r>
        <w:rPr>
          <w:color w:val="000000"/>
        </w:rPr>
        <w:t xml:space="preserve">женими на виконання функцій держави або місцевого самоврядування, є особи, зазначені у </w:t>
      </w:r>
      <w:hyperlink r:id="rId118" w:anchor="n26" w:tgtFrame="_blank" w:history="1">
        <w:r>
          <w:rPr>
            <w:rStyle w:val="a3"/>
            <w:color w:val="000099"/>
            <w:u w:val="none"/>
          </w:rPr>
          <w:t>пункті 1</w:t>
        </w:r>
      </w:hyperlink>
      <w:r>
        <w:rPr>
          <w:color w:val="000000"/>
        </w:rPr>
        <w:t xml:space="preserve"> частини першої статті 3 Закону України "Про запобігання корупції".</w:t>
      </w:r>
    </w:p>
    <w:p w:rsidR="00000000" w:rsidRDefault="00D97886">
      <w:pPr>
        <w:pStyle w:val="rvps2"/>
        <w:divId w:val="662390928"/>
        <w:rPr>
          <w:color w:val="000000"/>
        </w:rPr>
      </w:pPr>
      <w:bookmarkStart w:id="2240" w:name="n8240"/>
      <w:bookmarkEnd w:id="2240"/>
      <w:r>
        <w:rPr>
          <w:rStyle w:val="rvts9"/>
        </w:rPr>
        <w:t>Стат</w:t>
      </w:r>
      <w:r>
        <w:rPr>
          <w:rStyle w:val="rvts9"/>
        </w:rPr>
        <w:t xml:space="preserve">тя 291. </w:t>
      </w:r>
      <w:r>
        <w:rPr>
          <w:color w:val="000000"/>
        </w:rPr>
        <w:t>Визнання необґрунтованими активів</w:t>
      </w:r>
    </w:p>
    <w:p w:rsidR="00000000" w:rsidRDefault="00D97886">
      <w:pPr>
        <w:pStyle w:val="rvps2"/>
        <w:divId w:val="662390928"/>
        <w:rPr>
          <w:color w:val="000000"/>
        </w:rPr>
      </w:pPr>
      <w:bookmarkStart w:id="2241" w:name="n8241"/>
      <w:bookmarkEnd w:id="2241"/>
      <w:r>
        <w:rPr>
          <w:color w:val="000000"/>
        </w:rPr>
        <w:t xml:space="preserve">1. Суд визнає необґрунтованими активи, якщо судом на підставі поданих доказів не встановлено, що активи або грошові кошти, необхідні для придбання активів, щодо яких поданий позов про визнання їх необґрунтованими, </w:t>
      </w:r>
      <w:r>
        <w:rPr>
          <w:color w:val="000000"/>
        </w:rPr>
        <w:t>були набуті на законній підставі.</w:t>
      </w:r>
    </w:p>
    <w:p w:rsidR="00000000" w:rsidRDefault="00D97886">
      <w:pPr>
        <w:pStyle w:val="rvps2"/>
        <w:divId w:val="662390928"/>
        <w:rPr>
          <w:color w:val="000000"/>
        </w:rPr>
      </w:pPr>
      <w:bookmarkStart w:id="2242" w:name="n8242"/>
      <w:bookmarkEnd w:id="2242"/>
      <w:r>
        <w:rPr>
          <w:rStyle w:val="rvts9"/>
        </w:rPr>
        <w:t xml:space="preserve">Стаття 292. </w:t>
      </w:r>
      <w:r>
        <w:rPr>
          <w:color w:val="000000"/>
        </w:rPr>
        <w:t>Правові наслідки визнання активів необґрунтованими</w:t>
      </w:r>
    </w:p>
    <w:p w:rsidR="00000000" w:rsidRDefault="00D97886">
      <w:pPr>
        <w:pStyle w:val="rvps2"/>
        <w:divId w:val="662390928"/>
        <w:rPr>
          <w:color w:val="000000"/>
        </w:rPr>
      </w:pPr>
      <w:bookmarkStart w:id="2243" w:name="n8243"/>
      <w:bookmarkEnd w:id="2243"/>
      <w:r>
        <w:rPr>
          <w:color w:val="000000"/>
        </w:rPr>
        <w:t xml:space="preserve">1. Активи, визнані судом відповідно до </w:t>
      </w:r>
      <w:hyperlink w:anchor="n8240" w:history="1">
        <w:r>
          <w:rPr>
            <w:rStyle w:val="a3"/>
            <w:color w:val="006600"/>
            <w:u w:val="none"/>
          </w:rPr>
          <w:t>статті 291</w:t>
        </w:r>
      </w:hyperlink>
      <w:r>
        <w:rPr>
          <w:color w:val="000000"/>
        </w:rPr>
        <w:t xml:space="preserve"> цього Кодексу необґрунтованими, стягуються в дохід держави.</w:t>
      </w:r>
    </w:p>
    <w:p w:rsidR="00000000" w:rsidRDefault="00D97886">
      <w:pPr>
        <w:pStyle w:val="rvps2"/>
        <w:divId w:val="662390928"/>
        <w:rPr>
          <w:color w:val="000000"/>
        </w:rPr>
      </w:pPr>
      <w:bookmarkStart w:id="2244" w:name="n8244"/>
      <w:bookmarkEnd w:id="2244"/>
      <w:r>
        <w:rPr>
          <w:color w:val="000000"/>
        </w:rPr>
        <w:t>2. Якщо суд відповідн</w:t>
      </w:r>
      <w:r>
        <w:rPr>
          <w:color w:val="000000"/>
        </w:rPr>
        <w:t xml:space="preserve">о до </w:t>
      </w:r>
      <w:hyperlink w:anchor="n8240" w:history="1">
        <w:r>
          <w:rPr>
            <w:rStyle w:val="a3"/>
            <w:color w:val="006600"/>
            <w:u w:val="none"/>
          </w:rPr>
          <w:t>статті 291</w:t>
        </w:r>
      </w:hyperlink>
      <w:r>
        <w:rPr>
          <w:color w:val="000000"/>
        </w:rPr>
        <w:t xml:space="preserve"> цього Кодексу визнає необґрунтованими частину активів, в дохід держави стягується частина активів відповідача, яка визнана необґрунтованою, а у разі неможливості виділення такої частини - її вартість.</w:t>
      </w:r>
    </w:p>
    <w:p w:rsidR="00000000" w:rsidRDefault="00D97886">
      <w:pPr>
        <w:pStyle w:val="rvps2"/>
        <w:divId w:val="662390928"/>
        <w:rPr>
          <w:color w:val="000000"/>
        </w:rPr>
      </w:pPr>
      <w:bookmarkStart w:id="2245" w:name="n8245"/>
      <w:bookmarkEnd w:id="2245"/>
      <w:r>
        <w:rPr>
          <w:color w:val="000000"/>
        </w:rPr>
        <w:t>3. У разі н</w:t>
      </w:r>
      <w:r>
        <w:rPr>
          <w:color w:val="000000"/>
        </w:rPr>
        <w:t>еможливості звернення стягнення на активи, визнані необґрунтованими, на відповідача покладається обов’язок сплатити вартість таких активів.</w:t>
      </w:r>
    </w:p>
    <w:p w:rsidR="00000000" w:rsidRDefault="00D97886">
      <w:pPr>
        <w:pStyle w:val="rvps2"/>
        <w:divId w:val="662390928"/>
        <w:rPr>
          <w:color w:val="000000"/>
        </w:rPr>
      </w:pPr>
      <w:bookmarkStart w:id="2246" w:name="n8246"/>
      <w:bookmarkEnd w:id="2246"/>
      <w:r>
        <w:rPr>
          <w:color w:val="000000"/>
        </w:rPr>
        <w:t xml:space="preserve">4. Стягнення в дохід держави активів, визнаних судом необґрунтованими, здійснюється в порядку, встановленому </w:t>
      </w:r>
      <w:hyperlink r:id="rId119" w:tgtFrame="_blank" w:history="1">
        <w:r>
          <w:rPr>
            <w:rStyle w:val="a3"/>
            <w:color w:val="000099"/>
            <w:u w:val="none"/>
          </w:rPr>
          <w:t>Законом України</w:t>
        </w:r>
      </w:hyperlink>
      <w:r>
        <w:rPr>
          <w:color w:val="000000"/>
        </w:rPr>
        <w:t xml:space="preserve"> "Про виконавче провадження", крім випадків здійснення такого стягнення в порядку, встановленому </w:t>
      </w:r>
      <w:hyperlink r:id="rId120" w:tgtFrame="_blank" w:history="1">
        <w:r>
          <w:rPr>
            <w:rStyle w:val="a3"/>
            <w:color w:val="000099"/>
            <w:u w:val="none"/>
          </w:rPr>
          <w:t>Законом України</w:t>
        </w:r>
      </w:hyperlink>
      <w:r>
        <w:rPr>
          <w:color w:val="000000"/>
        </w:rPr>
        <w:t xml:space="preserve"> "Про Національне агентство України з питань виявлення, розшуку та управління активами, одержаними від корупційних та інших злочинів".</w:t>
      </w:r>
    </w:p>
    <w:p w:rsidR="00000000" w:rsidRDefault="00D97886">
      <w:pPr>
        <w:pStyle w:val="rvps7"/>
        <w:divId w:val="662390928"/>
        <w:rPr>
          <w:color w:val="000000"/>
        </w:rPr>
      </w:pPr>
      <w:bookmarkStart w:id="2247" w:name="n8247"/>
      <w:bookmarkEnd w:id="2247"/>
      <w:r>
        <w:rPr>
          <w:rStyle w:val="rvts15"/>
        </w:rPr>
        <w:t xml:space="preserve">Розділ IV </w:t>
      </w:r>
      <w:r>
        <w:rPr>
          <w:color w:val="000000"/>
        </w:rPr>
        <w:br/>
      </w:r>
      <w:r>
        <w:rPr>
          <w:rStyle w:val="rvts15"/>
        </w:rPr>
        <w:t>ОКРЕМЕ ПРОВАДЖЕННЯ</w:t>
      </w:r>
    </w:p>
    <w:p w:rsidR="00000000" w:rsidRDefault="00D97886">
      <w:pPr>
        <w:pStyle w:val="rvps7"/>
        <w:divId w:val="662390928"/>
        <w:rPr>
          <w:color w:val="000000"/>
        </w:rPr>
      </w:pPr>
      <w:bookmarkStart w:id="2248" w:name="n8248"/>
      <w:bookmarkEnd w:id="2248"/>
      <w:r>
        <w:rPr>
          <w:rStyle w:val="rvts15"/>
        </w:rPr>
        <w:t>Глава 1. Загальні положення</w:t>
      </w:r>
    </w:p>
    <w:p w:rsidR="00000000" w:rsidRDefault="00D97886">
      <w:pPr>
        <w:pStyle w:val="rvps2"/>
        <w:divId w:val="662390928"/>
        <w:rPr>
          <w:color w:val="000000"/>
        </w:rPr>
      </w:pPr>
      <w:bookmarkStart w:id="2249" w:name="n8249"/>
      <w:bookmarkEnd w:id="2249"/>
      <w:r>
        <w:rPr>
          <w:rStyle w:val="rvts9"/>
        </w:rPr>
        <w:t xml:space="preserve">Стаття 293. </w:t>
      </w:r>
      <w:r>
        <w:rPr>
          <w:color w:val="000000"/>
        </w:rPr>
        <w:t>Окреме провадження</w:t>
      </w:r>
    </w:p>
    <w:p w:rsidR="00000000" w:rsidRDefault="00D97886">
      <w:pPr>
        <w:pStyle w:val="rvps2"/>
        <w:divId w:val="662390928"/>
        <w:rPr>
          <w:color w:val="000000"/>
        </w:rPr>
      </w:pPr>
      <w:bookmarkStart w:id="2250" w:name="n8250"/>
      <w:bookmarkEnd w:id="2250"/>
      <w:r>
        <w:rPr>
          <w:color w:val="000000"/>
        </w:rPr>
        <w:t>1. Окреме провадж</w:t>
      </w:r>
      <w:r>
        <w:rPr>
          <w:color w:val="000000"/>
        </w:rPr>
        <w:t>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w:t>
      </w:r>
      <w:r>
        <w:rPr>
          <w:color w:val="000000"/>
        </w:rPr>
        <w:t>обистих немайнових чи майнових прав або підтвердження наявності чи відсутності неоспорюваних прав.</w:t>
      </w:r>
    </w:p>
    <w:p w:rsidR="00000000" w:rsidRDefault="00D97886">
      <w:pPr>
        <w:pStyle w:val="rvps2"/>
        <w:divId w:val="662390928"/>
        <w:rPr>
          <w:color w:val="000000"/>
        </w:rPr>
      </w:pPr>
      <w:bookmarkStart w:id="2251" w:name="n8251"/>
      <w:bookmarkEnd w:id="2251"/>
      <w:r>
        <w:rPr>
          <w:color w:val="000000"/>
        </w:rPr>
        <w:t>2. Суд розглядає в порядку окремого провадження справи про:</w:t>
      </w:r>
    </w:p>
    <w:p w:rsidR="00000000" w:rsidRDefault="00D97886">
      <w:pPr>
        <w:pStyle w:val="rvps2"/>
        <w:divId w:val="662390928"/>
        <w:rPr>
          <w:color w:val="000000"/>
        </w:rPr>
      </w:pPr>
      <w:bookmarkStart w:id="2252" w:name="n8252"/>
      <w:bookmarkEnd w:id="2252"/>
      <w:r>
        <w:rPr>
          <w:color w:val="000000"/>
        </w:rPr>
        <w:t>1) обмеження цивільної дієздатності фізичної особи, визнання фізичної особи недієздатною та понов</w:t>
      </w:r>
      <w:r>
        <w:rPr>
          <w:color w:val="000000"/>
        </w:rPr>
        <w:t>лення цивільної дієздатності фізичної особи;</w:t>
      </w:r>
    </w:p>
    <w:p w:rsidR="00000000" w:rsidRDefault="00D97886">
      <w:pPr>
        <w:pStyle w:val="rvps2"/>
        <w:divId w:val="662390928"/>
        <w:rPr>
          <w:color w:val="000000"/>
        </w:rPr>
      </w:pPr>
      <w:bookmarkStart w:id="2253" w:name="n8253"/>
      <w:bookmarkEnd w:id="2253"/>
      <w:r>
        <w:rPr>
          <w:color w:val="000000"/>
        </w:rPr>
        <w:t>2) надання неповнолітній особі повної цивільної дієздатності;</w:t>
      </w:r>
    </w:p>
    <w:p w:rsidR="00000000" w:rsidRDefault="00D97886">
      <w:pPr>
        <w:pStyle w:val="rvps2"/>
        <w:divId w:val="662390928"/>
        <w:rPr>
          <w:color w:val="000000"/>
        </w:rPr>
      </w:pPr>
      <w:bookmarkStart w:id="2254" w:name="n8254"/>
      <w:bookmarkEnd w:id="2254"/>
      <w:r>
        <w:rPr>
          <w:color w:val="000000"/>
        </w:rPr>
        <w:t>3) визнання фізичної особи безвісно відсутньою чи оголошення її померлою;</w:t>
      </w:r>
    </w:p>
    <w:p w:rsidR="00000000" w:rsidRDefault="00D97886">
      <w:pPr>
        <w:pStyle w:val="rvps2"/>
        <w:divId w:val="662390928"/>
        <w:rPr>
          <w:color w:val="000000"/>
        </w:rPr>
      </w:pPr>
      <w:bookmarkStart w:id="2255" w:name="n8255"/>
      <w:bookmarkEnd w:id="2255"/>
      <w:r>
        <w:rPr>
          <w:color w:val="000000"/>
        </w:rPr>
        <w:t>4) усиновлення;</w:t>
      </w:r>
    </w:p>
    <w:p w:rsidR="00000000" w:rsidRDefault="00D97886">
      <w:pPr>
        <w:pStyle w:val="rvps2"/>
        <w:divId w:val="662390928"/>
        <w:rPr>
          <w:color w:val="000000"/>
        </w:rPr>
      </w:pPr>
      <w:bookmarkStart w:id="2256" w:name="n8256"/>
      <w:bookmarkEnd w:id="2256"/>
      <w:r>
        <w:rPr>
          <w:color w:val="000000"/>
        </w:rPr>
        <w:t>5) встановлення фактів, що мають юридичне значення;</w:t>
      </w:r>
    </w:p>
    <w:p w:rsidR="00000000" w:rsidRDefault="00D97886">
      <w:pPr>
        <w:pStyle w:val="rvps2"/>
        <w:divId w:val="662390928"/>
        <w:rPr>
          <w:color w:val="000000"/>
        </w:rPr>
      </w:pPr>
      <w:bookmarkStart w:id="2257" w:name="n8257"/>
      <w:bookmarkEnd w:id="2257"/>
      <w:r>
        <w:rPr>
          <w:color w:val="000000"/>
        </w:rPr>
        <w:t>6) відн</w:t>
      </w:r>
      <w:r>
        <w:rPr>
          <w:color w:val="000000"/>
        </w:rPr>
        <w:t>овлення прав на втрачені цінні папери на пред’явника та векселі;</w:t>
      </w:r>
    </w:p>
    <w:p w:rsidR="00000000" w:rsidRDefault="00D97886">
      <w:pPr>
        <w:pStyle w:val="rvps2"/>
        <w:divId w:val="662390928"/>
        <w:rPr>
          <w:color w:val="000000"/>
        </w:rPr>
      </w:pPr>
      <w:bookmarkStart w:id="2258" w:name="n8258"/>
      <w:bookmarkEnd w:id="2258"/>
      <w:r>
        <w:rPr>
          <w:color w:val="000000"/>
        </w:rPr>
        <w:t>7) передачу безхазяйної нерухомої речі у комунальну власність;</w:t>
      </w:r>
    </w:p>
    <w:p w:rsidR="00000000" w:rsidRDefault="00D97886">
      <w:pPr>
        <w:pStyle w:val="rvps2"/>
        <w:divId w:val="662390928"/>
        <w:rPr>
          <w:color w:val="000000"/>
        </w:rPr>
      </w:pPr>
      <w:bookmarkStart w:id="2259" w:name="n8259"/>
      <w:bookmarkEnd w:id="2259"/>
      <w:r>
        <w:rPr>
          <w:color w:val="000000"/>
        </w:rPr>
        <w:t>8) визнання спадщини відумерлою;</w:t>
      </w:r>
    </w:p>
    <w:p w:rsidR="00000000" w:rsidRDefault="00D97886">
      <w:pPr>
        <w:pStyle w:val="rvps2"/>
        <w:divId w:val="662390928"/>
        <w:rPr>
          <w:color w:val="000000"/>
        </w:rPr>
      </w:pPr>
      <w:bookmarkStart w:id="2260" w:name="n8260"/>
      <w:bookmarkEnd w:id="2260"/>
      <w:r>
        <w:rPr>
          <w:color w:val="000000"/>
        </w:rPr>
        <w:t>9) надання особі психіатричної допомоги в примусовому порядку;</w:t>
      </w:r>
    </w:p>
    <w:p w:rsidR="00000000" w:rsidRDefault="00D97886">
      <w:pPr>
        <w:pStyle w:val="rvps2"/>
        <w:divId w:val="662390928"/>
        <w:rPr>
          <w:color w:val="000000"/>
        </w:rPr>
      </w:pPr>
      <w:bookmarkStart w:id="2261" w:name="n8261"/>
      <w:bookmarkEnd w:id="2261"/>
      <w:r>
        <w:rPr>
          <w:color w:val="000000"/>
        </w:rPr>
        <w:t xml:space="preserve">10) примусову госпіталізацію до </w:t>
      </w:r>
      <w:r>
        <w:rPr>
          <w:color w:val="000000"/>
        </w:rPr>
        <w:t>протитуберкульозного закладу;</w:t>
      </w:r>
    </w:p>
    <w:p w:rsidR="00000000" w:rsidRDefault="00D97886">
      <w:pPr>
        <w:pStyle w:val="rvps2"/>
        <w:divId w:val="662390928"/>
        <w:rPr>
          <w:color w:val="000000"/>
        </w:rPr>
      </w:pPr>
      <w:bookmarkStart w:id="2262" w:name="n8262"/>
      <w:bookmarkEnd w:id="2262"/>
      <w:r>
        <w:rPr>
          <w:color w:val="000000"/>
        </w:rPr>
        <w:t>11) розкриття банком інформації, яка містить банківську таємницю, щодо юридичних та фізичних осіб.</w:t>
      </w:r>
    </w:p>
    <w:p w:rsidR="00000000" w:rsidRDefault="00D97886">
      <w:pPr>
        <w:pStyle w:val="rvps2"/>
        <w:divId w:val="662390928"/>
        <w:rPr>
          <w:color w:val="000000"/>
        </w:rPr>
      </w:pPr>
      <w:bookmarkStart w:id="2263" w:name="n8263"/>
      <w:bookmarkEnd w:id="2263"/>
      <w:r>
        <w:rPr>
          <w:color w:val="000000"/>
        </w:rPr>
        <w:t>3. У порядку окремого провадження розглядаються також справи про надання права на шлюб, про розірвання шлюбу за заявою подружжя</w:t>
      </w:r>
      <w:r>
        <w:rPr>
          <w:color w:val="000000"/>
        </w:rPr>
        <w:t>, яке має дітей, за заявою будь-кого з подружжя, якщо один з нього засуджений до позбавлення волі, про встановлення режиму окремого проживання за заявою подружжя та інші справи у випадках, встановлених законом.</w:t>
      </w:r>
    </w:p>
    <w:p w:rsidR="00000000" w:rsidRDefault="00D97886">
      <w:pPr>
        <w:pStyle w:val="rvps2"/>
        <w:divId w:val="662390928"/>
        <w:rPr>
          <w:color w:val="000000"/>
        </w:rPr>
      </w:pPr>
      <w:bookmarkStart w:id="2264" w:name="n8264"/>
      <w:bookmarkEnd w:id="2264"/>
      <w:r>
        <w:rPr>
          <w:color w:val="000000"/>
        </w:rPr>
        <w:t>4. У випадках, встановлених пунктами 1, 3, 4,</w:t>
      </w:r>
      <w:r>
        <w:rPr>
          <w:color w:val="000000"/>
        </w:rPr>
        <w:t xml:space="preserve"> 9, 10 частини другої цієї статті, розгляд справ проводиться судом у складі одного судді і двох присяжних.</w:t>
      </w:r>
    </w:p>
    <w:p w:rsidR="00000000" w:rsidRDefault="00D97886">
      <w:pPr>
        <w:pStyle w:val="rvps2"/>
        <w:divId w:val="662390928"/>
        <w:rPr>
          <w:color w:val="000000"/>
        </w:rPr>
      </w:pPr>
      <w:bookmarkStart w:id="2265" w:name="n8265"/>
      <w:bookmarkEnd w:id="2265"/>
      <w:r>
        <w:rPr>
          <w:rStyle w:val="rvts9"/>
        </w:rPr>
        <w:t xml:space="preserve">Стаття 294. </w:t>
      </w:r>
      <w:r>
        <w:rPr>
          <w:color w:val="000000"/>
        </w:rPr>
        <w:t>Порядок розгляду справ окремого провадження</w:t>
      </w:r>
    </w:p>
    <w:p w:rsidR="00000000" w:rsidRDefault="00D97886">
      <w:pPr>
        <w:pStyle w:val="rvps2"/>
        <w:divId w:val="662390928"/>
        <w:rPr>
          <w:color w:val="000000"/>
        </w:rPr>
      </w:pPr>
      <w:bookmarkStart w:id="2266" w:name="n8266"/>
      <w:bookmarkEnd w:id="2266"/>
      <w:r>
        <w:rPr>
          <w:color w:val="000000"/>
        </w:rPr>
        <w:t>1. Під час розгляду справ окремого провадження суд зобов’язаний роз’яснити учасникам справи ї</w:t>
      </w:r>
      <w:r>
        <w:rPr>
          <w:color w:val="000000"/>
        </w:rPr>
        <w:t xml:space="preserve">хні права та обов’язки, сприяти у здійсненні та охороні гарантованих </w:t>
      </w:r>
      <w:hyperlink r:id="rId121" w:tgtFrame="_blank" w:history="1">
        <w:r>
          <w:rPr>
            <w:rStyle w:val="a3"/>
            <w:color w:val="000099"/>
            <w:u w:val="none"/>
          </w:rPr>
          <w:t>Конституцією</w:t>
        </w:r>
      </w:hyperlink>
      <w:r>
        <w:rPr>
          <w:color w:val="000000"/>
        </w:rPr>
        <w:t xml:space="preserve"> і законами України прав, свобод чи інтересів фізичних або юридичних осіб, вживати за</w:t>
      </w:r>
      <w:r>
        <w:rPr>
          <w:color w:val="000000"/>
        </w:rPr>
        <w:t>ходів щодо всебічного, повного і об’єктивного з’ясування обставин справи.</w:t>
      </w:r>
    </w:p>
    <w:p w:rsidR="00000000" w:rsidRDefault="00D97886">
      <w:pPr>
        <w:pStyle w:val="rvps2"/>
        <w:divId w:val="662390928"/>
        <w:rPr>
          <w:color w:val="000000"/>
        </w:rPr>
      </w:pPr>
      <w:bookmarkStart w:id="2267" w:name="n8267"/>
      <w:bookmarkEnd w:id="2267"/>
      <w:r>
        <w:rPr>
          <w:color w:val="000000"/>
        </w:rPr>
        <w:t>2. З метою з’ясування обставин справи суд може за власною ініціативою витребувати необхідні докази.</w:t>
      </w:r>
    </w:p>
    <w:p w:rsidR="00000000" w:rsidRDefault="00D97886">
      <w:pPr>
        <w:pStyle w:val="rvps2"/>
        <w:divId w:val="662390928"/>
        <w:rPr>
          <w:color w:val="000000"/>
        </w:rPr>
      </w:pPr>
      <w:bookmarkStart w:id="2268" w:name="n8268"/>
      <w:bookmarkEnd w:id="2268"/>
      <w:r>
        <w:rPr>
          <w:color w:val="000000"/>
        </w:rPr>
        <w:t>3. Справи окремого провадження розглядаються судом з додержанням загальних правил,</w:t>
      </w:r>
      <w:r>
        <w:rPr>
          <w:color w:val="000000"/>
        </w:rPr>
        <w:t xml:space="preserve"> встановлених цим Кодексом, за винятком положень щодо змагальності та меж судового розгляду. Інші особливості розгляду цих справ встановлені цим розділом.</w:t>
      </w:r>
    </w:p>
    <w:p w:rsidR="00000000" w:rsidRDefault="00D97886">
      <w:pPr>
        <w:pStyle w:val="rvps2"/>
        <w:divId w:val="662390928"/>
        <w:rPr>
          <w:color w:val="000000"/>
        </w:rPr>
      </w:pPr>
      <w:bookmarkStart w:id="2269" w:name="n8269"/>
      <w:bookmarkEnd w:id="2269"/>
      <w:r>
        <w:rPr>
          <w:color w:val="000000"/>
        </w:rPr>
        <w:t>4. Справи окремого провадження суд розглядає за участю заявника і заінтересованих осіб.</w:t>
      </w:r>
    </w:p>
    <w:p w:rsidR="00000000" w:rsidRDefault="00D97886">
      <w:pPr>
        <w:pStyle w:val="rvps2"/>
        <w:divId w:val="662390928"/>
        <w:rPr>
          <w:color w:val="000000"/>
        </w:rPr>
      </w:pPr>
      <w:bookmarkStart w:id="2270" w:name="n8270"/>
      <w:bookmarkEnd w:id="2270"/>
      <w:r>
        <w:rPr>
          <w:color w:val="000000"/>
        </w:rPr>
        <w:t>Справа про ро</w:t>
      </w:r>
      <w:r>
        <w:rPr>
          <w:color w:val="000000"/>
        </w:rPr>
        <w:t>зірвання шлюбу за заявою особи, засудженої до позбавлення волі, може бути розглянута судом за участю представника такої особи.</w:t>
      </w:r>
    </w:p>
    <w:p w:rsidR="00000000" w:rsidRDefault="00D97886">
      <w:pPr>
        <w:pStyle w:val="rvps2"/>
        <w:divId w:val="662390928"/>
        <w:rPr>
          <w:color w:val="000000"/>
        </w:rPr>
      </w:pPr>
      <w:bookmarkStart w:id="2271" w:name="n8271"/>
      <w:bookmarkEnd w:id="2271"/>
      <w:r>
        <w:rPr>
          <w:color w:val="000000"/>
        </w:rPr>
        <w:t>5. Справи окремого провадження не можуть бути передані на розгляд третейського суду і не можуть бути закриті у зв’язку з укладенн</w:t>
      </w:r>
      <w:r>
        <w:rPr>
          <w:color w:val="000000"/>
        </w:rPr>
        <w:t>ям мирової угоди.</w:t>
      </w:r>
    </w:p>
    <w:p w:rsidR="00000000" w:rsidRDefault="00D97886">
      <w:pPr>
        <w:pStyle w:val="rvps2"/>
        <w:divId w:val="662390928"/>
        <w:rPr>
          <w:color w:val="000000"/>
        </w:rPr>
      </w:pPr>
      <w:bookmarkStart w:id="2272" w:name="n8272"/>
      <w:bookmarkEnd w:id="2272"/>
      <w:r>
        <w:rPr>
          <w:color w:val="000000"/>
        </w:rPr>
        <w:t>6. Якщо під час розгляду справи у порядку окремого провадження виникає спір про право, який вирішується в порядку позовного провадження, суд залишає заяву без розгляду і роз’яснює заінтересованим особам, що вони мають право подати позов н</w:t>
      </w:r>
      <w:r>
        <w:rPr>
          <w:color w:val="000000"/>
        </w:rPr>
        <w:t>а загальних підставах.</w:t>
      </w:r>
    </w:p>
    <w:p w:rsidR="00000000" w:rsidRDefault="00D97886">
      <w:pPr>
        <w:pStyle w:val="rvps2"/>
        <w:divId w:val="662390928"/>
        <w:rPr>
          <w:color w:val="000000"/>
        </w:rPr>
      </w:pPr>
      <w:bookmarkStart w:id="2273" w:name="n8273"/>
      <w:bookmarkEnd w:id="2273"/>
      <w:r>
        <w:rPr>
          <w:color w:val="000000"/>
        </w:rPr>
        <w:t>7. При ухваленні судом рішення судові витрати не відшкодовуються, якщо інше не встановлено законом.</w:t>
      </w:r>
    </w:p>
    <w:p w:rsidR="00000000" w:rsidRDefault="00D97886">
      <w:pPr>
        <w:pStyle w:val="rvps2"/>
        <w:divId w:val="662390928"/>
        <w:rPr>
          <w:color w:val="000000"/>
        </w:rPr>
      </w:pPr>
      <w:bookmarkStart w:id="2274" w:name="n8274"/>
      <w:bookmarkEnd w:id="2274"/>
      <w:r>
        <w:rPr>
          <w:color w:val="000000"/>
        </w:rPr>
        <w:t>8. У рішенні суду про розірвання шлюбу зазначається про вибір прізвища тим з подружжя, який змінив прізвище під час державної реєстра</w:t>
      </w:r>
      <w:r>
        <w:rPr>
          <w:color w:val="000000"/>
        </w:rPr>
        <w:t>ції шлюбу, що розривається.</w:t>
      </w:r>
    </w:p>
    <w:p w:rsidR="00000000" w:rsidRDefault="00D97886">
      <w:pPr>
        <w:pStyle w:val="rvps7"/>
        <w:divId w:val="662390928"/>
        <w:rPr>
          <w:color w:val="000000"/>
        </w:rPr>
      </w:pPr>
      <w:bookmarkStart w:id="2275" w:name="n8275"/>
      <w:bookmarkEnd w:id="2275"/>
      <w:r>
        <w:rPr>
          <w:rStyle w:val="rvts15"/>
        </w:rPr>
        <w:t>Глава 2. Розгляд судом справ про обмеження цивільної дієздатності фізичної особи, визнання фізичної особи недієздатною та поновлення цивільної дієздатності фізичної особи</w:t>
      </w:r>
    </w:p>
    <w:p w:rsidR="00000000" w:rsidRDefault="00D97886">
      <w:pPr>
        <w:pStyle w:val="rvps2"/>
        <w:divId w:val="662390928"/>
        <w:rPr>
          <w:color w:val="000000"/>
        </w:rPr>
      </w:pPr>
      <w:bookmarkStart w:id="2276" w:name="n8276"/>
      <w:bookmarkEnd w:id="2276"/>
      <w:r>
        <w:rPr>
          <w:rStyle w:val="rvts9"/>
        </w:rPr>
        <w:t xml:space="preserve">Стаття 295. </w:t>
      </w:r>
      <w:r>
        <w:rPr>
          <w:color w:val="000000"/>
        </w:rPr>
        <w:t>Підсудність</w:t>
      </w:r>
    </w:p>
    <w:p w:rsidR="00000000" w:rsidRDefault="00D97886">
      <w:pPr>
        <w:pStyle w:val="rvps2"/>
        <w:divId w:val="662390928"/>
        <w:rPr>
          <w:color w:val="000000"/>
        </w:rPr>
      </w:pPr>
      <w:bookmarkStart w:id="2277" w:name="n8277"/>
      <w:bookmarkEnd w:id="2277"/>
      <w:r>
        <w:rPr>
          <w:color w:val="000000"/>
        </w:rPr>
        <w:t>1. Заява про обмеження цивільної дієздатності фізичної особи, у тому числі неповнолітньої особи, чи визнання фізичної особи недієздатною подається до суду за місцем проживання цієї особи, а якщо вона перебуває на лікуванні у наркологічному або психіатрично</w:t>
      </w:r>
      <w:r>
        <w:rPr>
          <w:color w:val="000000"/>
        </w:rPr>
        <w:t>му закладі - за місцезнаходженням цього закладу.</w:t>
      </w:r>
    </w:p>
    <w:p w:rsidR="00000000" w:rsidRDefault="00D97886">
      <w:pPr>
        <w:pStyle w:val="rvps2"/>
        <w:divId w:val="662390928"/>
        <w:rPr>
          <w:color w:val="000000"/>
        </w:rPr>
      </w:pPr>
      <w:bookmarkStart w:id="2278" w:name="n8278"/>
      <w:bookmarkEnd w:id="2278"/>
      <w:r>
        <w:rPr>
          <w:color w:val="000000"/>
        </w:rPr>
        <w:t>2. Підсудність справ про обмеження цивільної дієздатності чи визнання недієздатним громадянина України, який проживає за її межами, визначається за клопотанням заявника ухвалою судді Верховного Суду.</w:t>
      </w:r>
    </w:p>
    <w:p w:rsidR="00000000" w:rsidRDefault="00D97886">
      <w:pPr>
        <w:pStyle w:val="rvps2"/>
        <w:divId w:val="662390928"/>
        <w:rPr>
          <w:color w:val="000000"/>
        </w:rPr>
      </w:pPr>
      <w:bookmarkStart w:id="2279" w:name="n8279"/>
      <w:bookmarkEnd w:id="2279"/>
      <w:r>
        <w:rPr>
          <w:rStyle w:val="rvts9"/>
        </w:rPr>
        <w:t xml:space="preserve">Стаття </w:t>
      </w:r>
      <w:r>
        <w:rPr>
          <w:rStyle w:val="rvts9"/>
        </w:rPr>
        <w:t xml:space="preserve">296. </w:t>
      </w:r>
      <w:r>
        <w:rPr>
          <w:color w:val="000000"/>
        </w:rPr>
        <w:t>Особи, які можуть бути заявниками</w:t>
      </w:r>
    </w:p>
    <w:p w:rsidR="00000000" w:rsidRDefault="00D97886">
      <w:pPr>
        <w:pStyle w:val="rvps2"/>
        <w:divId w:val="662390928"/>
        <w:rPr>
          <w:color w:val="000000"/>
        </w:rPr>
      </w:pPr>
      <w:bookmarkStart w:id="2280" w:name="n8280"/>
      <w:bookmarkEnd w:id="2280"/>
      <w:r>
        <w:rPr>
          <w:color w:val="000000"/>
        </w:rPr>
        <w:t>1. Заяву про обмеження цивільної дієздатності фізичної особи може бути подано членами її сім’ї, органом опіки та піклування, наркологічним або психіатричним закладом.</w:t>
      </w:r>
    </w:p>
    <w:p w:rsidR="00000000" w:rsidRDefault="00D97886">
      <w:pPr>
        <w:pStyle w:val="rvps2"/>
        <w:divId w:val="662390928"/>
        <w:rPr>
          <w:color w:val="000000"/>
        </w:rPr>
      </w:pPr>
      <w:bookmarkStart w:id="2281" w:name="n8281"/>
      <w:bookmarkEnd w:id="2281"/>
      <w:r>
        <w:rPr>
          <w:color w:val="000000"/>
        </w:rPr>
        <w:t xml:space="preserve">2. Заяву про обмеження права неповнолітньої особи </w:t>
      </w:r>
      <w:r>
        <w:rPr>
          <w:color w:val="000000"/>
        </w:rPr>
        <w:t>самостійно розпоряджатися своїм заробітком, стипендією чи іншими доходами або позбавлення її цього права може бути подано батьками (усиновлювачами), піклувальниками, органом опіки та піклування.</w:t>
      </w:r>
    </w:p>
    <w:p w:rsidR="00000000" w:rsidRDefault="00D97886">
      <w:pPr>
        <w:pStyle w:val="rvps2"/>
        <w:divId w:val="662390928"/>
        <w:rPr>
          <w:color w:val="000000"/>
        </w:rPr>
      </w:pPr>
      <w:bookmarkStart w:id="2282" w:name="n8282"/>
      <w:bookmarkEnd w:id="2282"/>
      <w:r>
        <w:rPr>
          <w:color w:val="000000"/>
        </w:rPr>
        <w:t>3. Заяву про визнання фізичної особи недієздатною може бути п</w:t>
      </w:r>
      <w:r>
        <w:rPr>
          <w:color w:val="000000"/>
        </w:rPr>
        <w:t>одано членами її сім’ї, близькими родичами, незалежно від їх спільного проживання, органом опіки та піклування, психіатричним закладом.</w:t>
      </w:r>
    </w:p>
    <w:p w:rsidR="00000000" w:rsidRDefault="00D97886">
      <w:pPr>
        <w:pStyle w:val="rvps2"/>
        <w:divId w:val="662390928"/>
        <w:rPr>
          <w:color w:val="000000"/>
        </w:rPr>
      </w:pPr>
      <w:bookmarkStart w:id="2283" w:name="n8283"/>
      <w:bookmarkEnd w:id="2283"/>
      <w:r>
        <w:rPr>
          <w:rStyle w:val="rvts9"/>
        </w:rPr>
        <w:t xml:space="preserve">Стаття 297. </w:t>
      </w:r>
      <w:r>
        <w:rPr>
          <w:color w:val="000000"/>
        </w:rPr>
        <w:t>Зміст заяви</w:t>
      </w:r>
    </w:p>
    <w:p w:rsidR="00000000" w:rsidRDefault="00D97886">
      <w:pPr>
        <w:pStyle w:val="rvps2"/>
        <w:divId w:val="662390928"/>
        <w:rPr>
          <w:color w:val="000000"/>
        </w:rPr>
      </w:pPr>
      <w:bookmarkStart w:id="2284" w:name="n8284"/>
      <w:bookmarkEnd w:id="2284"/>
      <w:r>
        <w:rPr>
          <w:color w:val="000000"/>
        </w:rPr>
        <w:t>1. У заяві про обмеження цивільної дієздатності фізичної особи мають бути викладені обставини, щ</w:t>
      </w:r>
      <w:r>
        <w:rPr>
          <w:color w:val="000000"/>
        </w:rPr>
        <w:t>о свідчать про психічний розлад, істотно впливають на її здатність усвідомлювати значення своїх дій та (або) керувати ними, чи обставини, що підтверджують дії, внаслідок яких фізична особа, яка зловживає спиртними напоями, наркотичними засобами, токсичними</w:t>
      </w:r>
      <w:r>
        <w:rPr>
          <w:color w:val="000000"/>
        </w:rPr>
        <w:t xml:space="preserve"> речовинами, азартними іграми тощо, поставила себе чи свою сім’ю, а також інших осіб, яких вона за законом зобов’язана утримувати, у скрутне матеріальне становище.</w:t>
      </w:r>
    </w:p>
    <w:p w:rsidR="00000000" w:rsidRDefault="00D97886">
      <w:pPr>
        <w:pStyle w:val="rvps2"/>
        <w:divId w:val="662390928"/>
        <w:rPr>
          <w:color w:val="000000"/>
        </w:rPr>
      </w:pPr>
      <w:bookmarkStart w:id="2285" w:name="n8285"/>
      <w:bookmarkEnd w:id="2285"/>
      <w:r>
        <w:rPr>
          <w:color w:val="000000"/>
        </w:rPr>
        <w:t>2. У заяві про обмеження права неповнолітньої особи самостійно розпоряджатися своїм заробітк</w:t>
      </w:r>
      <w:r>
        <w:rPr>
          <w:color w:val="000000"/>
        </w:rPr>
        <w:t>ом, стипендією чи іншими доходами або позбавлення її цього права мають бути викладені обставини, що свідчать про негативні матеріальні, психічні чи інші наслідки для неповнолітнього здійснення ним цього права.</w:t>
      </w:r>
    </w:p>
    <w:p w:rsidR="00000000" w:rsidRDefault="00D97886">
      <w:pPr>
        <w:pStyle w:val="rvps2"/>
        <w:divId w:val="662390928"/>
        <w:rPr>
          <w:color w:val="000000"/>
        </w:rPr>
      </w:pPr>
      <w:bookmarkStart w:id="2286" w:name="n8286"/>
      <w:bookmarkEnd w:id="2286"/>
      <w:r>
        <w:rPr>
          <w:color w:val="000000"/>
        </w:rPr>
        <w:t>3. У заяві про визнання фізичної особи недієзд</w:t>
      </w:r>
      <w:r>
        <w:rPr>
          <w:color w:val="000000"/>
        </w:rPr>
        <w:t>атною мають бути викладені обставини, що свідчать про хронічний, стійкий психічний розлад, внаслідок чого особа не здатна усвідомлювати значення своїх дій та (або) керувати ними.</w:t>
      </w:r>
    </w:p>
    <w:p w:rsidR="00000000" w:rsidRDefault="00D97886">
      <w:pPr>
        <w:pStyle w:val="rvps2"/>
        <w:divId w:val="662390928"/>
        <w:rPr>
          <w:color w:val="000000"/>
        </w:rPr>
      </w:pPr>
      <w:bookmarkStart w:id="2287" w:name="n8287"/>
      <w:bookmarkEnd w:id="2287"/>
      <w:r>
        <w:rPr>
          <w:rStyle w:val="rvts9"/>
        </w:rPr>
        <w:t>Стаття 298.</w:t>
      </w:r>
      <w:r>
        <w:rPr>
          <w:color w:val="000000"/>
        </w:rPr>
        <w:t xml:space="preserve"> Призначення експертизи</w:t>
      </w:r>
    </w:p>
    <w:p w:rsidR="00000000" w:rsidRDefault="00D97886">
      <w:pPr>
        <w:pStyle w:val="rvps2"/>
        <w:divId w:val="662390928"/>
        <w:rPr>
          <w:color w:val="000000"/>
        </w:rPr>
      </w:pPr>
      <w:bookmarkStart w:id="2288" w:name="n8288"/>
      <w:bookmarkEnd w:id="2288"/>
      <w:r>
        <w:rPr>
          <w:color w:val="000000"/>
        </w:rPr>
        <w:t>1. Суд за наявності достатніх даних про пс</w:t>
      </w:r>
      <w:r>
        <w:rPr>
          <w:color w:val="000000"/>
        </w:rPr>
        <w:t>ихічний розлад здоров’я фізичної особи призначає для встановлення її психічного стану судово-психіатричну експертизу.</w:t>
      </w:r>
    </w:p>
    <w:p w:rsidR="00000000" w:rsidRDefault="00D97886">
      <w:pPr>
        <w:pStyle w:val="rvps2"/>
        <w:divId w:val="662390928"/>
        <w:rPr>
          <w:color w:val="000000"/>
        </w:rPr>
      </w:pPr>
      <w:bookmarkStart w:id="2289" w:name="n8289"/>
      <w:bookmarkEnd w:id="2289"/>
      <w:r>
        <w:rPr>
          <w:color w:val="000000"/>
        </w:rPr>
        <w:t>2. У виняткових випадках, коли особа, щодо якої відкрито провадження у справі про обмеження її у цивільній дієздатності чи визнання її нед</w:t>
      </w:r>
      <w:r>
        <w:rPr>
          <w:color w:val="000000"/>
        </w:rPr>
        <w:t>ієздатною, явно ухиляється від проходження експертизи, суд у судовому засіданні за участю лікаря-психіатра може постановити ухвалу про примусове направлення фізичної особи на судово-психіатричну експертизу.</w:t>
      </w:r>
    </w:p>
    <w:p w:rsidR="00000000" w:rsidRDefault="00D97886">
      <w:pPr>
        <w:pStyle w:val="rvps2"/>
        <w:divId w:val="662390928"/>
        <w:rPr>
          <w:color w:val="000000"/>
        </w:rPr>
      </w:pPr>
      <w:bookmarkStart w:id="2290" w:name="n8290"/>
      <w:bookmarkEnd w:id="2290"/>
      <w:r>
        <w:rPr>
          <w:rStyle w:val="rvts9"/>
        </w:rPr>
        <w:t xml:space="preserve">Стаття 299. </w:t>
      </w:r>
      <w:r>
        <w:rPr>
          <w:color w:val="000000"/>
        </w:rPr>
        <w:t>Розгляд справ</w:t>
      </w:r>
    </w:p>
    <w:p w:rsidR="00000000" w:rsidRDefault="00D97886">
      <w:pPr>
        <w:pStyle w:val="rvps2"/>
        <w:divId w:val="662390928"/>
        <w:rPr>
          <w:color w:val="000000"/>
        </w:rPr>
      </w:pPr>
      <w:bookmarkStart w:id="2291" w:name="n8291"/>
      <w:bookmarkEnd w:id="2291"/>
      <w:r>
        <w:rPr>
          <w:color w:val="000000"/>
        </w:rPr>
        <w:t>1. Справи про обмеження</w:t>
      </w:r>
      <w:r>
        <w:rPr>
          <w:color w:val="000000"/>
        </w:rPr>
        <w:t xml:space="preserve"> цивільної дієздатності фізичної особи чи визнання фізичної особи недієздатною суд розглядає за участю заявника, особи, щодо якої розглядається справа про визнання її недієздатною, та представника органу опіки та піклування. З урахуванням стану здоров’я ос</w:t>
      </w:r>
      <w:r>
        <w:rPr>
          <w:color w:val="000000"/>
        </w:rPr>
        <w:t>оби, щодо якої розглядається справа про визнання її недієздатною, її участь у розгляді справи може відбуватися у режимі відеоконференції з психіатричного чи іншого лікувального закладу, в якому перебуває така особа, про що суд зазначає в ухвалі про відкрит</w:t>
      </w:r>
      <w:r>
        <w:rPr>
          <w:color w:val="000000"/>
        </w:rPr>
        <w:t>тя провадження у справі.</w:t>
      </w:r>
    </w:p>
    <w:p w:rsidR="00000000" w:rsidRDefault="00D97886">
      <w:pPr>
        <w:pStyle w:val="rvps2"/>
        <w:divId w:val="662390928"/>
        <w:rPr>
          <w:color w:val="000000"/>
        </w:rPr>
      </w:pPr>
      <w:bookmarkStart w:id="2292" w:name="n8292"/>
      <w:bookmarkEnd w:id="2292"/>
      <w:r>
        <w:rPr>
          <w:color w:val="000000"/>
        </w:rPr>
        <w:t>Питання про виклик фізичної особи, щодо якої розглядається справа про визнання її недієздатною, вирішується в кожному випадку судом із урахуванням стану її здоров’я.</w:t>
      </w:r>
    </w:p>
    <w:p w:rsidR="00000000" w:rsidRDefault="00D97886">
      <w:pPr>
        <w:pStyle w:val="rvps2"/>
        <w:divId w:val="662390928"/>
        <w:rPr>
          <w:color w:val="000000"/>
        </w:rPr>
      </w:pPr>
      <w:bookmarkStart w:id="2293" w:name="n8293"/>
      <w:bookmarkEnd w:id="2293"/>
      <w:r>
        <w:rPr>
          <w:color w:val="000000"/>
        </w:rPr>
        <w:t>Для визначення фактичної можливості такої особи з’явитися в судов</w:t>
      </w:r>
      <w:r>
        <w:rPr>
          <w:color w:val="000000"/>
        </w:rPr>
        <w:t>е засідання, а також про можливість особисто дати пояснення по суті справи у разі необхідності суд може призначити відповідну експертизу.</w:t>
      </w:r>
    </w:p>
    <w:p w:rsidR="00000000" w:rsidRDefault="00D97886">
      <w:pPr>
        <w:pStyle w:val="rvps2"/>
        <w:divId w:val="662390928"/>
        <w:rPr>
          <w:color w:val="000000"/>
        </w:rPr>
      </w:pPr>
      <w:bookmarkStart w:id="2294" w:name="n8294"/>
      <w:bookmarkEnd w:id="2294"/>
      <w:r>
        <w:rPr>
          <w:color w:val="000000"/>
        </w:rPr>
        <w:t>2. Судові витрати, пов’язані з провадженням справи про визнання фізичної особи недієздатною або обмеження цивільної ді</w:t>
      </w:r>
      <w:r>
        <w:rPr>
          <w:color w:val="000000"/>
        </w:rPr>
        <w:t>єздатності фізичної особи, відносяться на рахунок держави.</w:t>
      </w:r>
    </w:p>
    <w:p w:rsidR="00000000" w:rsidRDefault="00D97886">
      <w:pPr>
        <w:pStyle w:val="rvps2"/>
        <w:divId w:val="662390928"/>
        <w:rPr>
          <w:color w:val="000000"/>
        </w:rPr>
      </w:pPr>
      <w:bookmarkStart w:id="2295" w:name="n8295"/>
      <w:bookmarkEnd w:id="2295"/>
      <w:r>
        <w:rPr>
          <w:color w:val="000000"/>
        </w:rPr>
        <w:t>3. Суд, установивши, що заявник діяв недобросовісно без достатньої для цього підстави, стягує із заявника всі судові витрати.</w:t>
      </w:r>
    </w:p>
    <w:p w:rsidR="00000000" w:rsidRDefault="00D97886">
      <w:pPr>
        <w:pStyle w:val="rvps2"/>
        <w:divId w:val="662390928"/>
        <w:rPr>
          <w:color w:val="000000"/>
        </w:rPr>
      </w:pPr>
      <w:bookmarkStart w:id="2296" w:name="n8296"/>
      <w:bookmarkEnd w:id="2296"/>
      <w:r>
        <w:rPr>
          <w:rStyle w:val="rvts9"/>
        </w:rPr>
        <w:t xml:space="preserve">Стаття 300. </w:t>
      </w:r>
      <w:r>
        <w:rPr>
          <w:color w:val="000000"/>
        </w:rPr>
        <w:t>Рішення суду</w:t>
      </w:r>
    </w:p>
    <w:p w:rsidR="00000000" w:rsidRDefault="00D97886">
      <w:pPr>
        <w:pStyle w:val="rvps2"/>
        <w:divId w:val="662390928"/>
        <w:rPr>
          <w:color w:val="000000"/>
        </w:rPr>
      </w:pPr>
      <w:bookmarkStart w:id="2297" w:name="n8297"/>
      <w:bookmarkEnd w:id="2297"/>
      <w:r>
        <w:rPr>
          <w:color w:val="000000"/>
        </w:rPr>
        <w:t>1. Суд, ухвалюючи рішення про обмеження цивіль</w:t>
      </w:r>
      <w:r>
        <w:rPr>
          <w:color w:val="000000"/>
        </w:rPr>
        <w:t>ної дієздатності фізичної особи (у тому числі обмеження або позбавлення права неповнолітньої особи самостійно розпоряджатися своїми доходами) чи визнання фізичної особи недієздатною, встановлює над нею відповідно піклування або опіку і за поданням органу о</w:t>
      </w:r>
      <w:r>
        <w:rPr>
          <w:color w:val="000000"/>
        </w:rPr>
        <w:t>піки та піклування призначає їй піклувальника чи опікуна.</w:t>
      </w:r>
    </w:p>
    <w:p w:rsidR="00000000" w:rsidRDefault="00D97886">
      <w:pPr>
        <w:pStyle w:val="rvps2"/>
        <w:divId w:val="662390928"/>
        <w:rPr>
          <w:color w:val="000000"/>
        </w:rPr>
      </w:pPr>
      <w:bookmarkStart w:id="2298" w:name="n8298"/>
      <w:bookmarkEnd w:id="2298"/>
      <w:r>
        <w:rPr>
          <w:color w:val="000000"/>
        </w:rPr>
        <w:t>2. Суд за заявою органу опіки та піклування чи особи, призначеної піклувальником або опікуном, у місячний строк звільняє її від повноважень піклувальника або опікуна і призначає за поданням органу о</w:t>
      </w:r>
      <w:r>
        <w:rPr>
          <w:color w:val="000000"/>
        </w:rPr>
        <w:t>піки та піклування іншу особу, про що постановляє ухвалу. Суд за заявою особи, над якою встановлено піклування, може звільнити піклувальника від його повноважень і призначити за поданням органу опіки та піклування іншого піклувальника, про що постановляє у</w:t>
      </w:r>
      <w:r>
        <w:rPr>
          <w:color w:val="000000"/>
        </w:rPr>
        <w:t>хвалу.</w:t>
      </w:r>
    </w:p>
    <w:p w:rsidR="00000000" w:rsidRDefault="00D97886">
      <w:pPr>
        <w:pStyle w:val="rvps2"/>
        <w:divId w:val="662390928"/>
        <w:rPr>
          <w:color w:val="000000"/>
        </w:rPr>
      </w:pPr>
      <w:bookmarkStart w:id="2299" w:name="n8299"/>
      <w:bookmarkEnd w:id="2299"/>
      <w:r>
        <w:rPr>
          <w:color w:val="000000"/>
        </w:rPr>
        <w:t>Суд розглядає питання про звільнення опікуна або піклувальника в судовому засіданні з повідомленням заінтересованих осіб. Неявка цих осіб не перешкоджає розгляду питання про звільнення опікуна або піклувальника.</w:t>
      </w:r>
    </w:p>
    <w:p w:rsidR="00000000" w:rsidRDefault="00D97886">
      <w:pPr>
        <w:pStyle w:val="rvps2"/>
        <w:divId w:val="662390928"/>
        <w:rPr>
          <w:color w:val="000000"/>
        </w:rPr>
      </w:pPr>
      <w:bookmarkStart w:id="2300" w:name="n8300"/>
      <w:bookmarkEnd w:id="2300"/>
      <w:r>
        <w:rPr>
          <w:color w:val="000000"/>
        </w:rPr>
        <w:t>3. Скасування рішення суду про обмеже</w:t>
      </w:r>
      <w:r>
        <w:rPr>
          <w:color w:val="000000"/>
        </w:rPr>
        <w:t>ння цивільної дієздатності фізичної особи та поновлення цивільної дієздатності фізичної особи, цивільна дієздатність якої була обмежена, здійснюється за рішенням суду за заявою самої фізичної особи, її піклувальника, членів сім’ї або органу опіки та піклув</w:t>
      </w:r>
      <w:r>
        <w:rPr>
          <w:color w:val="000000"/>
        </w:rPr>
        <w:t>ання.</w:t>
      </w:r>
    </w:p>
    <w:p w:rsidR="00000000" w:rsidRDefault="00D97886">
      <w:pPr>
        <w:pStyle w:val="rvps2"/>
        <w:divId w:val="662390928"/>
        <w:rPr>
          <w:color w:val="000000"/>
        </w:rPr>
      </w:pPr>
      <w:bookmarkStart w:id="2301" w:name="n8301"/>
      <w:bookmarkEnd w:id="2301"/>
      <w:r>
        <w:rPr>
          <w:color w:val="000000"/>
        </w:rPr>
        <w:t>4. Скасування рішення суду про визнання фізичної особи недієздатною та поновлення цивільної дієздатності фізичної особи, яка була визнана недієздатною, в разі її видужання або значного поліпшення її психічного стану здійснюється за рішенням суду на п</w:t>
      </w:r>
      <w:r>
        <w:rPr>
          <w:color w:val="000000"/>
        </w:rPr>
        <w:t>ідставі відповідного висновку судово-психіатричної експертизи за заявою опікуна, членів сім’ї, органу опіки та піклування або самої особи, визнаної недієздатною.</w:t>
      </w:r>
    </w:p>
    <w:p w:rsidR="00000000" w:rsidRDefault="00D97886">
      <w:pPr>
        <w:pStyle w:val="rvps2"/>
        <w:divId w:val="662390928"/>
        <w:rPr>
          <w:color w:val="000000"/>
        </w:rPr>
      </w:pPr>
      <w:bookmarkStart w:id="2302" w:name="n8302"/>
      <w:bookmarkEnd w:id="2302"/>
      <w:r>
        <w:rPr>
          <w:color w:val="000000"/>
        </w:rPr>
        <w:t>5. Рішення суду після набрання ним законної сили надсилається судом органу опіки та піклування</w:t>
      </w:r>
      <w:r>
        <w:rPr>
          <w:color w:val="000000"/>
        </w:rPr>
        <w:t>, органам ведення Державного реєстру виборців за місцем проживання фізичної особи.</w:t>
      </w:r>
    </w:p>
    <w:p w:rsidR="00000000" w:rsidRDefault="00D97886">
      <w:pPr>
        <w:pStyle w:val="rvps2"/>
        <w:divId w:val="662390928"/>
        <w:rPr>
          <w:color w:val="000000"/>
        </w:rPr>
      </w:pPr>
      <w:bookmarkStart w:id="2303" w:name="n8303"/>
      <w:bookmarkEnd w:id="2303"/>
      <w:r>
        <w:rPr>
          <w:color w:val="000000"/>
        </w:rPr>
        <w:t>6. Строк дії рішення про визнання фізичної особи недієздатною визначається судом, але не може перевищувати двох років.</w:t>
      </w:r>
    </w:p>
    <w:p w:rsidR="00000000" w:rsidRDefault="00D97886">
      <w:pPr>
        <w:pStyle w:val="rvps2"/>
        <w:divId w:val="662390928"/>
        <w:rPr>
          <w:color w:val="000000"/>
        </w:rPr>
      </w:pPr>
      <w:bookmarkStart w:id="2304" w:name="n8304"/>
      <w:bookmarkEnd w:id="2304"/>
      <w:r>
        <w:rPr>
          <w:color w:val="000000"/>
        </w:rPr>
        <w:t>7. Клопотання про продовження строку дії рішення про визнання фізичної особи недієздатною має право подати опікун, представник органу опіки та піклування не пізніше ніж за п’ятнадцять днів до закінчення строку, визначеного частиною шостою цієї статті.</w:t>
      </w:r>
    </w:p>
    <w:p w:rsidR="00000000" w:rsidRDefault="00D97886">
      <w:pPr>
        <w:pStyle w:val="rvps2"/>
        <w:divId w:val="662390928"/>
        <w:rPr>
          <w:color w:val="000000"/>
        </w:rPr>
      </w:pPr>
      <w:bookmarkStart w:id="2305" w:name="n9770"/>
      <w:bookmarkEnd w:id="2305"/>
      <w:r>
        <w:rPr>
          <w:rStyle w:val="rvts46"/>
        </w:rPr>
        <w:t>{Час</w:t>
      </w:r>
      <w:r>
        <w:rPr>
          <w:rStyle w:val="rvts46"/>
        </w:rPr>
        <w:t xml:space="preserve">тина сьома статті 300 із змінами, внесеними згідно із Законом </w:t>
      </w:r>
      <w:hyperlink r:id="rId122" w:anchor="n92"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2306" w:name="n8305"/>
      <w:bookmarkEnd w:id="2306"/>
      <w:r>
        <w:rPr>
          <w:color w:val="000000"/>
        </w:rPr>
        <w:t xml:space="preserve">8. Клопотання про продовження строку дії рішення про визнання фізичної особи </w:t>
      </w:r>
      <w:r>
        <w:rPr>
          <w:color w:val="000000"/>
        </w:rPr>
        <w:t xml:space="preserve">недієздатною повинно містити обставини, що свідчать про продовження хронічного, стійкого психічного розладу, внаслідок чого особа продовжує не усвідомлювати значення своїх дій та (або) керувати ними, підтверджені відповідним висновком судово-психіатричної </w:t>
      </w:r>
      <w:r>
        <w:rPr>
          <w:color w:val="000000"/>
        </w:rPr>
        <w:t>експертизи.</w:t>
      </w:r>
    </w:p>
    <w:p w:rsidR="00000000" w:rsidRDefault="00D97886">
      <w:pPr>
        <w:pStyle w:val="rvps2"/>
        <w:divId w:val="662390928"/>
        <w:rPr>
          <w:color w:val="000000"/>
        </w:rPr>
      </w:pPr>
      <w:bookmarkStart w:id="2307" w:name="n8306"/>
      <w:bookmarkEnd w:id="2307"/>
      <w:r>
        <w:rPr>
          <w:color w:val="000000"/>
        </w:rPr>
        <w:t xml:space="preserve">9. Суд зобов’язаний розглянути клопотання про продовження строку дії рішення про визнання фізичної особи недієздатною до закінчення строку його дії в порядку, встановленому </w:t>
      </w:r>
      <w:hyperlink w:anchor="n8290" w:history="1">
        <w:r>
          <w:rPr>
            <w:rStyle w:val="a3"/>
            <w:color w:val="006600"/>
            <w:u w:val="none"/>
          </w:rPr>
          <w:t>статтею 299</w:t>
        </w:r>
      </w:hyperlink>
      <w:r>
        <w:rPr>
          <w:color w:val="000000"/>
        </w:rPr>
        <w:t xml:space="preserve"> цього Кодексу.</w:t>
      </w:r>
    </w:p>
    <w:p w:rsidR="00000000" w:rsidRDefault="00D97886">
      <w:pPr>
        <w:pStyle w:val="rvps7"/>
        <w:divId w:val="662390928"/>
        <w:rPr>
          <w:color w:val="000000"/>
        </w:rPr>
      </w:pPr>
      <w:bookmarkStart w:id="2308" w:name="n8307"/>
      <w:bookmarkEnd w:id="2308"/>
      <w:r>
        <w:rPr>
          <w:rStyle w:val="rvts15"/>
        </w:rPr>
        <w:t>Глава 3. Розгляд</w:t>
      </w:r>
      <w:r>
        <w:rPr>
          <w:rStyle w:val="rvts15"/>
        </w:rPr>
        <w:t xml:space="preserve"> судом справ про надання неповнолітній особі повної цивільної дієздатності</w:t>
      </w:r>
    </w:p>
    <w:p w:rsidR="00000000" w:rsidRDefault="00D97886">
      <w:pPr>
        <w:pStyle w:val="rvps2"/>
        <w:divId w:val="662390928"/>
        <w:rPr>
          <w:color w:val="000000"/>
        </w:rPr>
      </w:pPr>
      <w:bookmarkStart w:id="2309" w:name="n8308"/>
      <w:bookmarkEnd w:id="2309"/>
      <w:r>
        <w:rPr>
          <w:rStyle w:val="rvts9"/>
        </w:rPr>
        <w:t xml:space="preserve">Стаття 301. </w:t>
      </w:r>
      <w:r>
        <w:rPr>
          <w:color w:val="000000"/>
        </w:rPr>
        <w:t>Підсудність</w:t>
      </w:r>
    </w:p>
    <w:p w:rsidR="00000000" w:rsidRDefault="00D97886">
      <w:pPr>
        <w:pStyle w:val="rvps2"/>
        <w:divId w:val="662390928"/>
        <w:rPr>
          <w:color w:val="000000"/>
        </w:rPr>
      </w:pPr>
      <w:bookmarkStart w:id="2310" w:name="n8309"/>
      <w:bookmarkEnd w:id="2310"/>
      <w:r>
        <w:rPr>
          <w:color w:val="000000"/>
        </w:rPr>
        <w:t xml:space="preserve">1. Заява неповнолітньої особи, яка досягла шістнадцятирічного віку, про надання їй повної цивільної дієздатності у випадках, встановлених </w:t>
      </w:r>
      <w:hyperlink r:id="rId123" w:tgtFrame="_blank" w:history="1">
        <w:r>
          <w:rPr>
            <w:rStyle w:val="a3"/>
            <w:color w:val="000099"/>
            <w:u w:val="none"/>
          </w:rPr>
          <w:t>Цивільним кодексом України</w:t>
        </w:r>
      </w:hyperlink>
      <w:r>
        <w:rPr>
          <w:color w:val="000000"/>
        </w:rPr>
        <w:t>, за відсутності згоди батьків (усиновлювачів) або піклувальника подається до суду за місцем її проживання.</w:t>
      </w:r>
    </w:p>
    <w:p w:rsidR="00000000" w:rsidRDefault="00D97886">
      <w:pPr>
        <w:pStyle w:val="rvps2"/>
        <w:divId w:val="662390928"/>
        <w:rPr>
          <w:color w:val="000000"/>
        </w:rPr>
      </w:pPr>
      <w:bookmarkStart w:id="2311" w:name="n8310"/>
      <w:bookmarkEnd w:id="2311"/>
      <w:r>
        <w:rPr>
          <w:color w:val="000000"/>
        </w:rPr>
        <w:t>2. Підсудність справ про надання неповнолітній особі - громадянину Укр</w:t>
      </w:r>
      <w:r>
        <w:rPr>
          <w:color w:val="000000"/>
        </w:rPr>
        <w:t>аїни, який проживає за її межами, у випадках, передбачених частиною першою цієї статті, повної цивільної дієздатності визначається за клопотанням заявника ухвалою судді Верховного Суду.</w:t>
      </w:r>
    </w:p>
    <w:p w:rsidR="00000000" w:rsidRDefault="00D97886">
      <w:pPr>
        <w:pStyle w:val="rvps2"/>
        <w:divId w:val="662390928"/>
        <w:rPr>
          <w:color w:val="000000"/>
        </w:rPr>
      </w:pPr>
      <w:bookmarkStart w:id="2312" w:name="n8311"/>
      <w:bookmarkEnd w:id="2312"/>
      <w:r>
        <w:rPr>
          <w:rStyle w:val="rvts9"/>
        </w:rPr>
        <w:t xml:space="preserve">Стаття 302. </w:t>
      </w:r>
      <w:r>
        <w:rPr>
          <w:color w:val="000000"/>
        </w:rPr>
        <w:t>Зміст заяви</w:t>
      </w:r>
    </w:p>
    <w:p w:rsidR="00000000" w:rsidRDefault="00D97886">
      <w:pPr>
        <w:pStyle w:val="rvps2"/>
        <w:divId w:val="662390928"/>
        <w:rPr>
          <w:color w:val="000000"/>
        </w:rPr>
      </w:pPr>
      <w:bookmarkStart w:id="2313" w:name="n8312"/>
      <w:bookmarkEnd w:id="2313"/>
      <w:r>
        <w:rPr>
          <w:color w:val="000000"/>
        </w:rPr>
        <w:t>1. У заяві про надання неповнолітній особі пов</w:t>
      </w:r>
      <w:r>
        <w:rPr>
          <w:color w:val="000000"/>
        </w:rPr>
        <w:t>ної цивільної дієздатності повинні бути викладені дані про те, що неповнолітня особа працює за трудовим договором або є матір’ю чи батьком дитини відповідно до актового запису цивільного стану.</w:t>
      </w:r>
    </w:p>
    <w:p w:rsidR="00000000" w:rsidRDefault="00D97886">
      <w:pPr>
        <w:pStyle w:val="rvps2"/>
        <w:divId w:val="662390928"/>
        <w:rPr>
          <w:color w:val="000000"/>
        </w:rPr>
      </w:pPr>
      <w:bookmarkStart w:id="2314" w:name="n8313"/>
      <w:bookmarkEnd w:id="2314"/>
      <w:r>
        <w:rPr>
          <w:rStyle w:val="rvts9"/>
        </w:rPr>
        <w:t>Стаття 303.</w:t>
      </w:r>
      <w:r>
        <w:rPr>
          <w:color w:val="000000"/>
        </w:rPr>
        <w:t xml:space="preserve"> Розгляд справи</w:t>
      </w:r>
    </w:p>
    <w:p w:rsidR="00000000" w:rsidRDefault="00D97886">
      <w:pPr>
        <w:pStyle w:val="rvps2"/>
        <w:divId w:val="662390928"/>
        <w:rPr>
          <w:color w:val="000000"/>
        </w:rPr>
      </w:pPr>
      <w:bookmarkStart w:id="2315" w:name="n8314"/>
      <w:bookmarkEnd w:id="2315"/>
      <w:r>
        <w:rPr>
          <w:color w:val="000000"/>
        </w:rPr>
        <w:t>1. Справи про надання неповнолітній</w:t>
      </w:r>
      <w:r>
        <w:rPr>
          <w:color w:val="000000"/>
        </w:rPr>
        <w:t xml:space="preserve"> особі повної цивільної дієздатності суд розглядає за участю заявника, одного або обох батьків (усиновлювачів) або піклувальника, а також представників органів опіки та піклування. Участь представників органів опіки та піклування у розгляді справи є обов’я</w:t>
      </w:r>
      <w:r>
        <w:rPr>
          <w:color w:val="000000"/>
        </w:rPr>
        <w:t>зковою.</w:t>
      </w:r>
    </w:p>
    <w:p w:rsidR="00000000" w:rsidRDefault="00D97886">
      <w:pPr>
        <w:pStyle w:val="rvps2"/>
        <w:divId w:val="662390928"/>
        <w:rPr>
          <w:color w:val="000000"/>
        </w:rPr>
      </w:pPr>
      <w:bookmarkStart w:id="2316" w:name="n8315"/>
      <w:bookmarkEnd w:id="2316"/>
      <w:r>
        <w:rPr>
          <w:rStyle w:val="rvts9"/>
        </w:rPr>
        <w:t>Стаття 304.</w:t>
      </w:r>
      <w:r>
        <w:rPr>
          <w:color w:val="000000"/>
        </w:rPr>
        <w:t xml:space="preserve"> Рішення суду</w:t>
      </w:r>
    </w:p>
    <w:p w:rsidR="00000000" w:rsidRDefault="00D97886">
      <w:pPr>
        <w:pStyle w:val="rvps2"/>
        <w:divId w:val="662390928"/>
        <w:rPr>
          <w:color w:val="000000"/>
        </w:rPr>
      </w:pPr>
      <w:bookmarkStart w:id="2317" w:name="n8316"/>
      <w:bookmarkEnd w:id="2317"/>
      <w:r>
        <w:rPr>
          <w:color w:val="000000"/>
        </w:rPr>
        <w:t>1. Суд, розглянувши заяву про надання неповнолітній особі повної цивільної дієздатності по суті, ухвалює рішення, яким задовольняє або відмовляє у задоволенні вимоги заявника.</w:t>
      </w:r>
    </w:p>
    <w:p w:rsidR="00000000" w:rsidRDefault="00D97886">
      <w:pPr>
        <w:pStyle w:val="rvps2"/>
        <w:divId w:val="662390928"/>
        <w:rPr>
          <w:color w:val="000000"/>
        </w:rPr>
      </w:pPr>
      <w:bookmarkStart w:id="2318" w:name="n8317"/>
      <w:bookmarkEnd w:id="2318"/>
      <w:r>
        <w:rPr>
          <w:color w:val="000000"/>
        </w:rPr>
        <w:t>2. У разі задоволення заявленої вимоги неповнол</w:t>
      </w:r>
      <w:r>
        <w:rPr>
          <w:color w:val="000000"/>
        </w:rPr>
        <w:t>ітній особі надається повна цивільна дієздатність після набрання рішенням суду законної сили.</w:t>
      </w:r>
    </w:p>
    <w:p w:rsidR="00000000" w:rsidRDefault="00D97886">
      <w:pPr>
        <w:pStyle w:val="rvps2"/>
        <w:divId w:val="662390928"/>
        <w:rPr>
          <w:color w:val="000000"/>
        </w:rPr>
      </w:pPr>
      <w:bookmarkStart w:id="2319" w:name="n8318"/>
      <w:bookmarkEnd w:id="2319"/>
      <w:r>
        <w:rPr>
          <w:color w:val="000000"/>
        </w:rPr>
        <w:t>3. Рішення суду про надання неповнолітній особі повної цивільної дієздатності після набрання ним законної сили надсилається органові опіки та піклування.</w:t>
      </w:r>
    </w:p>
    <w:p w:rsidR="00000000" w:rsidRDefault="00D97886">
      <w:pPr>
        <w:pStyle w:val="rvps7"/>
        <w:divId w:val="662390928"/>
        <w:rPr>
          <w:color w:val="000000"/>
        </w:rPr>
      </w:pPr>
      <w:bookmarkStart w:id="2320" w:name="n8319"/>
      <w:bookmarkEnd w:id="2320"/>
      <w:r>
        <w:rPr>
          <w:rStyle w:val="rvts15"/>
        </w:rPr>
        <w:t>Глава 4.</w:t>
      </w:r>
      <w:r>
        <w:rPr>
          <w:rStyle w:val="rvts15"/>
        </w:rPr>
        <w:t xml:space="preserve"> Розгляд судом справ про визнання фізичної особи безвісно відсутньою або оголошення її померлою</w:t>
      </w:r>
    </w:p>
    <w:p w:rsidR="00000000" w:rsidRDefault="00D97886">
      <w:pPr>
        <w:pStyle w:val="rvps2"/>
        <w:divId w:val="662390928"/>
        <w:rPr>
          <w:color w:val="000000"/>
        </w:rPr>
      </w:pPr>
      <w:bookmarkStart w:id="2321" w:name="n8320"/>
      <w:bookmarkEnd w:id="2321"/>
      <w:r>
        <w:rPr>
          <w:rStyle w:val="rvts9"/>
        </w:rPr>
        <w:t xml:space="preserve">Стаття 305. </w:t>
      </w:r>
      <w:r>
        <w:rPr>
          <w:color w:val="000000"/>
        </w:rPr>
        <w:t>Підсудність</w:t>
      </w:r>
    </w:p>
    <w:p w:rsidR="00000000" w:rsidRDefault="00D97886">
      <w:pPr>
        <w:pStyle w:val="rvps2"/>
        <w:divId w:val="662390928"/>
        <w:rPr>
          <w:color w:val="000000"/>
        </w:rPr>
      </w:pPr>
      <w:bookmarkStart w:id="2322" w:name="n8321"/>
      <w:bookmarkEnd w:id="2322"/>
      <w:r>
        <w:rPr>
          <w:color w:val="000000"/>
        </w:rPr>
        <w:t xml:space="preserve">1. Заява про визнання фізичної особи безвісно відсутньою або оголошення її померлою подається до суду за місцем проживання заявника або </w:t>
      </w:r>
      <w:r>
        <w:rPr>
          <w:color w:val="000000"/>
        </w:rPr>
        <w:t>за останнім відомим місцем проживання (перебування) фізичної особи, місцеперебування якої невідоме, або за місцезнаходженням її майна.</w:t>
      </w:r>
    </w:p>
    <w:p w:rsidR="00000000" w:rsidRDefault="00D97886">
      <w:pPr>
        <w:pStyle w:val="rvps2"/>
        <w:divId w:val="662390928"/>
        <w:rPr>
          <w:color w:val="000000"/>
        </w:rPr>
      </w:pPr>
      <w:bookmarkStart w:id="2323" w:name="n8322"/>
      <w:bookmarkEnd w:id="2323"/>
      <w:r>
        <w:rPr>
          <w:rStyle w:val="rvts9"/>
        </w:rPr>
        <w:t xml:space="preserve">Стаття 306. </w:t>
      </w:r>
      <w:r>
        <w:rPr>
          <w:color w:val="000000"/>
        </w:rPr>
        <w:t>Зміст заяви</w:t>
      </w:r>
    </w:p>
    <w:p w:rsidR="00000000" w:rsidRDefault="00D97886">
      <w:pPr>
        <w:pStyle w:val="rvps2"/>
        <w:divId w:val="662390928"/>
        <w:rPr>
          <w:color w:val="000000"/>
        </w:rPr>
      </w:pPr>
      <w:bookmarkStart w:id="2324" w:name="n8323"/>
      <w:bookmarkEnd w:id="2324"/>
      <w:r>
        <w:rPr>
          <w:color w:val="000000"/>
        </w:rPr>
        <w:t>1. У заяві про визнання фізичної особи безвісно відсутньою або оголошення її померлою повинно бут</w:t>
      </w:r>
      <w:r>
        <w:rPr>
          <w:color w:val="000000"/>
        </w:rPr>
        <w:t>и зазначено: для якої мети необхідно заявникові визнати фізичну особу безвісно відсутньою або оголосити її померлою; обставини, що підтверджують безвісну відсутність фізичної особи, або обставини, що загрожували смертю фізичній особі, яка пропала безвісти,</w:t>
      </w:r>
      <w:r>
        <w:rPr>
          <w:color w:val="000000"/>
        </w:rPr>
        <w:t xml:space="preserve"> або обставини, що дають підставу припускати її загибель від певного нещасного випадку.</w:t>
      </w:r>
    </w:p>
    <w:p w:rsidR="00000000" w:rsidRDefault="00D97886">
      <w:pPr>
        <w:pStyle w:val="rvps2"/>
        <w:divId w:val="662390928"/>
        <w:rPr>
          <w:color w:val="000000"/>
        </w:rPr>
      </w:pPr>
      <w:bookmarkStart w:id="2325" w:name="n8324"/>
      <w:bookmarkEnd w:id="2325"/>
      <w:r>
        <w:rPr>
          <w:rStyle w:val="rvts9"/>
        </w:rPr>
        <w:t xml:space="preserve">Стаття 307. </w:t>
      </w:r>
      <w:r>
        <w:rPr>
          <w:color w:val="000000"/>
        </w:rPr>
        <w:t>Підготовка справи до розгляду</w:t>
      </w:r>
    </w:p>
    <w:p w:rsidR="00000000" w:rsidRDefault="00D97886">
      <w:pPr>
        <w:pStyle w:val="rvps2"/>
        <w:divId w:val="662390928"/>
        <w:rPr>
          <w:color w:val="000000"/>
        </w:rPr>
      </w:pPr>
      <w:bookmarkStart w:id="2326" w:name="n8325"/>
      <w:bookmarkEnd w:id="2326"/>
      <w:r>
        <w:rPr>
          <w:color w:val="000000"/>
        </w:rPr>
        <w:t>1. Суд до початку розгляду справи встановлює осіб (родичів, співробітників тощо), які можуть дати свідчення про фізичну особу,</w:t>
      </w:r>
      <w:r>
        <w:rPr>
          <w:color w:val="000000"/>
        </w:rPr>
        <w:t xml:space="preserve"> місцеперебування якої невідоме, а також запитує відповідні організації за останнім місцем проживання відсутнього (житлово-експлуатаційні організації, органи реєстрації місця проживання осіб або органи місцевого самоврядування) і за останнім місцем роботи </w:t>
      </w:r>
      <w:r>
        <w:rPr>
          <w:color w:val="000000"/>
        </w:rPr>
        <w:t>про наявність відомостей щодо фізичної особи, місцеперебування якої невідоме.</w:t>
      </w:r>
    </w:p>
    <w:p w:rsidR="00000000" w:rsidRDefault="00D97886">
      <w:pPr>
        <w:pStyle w:val="rvps2"/>
        <w:divId w:val="662390928"/>
        <w:rPr>
          <w:color w:val="000000"/>
        </w:rPr>
      </w:pPr>
      <w:bookmarkStart w:id="2327" w:name="n8326"/>
      <w:bookmarkEnd w:id="2327"/>
      <w:r>
        <w:rPr>
          <w:color w:val="000000"/>
        </w:rPr>
        <w:t>2. Одночасно суд вживає заходів через органи опіки та піклування щодо встановлення опіки над майном фізичної особи, місцеперебування якої невідоме, якщо опіку над майном ще не вс</w:t>
      </w:r>
      <w:r>
        <w:rPr>
          <w:color w:val="000000"/>
        </w:rPr>
        <w:t>тановлено.</w:t>
      </w:r>
    </w:p>
    <w:p w:rsidR="00000000" w:rsidRDefault="00D97886">
      <w:pPr>
        <w:pStyle w:val="rvps2"/>
        <w:divId w:val="662390928"/>
        <w:rPr>
          <w:color w:val="000000"/>
        </w:rPr>
      </w:pPr>
      <w:bookmarkStart w:id="2328" w:name="n8327"/>
      <w:bookmarkEnd w:id="2328"/>
      <w:r>
        <w:rPr>
          <w:rStyle w:val="rvts9"/>
        </w:rPr>
        <w:t xml:space="preserve">Стаття 308. </w:t>
      </w:r>
      <w:r>
        <w:rPr>
          <w:color w:val="000000"/>
        </w:rPr>
        <w:t>Розгляд справи</w:t>
      </w:r>
    </w:p>
    <w:p w:rsidR="00000000" w:rsidRDefault="00D97886">
      <w:pPr>
        <w:pStyle w:val="rvps2"/>
        <w:divId w:val="662390928"/>
        <w:rPr>
          <w:color w:val="000000"/>
        </w:rPr>
      </w:pPr>
      <w:bookmarkStart w:id="2329" w:name="n8328"/>
      <w:bookmarkEnd w:id="2329"/>
      <w:r>
        <w:rPr>
          <w:color w:val="000000"/>
        </w:rPr>
        <w:t>1. Суд розглядає справу за участю заявника, свідків, зазначених у заяві, та осіб, яких сам суд визнає за потрібне допитати, і ухвалює рішення про визнання фізичної особи безвісно відсутньою або про оголошення її померл</w:t>
      </w:r>
      <w:r>
        <w:rPr>
          <w:color w:val="000000"/>
        </w:rPr>
        <w:t>ою.</w:t>
      </w:r>
    </w:p>
    <w:p w:rsidR="00000000" w:rsidRDefault="00D97886">
      <w:pPr>
        <w:pStyle w:val="rvps2"/>
        <w:divId w:val="662390928"/>
        <w:rPr>
          <w:color w:val="000000"/>
        </w:rPr>
      </w:pPr>
      <w:bookmarkStart w:id="2330" w:name="n8329"/>
      <w:bookmarkEnd w:id="2330"/>
      <w:r>
        <w:rPr>
          <w:color w:val="000000"/>
        </w:rPr>
        <w:t>2. Після набрання законної сили рішенням про оголошення фізичної особи померлою суд надсилає рішення відповідному органу державної реєстрації актів цивільного стану для реєстрації смерті фізичної особи, а також до нотаріуса за місцем відкриття спадщини</w:t>
      </w:r>
      <w:r>
        <w:rPr>
          <w:color w:val="000000"/>
        </w:rPr>
        <w:t>, а в населеному пункті, де немає нотаріуса, - відповідного органу місцевого самоврядування для вжиття заходів щодо охорони спадкового майна. За наявності в населеному пункті кількох нотаріусів, а також у випадках, коли місце відкриття спадщини невідоме, р</w:t>
      </w:r>
      <w:r>
        <w:rPr>
          <w:color w:val="000000"/>
        </w:rPr>
        <w:t>ішення надсилається до державного нотаріального архіву з метою передачі його за належністю уповноваженому нотаріусу для вжиття заходів з охорони спадкового майна.</w:t>
      </w:r>
    </w:p>
    <w:p w:rsidR="00000000" w:rsidRDefault="00D97886">
      <w:pPr>
        <w:pStyle w:val="rvps2"/>
        <w:divId w:val="662390928"/>
        <w:rPr>
          <w:color w:val="000000"/>
        </w:rPr>
      </w:pPr>
      <w:bookmarkStart w:id="2331" w:name="n8330"/>
      <w:bookmarkEnd w:id="2331"/>
      <w:r>
        <w:rPr>
          <w:rStyle w:val="rvts9"/>
        </w:rPr>
        <w:t>Стаття 309.</w:t>
      </w:r>
      <w:r>
        <w:rPr>
          <w:color w:val="000000"/>
        </w:rPr>
        <w:t xml:space="preserve"> Дії суду в разі появи фізичної особи, яку було визнано безвісно відсутньою або ог</w:t>
      </w:r>
      <w:r>
        <w:rPr>
          <w:color w:val="000000"/>
        </w:rPr>
        <w:t>олошено померлою</w:t>
      </w:r>
    </w:p>
    <w:p w:rsidR="00000000" w:rsidRDefault="00D97886">
      <w:pPr>
        <w:pStyle w:val="rvps2"/>
        <w:divId w:val="662390928"/>
        <w:rPr>
          <w:color w:val="000000"/>
        </w:rPr>
      </w:pPr>
      <w:bookmarkStart w:id="2332" w:name="n8331"/>
      <w:bookmarkEnd w:id="2332"/>
      <w:r>
        <w:rPr>
          <w:color w:val="000000"/>
        </w:rPr>
        <w:t>1. У разі одержання заяви про появу фізичної особи, яку було визнано безвісно відсутньою або оголошено померлою, або відомостей про місцеперебування цієї особи суд за місцеперебуванням особи або суд, який ухвалив рішення про визнання особи</w:t>
      </w:r>
      <w:r>
        <w:rPr>
          <w:color w:val="000000"/>
        </w:rPr>
        <w:t xml:space="preserve"> безвісно відсутньою або оголосив її померлою, призначає справу до слухання за участю цієї особи, заявника та інших заінтересованих осіб і скасовує своє рішення про визнання фізичної особи безвісно відсутньою або оголошення її померлою. Заяву може бути под</w:t>
      </w:r>
      <w:r>
        <w:rPr>
          <w:color w:val="000000"/>
        </w:rPr>
        <w:t>ано особою, яку було визнано безвісно відсутньою або оголошено померлою, або іншою заінтересованою особою.</w:t>
      </w:r>
    </w:p>
    <w:p w:rsidR="00000000" w:rsidRDefault="00D97886">
      <w:pPr>
        <w:pStyle w:val="rvps2"/>
        <w:divId w:val="662390928"/>
        <w:rPr>
          <w:color w:val="000000"/>
        </w:rPr>
      </w:pPr>
      <w:bookmarkStart w:id="2333" w:name="n8332"/>
      <w:bookmarkEnd w:id="2333"/>
      <w:r>
        <w:rPr>
          <w:color w:val="000000"/>
        </w:rPr>
        <w:t>2. Копію рішення суд надсилає відповідному органу державної реєстрації актів цивільного стану для анулювання актового запису про смерть.</w:t>
      </w:r>
    </w:p>
    <w:p w:rsidR="00000000" w:rsidRDefault="00D97886">
      <w:pPr>
        <w:pStyle w:val="rvps7"/>
        <w:divId w:val="662390928"/>
        <w:rPr>
          <w:color w:val="000000"/>
        </w:rPr>
      </w:pPr>
      <w:bookmarkStart w:id="2334" w:name="n8333"/>
      <w:bookmarkEnd w:id="2334"/>
      <w:r>
        <w:rPr>
          <w:rStyle w:val="rvts15"/>
        </w:rPr>
        <w:t>Глава 5. Розгляд судом справ про усиновлення</w:t>
      </w:r>
    </w:p>
    <w:p w:rsidR="00000000" w:rsidRDefault="00D97886">
      <w:pPr>
        <w:pStyle w:val="rvps2"/>
        <w:divId w:val="662390928"/>
        <w:rPr>
          <w:color w:val="000000"/>
        </w:rPr>
      </w:pPr>
      <w:bookmarkStart w:id="2335" w:name="n8334"/>
      <w:bookmarkEnd w:id="2335"/>
      <w:r>
        <w:rPr>
          <w:rStyle w:val="rvts9"/>
        </w:rPr>
        <w:t xml:space="preserve">Стаття 310. </w:t>
      </w:r>
      <w:r>
        <w:rPr>
          <w:color w:val="000000"/>
        </w:rPr>
        <w:t>Підсудність</w:t>
      </w:r>
    </w:p>
    <w:p w:rsidR="00000000" w:rsidRDefault="00D97886">
      <w:pPr>
        <w:pStyle w:val="rvps2"/>
        <w:divId w:val="662390928"/>
        <w:rPr>
          <w:color w:val="000000"/>
        </w:rPr>
      </w:pPr>
      <w:bookmarkStart w:id="2336" w:name="n8335"/>
      <w:bookmarkEnd w:id="2336"/>
      <w:r>
        <w:rPr>
          <w:color w:val="000000"/>
        </w:rPr>
        <w:t>1. Заява про усиновлення дитини або повнолітньої особи, яка не має матері, батька або була позбавлена їхнього піклування, подається до суду за місцем їх проживання.</w:t>
      </w:r>
    </w:p>
    <w:p w:rsidR="00000000" w:rsidRDefault="00D97886">
      <w:pPr>
        <w:pStyle w:val="rvps2"/>
        <w:divId w:val="662390928"/>
        <w:rPr>
          <w:color w:val="000000"/>
        </w:rPr>
      </w:pPr>
      <w:bookmarkStart w:id="2337" w:name="n8336"/>
      <w:bookmarkEnd w:id="2337"/>
      <w:r>
        <w:rPr>
          <w:rStyle w:val="rvts9"/>
        </w:rPr>
        <w:t xml:space="preserve">Стаття 311. </w:t>
      </w:r>
      <w:r>
        <w:rPr>
          <w:color w:val="000000"/>
        </w:rPr>
        <w:t>Зміст заяви</w:t>
      </w:r>
    </w:p>
    <w:p w:rsidR="00000000" w:rsidRDefault="00D97886">
      <w:pPr>
        <w:pStyle w:val="rvps2"/>
        <w:divId w:val="662390928"/>
        <w:rPr>
          <w:color w:val="000000"/>
        </w:rPr>
      </w:pPr>
      <w:bookmarkStart w:id="2338" w:name="n8337"/>
      <w:bookmarkEnd w:id="2338"/>
      <w:r>
        <w:rPr>
          <w:color w:val="000000"/>
        </w:rPr>
        <w:t>1. Заява про усиновлення дитини повинна містити: найменування суду, до якого подається заява, ім’я, місце проживання заявника, а також прізвище, ім’я, по батькові, вік усиновлюваної дитини, її місце проживання, відомості про стан здоров’я дитин</w:t>
      </w:r>
      <w:r>
        <w:rPr>
          <w:color w:val="000000"/>
        </w:rPr>
        <w:t>и. Заява про усиновлення дитини може також містити клопотання про зміну прізвища, імені, по батькові, дати, місця народження дитини, про запис заявника матір’ю або батьком дитини.</w:t>
      </w:r>
    </w:p>
    <w:p w:rsidR="00000000" w:rsidRDefault="00D97886">
      <w:pPr>
        <w:pStyle w:val="rvps2"/>
        <w:divId w:val="662390928"/>
        <w:rPr>
          <w:color w:val="000000"/>
        </w:rPr>
      </w:pPr>
      <w:bookmarkStart w:id="2339" w:name="n8338"/>
      <w:bookmarkEnd w:id="2339"/>
      <w:r>
        <w:rPr>
          <w:color w:val="000000"/>
        </w:rPr>
        <w:t>2. До заяви про усиновлення дитини за наявності мають бути додані такі докум</w:t>
      </w:r>
      <w:r>
        <w:rPr>
          <w:color w:val="000000"/>
        </w:rPr>
        <w:t>енти:</w:t>
      </w:r>
    </w:p>
    <w:p w:rsidR="00000000" w:rsidRDefault="00D97886">
      <w:pPr>
        <w:pStyle w:val="rvps2"/>
        <w:divId w:val="662390928"/>
        <w:rPr>
          <w:color w:val="000000"/>
        </w:rPr>
      </w:pPr>
      <w:bookmarkStart w:id="2340" w:name="n8339"/>
      <w:bookmarkEnd w:id="2340"/>
      <w:r>
        <w:rPr>
          <w:color w:val="000000"/>
        </w:rPr>
        <w:t>1) копія свідоцтва про шлюб, а також письмова згода на це другого з подружжя, засвідчена нотаріально, - при усиновленні дитини одним із подружжя;</w:t>
      </w:r>
    </w:p>
    <w:p w:rsidR="00000000" w:rsidRDefault="00D97886">
      <w:pPr>
        <w:pStyle w:val="rvps2"/>
        <w:divId w:val="662390928"/>
        <w:rPr>
          <w:color w:val="000000"/>
        </w:rPr>
      </w:pPr>
      <w:bookmarkStart w:id="2341" w:name="n8340"/>
      <w:bookmarkEnd w:id="2341"/>
      <w:r>
        <w:rPr>
          <w:color w:val="000000"/>
        </w:rPr>
        <w:t>2) медичний висновок про стан здоров’я заявника;</w:t>
      </w:r>
    </w:p>
    <w:p w:rsidR="00000000" w:rsidRDefault="00D97886">
      <w:pPr>
        <w:pStyle w:val="rvps2"/>
        <w:divId w:val="662390928"/>
        <w:rPr>
          <w:color w:val="000000"/>
        </w:rPr>
      </w:pPr>
      <w:bookmarkStart w:id="2342" w:name="n8341"/>
      <w:bookmarkEnd w:id="2342"/>
      <w:r>
        <w:rPr>
          <w:color w:val="000000"/>
        </w:rPr>
        <w:t>3) довідка з місця роботи із зазначенням заробітної пла</w:t>
      </w:r>
      <w:r>
        <w:rPr>
          <w:color w:val="000000"/>
        </w:rPr>
        <w:t>ти або копія декларації про доходи;</w:t>
      </w:r>
    </w:p>
    <w:p w:rsidR="00000000" w:rsidRDefault="00D97886">
      <w:pPr>
        <w:pStyle w:val="rvps2"/>
        <w:divId w:val="662390928"/>
        <w:rPr>
          <w:color w:val="000000"/>
        </w:rPr>
      </w:pPr>
      <w:bookmarkStart w:id="2343" w:name="n8342"/>
      <w:bookmarkEnd w:id="2343"/>
      <w:r>
        <w:rPr>
          <w:color w:val="000000"/>
        </w:rPr>
        <w:t>4) документ, що підтверджує право власності або користування жилим приміщенням;</w:t>
      </w:r>
    </w:p>
    <w:p w:rsidR="00000000" w:rsidRDefault="00D97886">
      <w:pPr>
        <w:pStyle w:val="rvps2"/>
        <w:divId w:val="662390928"/>
        <w:rPr>
          <w:color w:val="000000"/>
        </w:rPr>
      </w:pPr>
      <w:bookmarkStart w:id="2344" w:name="n8343"/>
      <w:bookmarkEnd w:id="2344"/>
      <w:r>
        <w:rPr>
          <w:color w:val="000000"/>
        </w:rPr>
        <w:t>5) інші документи, визначені законом.</w:t>
      </w:r>
    </w:p>
    <w:p w:rsidR="00000000" w:rsidRDefault="00D97886">
      <w:pPr>
        <w:pStyle w:val="rvps2"/>
        <w:divId w:val="662390928"/>
        <w:rPr>
          <w:color w:val="000000"/>
        </w:rPr>
      </w:pPr>
      <w:bookmarkStart w:id="2345" w:name="n8344"/>
      <w:bookmarkEnd w:id="2345"/>
      <w:r>
        <w:rPr>
          <w:color w:val="000000"/>
        </w:rPr>
        <w:t>3. До заяви про усиновлення дитини особами без громадянства, що постійно проживають за межами України,</w:t>
      </w:r>
      <w:r>
        <w:rPr>
          <w:color w:val="000000"/>
        </w:rPr>
        <w:t xml:space="preserve"> або іноземцями, крім документів, зазначених у частині другій цієї статті, додаються дозвіл уповноваженого органу виконавчої влади, висновок компетентного органу відповідної держави про умови їх життя і можливість бути усиновлювачами, дозвіл компетентного </w:t>
      </w:r>
      <w:r>
        <w:rPr>
          <w:color w:val="000000"/>
        </w:rPr>
        <w:t>органу відповідної держави на в’їзд усиновленої дитини та її постійне проживання на території цієї держави, зобов’язання усиновлювача, оформлене в нотаріальному порядку, про надання представникам дипломатичної установи України за кордоном інформації про ус</w:t>
      </w:r>
      <w:r>
        <w:rPr>
          <w:color w:val="000000"/>
        </w:rPr>
        <w:t>иновлену дитину та можливості спілкування з дитиною.</w:t>
      </w:r>
    </w:p>
    <w:p w:rsidR="00000000" w:rsidRDefault="00D97886">
      <w:pPr>
        <w:pStyle w:val="rvps2"/>
        <w:divId w:val="662390928"/>
        <w:rPr>
          <w:color w:val="000000"/>
        </w:rPr>
      </w:pPr>
      <w:bookmarkStart w:id="2346" w:name="n8345"/>
      <w:bookmarkEnd w:id="2346"/>
      <w:r>
        <w:rPr>
          <w:color w:val="000000"/>
        </w:rPr>
        <w:t>4. До заяви громадян України про усиновлення дитини, яка є громадянином іншої держави, крім документів, зазначених у частині другій цієї статті, додаються згода законного представника дитини та згода ком</w:t>
      </w:r>
      <w:r>
        <w:rPr>
          <w:color w:val="000000"/>
        </w:rPr>
        <w:t>петентного органу держави, громадянином якої є дитина.</w:t>
      </w:r>
    </w:p>
    <w:p w:rsidR="00000000" w:rsidRDefault="00D97886">
      <w:pPr>
        <w:pStyle w:val="rvps2"/>
        <w:divId w:val="662390928"/>
        <w:rPr>
          <w:color w:val="000000"/>
        </w:rPr>
      </w:pPr>
      <w:bookmarkStart w:id="2347" w:name="n8346"/>
      <w:bookmarkEnd w:id="2347"/>
      <w:r>
        <w:rPr>
          <w:color w:val="000000"/>
        </w:rPr>
        <w:t>5. Документи усиновлювачів, які є громадянами інших держав, мають бути у встановленому законодавством порядку легалізовані, якщо інше не встановлено міжнародними договорами, згода на обов’язковість яки</w:t>
      </w:r>
      <w:r>
        <w:rPr>
          <w:color w:val="000000"/>
        </w:rPr>
        <w:t>х надана Верховною Радою України. Такі документи повинні бути перекладені українською мовою, а переклад має бути засвідчений нотаріально.</w:t>
      </w:r>
    </w:p>
    <w:p w:rsidR="00000000" w:rsidRDefault="00D97886">
      <w:pPr>
        <w:pStyle w:val="rvps2"/>
        <w:divId w:val="662390928"/>
        <w:rPr>
          <w:color w:val="000000"/>
        </w:rPr>
      </w:pPr>
      <w:bookmarkStart w:id="2348" w:name="n8347"/>
      <w:bookmarkEnd w:id="2348"/>
      <w:r>
        <w:rPr>
          <w:color w:val="000000"/>
        </w:rPr>
        <w:t>6. Заява про усиновлення повнолітньої особи повинна містити відомості, зазначені у частині першій цієї статті, а також</w:t>
      </w:r>
      <w:r>
        <w:rPr>
          <w:color w:val="000000"/>
        </w:rPr>
        <w:t xml:space="preserve"> дані про відсутність матері, батька або позбавлення піклування. До заяви мають бути додані документи, зазначені у пункті 1 частини другої цієї статті, а також згода особи на усиновлення.</w:t>
      </w:r>
    </w:p>
    <w:p w:rsidR="00000000" w:rsidRDefault="00D97886">
      <w:pPr>
        <w:pStyle w:val="rvps2"/>
        <w:divId w:val="662390928"/>
        <w:rPr>
          <w:color w:val="000000"/>
        </w:rPr>
      </w:pPr>
      <w:bookmarkStart w:id="2349" w:name="n8348"/>
      <w:bookmarkEnd w:id="2349"/>
      <w:r>
        <w:rPr>
          <w:rStyle w:val="rvts9"/>
        </w:rPr>
        <w:t xml:space="preserve">Стаття 312. </w:t>
      </w:r>
      <w:r>
        <w:rPr>
          <w:color w:val="000000"/>
        </w:rPr>
        <w:t>Підготовка справи до розгляду</w:t>
      </w:r>
    </w:p>
    <w:p w:rsidR="00000000" w:rsidRDefault="00D97886">
      <w:pPr>
        <w:pStyle w:val="rvps2"/>
        <w:divId w:val="662390928"/>
        <w:rPr>
          <w:color w:val="000000"/>
        </w:rPr>
      </w:pPr>
      <w:bookmarkStart w:id="2350" w:name="n8349"/>
      <w:bookmarkEnd w:id="2350"/>
      <w:r>
        <w:rPr>
          <w:color w:val="000000"/>
        </w:rPr>
        <w:t>1. Суддя під час підготовк</w:t>
      </w:r>
      <w:r>
        <w:rPr>
          <w:color w:val="000000"/>
        </w:rPr>
        <w:t>и справи про усиновлення дитини до розгляду вирішує питання про участь у ній як заінтересованих осіб відповідного органу опіки та піклування, а у справах, провадження в яких відкрито за заявами іноземних громадян, - уповноваженого органу виконавчої влади.</w:t>
      </w:r>
    </w:p>
    <w:p w:rsidR="00000000" w:rsidRDefault="00D97886">
      <w:pPr>
        <w:pStyle w:val="rvps2"/>
        <w:divId w:val="662390928"/>
        <w:rPr>
          <w:color w:val="000000"/>
        </w:rPr>
      </w:pPr>
      <w:bookmarkStart w:id="2351" w:name="n8350"/>
      <w:bookmarkEnd w:id="2351"/>
      <w:r>
        <w:rPr>
          <w:color w:val="000000"/>
        </w:rPr>
        <w:t>2. Орган опіки та піклування повинен подати суду висновок про доцільність усиновлення та відповідність його інтересам дитини.</w:t>
      </w:r>
    </w:p>
    <w:p w:rsidR="00000000" w:rsidRDefault="00D97886">
      <w:pPr>
        <w:pStyle w:val="rvps2"/>
        <w:divId w:val="662390928"/>
        <w:rPr>
          <w:color w:val="000000"/>
        </w:rPr>
      </w:pPr>
      <w:bookmarkStart w:id="2352" w:name="n8351"/>
      <w:bookmarkEnd w:id="2352"/>
      <w:r>
        <w:rPr>
          <w:color w:val="000000"/>
        </w:rPr>
        <w:t>3. До висновку органу опіки та піклування мають бути додані:</w:t>
      </w:r>
    </w:p>
    <w:p w:rsidR="00000000" w:rsidRDefault="00D97886">
      <w:pPr>
        <w:pStyle w:val="rvps2"/>
        <w:divId w:val="662390928"/>
        <w:rPr>
          <w:color w:val="000000"/>
        </w:rPr>
      </w:pPr>
      <w:bookmarkStart w:id="2353" w:name="n8352"/>
      <w:bookmarkEnd w:id="2353"/>
      <w:r>
        <w:rPr>
          <w:color w:val="000000"/>
        </w:rPr>
        <w:t>1) акт обстеження умов життя заявника, складений за місцем його прожи</w:t>
      </w:r>
      <w:r>
        <w:rPr>
          <w:color w:val="000000"/>
        </w:rPr>
        <w:t>вання;</w:t>
      </w:r>
    </w:p>
    <w:p w:rsidR="00000000" w:rsidRDefault="00D97886">
      <w:pPr>
        <w:pStyle w:val="rvps2"/>
        <w:divId w:val="662390928"/>
        <w:rPr>
          <w:color w:val="000000"/>
        </w:rPr>
      </w:pPr>
      <w:bookmarkStart w:id="2354" w:name="n8353"/>
      <w:bookmarkEnd w:id="2354"/>
      <w:r>
        <w:rPr>
          <w:color w:val="000000"/>
        </w:rPr>
        <w:t>2) свідоцтво про народження дитини;</w:t>
      </w:r>
    </w:p>
    <w:p w:rsidR="00000000" w:rsidRDefault="00D97886">
      <w:pPr>
        <w:pStyle w:val="rvps2"/>
        <w:divId w:val="662390928"/>
        <w:rPr>
          <w:color w:val="000000"/>
        </w:rPr>
      </w:pPr>
      <w:bookmarkStart w:id="2355" w:name="n8354"/>
      <w:bookmarkEnd w:id="2355"/>
      <w:r>
        <w:rPr>
          <w:color w:val="000000"/>
        </w:rPr>
        <w:t>3) медичний висновок про стан здоров’я дитини, про її фізичний і розумовий розвиток;</w:t>
      </w:r>
    </w:p>
    <w:p w:rsidR="00000000" w:rsidRDefault="00D97886">
      <w:pPr>
        <w:pStyle w:val="rvps2"/>
        <w:divId w:val="662390928"/>
        <w:rPr>
          <w:color w:val="000000"/>
        </w:rPr>
      </w:pPr>
      <w:bookmarkStart w:id="2356" w:name="n8355"/>
      <w:bookmarkEnd w:id="2356"/>
      <w:r>
        <w:rPr>
          <w:color w:val="000000"/>
        </w:rPr>
        <w:t>4) у випадках, встановлених законом, згода батьків, опікуна, піклувальника дитини, закладу охорони здоров’я або навчального закл</w:t>
      </w:r>
      <w:r>
        <w:rPr>
          <w:color w:val="000000"/>
        </w:rPr>
        <w:t>аду, а також самої дитини на усиновлення.</w:t>
      </w:r>
    </w:p>
    <w:p w:rsidR="00000000" w:rsidRDefault="00D97886">
      <w:pPr>
        <w:pStyle w:val="rvps2"/>
        <w:divId w:val="662390928"/>
        <w:rPr>
          <w:color w:val="000000"/>
        </w:rPr>
      </w:pPr>
      <w:bookmarkStart w:id="2357" w:name="n8356"/>
      <w:bookmarkEnd w:id="2357"/>
      <w:r>
        <w:rPr>
          <w:color w:val="000000"/>
        </w:rPr>
        <w:t>Суд у разі необхідності може вимагати подання інших документів.</w:t>
      </w:r>
    </w:p>
    <w:p w:rsidR="00000000" w:rsidRDefault="00D97886">
      <w:pPr>
        <w:pStyle w:val="rvps2"/>
        <w:divId w:val="662390928"/>
        <w:rPr>
          <w:color w:val="000000"/>
        </w:rPr>
      </w:pPr>
      <w:bookmarkStart w:id="2358" w:name="n8357"/>
      <w:bookmarkEnd w:id="2358"/>
      <w:r>
        <w:rPr>
          <w:rStyle w:val="rvts9"/>
        </w:rPr>
        <w:t>Стаття 313.</w:t>
      </w:r>
      <w:r>
        <w:rPr>
          <w:color w:val="000000"/>
        </w:rPr>
        <w:t xml:space="preserve"> Розгляд справи</w:t>
      </w:r>
    </w:p>
    <w:p w:rsidR="00000000" w:rsidRDefault="00D97886">
      <w:pPr>
        <w:pStyle w:val="rvps2"/>
        <w:divId w:val="662390928"/>
        <w:rPr>
          <w:color w:val="000000"/>
        </w:rPr>
      </w:pPr>
      <w:bookmarkStart w:id="2359" w:name="n8358"/>
      <w:bookmarkEnd w:id="2359"/>
      <w:r>
        <w:rPr>
          <w:color w:val="000000"/>
        </w:rPr>
        <w:t>1. Суд розглядає справу про усиновлення дитини за обов’язковою участю заявника, органу опіки та піклування або уповноважено</w:t>
      </w:r>
      <w:r>
        <w:rPr>
          <w:color w:val="000000"/>
        </w:rPr>
        <w:t>го органу виконавчої влади, а також дитини, якщо вона за віком і станом здоров’я усвідомлює факт усиновлення, з викликом заінтересованих та інших осіб, яких суд визнає за потрібне допитати.</w:t>
      </w:r>
    </w:p>
    <w:p w:rsidR="00000000" w:rsidRDefault="00D97886">
      <w:pPr>
        <w:pStyle w:val="rvps2"/>
        <w:divId w:val="662390928"/>
        <w:rPr>
          <w:color w:val="000000"/>
        </w:rPr>
      </w:pPr>
      <w:bookmarkStart w:id="2360" w:name="n8359"/>
      <w:bookmarkEnd w:id="2360"/>
      <w:r>
        <w:rPr>
          <w:color w:val="000000"/>
        </w:rPr>
        <w:t>2. Суд розглядає справу про усиновлення повнолітньої особи з обов’</w:t>
      </w:r>
      <w:r>
        <w:rPr>
          <w:color w:val="000000"/>
        </w:rPr>
        <w:t>язковою участю заявника (заявників), усиновлюваної особи, з викликом заінтересованих та інших осіб, яких суд визнає за потрібне допитати.</w:t>
      </w:r>
    </w:p>
    <w:p w:rsidR="00000000" w:rsidRDefault="00D97886">
      <w:pPr>
        <w:pStyle w:val="rvps2"/>
        <w:divId w:val="662390928"/>
        <w:rPr>
          <w:color w:val="000000"/>
        </w:rPr>
      </w:pPr>
      <w:bookmarkStart w:id="2361" w:name="n8360"/>
      <w:bookmarkEnd w:id="2361"/>
      <w:r>
        <w:rPr>
          <w:color w:val="000000"/>
        </w:rPr>
        <w:t xml:space="preserve">3. Для забезпечення таємниці усиновлення у випадках, встановлених </w:t>
      </w:r>
      <w:hyperlink r:id="rId124" w:tgtFrame="_blank" w:history="1">
        <w:r>
          <w:rPr>
            <w:rStyle w:val="a3"/>
            <w:color w:val="000099"/>
            <w:u w:val="none"/>
          </w:rPr>
          <w:t>Сімейним кодексом України</w:t>
        </w:r>
      </w:hyperlink>
      <w:r>
        <w:rPr>
          <w:color w:val="000000"/>
        </w:rPr>
        <w:t>, суд розглядає справу в закритому судовому засіданні.</w:t>
      </w:r>
    </w:p>
    <w:p w:rsidR="00000000" w:rsidRDefault="00D97886">
      <w:pPr>
        <w:pStyle w:val="rvps2"/>
        <w:divId w:val="662390928"/>
        <w:rPr>
          <w:color w:val="000000"/>
        </w:rPr>
      </w:pPr>
      <w:bookmarkStart w:id="2362" w:name="n8361"/>
      <w:bookmarkEnd w:id="2362"/>
      <w:r>
        <w:rPr>
          <w:color w:val="000000"/>
        </w:rPr>
        <w:t>4. Суд перевіряє законність підстав для усиновлення, в тому числі наявність згоди усиновлюваної дитини, якщо така згода є необхідною, або наявність згоди усиновлюваної повнолітньої особи.</w:t>
      </w:r>
    </w:p>
    <w:p w:rsidR="00000000" w:rsidRDefault="00D97886">
      <w:pPr>
        <w:pStyle w:val="rvps2"/>
        <w:divId w:val="662390928"/>
        <w:rPr>
          <w:color w:val="000000"/>
        </w:rPr>
      </w:pPr>
      <w:bookmarkStart w:id="2363" w:name="n8362"/>
      <w:bookmarkEnd w:id="2363"/>
      <w:r>
        <w:rPr>
          <w:rStyle w:val="rvts9"/>
        </w:rPr>
        <w:t xml:space="preserve">Стаття 314. </w:t>
      </w:r>
      <w:r>
        <w:rPr>
          <w:color w:val="000000"/>
        </w:rPr>
        <w:t>Рішення суду</w:t>
      </w:r>
    </w:p>
    <w:p w:rsidR="00000000" w:rsidRDefault="00D97886">
      <w:pPr>
        <w:pStyle w:val="rvps2"/>
        <w:divId w:val="662390928"/>
        <w:rPr>
          <w:color w:val="000000"/>
        </w:rPr>
      </w:pPr>
      <w:bookmarkStart w:id="2364" w:name="n8363"/>
      <w:bookmarkEnd w:id="2364"/>
      <w:r>
        <w:rPr>
          <w:color w:val="000000"/>
        </w:rPr>
        <w:t>1. За результатами розгляду заяви про усино</w:t>
      </w:r>
      <w:r>
        <w:rPr>
          <w:color w:val="000000"/>
        </w:rPr>
        <w:t>влення суд ухвалює рішення.</w:t>
      </w:r>
    </w:p>
    <w:p w:rsidR="00000000" w:rsidRDefault="00D97886">
      <w:pPr>
        <w:pStyle w:val="rvps2"/>
        <w:divId w:val="662390928"/>
        <w:rPr>
          <w:color w:val="000000"/>
        </w:rPr>
      </w:pPr>
      <w:bookmarkStart w:id="2365" w:name="n8364"/>
      <w:bookmarkEnd w:id="2365"/>
      <w:r>
        <w:rPr>
          <w:color w:val="000000"/>
        </w:rPr>
        <w:t>2. У разі задоволення заяви суд зазначає у резолютивній частині рішення про усиновлення дитини або повнолітньої особи заявником (заявниками).</w:t>
      </w:r>
    </w:p>
    <w:p w:rsidR="00000000" w:rsidRDefault="00D97886">
      <w:pPr>
        <w:pStyle w:val="rvps2"/>
        <w:divId w:val="662390928"/>
        <w:rPr>
          <w:color w:val="000000"/>
        </w:rPr>
      </w:pPr>
      <w:bookmarkStart w:id="2366" w:name="n8365"/>
      <w:bookmarkEnd w:id="2366"/>
      <w:r>
        <w:rPr>
          <w:color w:val="000000"/>
        </w:rPr>
        <w:t>3. За клопотанням заявника (заявників) суд вирішує питання про зміну імені, прізвища т</w:t>
      </w:r>
      <w:r>
        <w:rPr>
          <w:color w:val="000000"/>
        </w:rPr>
        <w:t>а по батькові, дати і місця народження усиновленої дитини, про зміну імені, прізвища, по батькові усиновленої повнолітньої особи, про запис усиновлювачів батьками.</w:t>
      </w:r>
    </w:p>
    <w:p w:rsidR="00000000" w:rsidRDefault="00D97886">
      <w:pPr>
        <w:pStyle w:val="rvps2"/>
        <w:divId w:val="662390928"/>
        <w:rPr>
          <w:color w:val="000000"/>
        </w:rPr>
      </w:pPr>
      <w:bookmarkStart w:id="2367" w:name="n8366"/>
      <w:bookmarkEnd w:id="2367"/>
      <w:r>
        <w:rPr>
          <w:color w:val="000000"/>
        </w:rPr>
        <w:t>4. Судові витрати, пов’язані з розглядом справи про усиновлення, відносяться на рахунок заяв</w:t>
      </w:r>
      <w:r>
        <w:rPr>
          <w:color w:val="000000"/>
        </w:rPr>
        <w:t>ника (заявників).</w:t>
      </w:r>
    </w:p>
    <w:p w:rsidR="00000000" w:rsidRDefault="00D97886">
      <w:pPr>
        <w:pStyle w:val="rvps2"/>
        <w:divId w:val="662390928"/>
        <w:rPr>
          <w:color w:val="000000"/>
        </w:rPr>
      </w:pPr>
      <w:bookmarkStart w:id="2368" w:name="n8367"/>
      <w:bookmarkEnd w:id="2368"/>
      <w:r>
        <w:rPr>
          <w:color w:val="000000"/>
        </w:rPr>
        <w:t>5. Якщо після ухвалення рішення про усиновлення, але до набрання ним законної сили батьки дитини відкликали свою згоду на її усиновлення, суд скасовує своє рішення і поновлює розгляд справи.</w:t>
      </w:r>
    </w:p>
    <w:p w:rsidR="00000000" w:rsidRDefault="00D97886">
      <w:pPr>
        <w:pStyle w:val="rvps2"/>
        <w:divId w:val="662390928"/>
        <w:rPr>
          <w:color w:val="000000"/>
        </w:rPr>
      </w:pPr>
      <w:bookmarkStart w:id="2369" w:name="n8368"/>
      <w:bookmarkEnd w:id="2369"/>
      <w:r>
        <w:rPr>
          <w:color w:val="000000"/>
        </w:rPr>
        <w:t>6. У разі відкликання заяви про усиновлення піс</w:t>
      </w:r>
      <w:r>
        <w:rPr>
          <w:color w:val="000000"/>
        </w:rPr>
        <w:t>ля ухвалення рішення про усиновлення, але до набрання ним законної сили, суд скасовує своє рішення і залишає заяву без розгляду.</w:t>
      </w:r>
    </w:p>
    <w:p w:rsidR="00000000" w:rsidRDefault="00D97886">
      <w:pPr>
        <w:pStyle w:val="rvps2"/>
        <w:divId w:val="662390928"/>
        <w:rPr>
          <w:color w:val="000000"/>
        </w:rPr>
      </w:pPr>
      <w:bookmarkStart w:id="2370" w:name="n8369"/>
      <w:bookmarkEnd w:id="2370"/>
      <w:r>
        <w:rPr>
          <w:color w:val="000000"/>
        </w:rPr>
        <w:t>7. Усиновлення вважається здійсненим із дня набрання законної сили рішенням суду. Для внесення змін до актового запису про наро</w:t>
      </w:r>
      <w:r>
        <w:rPr>
          <w:color w:val="000000"/>
        </w:rPr>
        <w:t>дження усиновленої дитини або повнолітньої особи копія рішення суду надсилається до органу державної реєстрації актів цивільного стану за місцем ухвалення рішення, а у справах про усиновлення дітей іноземцями - також до уповноваженого органу виконавчої вла</w:t>
      </w:r>
      <w:r>
        <w:rPr>
          <w:color w:val="000000"/>
        </w:rPr>
        <w:t>ди.</w:t>
      </w:r>
    </w:p>
    <w:p w:rsidR="00000000" w:rsidRDefault="00D97886">
      <w:pPr>
        <w:pStyle w:val="rvps7"/>
        <w:divId w:val="662390928"/>
        <w:rPr>
          <w:color w:val="000000"/>
        </w:rPr>
      </w:pPr>
      <w:bookmarkStart w:id="2371" w:name="n8370"/>
      <w:bookmarkEnd w:id="2371"/>
      <w:r>
        <w:rPr>
          <w:rStyle w:val="rvts15"/>
        </w:rPr>
        <w:t>Глава 6. Розгляд судом справ про встановлення фактів, що мають юридичне значення</w:t>
      </w:r>
    </w:p>
    <w:p w:rsidR="00000000" w:rsidRDefault="00D97886">
      <w:pPr>
        <w:pStyle w:val="rvps2"/>
        <w:divId w:val="662390928"/>
        <w:rPr>
          <w:color w:val="000000"/>
        </w:rPr>
      </w:pPr>
      <w:bookmarkStart w:id="2372" w:name="n8371"/>
      <w:bookmarkEnd w:id="2372"/>
      <w:r>
        <w:rPr>
          <w:rStyle w:val="rvts9"/>
        </w:rPr>
        <w:t xml:space="preserve">Стаття 315. </w:t>
      </w:r>
      <w:r>
        <w:rPr>
          <w:color w:val="000000"/>
        </w:rPr>
        <w:t>Справи про встановлення фактів, що мають юридичне значення</w:t>
      </w:r>
    </w:p>
    <w:p w:rsidR="00000000" w:rsidRDefault="00D97886">
      <w:pPr>
        <w:pStyle w:val="rvps2"/>
        <w:divId w:val="662390928"/>
        <w:rPr>
          <w:color w:val="000000"/>
        </w:rPr>
      </w:pPr>
      <w:bookmarkStart w:id="2373" w:name="n8372"/>
      <w:bookmarkEnd w:id="2373"/>
      <w:r>
        <w:rPr>
          <w:color w:val="000000"/>
        </w:rPr>
        <w:t>1. Суд розглядає справи про встановлення факту:</w:t>
      </w:r>
    </w:p>
    <w:p w:rsidR="00000000" w:rsidRDefault="00D97886">
      <w:pPr>
        <w:pStyle w:val="rvps2"/>
        <w:divId w:val="662390928"/>
        <w:rPr>
          <w:color w:val="000000"/>
        </w:rPr>
      </w:pPr>
      <w:bookmarkStart w:id="2374" w:name="n8373"/>
      <w:bookmarkEnd w:id="2374"/>
      <w:r>
        <w:rPr>
          <w:color w:val="000000"/>
        </w:rPr>
        <w:t>1) родинних відносин між фізичними особами;</w:t>
      </w:r>
    </w:p>
    <w:p w:rsidR="00000000" w:rsidRDefault="00D97886">
      <w:pPr>
        <w:pStyle w:val="rvps2"/>
        <w:divId w:val="662390928"/>
        <w:rPr>
          <w:color w:val="000000"/>
        </w:rPr>
      </w:pPr>
      <w:bookmarkStart w:id="2375" w:name="n8374"/>
      <w:bookmarkEnd w:id="2375"/>
      <w:r>
        <w:rPr>
          <w:color w:val="000000"/>
        </w:rPr>
        <w:t>2) переб</w:t>
      </w:r>
      <w:r>
        <w:rPr>
          <w:color w:val="000000"/>
        </w:rPr>
        <w:t>ування фізичної особи на утриманні;</w:t>
      </w:r>
    </w:p>
    <w:p w:rsidR="00000000" w:rsidRDefault="00D97886">
      <w:pPr>
        <w:pStyle w:val="rvps2"/>
        <w:divId w:val="662390928"/>
        <w:rPr>
          <w:color w:val="000000"/>
        </w:rPr>
      </w:pPr>
      <w:bookmarkStart w:id="2376" w:name="n8375"/>
      <w:bookmarkEnd w:id="2376"/>
      <w:r>
        <w:rPr>
          <w:color w:val="000000"/>
        </w:rPr>
        <w:t>3) каліцтва, якщо це потрібно для призначення пенсії або одержання допомоги по загальнообов’язковому державному соціальному страхуванню;</w:t>
      </w:r>
    </w:p>
    <w:p w:rsidR="00000000" w:rsidRDefault="00D97886">
      <w:pPr>
        <w:pStyle w:val="rvps2"/>
        <w:divId w:val="662390928"/>
        <w:rPr>
          <w:color w:val="000000"/>
        </w:rPr>
      </w:pPr>
      <w:bookmarkStart w:id="2377" w:name="n8376"/>
      <w:bookmarkEnd w:id="2377"/>
      <w:r>
        <w:rPr>
          <w:color w:val="000000"/>
        </w:rPr>
        <w:t>4) реєстрації шлюбу, розірвання шлюбу, усиновлення;</w:t>
      </w:r>
    </w:p>
    <w:p w:rsidR="00000000" w:rsidRDefault="00D97886">
      <w:pPr>
        <w:pStyle w:val="rvps2"/>
        <w:divId w:val="662390928"/>
        <w:rPr>
          <w:color w:val="000000"/>
        </w:rPr>
      </w:pPr>
      <w:bookmarkStart w:id="2378" w:name="n8377"/>
      <w:bookmarkEnd w:id="2378"/>
      <w:r>
        <w:rPr>
          <w:color w:val="000000"/>
        </w:rPr>
        <w:t>5) проживання однією сім’єю чол</w:t>
      </w:r>
      <w:r>
        <w:rPr>
          <w:color w:val="000000"/>
        </w:rPr>
        <w:t>овіка та жінки без шлюбу;</w:t>
      </w:r>
    </w:p>
    <w:p w:rsidR="00000000" w:rsidRDefault="00D97886">
      <w:pPr>
        <w:pStyle w:val="rvps2"/>
        <w:divId w:val="662390928"/>
        <w:rPr>
          <w:color w:val="000000"/>
        </w:rPr>
      </w:pPr>
      <w:bookmarkStart w:id="2379" w:name="n8378"/>
      <w:bookmarkEnd w:id="2379"/>
      <w:r>
        <w:rPr>
          <w:color w:val="000000"/>
        </w:rPr>
        <w:t>6) належності правовстановлюючих документів особі, прізвище, ім’я, по батькові, місце і час народження якої, що зазначені в документі, не збігаються з прізвищем, ім’ям, по батькові, місцем і часом народження цієї особи, зазначеним</w:t>
      </w:r>
      <w:r>
        <w:rPr>
          <w:color w:val="000000"/>
        </w:rPr>
        <w:t xml:space="preserve"> у свідоцтві про народження або в паспорті;</w:t>
      </w:r>
    </w:p>
    <w:p w:rsidR="00000000" w:rsidRDefault="00D97886">
      <w:pPr>
        <w:pStyle w:val="rvps2"/>
        <w:divId w:val="662390928"/>
        <w:rPr>
          <w:color w:val="000000"/>
        </w:rPr>
      </w:pPr>
      <w:bookmarkStart w:id="2380" w:name="n8379"/>
      <w:bookmarkEnd w:id="2380"/>
      <w:r>
        <w:rPr>
          <w:color w:val="000000"/>
        </w:rPr>
        <w:t>7) народження особи в певний час у разі неможливості реєстрації органом державної реєстрації актів цивільного стану факту народження;</w:t>
      </w:r>
    </w:p>
    <w:p w:rsidR="00000000" w:rsidRDefault="00D97886">
      <w:pPr>
        <w:pStyle w:val="rvps2"/>
        <w:divId w:val="662390928"/>
        <w:rPr>
          <w:color w:val="000000"/>
        </w:rPr>
      </w:pPr>
      <w:bookmarkStart w:id="2381" w:name="n8380"/>
      <w:bookmarkEnd w:id="2381"/>
      <w:r>
        <w:rPr>
          <w:color w:val="000000"/>
        </w:rPr>
        <w:t xml:space="preserve">8) смерті особи в певний час у разі неможливості реєстрації органом державної </w:t>
      </w:r>
      <w:r>
        <w:rPr>
          <w:color w:val="000000"/>
        </w:rPr>
        <w:t>реєстрації актів цивільного стану факту смерті;</w:t>
      </w:r>
    </w:p>
    <w:p w:rsidR="00000000" w:rsidRDefault="00D97886">
      <w:pPr>
        <w:pStyle w:val="rvps2"/>
        <w:divId w:val="662390928"/>
        <w:rPr>
          <w:color w:val="000000"/>
        </w:rPr>
      </w:pPr>
      <w:bookmarkStart w:id="2382" w:name="n8381"/>
      <w:bookmarkEnd w:id="2382"/>
      <w:r>
        <w:rPr>
          <w:color w:val="000000"/>
        </w:rPr>
        <w:t>9)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w:t>
      </w:r>
      <w:r>
        <w:rPr>
          <w:color w:val="000000"/>
        </w:rPr>
        <w:t>ктеру.</w:t>
      </w:r>
    </w:p>
    <w:p w:rsidR="00000000" w:rsidRDefault="00D97886">
      <w:pPr>
        <w:pStyle w:val="rvps2"/>
        <w:divId w:val="662390928"/>
        <w:rPr>
          <w:color w:val="000000"/>
        </w:rPr>
      </w:pPr>
      <w:bookmarkStart w:id="2383" w:name="n8382"/>
      <w:bookmarkEnd w:id="2383"/>
      <w:r>
        <w:rPr>
          <w:color w:val="000000"/>
        </w:rPr>
        <w:t>2. 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w:t>
      </w:r>
    </w:p>
    <w:p w:rsidR="00000000" w:rsidRDefault="00D97886">
      <w:pPr>
        <w:pStyle w:val="rvps2"/>
        <w:divId w:val="662390928"/>
        <w:rPr>
          <w:color w:val="000000"/>
        </w:rPr>
      </w:pPr>
      <w:bookmarkStart w:id="2384" w:name="n8383"/>
      <w:bookmarkEnd w:id="2384"/>
      <w:r>
        <w:rPr>
          <w:color w:val="000000"/>
        </w:rPr>
        <w:t>3. Справи про встановлення факту н</w:t>
      </w:r>
      <w:r>
        <w:rPr>
          <w:color w:val="000000"/>
        </w:rPr>
        <w:t>алежності особі паспорта, військового квитка, квитка про членство в об’єднанні громадян, а також свідоцтв, що їх видають органи державної реєстрації актів цивільного стану, судовому розгляду в окремому провадженні не підлягають.</w:t>
      </w:r>
    </w:p>
    <w:p w:rsidR="00000000" w:rsidRDefault="00D97886">
      <w:pPr>
        <w:pStyle w:val="rvps2"/>
        <w:divId w:val="662390928"/>
        <w:rPr>
          <w:color w:val="000000"/>
        </w:rPr>
      </w:pPr>
      <w:bookmarkStart w:id="2385" w:name="n8384"/>
      <w:bookmarkEnd w:id="2385"/>
      <w:r>
        <w:rPr>
          <w:color w:val="000000"/>
        </w:rPr>
        <w:t>4. Суддя відмовляє у відкри</w:t>
      </w:r>
      <w:r>
        <w:rPr>
          <w:color w:val="000000"/>
        </w:rPr>
        <w:t>тті провадження у справі, якщо з заяви про встановлення факту, що має юридичне значення, вбачається спір про право, а якщо спір про право буде виявлений під час розгляду справи, - залишає заяву без розгляду.</w:t>
      </w:r>
    </w:p>
    <w:p w:rsidR="00000000" w:rsidRDefault="00D97886">
      <w:pPr>
        <w:pStyle w:val="rvps2"/>
        <w:divId w:val="662390928"/>
        <w:rPr>
          <w:color w:val="000000"/>
        </w:rPr>
      </w:pPr>
      <w:bookmarkStart w:id="2386" w:name="n8385"/>
      <w:bookmarkEnd w:id="2386"/>
      <w:r>
        <w:rPr>
          <w:rStyle w:val="rvts9"/>
        </w:rPr>
        <w:t xml:space="preserve">Стаття 316. </w:t>
      </w:r>
      <w:r>
        <w:rPr>
          <w:color w:val="000000"/>
        </w:rPr>
        <w:t>Підсудність</w:t>
      </w:r>
    </w:p>
    <w:p w:rsidR="00000000" w:rsidRDefault="00D97886">
      <w:pPr>
        <w:pStyle w:val="rvps2"/>
        <w:divId w:val="662390928"/>
        <w:rPr>
          <w:color w:val="000000"/>
        </w:rPr>
      </w:pPr>
      <w:bookmarkStart w:id="2387" w:name="n8386"/>
      <w:bookmarkEnd w:id="2387"/>
      <w:r>
        <w:rPr>
          <w:color w:val="000000"/>
        </w:rPr>
        <w:t xml:space="preserve">1. Заява фізичної особи </w:t>
      </w:r>
      <w:r>
        <w:rPr>
          <w:color w:val="000000"/>
        </w:rPr>
        <w:t>про встановлення факту, що має юридичне значення, подається до суду за місцем її проживання.</w:t>
      </w:r>
    </w:p>
    <w:p w:rsidR="00000000" w:rsidRDefault="00D97886">
      <w:pPr>
        <w:pStyle w:val="rvps2"/>
        <w:divId w:val="662390928"/>
        <w:rPr>
          <w:color w:val="000000"/>
        </w:rPr>
      </w:pPr>
      <w:bookmarkStart w:id="2388" w:name="n8387"/>
      <w:bookmarkEnd w:id="2388"/>
      <w:r>
        <w:rPr>
          <w:color w:val="000000"/>
        </w:rPr>
        <w:t xml:space="preserve">2. Підсудність справ за заявою громадянина України, який проживає за її межами, про встановлення факту, що має юридичне значення, визначається за його клопотанням </w:t>
      </w:r>
      <w:r>
        <w:rPr>
          <w:color w:val="000000"/>
        </w:rPr>
        <w:t>ухвалою судді Верховного Суду.</w:t>
      </w:r>
    </w:p>
    <w:p w:rsidR="00000000" w:rsidRDefault="00D97886">
      <w:pPr>
        <w:pStyle w:val="rvps2"/>
        <w:divId w:val="662390928"/>
        <w:rPr>
          <w:color w:val="000000"/>
        </w:rPr>
      </w:pPr>
      <w:bookmarkStart w:id="2389" w:name="n8388"/>
      <w:bookmarkEnd w:id="2389"/>
      <w:r>
        <w:rPr>
          <w:rStyle w:val="rvts9"/>
        </w:rPr>
        <w:t xml:space="preserve">Стаття 317. </w:t>
      </w:r>
      <w:r>
        <w:rPr>
          <w:color w:val="000000"/>
        </w:rPr>
        <w:t>Особливості провадження у справах про встановлення факту народження або смерті особи на тимчасово окупованій території України</w:t>
      </w:r>
    </w:p>
    <w:p w:rsidR="00000000" w:rsidRDefault="00D97886">
      <w:pPr>
        <w:pStyle w:val="rvps2"/>
        <w:divId w:val="662390928"/>
        <w:rPr>
          <w:color w:val="000000"/>
        </w:rPr>
      </w:pPr>
      <w:bookmarkStart w:id="2390" w:name="n8389"/>
      <w:bookmarkEnd w:id="2390"/>
      <w:r>
        <w:rPr>
          <w:color w:val="000000"/>
        </w:rPr>
        <w:t>1. Заява про встановлення факту народження особи на тимчасово окупованій території Укр</w:t>
      </w:r>
      <w:r>
        <w:rPr>
          <w:color w:val="000000"/>
        </w:rPr>
        <w:t>аїни, визначеній Верховною Радою України, може бути подана батьками, 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p>
    <w:p w:rsidR="00000000" w:rsidRDefault="00D97886">
      <w:pPr>
        <w:pStyle w:val="rvps2"/>
        <w:divId w:val="662390928"/>
        <w:rPr>
          <w:color w:val="000000"/>
        </w:rPr>
      </w:pPr>
      <w:bookmarkStart w:id="2391" w:name="n8390"/>
      <w:bookmarkEnd w:id="2391"/>
      <w:r>
        <w:rPr>
          <w:color w:val="000000"/>
        </w:rPr>
        <w:t>Заява про встановлення факту смерті особи на тимчасово окупованій території України, визначеній Верховною Радою України, може бути подана родичами померлого або їхніми представниками до суду за межами такої території України.</w:t>
      </w:r>
    </w:p>
    <w:p w:rsidR="00000000" w:rsidRDefault="00D97886">
      <w:pPr>
        <w:pStyle w:val="rvps2"/>
        <w:divId w:val="662390928"/>
        <w:rPr>
          <w:color w:val="000000"/>
        </w:rPr>
      </w:pPr>
      <w:bookmarkStart w:id="2392" w:name="n8391"/>
      <w:bookmarkEnd w:id="2392"/>
      <w:r>
        <w:rPr>
          <w:color w:val="000000"/>
        </w:rPr>
        <w:t>2. Справи про встановлення фак</w:t>
      </w:r>
      <w:r>
        <w:rPr>
          <w:color w:val="000000"/>
        </w:rPr>
        <w:t>ту народження або смерті особи на тимчасово окупованій території України, визначеній Верховною Радою України, розглядаються невідкладно з моменту надходження відповідної заяви до суду.</w:t>
      </w:r>
    </w:p>
    <w:p w:rsidR="00000000" w:rsidRDefault="00D97886">
      <w:pPr>
        <w:pStyle w:val="rvps2"/>
        <w:divId w:val="662390928"/>
        <w:rPr>
          <w:color w:val="000000"/>
        </w:rPr>
      </w:pPr>
      <w:bookmarkStart w:id="2393" w:name="n8392"/>
      <w:bookmarkEnd w:id="2393"/>
      <w:r>
        <w:rPr>
          <w:color w:val="000000"/>
        </w:rPr>
        <w:t>3. У рішенні про встановлення факту народження особи на тимчасово окупо</w:t>
      </w:r>
      <w:r>
        <w:rPr>
          <w:color w:val="000000"/>
        </w:rPr>
        <w:t>ваній території України, визначеній Верховною Радою України, зокрема, мають бути зазначені встановлені судом дані про дату і місце народження особи, про її батьків.</w:t>
      </w:r>
    </w:p>
    <w:p w:rsidR="00000000" w:rsidRDefault="00D97886">
      <w:pPr>
        <w:pStyle w:val="rvps2"/>
        <w:divId w:val="662390928"/>
        <w:rPr>
          <w:color w:val="000000"/>
        </w:rPr>
      </w:pPr>
      <w:bookmarkStart w:id="2394" w:name="n8393"/>
      <w:bookmarkEnd w:id="2394"/>
      <w:r>
        <w:rPr>
          <w:color w:val="000000"/>
        </w:rPr>
        <w:t>4. Ухвалене судом рішення у справах про встановлення факту народження або смерті особи на т</w:t>
      </w:r>
      <w:r>
        <w:rPr>
          <w:color w:val="000000"/>
        </w:rPr>
        <w:t>имчасово окупованій території України, визначеній Верховною Радою України, підлягає негайному виконанню.</w:t>
      </w:r>
    </w:p>
    <w:p w:rsidR="00000000" w:rsidRDefault="00D97886">
      <w:pPr>
        <w:pStyle w:val="rvps2"/>
        <w:divId w:val="662390928"/>
        <w:rPr>
          <w:color w:val="000000"/>
        </w:rPr>
      </w:pPr>
      <w:bookmarkStart w:id="2395" w:name="n8394"/>
      <w:bookmarkEnd w:id="2395"/>
      <w:r>
        <w:rPr>
          <w:color w:val="000000"/>
        </w:rPr>
        <w:t>Рішення у справах про встановлення факту народження або смерті особи на тимчасово окупованій території України, визначеній Верховною Радою України, мож</w:t>
      </w:r>
      <w:r>
        <w:rPr>
          <w:color w:val="000000"/>
        </w:rPr>
        <w:t>е бути оскаржено в загальному порядку, встановленому цим Кодексом. Оскарження рішення не зупиняє його виконання.</w:t>
      </w:r>
    </w:p>
    <w:p w:rsidR="00000000" w:rsidRDefault="00D97886">
      <w:pPr>
        <w:pStyle w:val="rvps2"/>
        <w:divId w:val="662390928"/>
        <w:rPr>
          <w:color w:val="000000"/>
        </w:rPr>
      </w:pPr>
      <w:bookmarkStart w:id="2396" w:name="n8395"/>
      <w:bookmarkEnd w:id="2396"/>
      <w:r>
        <w:rPr>
          <w:color w:val="000000"/>
        </w:rPr>
        <w:t>5. Копія судового рішення видається учасникам справи, негайно після проголошення такого рішення або невідкладно надсилається судом до органу де</w:t>
      </w:r>
      <w:r>
        <w:rPr>
          <w:color w:val="000000"/>
        </w:rPr>
        <w:t>ржавної реєстрації актів цивільного стану за місцем ухвалення рішення для державної реєстрації народження або смерті особи.</w:t>
      </w:r>
    </w:p>
    <w:p w:rsidR="00000000" w:rsidRDefault="00D97886">
      <w:pPr>
        <w:pStyle w:val="rvps2"/>
        <w:divId w:val="662390928"/>
        <w:rPr>
          <w:color w:val="000000"/>
        </w:rPr>
      </w:pPr>
      <w:bookmarkStart w:id="2397" w:name="n8396"/>
      <w:bookmarkEnd w:id="2397"/>
      <w:r>
        <w:rPr>
          <w:rStyle w:val="rvts9"/>
        </w:rPr>
        <w:t xml:space="preserve">Стаття 318. </w:t>
      </w:r>
      <w:r>
        <w:rPr>
          <w:color w:val="000000"/>
        </w:rPr>
        <w:t>Зміст заяви</w:t>
      </w:r>
    </w:p>
    <w:p w:rsidR="00000000" w:rsidRDefault="00D97886">
      <w:pPr>
        <w:pStyle w:val="rvps2"/>
        <w:divId w:val="662390928"/>
        <w:rPr>
          <w:color w:val="000000"/>
        </w:rPr>
      </w:pPr>
      <w:bookmarkStart w:id="2398" w:name="n8397"/>
      <w:bookmarkEnd w:id="2398"/>
      <w:r>
        <w:rPr>
          <w:color w:val="000000"/>
        </w:rPr>
        <w:t>1. У заяві повинно бути зазначено:</w:t>
      </w:r>
    </w:p>
    <w:p w:rsidR="00000000" w:rsidRDefault="00D97886">
      <w:pPr>
        <w:pStyle w:val="rvps2"/>
        <w:divId w:val="662390928"/>
        <w:rPr>
          <w:color w:val="000000"/>
        </w:rPr>
      </w:pPr>
      <w:bookmarkStart w:id="2399" w:name="n8398"/>
      <w:bookmarkEnd w:id="2399"/>
      <w:r>
        <w:rPr>
          <w:color w:val="000000"/>
        </w:rPr>
        <w:t>1) який факт заявник просить встановити та з якою метою;</w:t>
      </w:r>
    </w:p>
    <w:p w:rsidR="00000000" w:rsidRDefault="00D97886">
      <w:pPr>
        <w:pStyle w:val="rvps2"/>
        <w:divId w:val="662390928"/>
        <w:rPr>
          <w:color w:val="000000"/>
        </w:rPr>
      </w:pPr>
      <w:bookmarkStart w:id="2400" w:name="n8399"/>
      <w:bookmarkEnd w:id="2400"/>
      <w:r>
        <w:rPr>
          <w:color w:val="000000"/>
        </w:rPr>
        <w:t>2) причини немож</w:t>
      </w:r>
      <w:r>
        <w:rPr>
          <w:color w:val="000000"/>
        </w:rPr>
        <w:t>ливості одержання або відновлення документів, що посвідчують цей факт;</w:t>
      </w:r>
    </w:p>
    <w:p w:rsidR="00000000" w:rsidRDefault="00D97886">
      <w:pPr>
        <w:pStyle w:val="rvps2"/>
        <w:divId w:val="662390928"/>
        <w:rPr>
          <w:color w:val="000000"/>
        </w:rPr>
      </w:pPr>
      <w:bookmarkStart w:id="2401" w:name="n8400"/>
      <w:bookmarkEnd w:id="2401"/>
      <w:r>
        <w:rPr>
          <w:color w:val="000000"/>
        </w:rPr>
        <w:t>3) докази, що підтверджують факт.</w:t>
      </w:r>
    </w:p>
    <w:p w:rsidR="00000000" w:rsidRDefault="00D97886">
      <w:pPr>
        <w:pStyle w:val="rvps2"/>
        <w:divId w:val="662390928"/>
        <w:rPr>
          <w:color w:val="000000"/>
        </w:rPr>
      </w:pPr>
      <w:bookmarkStart w:id="2402" w:name="n8401"/>
      <w:bookmarkEnd w:id="2402"/>
      <w:r>
        <w:rPr>
          <w:color w:val="000000"/>
        </w:rPr>
        <w:t>2. До заяви додаються докази, що підтверджують викладені в заяві обставини, і довідка про неможливість відновлення втрачених документів.</w:t>
      </w:r>
    </w:p>
    <w:p w:rsidR="00000000" w:rsidRDefault="00D97886">
      <w:pPr>
        <w:pStyle w:val="rvps2"/>
        <w:divId w:val="662390928"/>
        <w:rPr>
          <w:color w:val="000000"/>
        </w:rPr>
      </w:pPr>
      <w:bookmarkStart w:id="2403" w:name="n8402"/>
      <w:bookmarkEnd w:id="2403"/>
      <w:r>
        <w:rPr>
          <w:rStyle w:val="rvts9"/>
        </w:rPr>
        <w:t xml:space="preserve">Стаття 319. </w:t>
      </w:r>
      <w:r>
        <w:rPr>
          <w:color w:val="000000"/>
        </w:rPr>
        <w:t>Зм</w:t>
      </w:r>
      <w:r>
        <w:rPr>
          <w:color w:val="000000"/>
        </w:rPr>
        <w:t>іст рішення суду про встановлення факту, що має юридичне значення</w:t>
      </w:r>
    </w:p>
    <w:p w:rsidR="00000000" w:rsidRDefault="00D97886">
      <w:pPr>
        <w:pStyle w:val="rvps2"/>
        <w:divId w:val="662390928"/>
        <w:rPr>
          <w:color w:val="000000"/>
        </w:rPr>
      </w:pPr>
      <w:bookmarkStart w:id="2404" w:name="n8403"/>
      <w:bookmarkEnd w:id="2404"/>
      <w:r>
        <w:rPr>
          <w:color w:val="000000"/>
        </w:rPr>
        <w:t>1. У рішенні суду повинно бути зазначено відомості про факт, встановлений судом, мету його встановлення, а також докази, на підставі яких суд установив цей факт.</w:t>
      </w:r>
    </w:p>
    <w:p w:rsidR="00000000" w:rsidRDefault="00D97886">
      <w:pPr>
        <w:pStyle w:val="rvps2"/>
        <w:divId w:val="662390928"/>
        <w:rPr>
          <w:color w:val="000000"/>
        </w:rPr>
      </w:pPr>
      <w:bookmarkStart w:id="2405" w:name="n8404"/>
      <w:bookmarkEnd w:id="2405"/>
      <w:r>
        <w:rPr>
          <w:color w:val="000000"/>
        </w:rPr>
        <w:t>2. Рішення суду про встановл</w:t>
      </w:r>
      <w:r>
        <w:rPr>
          <w:color w:val="000000"/>
        </w:rPr>
        <w:t>ення факту, який підлягає реєстрації в органах державної реєстрації актів цивільного стану або нотаріальному посвідченню, не замінює собою документів, що видаються цими органами, а є тільки підставою для одержання зазначених документів.</w:t>
      </w:r>
    </w:p>
    <w:p w:rsidR="00000000" w:rsidRDefault="00D97886">
      <w:pPr>
        <w:pStyle w:val="rvps7"/>
        <w:divId w:val="662390928"/>
        <w:rPr>
          <w:color w:val="000000"/>
        </w:rPr>
      </w:pPr>
      <w:bookmarkStart w:id="2406" w:name="n8405"/>
      <w:bookmarkEnd w:id="2406"/>
      <w:r>
        <w:rPr>
          <w:rStyle w:val="rvts15"/>
        </w:rPr>
        <w:t>Глава 7. Розгляд су</w:t>
      </w:r>
      <w:r>
        <w:rPr>
          <w:rStyle w:val="rvts15"/>
        </w:rPr>
        <w:t>дом справ про відновлення прав на втрачені цінні папери на пред’явника та векселі</w:t>
      </w:r>
    </w:p>
    <w:p w:rsidR="00000000" w:rsidRDefault="00D97886">
      <w:pPr>
        <w:pStyle w:val="rvps2"/>
        <w:divId w:val="662390928"/>
        <w:rPr>
          <w:color w:val="000000"/>
        </w:rPr>
      </w:pPr>
      <w:bookmarkStart w:id="2407" w:name="n8406"/>
      <w:bookmarkEnd w:id="2407"/>
      <w:r>
        <w:rPr>
          <w:rStyle w:val="rvts9"/>
        </w:rPr>
        <w:t xml:space="preserve">Стаття 320. </w:t>
      </w:r>
      <w:r>
        <w:rPr>
          <w:color w:val="000000"/>
        </w:rPr>
        <w:t>Підсудність</w:t>
      </w:r>
    </w:p>
    <w:p w:rsidR="00000000" w:rsidRDefault="00D97886">
      <w:pPr>
        <w:pStyle w:val="rvps2"/>
        <w:divId w:val="662390928"/>
        <w:rPr>
          <w:color w:val="000000"/>
        </w:rPr>
      </w:pPr>
      <w:bookmarkStart w:id="2408" w:name="n8407"/>
      <w:bookmarkEnd w:id="2408"/>
      <w:r>
        <w:rPr>
          <w:color w:val="000000"/>
        </w:rPr>
        <w:t>1. Особа, яка втратила цінний папір на пред’явника або вексель, може звернутися до суду із заявою про визнання їх недійсними і про відновлення її прав</w:t>
      </w:r>
      <w:r>
        <w:rPr>
          <w:color w:val="000000"/>
        </w:rPr>
        <w:t xml:space="preserve"> на втрачений цінний папір.</w:t>
      </w:r>
    </w:p>
    <w:p w:rsidR="00000000" w:rsidRDefault="00D97886">
      <w:pPr>
        <w:pStyle w:val="rvps2"/>
        <w:divId w:val="662390928"/>
        <w:rPr>
          <w:color w:val="000000"/>
        </w:rPr>
      </w:pPr>
      <w:bookmarkStart w:id="2409" w:name="n8408"/>
      <w:bookmarkEnd w:id="2409"/>
      <w:r>
        <w:rPr>
          <w:color w:val="000000"/>
        </w:rPr>
        <w:t>2. Заява подається до суду за місцезнаходженням емітента цінного папера на пред’явника або за місцем платежу за векселем.</w:t>
      </w:r>
    </w:p>
    <w:p w:rsidR="00000000" w:rsidRDefault="00D97886">
      <w:pPr>
        <w:pStyle w:val="rvps2"/>
        <w:divId w:val="662390928"/>
        <w:rPr>
          <w:color w:val="000000"/>
        </w:rPr>
      </w:pPr>
      <w:bookmarkStart w:id="2410" w:name="n8409"/>
      <w:bookmarkEnd w:id="2410"/>
      <w:r>
        <w:rPr>
          <w:rStyle w:val="rvts9"/>
        </w:rPr>
        <w:t xml:space="preserve">Стаття 321. </w:t>
      </w:r>
      <w:r>
        <w:rPr>
          <w:color w:val="000000"/>
        </w:rPr>
        <w:t>Зміст заяви</w:t>
      </w:r>
    </w:p>
    <w:p w:rsidR="00000000" w:rsidRDefault="00D97886">
      <w:pPr>
        <w:pStyle w:val="rvps2"/>
        <w:divId w:val="662390928"/>
        <w:rPr>
          <w:color w:val="000000"/>
        </w:rPr>
      </w:pPr>
      <w:bookmarkStart w:id="2411" w:name="n8410"/>
      <w:bookmarkEnd w:id="2411"/>
      <w:r>
        <w:rPr>
          <w:color w:val="000000"/>
        </w:rPr>
        <w:t>1. У заяві до суду про визнання втраченого цінного папера на пред’явника або вексе</w:t>
      </w:r>
      <w:r>
        <w:rPr>
          <w:color w:val="000000"/>
        </w:rPr>
        <w:t>ля недійсним та відновлення прав на них повинно бути зазначено:</w:t>
      </w:r>
    </w:p>
    <w:p w:rsidR="00000000" w:rsidRDefault="00D97886">
      <w:pPr>
        <w:pStyle w:val="rvps2"/>
        <w:divId w:val="662390928"/>
        <w:rPr>
          <w:color w:val="000000"/>
        </w:rPr>
      </w:pPr>
      <w:bookmarkStart w:id="2412" w:name="n8411"/>
      <w:bookmarkEnd w:id="2412"/>
      <w:r>
        <w:rPr>
          <w:color w:val="000000"/>
        </w:rPr>
        <w:t>1) ім’я і місце проживання заявника, найменування та місцезнаходження юридичної особи - заявника;</w:t>
      </w:r>
    </w:p>
    <w:p w:rsidR="00000000" w:rsidRDefault="00D97886">
      <w:pPr>
        <w:pStyle w:val="rvps2"/>
        <w:divId w:val="662390928"/>
        <w:rPr>
          <w:color w:val="000000"/>
        </w:rPr>
      </w:pPr>
      <w:bookmarkStart w:id="2413" w:name="n8412"/>
      <w:bookmarkEnd w:id="2413"/>
      <w:r>
        <w:rPr>
          <w:color w:val="000000"/>
        </w:rPr>
        <w:t>2) обставини, за яких втрачено цінний папір на пред’явника або вексель;</w:t>
      </w:r>
    </w:p>
    <w:p w:rsidR="00000000" w:rsidRDefault="00D97886">
      <w:pPr>
        <w:pStyle w:val="rvps2"/>
        <w:divId w:val="662390928"/>
        <w:rPr>
          <w:color w:val="000000"/>
        </w:rPr>
      </w:pPr>
      <w:bookmarkStart w:id="2414" w:name="n8413"/>
      <w:bookmarkEnd w:id="2414"/>
      <w:r>
        <w:rPr>
          <w:color w:val="000000"/>
        </w:rPr>
        <w:t>3) повну і точну назву</w:t>
      </w:r>
      <w:r>
        <w:rPr>
          <w:color w:val="000000"/>
        </w:rPr>
        <w:t xml:space="preserve"> емітента втраченого цінного папера на пред’явника і його реквізити, а для векселя - вид, номер бланка, суму векселя, дату і місце складання, строк та місце платежу, найменування векселедавця та інших, відомих заявнику, зобов’язаних за векселем осіб, а так</w:t>
      </w:r>
      <w:r>
        <w:rPr>
          <w:color w:val="000000"/>
        </w:rPr>
        <w:t>ож першого векселедержателя.</w:t>
      </w:r>
    </w:p>
    <w:p w:rsidR="00000000" w:rsidRDefault="00D97886">
      <w:pPr>
        <w:pStyle w:val="rvps2"/>
        <w:divId w:val="662390928"/>
        <w:rPr>
          <w:color w:val="000000"/>
        </w:rPr>
      </w:pPr>
      <w:bookmarkStart w:id="2415" w:name="n8414"/>
      <w:bookmarkEnd w:id="2415"/>
      <w:r>
        <w:rPr>
          <w:rStyle w:val="rvts9"/>
        </w:rPr>
        <w:t xml:space="preserve">Стаття 322. </w:t>
      </w:r>
      <w:r>
        <w:rPr>
          <w:color w:val="000000"/>
        </w:rPr>
        <w:t>Ухвала суду до судового розгляду</w:t>
      </w:r>
    </w:p>
    <w:p w:rsidR="00000000" w:rsidRDefault="00D97886">
      <w:pPr>
        <w:pStyle w:val="rvps2"/>
        <w:divId w:val="662390928"/>
        <w:rPr>
          <w:color w:val="000000"/>
        </w:rPr>
      </w:pPr>
      <w:bookmarkStart w:id="2416" w:name="n8415"/>
      <w:bookmarkEnd w:id="2416"/>
      <w:r>
        <w:rPr>
          <w:color w:val="000000"/>
        </w:rPr>
        <w:t>1. Суд, одержавши заяву, своєю ухвалою постановляє:</w:t>
      </w:r>
    </w:p>
    <w:p w:rsidR="00000000" w:rsidRDefault="00D97886">
      <w:pPr>
        <w:pStyle w:val="rvps2"/>
        <w:divId w:val="662390928"/>
        <w:rPr>
          <w:color w:val="000000"/>
        </w:rPr>
      </w:pPr>
      <w:bookmarkStart w:id="2417" w:name="n8416"/>
      <w:bookmarkEnd w:id="2417"/>
      <w:r>
        <w:rPr>
          <w:color w:val="000000"/>
        </w:rPr>
        <w:t>1) зробити публікацію про виклик держателя втраченого цінного папера на пред’явника або векселя до суду;</w:t>
      </w:r>
    </w:p>
    <w:p w:rsidR="00000000" w:rsidRDefault="00D97886">
      <w:pPr>
        <w:pStyle w:val="rvps2"/>
        <w:divId w:val="662390928"/>
        <w:rPr>
          <w:color w:val="000000"/>
        </w:rPr>
      </w:pPr>
      <w:bookmarkStart w:id="2418" w:name="n8417"/>
      <w:bookmarkEnd w:id="2418"/>
      <w:r>
        <w:rPr>
          <w:color w:val="000000"/>
        </w:rPr>
        <w:t>2) заборонити здійснювати</w:t>
      </w:r>
      <w:r>
        <w:rPr>
          <w:color w:val="000000"/>
        </w:rPr>
        <w:t xml:space="preserve"> будь-які операції за втраченим цінним папером на пред’явника або за векселем.</w:t>
      </w:r>
    </w:p>
    <w:p w:rsidR="00000000" w:rsidRDefault="00D97886">
      <w:pPr>
        <w:pStyle w:val="rvps2"/>
        <w:divId w:val="662390928"/>
        <w:rPr>
          <w:color w:val="000000"/>
        </w:rPr>
      </w:pPr>
      <w:bookmarkStart w:id="2419" w:name="n8418"/>
      <w:bookmarkEnd w:id="2419"/>
      <w:r>
        <w:rPr>
          <w:color w:val="000000"/>
        </w:rPr>
        <w:t>2. Ухвала надсилається емітенту втраченого цінного папера на пред’явника. У справі про визнання недійсним втраченого векселя та відновлення прав на нього ухвала суду надсилаєтьс</w:t>
      </w:r>
      <w:r>
        <w:rPr>
          <w:color w:val="000000"/>
        </w:rPr>
        <w:t>я негайно зобов’язаним за векселем особам, якщо їх адреси відомі суду, а також, якщо строк платежу за векселем не настав, на адресу всіх нотаріусів відповідного нотаріального округу, на території якого знаходиться місце платежу за векселем. При пред’явленн</w:t>
      </w:r>
      <w:r>
        <w:rPr>
          <w:color w:val="000000"/>
        </w:rPr>
        <w:t>і векселя нотаріусу для вчинення протесту, щодо якого постановлено ухвалу, якою заборонено будь-які операції за ним, нотаріус зобов’язаний повідомити відповідний суд про пред’явлення такого векселя для вчинення протесту.</w:t>
      </w:r>
    </w:p>
    <w:p w:rsidR="00000000" w:rsidRDefault="00D97886">
      <w:pPr>
        <w:pStyle w:val="rvps2"/>
        <w:divId w:val="662390928"/>
        <w:rPr>
          <w:color w:val="000000"/>
        </w:rPr>
      </w:pPr>
      <w:bookmarkStart w:id="2420" w:name="n8419"/>
      <w:bookmarkEnd w:id="2420"/>
      <w:r>
        <w:rPr>
          <w:color w:val="000000"/>
        </w:rPr>
        <w:t>3. З дати постановлення ухвали суду зупиняється перебіг усіх строків щодо обігу втраченого цінного папера на пред’явника або векселя, встановлених законодавством про обіг векселів.</w:t>
      </w:r>
    </w:p>
    <w:p w:rsidR="00000000" w:rsidRDefault="00D97886">
      <w:pPr>
        <w:pStyle w:val="rvps2"/>
        <w:divId w:val="662390928"/>
        <w:rPr>
          <w:color w:val="000000"/>
        </w:rPr>
      </w:pPr>
      <w:bookmarkStart w:id="2421" w:name="n8420"/>
      <w:bookmarkEnd w:id="2421"/>
      <w:r>
        <w:rPr>
          <w:rStyle w:val="rvts9"/>
        </w:rPr>
        <w:t>Стаття 323.</w:t>
      </w:r>
      <w:r>
        <w:rPr>
          <w:color w:val="000000"/>
        </w:rPr>
        <w:t xml:space="preserve"> Зміст публікації</w:t>
      </w:r>
    </w:p>
    <w:p w:rsidR="00000000" w:rsidRDefault="00D97886">
      <w:pPr>
        <w:pStyle w:val="rvps2"/>
        <w:divId w:val="662390928"/>
        <w:rPr>
          <w:color w:val="000000"/>
        </w:rPr>
      </w:pPr>
      <w:bookmarkStart w:id="2422" w:name="n8421"/>
      <w:bookmarkEnd w:id="2422"/>
      <w:r>
        <w:rPr>
          <w:color w:val="000000"/>
        </w:rPr>
        <w:t xml:space="preserve">1. Публікація про виклик держателя втраченого </w:t>
      </w:r>
      <w:r>
        <w:rPr>
          <w:color w:val="000000"/>
        </w:rPr>
        <w:t xml:space="preserve">цінного папера на пред’явника або векселя, з приводу яких подано заяву до суду, повинна містити інформацію, визначену </w:t>
      </w:r>
      <w:hyperlink w:anchor="n8411" w:history="1">
        <w:r>
          <w:rPr>
            <w:rStyle w:val="a3"/>
            <w:color w:val="006600"/>
            <w:u w:val="none"/>
          </w:rPr>
          <w:t>пунктами 1</w:t>
        </w:r>
      </w:hyperlink>
      <w:r>
        <w:rPr>
          <w:color w:val="000000"/>
        </w:rPr>
        <w:t xml:space="preserve"> і </w:t>
      </w:r>
      <w:hyperlink w:anchor="n8413" w:history="1">
        <w:r>
          <w:rPr>
            <w:rStyle w:val="a3"/>
            <w:color w:val="006600"/>
            <w:u w:val="none"/>
          </w:rPr>
          <w:t>3</w:t>
        </w:r>
      </w:hyperlink>
      <w:r>
        <w:rPr>
          <w:color w:val="000000"/>
        </w:rPr>
        <w:t xml:space="preserve"> частини першої статті 321 цього Кодексу, а також пропозицію держате</w:t>
      </w:r>
      <w:r>
        <w:rPr>
          <w:color w:val="000000"/>
        </w:rPr>
        <w:t>ля втраченого цінного папера на пред’явника або векселя повідомити суд у тримісячний строк про свої права на цінний папір або вексель.</w:t>
      </w:r>
    </w:p>
    <w:p w:rsidR="00000000" w:rsidRDefault="00D97886">
      <w:pPr>
        <w:pStyle w:val="rvps2"/>
        <w:divId w:val="662390928"/>
        <w:rPr>
          <w:color w:val="000000"/>
        </w:rPr>
      </w:pPr>
      <w:bookmarkStart w:id="2423" w:name="n8422"/>
      <w:bookmarkEnd w:id="2423"/>
      <w:r>
        <w:rPr>
          <w:color w:val="000000"/>
        </w:rPr>
        <w:t>2. Публікація робиться за рахунок заявника у місцевій газеті за місцезнаходженням емітента цінного папера або за місцем п</w:t>
      </w:r>
      <w:r>
        <w:rPr>
          <w:color w:val="000000"/>
        </w:rPr>
        <w:t>латежу векселя, а також в одному з офіційних друкованих видань.</w:t>
      </w:r>
    </w:p>
    <w:p w:rsidR="00000000" w:rsidRDefault="00D97886">
      <w:pPr>
        <w:pStyle w:val="rvps2"/>
        <w:divId w:val="662390928"/>
        <w:rPr>
          <w:color w:val="000000"/>
        </w:rPr>
      </w:pPr>
      <w:bookmarkStart w:id="2424" w:name="n8423"/>
      <w:bookmarkEnd w:id="2424"/>
      <w:r>
        <w:rPr>
          <w:rStyle w:val="rvts9"/>
        </w:rPr>
        <w:t xml:space="preserve">Стаття 324. </w:t>
      </w:r>
      <w:r>
        <w:rPr>
          <w:color w:val="000000"/>
        </w:rPr>
        <w:t>Обов’язки держателя втраченого цінного папера на пред’явника або векселя</w:t>
      </w:r>
    </w:p>
    <w:p w:rsidR="00000000" w:rsidRDefault="00D97886">
      <w:pPr>
        <w:pStyle w:val="rvps2"/>
        <w:divId w:val="662390928"/>
        <w:rPr>
          <w:color w:val="000000"/>
        </w:rPr>
      </w:pPr>
      <w:bookmarkStart w:id="2425" w:name="n8424"/>
      <w:bookmarkEnd w:id="2425"/>
      <w:r>
        <w:rPr>
          <w:color w:val="000000"/>
        </w:rPr>
        <w:t>1. Держатель втраченого цінного папера на пред’явника або векселя повинен у встановлений строк подати до су</w:t>
      </w:r>
      <w:r>
        <w:rPr>
          <w:color w:val="000000"/>
        </w:rPr>
        <w:t>ду, який постановив ухвалу, разом з цінним папером на пред’явника або векселем заяву про те, що він є його держателем.</w:t>
      </w:r>
    </w:p>
    <w:p w:rsidR="00000000" w:rsidRDefault="00D97886">
      <w:pPr>
        <w:pStyle w:val="rvps2"/>
        <w:divId w:val="662390928"/>
        <w:rPr>
          <w:color w:val="000000"/>
        </w:rPr>
      </w:pPr>
      <w:bookmarkStart w:id="2426" w:name="n8425"/>
      <w:bookmarkEnd w:id="2426"/>
      <w:r>
        <w:rPr>
          <w:rStyle w:val="rvts9"/>
        </w:rPr>
        <w:t xml:space="preserve">Стаття 325. </w:t>
      </w:r>
      <w:r>
        <w:rPr>
          <w:color w:val="000000"/>
        </w:rPr>
        <w:t>Строк пред’явлення позову заявником до держателя втраченого цінного папера на пред’явника або векселя</w:t>
      </w:r>
    </w:p>
    <w:p w:rsidR="00000000" w:rsidRDefault="00D97886">
      <w:pPr>
        <w:pStyle w:val="rvps2"/>
        <w:divId w:val="662390928"/>
        <w:rPr>
          <w:color w:val="000000"/>
        </w:rPr>
      </w:pPr>
      <w:bookmarkStart w:id="2427" w:name="n8426"/>
      <w:bookmarkEnd w:id="2427"/>
      <w:r>
        <w:rPr>
          <w:color w:val="000000"/>
        </w:rPr>
        <w:t>1. Якщо держатель втрач</w:t>
      </w:r>
      <w:r>
        <w:rPr>
          <w:color w:val="000000"/>
        </w:rPr>
        <w:t>еного цінного папера на пред’явника або векселя подасть заяву до суду, суд постановляє ухвалу про залишення заяви про визнання втраченого цінного папера на пред’явника або векселя недійсним і відновлення прав на нього без розгляду та встановлює строк для п</w:t>
      </w:r>
      <w:r>
        <w:rPr>
          <w:color w:val="000000"/>
        </w:rPr>
        <w:t>ред’явлення заявником позову в загальному порядку до держателя цього цінного папера на пред’явника або векселя про їх витребування.</w:t>
      </w:r>
    </w:p>
    <w:p w:rsidR="00000000" w:rsidRDefault="00D97886">
      <w:pPr>
        <w:pStyle w:val="rvps2"/>
        <w:divId w:val="662390928"/>
        <w:rPr>
          <w:color w:val="000000"/>
        </w:rPr>
      </w:pPr>
      <w:bookmarkStart w:id="2428" w:name="n8427"/>
      <w:bookmarkEnd w:id="2428"/>
      <w:r>
        <w:rPr>
          <w:color w:val="000000"/>
        </w:rPr>
        <w:t>2. Строк пред’явлення позову заявником до держателя втраченого цінного папера на пред’явника або векселя не може бути більши</w:t>
      </w:r>
      <w:r>
        <w:rPr>
          <w:color w:val="000000"/>
        </w:rPr>
        <w:t>м двох місяців.</w:t>
      </w:r>
    </w:p>
    <w:p w:rsidR="00000000" w:rsidRDefault="00D97886">
      <w:pPr>
        <w:pStyle w:val="rvps2"/>
        <w:divId w:val="662390928"/>
        <w:rPr>
          <w:color w:val="000000"/>
        </w:rPr>
      </w:pPr>
      <w:bookmarkStart w:id="2429" w:name="n8428"/>
      <w:bookmarkEnd w:id="2429"/>
      <w:r>
        <w:rPr>
          <w:color w:val="000000"/>
        </w:rPr>
        <w:t>3. Якщо заявник у встановлений судом строк не пред’явить позову до держателя втраченого цінного папера на пред’явника або векселя, суд постановляє ухвалу про зняття заборони здійснювати будь-які операції за цінним папером на пред’явника або</w:t>
      </w:r>
      <w:r>
        <w:rPr>
          <w:color w:val="000000"/>
        </w:rPr>
        <w:t xml:space="preserve"> за векселем.</w:t>
      </w:r>
    </w:p>
    <w:p w:rsidR="00000000" w:rsidRDefault="00D97886">
      <w:pPr>
        <w:pStyle w:val="rvps2"/>
        <w:divId w:val="662390928"/>
        <w:rPr>
          <w:color w:val="000000"/>
        </w:rPr>
      </w:pPr>
      <w:bookmarkStart w:id="2430" w:name="n8429"/>
      <w:bookmarkEnd w:id="2430"/>
      <w:r>
        <w:rPr>
          <w:color w:val="000000"/>
        </w:rPr>
        <w:t xml:space="preserve">4. Копія ухвали надсилається особам, зазначеним у </w:t>
      </w:r>
      <w:hyperlink w:anchor="n8418" w:history="1">
        <w:r>
          <w:rPr>
            <w:rStyle w:val="a3"/>
            <w:color w:val="006600"/>
            <w:u w:val="none"/>
          </w:rPr>
          <w:t>частині другій</w:t>
        </w:r>
      </w:hyperlink>
      <w:r>
        <w:rPr>
          <w:color w:val="000000"/>
        </w:rPr>
        <w:t xml:space="preserve"> статті 322 цього Кодексу.</w:t>
      </w:r>
    </w:p>
    <w:p w:rsidR="00000000" w:rsidRDefault="00D97886">
      <w:pPr>
        <w:pStyle w:val="rvps2"/>
        <w:divId w:val="662390928"/>
        <w:rPr>
          <w:color w:val="000000"/>
        </w:rPr>
      </w:pPr>
      <w:bookmarkStart w:id="2431" w:name="n8430"/>
      <w:bookmarkEnd w:id="2431"/>
      <w:r>
        <w:rPr>
          <w:rStyle w:val="rvts9"/>
        </w:rPr>
        <w:t xml:space="preserve">Стаття 326. </w:t>
      </w:r>
      <w:r>
        <w:rPr>
          <w:color w:val="000000"/>
        </w:rPr>
        <w:t>Призначення справи до розгляду</w:t>
      </w:r>
    </w:p>
    <w:p w:rsidR="00000000" w:rsidRDefault="00D97886">
      <w:pPr>
        <w:pStyle w:val="rvps2"/>
        <w:divId w:val="662390928"/>
        <w:rPr>
          <w:color w:val="000000"/>
        </w:rPr>
      </w:pPr>
      <w:bookmarkStart w:id="2432" w:name="n8431"/>
      <w:bookmarkEnd w:id="2432"/>
      <w:r>
        <w:rPr>
          <w:color w:val="000000"/>
        </w:rPr>
        <w:t>1. Якщо протягом тримісячного строку з дня публікації про виклик держателя втрач</w:t>
      </w:r>
      <w:r>
        <w:rPr>
          <w:color w:val="000000"/>
        </w:rPr>
        <w:t xml:space="preserve">еного цінного папера на пред’явника або векселя не надійде заяви, зазначеної у </w:t>
      </w:r>
      <w:hyperlink w:anchor="n8424" w:history="1">
        <w:r>
          <w:rPr>
            <w:rStyle w:val="a3"/>
            <w:color w:val="006600"/>
            <w:u w:val="none"/>
          </w:rPr>
          <w:t>частині першій</w:t>
        </w:r>
      </w:hyperlink>
      <w:r>
        <w:rPr>
          <w:color w:val="000000"/>
        </w:rPr>
        <w:t xml:space="preserve"> статті 324 цього Кодексу, суд призначає справу до розгляду.</w:t>
      </w:r>
    </w:p>
    <w:p w:rsidR="00000000" w:rsidRDefault="00D97886">
      <w:pPr>
        <w:pStyle w:val="rvps2"/>
        <w:divId w:val="662390928"/>
        <w:rPr>
          <w:color w:val="000000"/>
        </w:rPr>
      </w:pPr>
      <w:bookmarkStart w:id="2433" w:name="n8432"/>
      <w:bookmarkEnd w:id="2433"/>
      <w:r>
        <w:rPr>
          <w:color w:val="000000"/>
        </w:rPr>
        <w:t>2. Про день розгляду справи суд повідомляє заявника, емітента втраченого ц</w:t>
      </w:r>
      <w:r>
        <w:rPr>
          <w:color w:val="000000"/>
        </w:rPr>
        <w:t>інного папера на пред’явника або зобов’язаних за векселем осіб.</w:t>
      </w:r>
    </w:p>
    <w:p w:rsidR="00000000" w:rsidRDefault="00D97886">
      <w:pPr>
        <w:pStyle w:val="rvps2"/>
        <w:divId w:val="662390928"/>
        <w:rPr>
          <w:color w:val="000000"/>
        </w:rPr>
      </w:pPr>
      <w:bookmarkStart w:id="2434" w:name="n8433"/>
      <w:bookmarkEnd w:id="2434"/>
      <w:r>
        <w:rPr>
          <w:rStyle w:val="rvts9"/>
        </w:rPr>
        <w:t xml:space="preserve">Стаття 327. </w:t>
      </w:r>
      <w:r>
        <w:rPr>
          <w:color w:val="000000"/>
        </w:rPr>
        <w:t>Вирішення справи</w:t>
      </w:r>
    </w:p>
    <w:p w:rsidR="00000000" w:rsidRDefault="00D97886">
      <w:pPr>
        <w:pStyle w:val="rvps2"/>
        <w:divId w:val="662390928"/>
        <w:rPr>
          <w:color w:val="000000"/>
        </w:rPr>
      </w:pPr>
      <w:bookmarkStart w:id="2435" w:name="n8434"/>
      <w:bookmarkEnd w:id="2435"/>
      <w:r>
        <w:rPr>
          <w:color w:val="000000"/>
        </w:rPr>
        <w:t>1. За результатами розгляду справи суд ухвалює рішення про визнання втраченого цінного папера на пред’явника або векселя недійсним або про відмову в задоволенні за</w:t>
      </w:r>
      <w:r>
        <w:rPr>
          <w:color w:val="000000"/>
        </w:rPr>
        <w:t>явленої вимоги. Рішення про визнання втраченого цінного папера на пред’явника або векселя недійсним є підставою для видачі заявникові цінного папера на пред’явника замість визнаного недійсним або проведення визначених ним операцій; для здійснення платежу з</w:t>
      </w:r>
      <w:r>
        <w:rPr>
          <w:color w:val="000000"/>
        </w:rPr>
        <w:t>а векселем або для видачі заявникові векселя замість визнаного недійсним та для відновлення зобов’язаними за векселем особами передавальних написів.</w:t>
      </w:r>
    </w:p>
    <w:p w:rsidR="00000000" w:rsidRDefault="00D97886">
      <w:pPr>
        <w:pStyle w:val="rvps2"/>
        <w:divId w:val="662390928"/>
        <w:rPr>
          <w:color w:val="000000"/>
        </w:rPr>
      </w:pPr>
      <w:bookmarkStart w:id="2436" w:name="n8435"/>
      <w:bookmarkEnd w:id="2436"/>
      <w:r>
        <w:rPr>
          <w:color w:val="000000"/>
        </w:rPr>
        <w:t xml:space="preserve">2. Рішення суду про визнання недійсним втраченого цінного папера на пред’явника або векселя публікується в </w:t>
      </w:r>
      <w:r>
        <w:rPr>
          <w:color w:val="000000"/>
        </w:rPr>
        <w:t xml:space="preserve">порядку, встановленому </w:t>
      </w:r>
      <w:hyperlink w:anchor="n8422" w:history="1">
        <w:r>
          <w:rPr>
            <w:rStyle w:val="a3"/>
            <w:color w:val="006600"/>
            <w:u w:val="none"/>
          </w:rPr>
          <w:t>частиною другою</w:t>
        </w:r>
      </w:hyperlink>
      <w:r>
        <w:rPr>
          <w:color w:val="000000"/>
        </w:rPr>
        <w:t xml:space="preserve"> статті 323 цього Кодексу.</w:t>
      </w:r>
    </w:p>
    <w:p w:rsidR="00000000" w:rsidRDefault="00D97886">
      <w:pPr>
        <w:pStyle w:val="rvps2"/>
        <w:divId w:val="662390928"/>
        <w:rPr>
          <w:color w:val="000000"/>
        </w:rPr>
      </w:pPr>
      <w:bookmarkStart w:id="2437" w:name="n8436"/>
      <w:bookmarkEnd w:id="2437"/>
      <w:r>
        <w:rPr>
          <w:rStyle w:val="rvts9"/>
        </w:rPr>
        <w:t xml:space="preserve">Стаття 328. </w:t>
      </w:r>
      <w:r>
        <w:rPr>
          <w:color w:val="000000"/>
        </w:rPr>
        <w:t>Права держателя цінного папера на пред’явника або векселя щодо відшкодування збитків</w:t>
      </w:r>
    </w:p>
    <w:p w:rsidR="00000000" w:rsidRDefault="00D97886">
      <w:pPr>
        <w:pStyle w:val="rvps2"/>
        <w:divId w:val="662390928"/>
        <w:rPr>
          <w:color w:val="000000"/>
        </w:rPr>
      </w:pPr>
      <w:bookmarkStart w:id="2438" w:name="n8437"/>
      <w:bookmarkEnd w:id="2438"/>
      <w:r>
        <w:rPr>
          <w:color w:val="000000"/>
        </w:rPr>
        <w:t>1. У разі ухвалення судом рішення про відмову в задоволенні заявле</w:t>
      </w:r>
      <w:r>
        <w:rPr>
          <w:color w:val="000000"/>
        </w:rPr>
        <w:t>ної вимоги держатель цінного папера на пред’явника або векселя має право звернутися до суду із заявою про відшкодування за рахунок заявника збитків, заподіяних йому забороною здійснювати будь-які операції за цінним папером на пред’явника або за векселем.</w:t>
      </w:r>
    </w:p>
    <w:p w:rsidR="00000000" w:rsidRDefault="00D97886">
      <w:pPr>
        <w:pStyle w:val="rvps2"/>
        <w:divId w:val="662390928"/>
        <w:rPr>
          <w:color w:val="000000"/>
        </w:rPr>
      </w:pPr>
      <w:bookmarkStart w:id="2439" w:name="n8438"/>
      <w:bookmarkEnd w:id="2439"/>
      <w:r>
        <w:rPr>
          <w:color w:val="000000"/>
        </w:rPr>
        <w:t>2</w:t>
      </w:r>
      <w:r>
        <w:rPr>
          <w:color w:val="000000"/>
        </w:rPr>
        <w:t>. Держатель цінного папера на пред’явника або векселя, який не заявив вчасно з будь-яких причин про своє право на цінний папір на пред’явника або вексель, може пред’явити позов до особи, за якою визнано право на цінний папір на пред’явника або на вексель.</w:t>
      </w:r>
    </w:p>
    <w:p w:rsidR="00000000" w:rsidRDefault="00D97886">
      <w:pPr>
        <w:pStyle w:val="rvps7"/>
        <w:divId w:val="662390928"/>
        <w:rPr>
          <w:color w:val="000000"/>
        </w:rPr>
      </w:pPr>
      <w:bookmarkStart w:id="2440" w:name="n8439"/>
      <w:bookmarkEnd w:id="2440"/>
      <w:r>
        <w:rPr>
          <w:rStyle w:val="rvts15"/>
        </w:rPr>
        <w:t>Глава 8. Розгляд судом справ про передачу безхазяйної нерухомої речі у комунальну власність</w:t>
      </w:r>
    </w:p>
    <w:p w:rsidR="00000000" w:rsidRDefault="00D97886">
      <w:pPr>
        <w:pStyle w:val="rvps2"/>
        <w:divId w:val="662390928"/>
        <w:rPr>
          <w:color w:val="000000"/>
        </w:rPr>
      </w:pPr>
      <w:bookmarkStart w:id="2441" w:name="n8440"/>
      <w:bookmarkEnd w:id="2441"/>
      <w:r>
        <w:rPr>
          <w:rStyle w:val="rvts9"/>
        </w:rPr>
        <w:t xml:space="preserve">Стаття 329. </w:t>
      </w:r>
      <w:r>
        <w:rPr>
          <w:color w:val="000000"/>
        </w:rPr>
        <w:t>Підсудність</w:t>
      </w:r>
    </w:p>
    <w:p w:rsidR="00000000" w:rsidRDefault="00D97886">
      <w:pPr>
        <w:pStyle w:val="rvps2"/>
        <w:divId w:val="662390928"/>
        <w:rPr>
          <w:color w:val="000000"/>
        </w:rPr>
      </w:pPr>
      <w:bookmarkStart w:id="2442" w:name="n8441"/>
      <w:bookmarkEnd w:id="2442"/>
      <w:r>
        <w:rPr>
          <w:color w:val="000000"/>
        </w:rPr>
        <w:t xml:space="preserve">1. Заява про передачу безхазяйної нерухомої речі у власність територіальної громади за умов, визначених </w:t>
      </w:r>
      <w:hyperlink r:id="rId125" w:tgtFrame="_blank" w:history="1">
        <w:r>
          <w:rPr>
            <w:rStyle w:val="a3"/>
            <w:color w:val="000099"/>
            <w:u w:val="none"/>
          </w:rPr>
          <w:t>Цивільним кодексом України</w:t>
        </w:r>
      </w:hyperlink>
      <w:r>
        <w:rPr>
          <w:color w:val="000000"/>
        </w:rPr>
        <w:t>, подається до суду за місцезнаходженням цієї речі органом, уповноваженим управляти майном відповідної територіальної громади.</w:t>
      </w:r>
    </w:p>
    <w:p w:rsidR="00000000" w:rsidRDefault="00D97886">
      <w:pPr>
        <w:pStyle w:val="rvps2"/>
        <w:divId w:val="662390928"/>
        <w:rPr>
          <w:color w:val="000000"/>
        </w:rPr>
      </w:pPr>
      <w:bookmarkStart w:id="2443" w:name="n8442"/>
      <w:bookmarkEnd w:id="2443"/>
      <w:r>
        <w:rPr>
          <w:rStyle w:val="rvts9"/>
        </w:rPr>
        <w:t xml:space="preserve">Стаття 330. </w:t>
      </w:r>
      <w:r>
        <w:rPr>
          <w:color w:val="000000"/>
        </w:rPr>
        <w:t>Зміст заяви</w:t>
      </w:r>
    </w:p>
    <w:p w:rsidR="00000000" w:rsidRDefault="00D97886">
      <w:pPr>
        <w:pStyle w:val="rvps2"/>
        <w:divId w:val="662390928"/>
        <w:rPr>
          <w:color w:val="000000"/>
        </w:rPr>
      </w:pPr>
      <w:bookmarkStart w:id="2444" w:name="n8443"/>
      <w:bookmarkEnd w:id="2444"/>
      <w:r>
        <w:rPr>
          <w:color w:val="000000"/>
        </w:rPr>
        <w:t>1. У заяві про передачу безхазяйної нерухомо</w:t>
      </w:r>
      <w:r>
        <w:rPr>
          <w:color w:val="000000"/>
        </w:rPr>
        <w:t xml:space="preserve">ї речі у власність відповідної територіальної громади повинно бути зазначено, яку нерухому річ заявник просить передати у власність територіальної громади, основні характеристики нерухомої речі, посилання на документи про взяття безхазяйної нерухомої речі </w:t>
      </w:r>
      <w:r>
        <w:rPr>
          <w:color w:val="000000"/>
        </w:rPr>
        <w:t>на облік органом, що здійснює державну реєстрацію прав на нерухоме майно, друковані засоби масової інформації, в яких було зроблено оголошення про взяття відповідної нерухомої речі на облік.</w:t>
      </w:r>
    </w:p>
    <w:p w:rsidR="00000000" w:rsidRDefault="00D97886">
      <w:pPr>
        <w:pStyle w:val="rvps2"/>
        <w:divId w:val="662390928"/>
        <w:rPr>
          <w:color w:val="000000"/>
        </w:rPr>
      </w:pPr>
      <w:bookmarkStart w:id="2445" w:name="n8444"/>
      <w:bookmarkEnd w:id="2445"/>
      <w:r>
        <w:rPr>
          <w:rStyle w:val="rvts9"/>
        </w:rPr>
        <w:t>Стаття 331.</w:t>
      </w:r>
      <w:r>
        <w:rPr>
          <w:color w:val="000000"/>
        </w:rPr>
        <w:t xml:space="preserve"> Відмова в прийнятті заяви</w:t>
      </w:r>
    </w:p>
    <w:p w:rsidR="00000000" w:rsidRDefault="00D97886">
      <w:pPr>
        <w:pStyle w:val="rvps2"/>
        <w:divId w:val="662390928"/>
        <w:rPr>
          <w:color w:val="000000"/>
        </w:rPr>
      </w:pPr>
      <w:bookmarkStart w:id="2446" w:name="n8445"/>
      <w:bookmarkEnd w:id="2446"/>
      <w:r>
        <w:rPr>
          <w:color w:val="000000"/>
        </w:rPr>
        <w:t>1. Суд відмовляє в прийнятт</w:t>
      </w:r>
      <w:r>
        <w:rPr>
          <w:color w:val="000000"/>
        </w:rPr>
        <w:t>і заяви про передачу безхазяйної нерухомої речі у власність територіальної громади, якщо вона не взята на облік органом, який здійснює державну реєстрацію права на нерухоме майно, або якщо заяву подано до закінчення одного року з дня взяття її на облік.</w:t>
      </w:r>
    </w:p>
    <w:p w:rsidR="00000000" w:rsidRDefault="00D97886">
      <w:pPr>
        <w:pStyle w:val="rvps2"/>
        <w:divId w:val="662390928"/>
        <w:rPr>
          <w:color w:val="000000"/>
        </w:rPr>
      </w:pPr>
      <w:bookmarkStart w:id="2447" w:name="n8446"/>
      <w:bookmarkEnd w:id="2447"/>
      <w:r>
        <w:rPr>
          <w:rStyle w:val="rvts9"/>
        </w:rPr>
        <w:t xml:space="preserve">Стаття 332. </w:t>
      </w:r>
      <w:r>
        <w:rPr>
          <w:color w:val="000000"/>
        </w:rPr>
        <w:t>Розгляд справи</w:t>
      </w:r>
    </w:p>
    <w:p w:rsidR="00000000" w:rsidRDefault="00D97886">
      <w:pPr>
        <w:pStyle w:val="rvps2"/>
        <w:divId w:val="662390928"/>
        <w:rPr>
          <w:color w:val="000000"/>
        </w:rPr>
      </w:pPr>
      <w:bookmarkStart w:id="2448" w:name="n8447"/>
      <w:bookmarkEnd w:id="2448"/>
      <w:r>
        <w:rPr>
          <w:color w:val="000000"/>
        </w:rPr>
        <w:t>1. Справа про передачу безхазяйної нерухомої речі у власність територіальної громади розглядається судом за участю заявника з обов’язковим повідомленням усіх заінтересованих осіб.</w:t>
      </w:r>
    </w:p>
    <w:p w:rsidR="00000000" w:rsidRDefault="00D97886">
      <w:pPr>
        <w:pStyle w:val="rvps2"/>
        <w:divId w:val="662390928"/>
        <w:rPr>
          <w:color w:val="000000"/>
        </w:rPr>
      </w:pPr>
      <w:bookmarkStart w:id="2449" w:name="n8448"/>
      <w:bookmarkEnd w:id="2449"/>
      <w:r>
        <w:rPr>
          <w:rStyle w:val="rvts9"/>
        </w:rPr>
        <w:t xml:space="preserve">Стаття 333. </w:t>
      </w:r>
      <w:r>
        <w:rPr>
          <w:color w:val="000000"/>
        </w:rPr>
        <w:t>Рішення суду</w:t>
      </w:r>
    </w:p>
    <w:p w:rsidR="00000000" w:rsidRDefault="00D97886">
      <w:pPr>
        <w:pStyle w:val="rvps2"/>
        <w:divId w:val="662390928"/>
        <w:rPr>
          <w:color w:val="000000"/>
        </w:rPr>
      </w:pPr>
      <w:bookmarkStart w:id="2450" w:name="n8449"/>
      <w:bookmarkEnd w:id="2450"/>
      <w:r>
        <w:rPr>
          <w:color w:val="000000"/>
        </w:rPr>
        <w:t xml:space="preserve">1. Суд, встановивши, що нерухома річ є безхазяйною та взята на облік органом, який здійснює державну реєстрацію прав на нерухоме майно, а також що сплив один рік з дня взяття на облік нерухомої речі, ухвалює рішення про передачу безхазяйної нерухомої речі </w:t>
      </w:r>
      <w:r>
        <w:rPr>
          <w:color w:val="000000"/>
        </w:rPr>
        <w:t>у власність відповідної територіальної громади.</w:t>
      </w:r>
    </w:p>
    <w:p w:rsidR="00000000" w:rsidRDefault="00D97886">
      <w:pPr>
        <w:pStyle w:val="rvps7"/>
        <w:divId w:val="662390928"/>
        <w:rPr>
          <w:color w:val="000000"/>
        </w:rPr>
      </w:pPr>
      <w:bookmarkStart w:id="2451" w:name="n8450"/>
      <w:bookmarkEnd w:id="2451"/>
      <w:r>
        <w:rPr>
          <w:rStyle w:val="rvts15"/>
        </w:rPr>
        <w:t>Глава 9. Розгляд судом справ про визнання спадщини відумерлою</w:t>
      </w:r>
    </w:p>
    <w:p w:rsidR="00000000" w:rsidRDefault="00D97886">
      <w:pPr>
        <w:pStyle w:val="rvps2"/>
        <w:divId w:val="662390928"/>
        <w:rPr>
          <w:color w:val="000000"/>
        </w:rPr>
      </w:pPr>
      <w:bookmarkStart w:id="2452" w:name="n8451"/>
      <w:bookmarkEnd w:id="2452"/>
      <w:r>
        <w:rPr>
          <w:rStyle w:val="rvts9"/>
        </w:rPr>
        <w:t xml:space="preserve">Стаття 334. </w:t>
      </w:r>
      <w:r>
        <w:rPr>
          <w:color w:val="000000"/>
        </w:rPr>
        <w:t>Підсудність</w:t>
      </w:r>
    </w:p>
    <w:p w:rsidR="00000000" w:rsidRDefault="00D97886">
      <w:pPr>
        <w:pStyle w:val="rvps2"/>
        <w:divId w:val="662390928"/>
        <w:rPr>
          <w:color w:val="000000"/>
        </w:rPr>
      </w:pPr>
      <w:bookmarkStart w:id="2453" w:name="n8452"/>
      <w:bookmarkEnd w:id="2453"/>
      <w:r>
        <w:rPr>
          <w:color w:val="000000"/>
        </w:rPr>
        <w:t xml:space="preserve">1. Заява про визнання спадщини відумерлою у випадках, встановлених </w:t>
      </w:r>
      <w:hyperlink r:id="rId126" w:tgtFrame="_blank" w:history="1">
        <w:r>
          <w:rPr>
            <w:rStyle w:val="a3"/>
            <w:color w:val="000099"/>
            <w:u w:val="none"/>
          </w:rPr>
          <w:t>Цивільним кодексом України</w:t>
        </w:r>
      </w:hyperlink>
      <w:r>
        <w:rPr>
          <w:color w:val="000000"/>
        </w:rPr>
        <w:t>, подається до суду за місцем відкриття спадщини або за місцезнаходженням нерухомого майна, що входить до складу спадщини.</w:t>
      </w:r>
    </w:p>
    <w:p w:rsidR="00000000" w:rsidRDefault="00D97886">
      <w:pPr>
        <w:pStyle w:val="rvps2"/>
        <w:divId w:val="662390928"/>
        <w:rPr>
          <w:color w:val="000000"/>
        </w:rPr>
      </w:pPr>
      <w:bookmarkStart w:id="2454" w:name="n8453"/>
      <w:bookmarkEnd w:id="2454"/>
      <w:r>
        <w:rPr>
          <w:rStyle w:val="rvts9"/>
        </w:rPr>
        <w:t xml:space="preserve">Стаття 335. </w:t>
      </w:r>
      <w:r>
        <w:rPr>
          <w:color w:val="000000"/>
        </w:rPr>
        <w:t>Зміст заяви</w:t>
      </w:r>
    </w:p>
    <w:p w:rsidR="00000000" w:rsidRDefault="00D97886">
      <w:pPr>
        <w:pStyle w:val="rvps2"/>
        <w:divId w:val="662390928"/>
        <w:rPr>
          <w:color w:val="000000"/>
        </w:rPr>
      </w:pPr>
      <w:bookmarkStart w:id="2455" w:name="n8454"/>
      <w:bookmarkEnd w:id="2455"/>
      <w:r>
        <w:rPr>
          <w:color w:val="000000"/>
        </w:rPr>
        <w:t>1. У заяві про визнання спадщини відумерлою мають бути зазначені ві</w:t>
      </w:r>
      <w:r>
        <w:rPr>
          <w:color w:val="000000"/>
        </w:rPr>
        <w:t xml:space="preserve">домості про час і місце відкриття спадщини, про майно, що становить спадщину, а також докази, які свідчать про належність цього майна спадкодавцю, про відсутність спадкоємців за заповітом і за законом, або про усунення їх від права на спадкування, або про </w:t>
      </w:r>
      <w:r>
        <w:rPr>
          <w:color w:val="000000"/>
        </w:rPr>
        <w:t>неприйняття ними спадщини, або про відмову від її прийняття.</w:t>
      </w:r>
    </w:p>
    <w:p w:rsidR="00000000" w:rsidRDefault="00D97886">
      <w:pPr>
        <w:pStyle w:val="rvps2"/>
        <w:divId w:val="662390928"/>
        <w:rPr>
          <w:color w:val="000000"/>
        </w:rPr>
      </w:pPr>
      <w:bookmarkStart w:id="2456" w:name="n8455"/>
      <w:bookmarkEnd w:id="2456"/>
      <w:r>
        <w:rPr>
          <w:rStyle w:val="rvts9"/>
        </w:rPr>
        <w:t xml:space="preserve">Стаття 336. </w:t>
      </w:r>
      <w:r>
        <w:rPr>
          <w:color w:val="000000"/>
        </w:rPr>
        <w:t>Відмова в прийнятті заяви</w:t>
      </w:r>
    </w:p>
    <w:p w:rsidR="00000000" w:rsidRDefault="00D97886">
      <w:pPr>
        <w:pStyle w:val="rvps2"/>
        <w:divId w:val="662390928"/>
        <w:rPr>
          <w:color w:val="000000"/>
        </w:rPr>
      </w:pPr>
      <w:bookmarkStart w:id="2457" w:name="n8456"/>
      <w:bookmarkEnd w:id="2457"/>
      <w:r>
        <w:rPr>
          <w:color w:val="000000"/>
        </w:rPr>
        <w:t>1. Суд відмовляє в прийнятті заяви про визнання спадщини відумерлою, якщо заява подана до закінчення одного року з часу відкриття спадщини.</w:t>
      </w:r>
    </w:p>
    <w:p w:rsidR="00000000" w:rsidRDefault="00D97886">
      <w:pPr>
        <w:pStyle w:val="rvps2"/>
        <w:divId w:val="662390928"/>
        <w:rPr>
          <w:color w:val="000000"/>
        </w:rPr>
      </w:pPr>
      <w:bookmarkStart w:id="2458" w:name="n8457"/>
      <w:bookmarkEnd w:id="2458"/>
      <w:r>
        <w:rPr>
          <w:rStyle w:val="rvts9"/>
        </w:rPr>
        <w:t xml:space="preserve">Стаття 337. </w:t>
      </w:r>
      <w:r>
        <w:rPr>
          <w:color w:val="000000"/>
        </w:rPr>
        <w:t>Розгл</w:t>
      </w:r>
      <w:r>
        <w:rPr>
          <w:color w:val="000000"/>
        </w:rPr>
        <w:t>яд справи</w:t>
      </w:r>
    </w:p>
    <w:p w:rsidR="00000000" w:rsidRDefault="00D97886">
      <w:pPr>
        <w:pStyle w:val="rvps2"/>
        <w:divId w:val="662390928"/>
        <w:rPr>
          <w:color w:val="000000"/>
        </w:rPr>
      </w:pPr>
      <w:bookmarkStart w:id="2459" w:name="n8458"/>
      <w:bookmarkEnd w:id="2459"/>
      <w:r>
        <w:rPr>
          <w:color w:val="000000"/>
        </w:rPr>
        <w:t>1. Справа про визнання спадщини відумерлою розглядається судом з обов’язковою участю заявника та з обов’язковим повідомленням усіх заінтересованих осіб.</w:t>
      </w:r>
    </w:p>
    <w:p w:rsidR="00000000" w:rsidRDefault="00D97886">
      <w:pPr>
        <w:pStyle w:val="rvps2"/>
        <w:divId w:val="662390928"/>
        <w:rPr>
          <w:color w:val="000000"/>
        </w:rPr>
      </w:pPr>
      <w:bookmarkStart w:id="2460" w:name="n8459"/>
      <w:bookmarkEnd w:id="2460"/>
      <w:r>
        <w:rPr>
          <w:color w:val="000000"/>
        </w:rPr>
        <w:t>2. Справа про визнання спадщини відумерлою розглядається судом з обов’язковим залученням до у</w:t>
      </w:r>
      <w:r>
        <w:rPr>
          <w:color w:val="000000"/>
        </w:rPr>
        <w:t>часті у справі органів місцевого самоврядування за місцем відкриття спадщини та (або) за місцезнаходженням нерухомого майна, що входить до складу спадщини.</w:t>
      </w:r>
    </w:p>
    <w:p w:rsidR="00000000" w:rsidRDefault="00D97886">
      <w:pPr>
        <w:pStyle w:val="rvps2"/>
        <w:divId w:val="662390928"/>
        <w:rPr>
          <w:color w:val="000000"/>
        </w:rPr>
      </w:pPr>
      <w:bookmarkStart w:id="2461" w:name="n8460"/>
      <w:bookmarkEnd w:id="2461"/>
      <w:r>
        <w:rPr>
          <w:rStyle w:val="rvts9"/>
        </w:rPr>
        <w:t>Стаття 338.</w:t>
      </w:r>
      <w:r>
        <w:rPr>
          <w:color w:val="000000"/>
        </w:rPr>
        <w:t xml:space="preserve"> Рішення суду</w:t>
      </w:r>
    </w:p>
    <w:p w:rsidR="00000000" w:rsidRDefault="00D97886">
      <w:pPr>
        <w:pStyle w:val="rvps2"/>
        <w:divId w:val="662390928"/>
        <w:rPr>
          <w:color w:val="000000"/>
        </w:rPr>
      </w:pPr>
      <w:bookmarkStart w:id="2462" w:name="n8461"/>
      <w:bookmarkEnd w:id="2462"/>
      <w:r>
        <w:rPr>
          <w:color w:val="000000"/>
        </w:rPr>
        <w:t>1. Суд, встановивши, що спадкоємці за заповітом і за законом відсутні або с</w:t>
      </w:r>
      <w:r>
        <w:rPr>
          <w:color w:val="000000"/>
        </w:rPr>
        <w:t>падкоємці усунені від права на спадкування, або спадкоємці не прийняли спадщину чи відмовилися від її прийняття, ухвалює рішення про визнання спадщини відумерлою та про передачу її територіальній громаді відповідно до закону.</w:t>
      </w:r>
    </w:p>
    <w:p w:rsidR="00000000" w:rsidRDefault="00D97886">
      <w:pPr>
        <w:pStyle w:val="rvps7"/>
        <w:divId w:val="662390928"/>
        <w:rPr>
          <w:color w:val="000000"/>
        </w:rPr>
      </w:pPr>
      <w:bookmarkStart w:id="2463" w:name="n8462"/>
      <w:bookmarkEnd w:id="2463"/>
      <w:r>
        <w:rPr>
          <w:rStyle w:val="rvts15"/>
        </w:rPr>
        <w:t>Глава 10. Розгляд заяви про на</w:t>
      </w:r>
      <w:r>
        <w:rPr>
          <w:rStyle w:val="rvts15"/>
        </w:rPr>
        <w:t>дання особі психіатричної допомоги у примусовому порядку</w:t>
      </w:r>
    </w:p>
    <w:p w:rsidR="00000000" w:rsidRDefault="00D97886">
      <w:pPr>
        <w:pStyle w:val="rvps2"/>
        <w:divId w:val="662390928"/>
        <w:rPr>
          <w:color w:val="000000"/>
        </w:rPr>
      </w:pPr>
      <w:bookmarkStart w:id="2464" w:name="n8463"/>
      <w:bookmarkEnd w:id="2464"/>
      <w:r>
        <w:rPr>
          <w:rStyle w:val="rvts9"/>
        </w:rPr>
        <w:t xml:space="preserve">Стаття 339. </w:t>
      </w:r>
      <w:r>
        <w:rPr>
          <w:color w:val="000000"/>
        </w:rPr>
        <w:t>Підсудність</w:t>
      </w:r>
    </w:p>
    <w:p w:rsidR="00000000" w:rsidRDefault="00D97886">
      <w:pPr>
        <w:pStyle w:val="rvps2"/>
        <w:divId w:val="662390928"/>
        <w:rPr>
          <w:color w:val="000000"/>
        </w:rPr>
      </w:pPr>
      <w:bookmarkStart w:id="2465" w:name="n8464"/>
      <w:bookmarkEnd w:id="2465"/>
      <w:r>
        <w:rPr>
          <w:color w:val="000000"/>
        </w:rPr>
        <w:t xml:space="preserve">1. За умов, визначених </w:t>
      </w:r>
      <w:hyperlink r:id="rId127" w:tgtFrame="_blank" w:history="1">
        <w:r>
          <w:rPr>
            <w:rStyle w:val="a3"/>
            <w:color w:val="000099"/>
            <w:u w:val="none"/>
          </w:rPr>
          <w:t>Законом України</w:t>
        </w:r>
      </w:hyperlink>
      <w:r>
        <w:rPr>
          <w:color w:val="000000"/>
        </w:rPr>
        <w:t xml:space="preserve"> "Про психіатричну допомогу", заява лікаря-психіатра про проведен</w:t>
      </w:r>
      <w:r>
        <w:rPr>
          <w:color w:val="000000"/>
        </w:rPr>
        <w:t>ня психіатричного огляду особи у примусовому порядку, про надання особі амбулаторної психіатричної допомоги та її продовження в примусовому порядку подається до суду за місцем проживання особи, а заява представника психіатричного закладу про госпіталізацію</w:t>
      </w:r>
      <w:r>
        <w:rPr>
          <w:color w:val="000000"/>
        </w:rPr>
        <w:t xml:space="preserve"> особи до психіатричного закладу у примусовому порядку та заява про продовження такої госпіталізації подаються до суду за місцезнаходженням зазначеного закладу.</w:t>
      </w:r>
    </w:p>
    <w:p w:rsidR="00000000" w:rsidRDefault="00D97886">
      <w:pPr>
        <w:pStyle w:val="rvps2"/>
        <w:divId w:val="662390928"/>
        <w:rPr>
          <w:color w:val="000000"/>
        </w:rPr>
      </w:pPr>
      <w:bookmarkStart w:id="2466" w:name="n8465"/>
      <w:bookmarkEnd w:id="2466"/>
      <w:r>
        <w:rPr>
          <w:color w:val="000000"/>
        </w:rPr>
        <w:t>2. Заява особи, якій за рішенням суду надається амбулаторна психіатрична допомога у примусовому</w:t>
      </w:r>
      <w:r>
        <w:rPr>
          <w:color w:val="000000"/>
        </w:rPr>
        <w:t xml:space="preserve"> порядку, або її законного представника про припинення цієї допомоги подається до суду за місцем проживання особи, а про припинення госпіталізації до психіатричного закладу у примусовому порядку - до суду за місцезнаходженням психіатричного закладу.</w:t>
      </w:r>
    </w:p>
    <w:p w:rsidR="00000000" w:rsidRDefault="00D97886">
      <w:pPr>
        <w:pStyle w:val="rvps2"/>
        <w:divId w:val="662390928"/>
        <w:rPr>
          <w:color w:val="000000"/>
        </w:rPr>
      </w:pPr>
      <w:bookmarkStart w:id="2467" w:name="n8466"/>
      <w:bookmarkEnd w:id="2467"/>
      <w:r>
        <w:rPr>
          <w:rStyle w:val="rvts9"/>
        </w:rPr>
        <w:t>Стаття</w:t>
      </w:r>
      <w:r>
        <w:rPr>
          <w:rStyle w:val="rvts9"/>
        </w:rPr>
        <w:t xml:space="preserve"> 340. </w:t>
      </w:r>
      <w:r>
        <w:rPr>
          <w:color w:val="000000"/>
        </w:rPr>
        <w:t>Зміст заяви і строк її подання</w:t>
      </w:r>
    </w:p>
    <w:p w:rsidR="00000000" w:rsidRDefault="00D97886">
      <w:pPr>
        <w:pStyle w:val="rvps2"/>
        <w:divId w:val="662390928"/>
        <w:rPr>
          <w:color w:val="000000"/>
        </w:rPr>
      </w:pPr>
      <w:bookmarkStart w:id="2468" w:name="n8467"/>
      <w:bookmarkEnd w:id="2468"/>
      <w:r>
        <w:rPr>
          <w:color w:val="000000"/>
        </w:rPr>
        <w:t>1. У заяві про проведення психіатричного огляду фізичної особи у примусовому порядку, про надання особі амбулаторної психіатричної допомоги у примусовому порядку та її продовження, про госпіталізацію до психіатричного з</w:t>
      </w:r>
      <w:r>
        <w:rPr>
          <w:color w:val="000000"/>
        </w:rPr>
        <w:t>акладу у примусовому порядку та продовження такої госпіталізації повинні бути зазначені підстави для надання психіатричної допомоги у примусовому порядку, встановлені законом.</w:t>
      </w:r>
    </w:p>
    <w:p w:rsidR="00000000" w:rsidRDefault="00D97886">
      <w:pPr>
        <w:pStyle w:val="rvps2"/>
        <w:divId w:val="662390928"/>
        <w:rPr>
          <w:color w:val="000000"/>
        </w:rPr>
      </w:pPr>
      <w:bookmarkStart w:id="2469" w:name="n8468"/>
      <w:bookmarkEnd w:id="2469"/>
      <w:r>
        <w:rPr>
          <w:color w:val="000000"/>
        </w:rPr>
        <w:t>2. До заяви про психіатричний огляд або надання амбулаторної психіатричної допом</w:t>
      </w:r>
      <w:r>
        <w:rPr>
          <w:color w:val="000000"/>
        </w:rPr>
        <w:t>оги у примусовому порядку додається висновок лікаря-психіатра, а про продовження примусово амбулаторної психіатричної допомоги, про примусову госпіталізацію, її продовження - висновок комісії лікарів-психіатрів та інші відповідні матеріали.</w:t>
      </w:r>
    </w:p>
    <w:p w:rsidR="00000000" w:rsidRDefault="00D97886">
      <w:pPr>
        <w:pStyle w:val="rvps2"/>
        <w:divId w:val="662390928"/>
        <w:rPr>
          <w:color w:val="000000"/>
        </w:rPr>
      </w:pPr>
      <w:bookmarkStart w:id="2470" w:name="n8469"/>
      <w:bookmarkEnd w:id="2470"/>
      <w:r>
        <w:rPr>
          <w:color w:val="000000"/>
        </w:rPr>
        <w:t>3. У заяві фізи</w:t>
      </w:r>
      <w:r>
        <w:rPr>
          <w:color w:val="000000"/>
        </w:rPr>
        <w:t>чної особи або її законного представника про припинення амбулаторної психіатричної допомоги чи госпіталізації до психіатричного закладу у примусовому порядку мають бути зазначені обставини і докази, на яких ґрунтуються ці вимоги.</w:t>
      </w:r>
    </w:p>
    <w:p w:rsidR="00000000" w:rsidRDefault="00D97886">
      <w:pPr>
        <w:pStyle w:val="rvps2"/>
        <w:divId w:val="662390928"/>
        <w:rPr>
          <w:color w:val="000000"/>
        </w:rPr>
      </w:pPr>
      <w:bookmarkStart w:id="2471" w:name="n8470"/>
      <w:bookmarkEnd w:id="2471"/>
      <w:r>
        <w:rPr>
          <w:color w:val="000000"/>
        </w:rPr>
        <w:t>4. У випадках, коли відпов</w:t>
      </w:r>
      <w:r>
        <w:rPr>
          <w:color w:val="000000"/>
        </w:rPr>
        <w:t>ідно до закону госпіталізація у примусовому порядку була проведена за рішенням лікаря-психіатра і визнана доцільною комісією лікарів-психіатрів, психіатричний заклад, в якому перебуває особа, направляє до суду заяву про її госпіталізацію у примусовому поря</w:t>
      </w:r>
      <w:r>
        <w:rPr>
          <w:color w:val="000000"/>
        </w:rPr>
        <w:t>дку протягом 24 годин.</w:t>
      </w:r>
    </w:p>
    <w:p w:rsidR="00000000" w:rsidRDefault="00D97886">
      <w:pPr>
        <w:pStyle w:val="rvps2"/>
        <w:divId w:val="662390928"/>
        <w:rPr>
          <w:color w:val="000000"/>
        </w:rPr>
      </w:pPr>
      <w:bookmarkStart w:id="2472" w:name="n8471"/>
      <w:bookmarkEnd w:id="2472"/>
      <w:r>
        <w:rPr>
          <w:rStyle w:val="rvts9"/>
        </w:rPr>
        <w:t xml:space="preserve">Стаття 341. </w:t>
      </w:r>
      <w:r>
        <w:rPr>
          <w:color w:val="000000"/>
        </w:rPr>
        <w:t>Розгляд справи</w:t>
      </w:r>
    </w:p>
    <w:p w:rsidR="00000000" w:rsidRDefault="00D97886">
      <w:pPr>
        <w:pStyle w:val="rvps2"/>
        <w:divId w:val="662390928"/>
        <w:rPr>
          <w:color w:val="000000"/>
        </w:rPr>
      </w:pPr>
      <w:bookmarkStart w:id="2473" w:name="n8472"/>
      <w:bookmarkEnd w:id="2473"/>
      <w:r>
        <w:rPr>
          <w:color w:val="000000"/>
        </w:rPr>
        <w:t xml:space="preserve">1. Заява про надання психіатричної допомоги у примусовому порядку розглядається судом у такі строки з дня її надходження до суду: про госпіталізацію особи до психіатричного закладу - протягом 24 годин; про </w:t>
      </w:r>
      <w:r>
        <w:rPr>
          <w:color w:val="000000"/>
        </w:rPr>
        <w:t>психіатричний огляд - протягом трьох днів; про надання амбулаторної психіатричної допомоги, її продовження та продовження госпіталізації - протягом десяти днів.</w:t>
      </w:r>
    </w:p>
    <w:p w:rsidR="00000000" w:rsidRDefault="00D97886">
      <w:pPr>
        <w:pStyle w:val="rvps2"/>
        <w:divId w:val="662390928"/>
        <w:rPr>
          <w:color w:val="000000"/>
        </w:rPr>
      </w:pPr>
      <w:bookmarkStart w:id="2474" w:name="n8473"/>
      <w:bookmarkEnd w:id="2474"/>
      <w:r>
        <w:rPr>
          <w:color w:val="000000"/>
        </w:rPr>
        <w:t xml:space="preserve">2. Справа за заявою про надання психіатричної допомоги у примусовому порядку чи про припинення </w:t>
      </w:r>
      <w:r>
        <w:rPr>
          <w:color w:val="000000"/>
        </w:rPr>
        <w:t>надання амбулаторної психіатричної допомоги, госпіталізацію у примусовому порядку розглядається за присутності особи, стосовно якої вирішується питання про надання їй психіатричної допомоги у примусовому порядку, з обов’язковою участю прокурора, лікаря-пси</w:t>
      </w:r>
      <w:r>
        <w:rPr>
          <w:color w:val="000000"/>
        </w:rPr>
        <w:t>хіатра, представника психіатричного закладу, що подав заяву, та законного представника особи, стосовно якої розглядаються питання, пов’язані з наданням психіатричної допомоги.</w:t>
      </w:r>
    </w:p>
    <w:p w:rsidR="00000000" w:rsidRDefault="00D97886">
      <w:pPr>
        <w:pStyle w:val="rvps2"/>
        <w:divId w:val="662390928"/>
        <w:rPr>
          <w:color w:val="000000"/>
        </w:rPr>
      </w:pPr>
      <w:bookmarkStart w:id="2475" w:name="n8474"/>
      <w:bookmarkEnd w:id="2475"/>
      <w:r>
        <w:rPr>
          <w:color w:val="000000"/>
        </w:rPr>
        <w:t>3. З урахуванням стану здоров’я особи, стосовно якої вирішується питання про над</w:t>
      </w:r>
      <w:r>
        <w:rPr>
          <w:color w:val="000000"/>
        </w:rPr>
        <w:t>ання їй психіатричної допомоги у примусовому порядку, її участь у розгляді справи може відбуватися у режимі відеоконференції з психіатричного закладу, в якому перебуває така особа, про що суд зазначає в ухвалі про відкриття провадження у справі.</w:t>
      </w:r>
    </w:p>
    <w:p w:rsidR="00000000" w:rsidRDefault="00D97886">
      <w:pPr>
        <w:pStyle w:val="rvps2"/>
        <w:divId w:val="662390928"/>
        <w:rPr>
          <w:color w:val="000000"/>
        </w:rPr>
      </w:pPr>
      <w:bookmarkStart w:id="2476" w:name="n8475"/>
      <w:bookmarkEnd w:id="2476"/>
      <w:r>
        <w:rPr>
          <w:rStyle w:val="rvts9"/>
        </w:rPr>
        <w:t>Стаття 342</w:t>
      </w:r>
      <w:r>
        <w:rPr>
          <w:rStyle w:val="rvts9"/>
        </w:rPr>
        <w:t>.</w:t>
      </w:r>
      <w:r>
        <w:rPr>
          <w:color w:val="000000"/>
        </w:rPr>
        <w:t xml:space="preserve"> Рішення суду</w:t>
      </w:r>
    </w:p>
    <w:p w:rsidR="00000000" w:rsidRDefault="00D97886">
      <w:pPr>
        <w:pStyle w:val="rvps2"/>
        <w:divId w:val="662390928"/>
        <w:rPr>
          <w:color w:val="000000"/>
        </w:rPr>
      </w:pPr>
      <w:bookmarkStart w:id="2477" w:name="n8476"/>
      <w:bookmarkEnd w:id="2477"/>
      <w:r>
        <w:rPr>
          <w:color w:val="000000"/>
        </w:rPr>
        <w:t>1. Залежно від встановлених обставин суд ухвалює рішення про задоволення заяви або про відмову в її задоволенні, яке підлягає негайному виконанню. Оскарження рішення не зупиняє його виконання.</w:t>
      </w:r>
    </w:p>
    <w:p w:rsidR="00000000" w:rsidRDefault="00D97886">
      <w:pPr>
        <w:pStyle w:val="rvps2"/>
        <w:divId w:val="662390928"/>
        <w:rPr>
          <w:color w:val="000000"/>
        </w:rPr>
      </w:pPr>
      <w:bookmarkStart w:id="2478" w:name="n8477"/>
      <w:bookmarkEnd w:id="2478"/>
      <w:r>
        <w:rPr>
          <w:color w:val="000000"/>
        </w:rPr>
        <w:t>2. Рішення про задоволення заяви лікаря-психіатра, представника психіатричного закладу є підставою для надання відповідної психіатричної допомоги у примусовому порядку.</w:t>
      </w:r>
    </w:p>
    <w:p w:rsidR="00000000" w:rsidRDefault="00D97886">
      <w:pPr>
        <w:pStyle w:val="rvps2"/>
        <w:divId w:val="662390928"/>
        <w:rPr>
          <w:color w:val="000000"/>
        </w:rPr>
      </w:pPr>
      <w:bookmarkStart w:id="2479" w:name="n8478"/>
      <w:bookmarkEnd w:id="2479"/>
      <w:r>
        <w:rPr>
          <w:color w:val="000000"/>
        </w:rPr>
        <w:t>3. Рішення про відмову в задоволенні заяви про продовження амбулаторної психіатричної д</w:t>
      </w:r>
      <w:r>
        <w:rPr>
          <w:color w:val="000000"/>
        </w:rPr>
        <w:t>опомоги, продовження госпіталізації, а також рішення про задоволення заяви фізичної особи чи її законного представника є підставою для припинення надання зазначеної примусової психіатричної допомоги.</w:t>
      </w:r>
    </w:p>
    <w:p w:rsidR="00000000" w:rsidRDefault="00D97886">
      <w:pPr>
        <w:pStyle w:val="rvps2"/>
        <w:divId w:val="662390928"/>
        <w:rPr>
          <w:color w:val="000000"/>
        </w:rPr>
      </w:pPr>
      <w:bookmarkStart w:id="2480" w:name="n8479"/>
      <w:bookmarkEnd w:id="2480"/>
      <w:r>
        <w:rPr>
          <w:color w:val="000000"/>
        </w:rPr>
        <w:t>4. Якщо під час судового засідання особа заявляє про зас</w:t>
      </w:r>
      <w:r>
        <w:rPr>
          <w:color w:val="000000"/>
        </w:rPr>
        <w:t xml:space="preserve">тосування до неї насильства під час примусової госпіталізації або, незалежно від наявності заяви особи, якщо її зовнішній вигляд, стан чи інші відомі судді обставини дають підстави для обґрунтованої підозри порушення вимог законодавства під час примусової </w:t>
      </w:r>
      <w:r>
        <w:rPr>
          <w:color w:val="000000"/>
        </w:rPr>
        <w:t>госпіталізації, суддя зобов’язаний забезпечити невідкладне проведення судово-медичного обстеження особи та надіслати відповідному органу досудового розслідування окрему ухвалу щодо необхідності проведення дослідження фактів застосування насильства та вжитт</w:t>
      </w:r>
      <w:r>
        <w:rPr>
          <w:color w:val="000000"/>
        </w:rPr>
        <w:t>я необхідних заходів для забезпечення безпеки особи згідно із законодавством.</w:t>
      </w:r>
    </w:p>
    <w:p w:rsidR="00000000" w:rsidRDefault="00D97886">
      <w:pPr>
        <w:pStyle w:val="rvps7"/>
        <w:divId w:val="662390928"/>
        <w:rPr>
          <w:color w:val="000000"/>
        </w:rPr>
      </w:pPr>
      <w:bookmarkStart w:id="2481" w:name="n8480"/>
      <w:bookmarkEnd w:id="2481"/>
      <w:r>
        <w:rPr>
          <w:rStyle w:val="rvts15"/>
        </w:rPr>
        <w:t>Глава 11. Розгляд судом справ про примусову госпіталізацію до протитуберкульозного закладу</w:t>
      </w:r>
    </w:p>
    <w:p w:rsidR="00000000" w:rsidRDefault="00D97886">
      <w:pPr>
        <w:pStyle w:val="rvps2"/>
        <w:divId w:val="662390928"/>
        <w:rPr>
          <w:color w:val="000000"/>
        </w:rPr>
      </w:pPr>
      <w:bookmarkStart w:id="2482" w:name="n8481"/>
      <w:bookmarkEnd w:id="2482"/>
      <w:r>
        <w:rPr>
          <w:rStyle w:val="rvts9"/>
        </w:rPr>
        <w:t xml:space="preserve">Стаття 343. </w:t>
      </w:r>
      <w:r>
        <w:rPr>
          <w:color w:val="000000"/>
        </w:rPr>
        <w:t>Підсудність</w:t>
      </w:r>
    </w:p>
    <w:p w:rsidR="00000000" w:rsidRDefault="00D97886">
      <w:pPr>
        <w:pStyle w:val="rvps2"/>
        <w:divId w:val="662390928"/>
        <w:rPr>
          <w:color w:val="000000"/>
        </w:rPr>
      </w:pPr>
      <w:bookmarkStart w:id="2483" w:name="n8482"/>
      <w:bookmarkEnd w:id="2483"/>
      <w:r>
        <w:rPr>
          <w:color w:val="000000"/>
        </w:rPr>
        <w:t>1. Заява про примусову госпіталізацію до протитуберкульозного з</w:t>
      </w:r>
      <w:r>
        <w:rPr>
          <w:color w:val="000000"/>
        </w:rPr>
        <w:t>акладу або про продовження строку примусової госпіталізації хворого на заразну форму туберкульозу подається до суду за місцезнаходженням протитуберкульозного закладу, який здійснює медичний (диспансерний) нагляд за цим хворим, або до суду за місцем виявлен</w:t>
      </w:r>
      <w:r>
        <w:rPr>
          <w:color w:val="000000"/>
        </w:rPr>
        <w:t>ня такого хворого.</w:t>
      </w:r>
    </w:p>
    <w:p w:rsidR="00000000" w:rsidRDefault="00D97886">
      <w:pPr>
        <w:pStyle w:val="rvps2"/>
        <w:divId w:val="662390928"/>
        <w:rPr>
          <w:color w:val="000000"/>
        </w:rPr>
      </w:pPr>
      <w:bookmarkStart w:id="2484" w:name="n8483"/>
      <w:bookmarkEnd w:id="2484"/>
      <w:r>
        <w:rPr>
          <w:rStyle w:val="rvts9"/>
        </w:rPr>
        <w:t xml:space="preserve">Стаття 344. </w:t>
      </w:r>
      <w:r>
        <w:rPr>
          <w:color w:val="000000"/>
        </w:rPr>
        <w:t>Зміст і строк подання заяви</w:t>
      </w:r>
    </w:p>
    <w:p w:rsidR="00000000" w:rsidRDefault="00D97886">
      <w:pPr>
        <w:pStyle w:val="rvps2"/>
        <w:divId w:val="662390928"/>
        <w:rPr>
          <w:color w:val="000000"/>
        </w:rPr>
      </w:pPr>
      <w:bookmarkStart w:id="2485" w:name="n8484"/>
      <w:bookmarkEnd w:id="2485"/>
      <w:r>
        <w:rPr>
          <w:color w:val="000000"/>
        </w:rPr>
        <w:t>1. У заяві про примусову госпіталізацію до протитуберкульозного закладу або про продовження строку примусової госпіталізації мають бути зазначені встановлені законом підстави для такої госпіталізац</w:t>
      </w:r>
      <w:r>
        <w:rPr>
          <w:color w:val="000000"/>
        </w:rPr>
        <w:t>ії. До заяви додається мотивований висновок лікаря про необхідність примусової госпіталізації до протитуберкульозного закладу або про продовження строку примусової госпіталізації, в якому зазначається строк, протягом якого буде проведено лікування.</w:t>
      </w:r>
    </w:p>
    <w:p w:rsidR="00000000" w:rsidRDefault="00D97886">
      <w:pPr>
        <w:pStyle w:val="rvps2"/>
        <w:divId w:val="662390928"/>
        <w:rPr>
          <w:color w:val="000000"/>
        </w:rPr>
      </w:pPr>
      <w:bookmarkStart w:id="2486" w:name="n8485"/>
      <w:bookmarkEnd w:id="2486"/>
      <w:r>
        <w:rPr>
          <w:color w:val="000000"/>
        </w:rPr>
        <w:t>2. Заяв</w:t>
      </w:r>
      <w:r>
        <w:rPr>
          <w:color w:val="000000"/>
        </w:rPr>
        <w:t>а подається протягом 24 годин з часу виявлення порушення хворим на заразну форму туберкульозу протиепідемічного режиму.</w:t>
      </w:r>
    </w:p>
    <w:p w:rsidR="00000000" w:rsidRDefault="00D97886">
      <w:pPr>
        <w:pStyle w:val="rvps2"/>
        <w:divId w:val="662390928"/>
        <w:rPr>
          <w:color w:val="000000"/>
        </w:rPr>
      </w:pPr>
      <w:bookmarkStart w:id="2487" w:name="n8486"/>
      <w:bookmarkEnd w:id="2487"/>
      <w:r>
        <w:rPr>
          <w:rStyle w:val="rvts9"/>
        </w:rPr>
        <w:t xml:space="preserve">Стаття 345. </w:t>
      </w:r>
      <w:r>
        <w:rPr>
          <w:color w:val="000000"/>
        </w:rPr>
        <w:t>Розгляд справи</w:t>
      </w:r>
    </w:p>
    <w:p w:rsidR="00000000" w:rsidRDefault="00D97886">
      <w:pPr>
        <w:pStyle w:val="rvps2"/>
        <w:divId w:val="662390928"/>
        <w:rPr>
          <w:color w:val="000000"/>
        </w:rPr>
      </w:pPr>
      <w:bookmarkStart w:id="2488" w:name="n8487"/>
      <w:bookmarkEnd w:id="2488"/>
      <w:r>
        <w:rPr>
          <w:color w:val="000000"/>
        </w:rPr>
        <w:t xml:space="preserve">1. Справи про примусову госпіталізацію до протитуберкульозного закладу або про продовження строку примусової </w:t>
      </w:r>
      <w:r>
        <w:rPr>
          <w:color w:val="000000"/>
        </w:rPr>
        <w:t>госпіталізації суд розглядає не пізніше 24 годин після відкриття провадження у справі. Особі має бути надано право особистої участі в судовому засіданні, за винятком випадків, коли за даними протитуберкульозного закладу така особа становить загрозу розповс</w:t>
      </w:r>
      <w:r>
        <w:rPr>
          <w:color w:val="000000"/>
        </w:rPr>
        <w:t>юдження хвороби.</w:t>
      </w:r>
    </w:p>
    <w:p w:rsidR="00000000" w:rsidRDefault="00D97886">
      <w:pPr>
        <w:pStyle w:val="rvps2"/>
        <w:divId w:val="662390928"/>
        <w:rPr>
          <w:color w:val="000000"/>
        </w:rPr>
      </w:pPr>
      <w:bookmarkStart w:id="2489" w:name="n8488"/>
      <w:bookmarkEnd w:id="2489"/>
      <w:r>
        <w:rPr>
          <w:color w:val="000000"/>
        </w:rPr>
        <w:t xml:space="preserve">2. Участь у розгляді справи представника протитуберкульозного закладу, за заявою якого відкрито провадження у справі, представника особи, стосовно якої вирішується питання про примусову госпіталізацію або про продовження строку примусової </w:t>
      </w:r>
      <w:r>
        <w:rPr>
          <w:color w:val="000000"/>
        </w:rPr>
        <w:t>госпіталізації, є обов’язковою.</w:t>
      </w:r>
    </w:p>
    <w:p w:rsidR="00000000" w:rsidRDefault="00D97886">
      <w:pPr>
        <w:pStyle w:val="rvps2"/>
        <w:divId w:val="662390928"/>
        <w:rPr>
          <w:color w:val="000000"/>
        </w:rPr>
      </w:pPr>
      <w:bookmarkStart w:id="2490" w:name="n8489"/>
      <w:bookmarkEnd w:id="2490"/>
      <w:r>
        <w:rPr>
          <w:rStyle w:val="rvts9"/>
        </w:rPr>
        <w:t xml:space="preserve">Стаття 346. </w:t>
      </w:r>
      <w:r>
        <w:rPr>
          <w:color w:val="000000"/>
        </w:rPr>
        <w:t>Рішення суду</w:t>
      </w:r>
    </w:p>
    <w:p w:rsidR="00000000" w:rsidRDefault="00D97886">
      <w:pPr>
        <w:pStyle w:val="rvps2"/>
        <w:divId w:val="662390928"/>
        <w:rPr>
          <w:color w:val="000000"/>
        </w:rPr>
      </w:pPr>
      <w:bookmarkStart w:id="2491" w:name="n8490"/>
      <w:bookmarkEnd w:id="2491"/>
      <w:r>
        <w:rPr>
          <w:color w:val="000000"/>
        </w:rPr>
        <w:t>1. Розглянувши заяву про примусову госпіталізацію до протитуберкульозного закладу або про продовження строку примусової госпіталізації, суд ухвалює рішення, яким відхиляє або задовольняє заяву.</w:t>
      </w:r>
    </w:p>
    <w:p w:rsidR="00000000" w:rsidRDefault="00D97886">
      <w:pPr>
        <w:pStyle w:val="rvps2"/>
        <w:divId w:val="662390928"/>
        <w:rPr>
          <w:color w:val="000000"/>
        </w:rPr>
      </w:pPr>
      <w:bookmarkStart w:id="2492" w:name="n8491"/>
      <w:bookmarkEnd w:id="2492"/>
      <w:r>
        <w:rPr>
          <w:color w:val="000000"/>
        </w:rPr>
        <w:t>2. Рі</w:t>
      </w:r>
      <w:r>
        <w:rPr>
          <w:color w:val="000000"/>
        </w:rPr>
        <w:t>шення про задоволення заяви, зазначеної у частині першій цієї статті, підлягає негайному виконанню та є підставою для примусової госпіталізації або продовження строку примусової госпіталізації особи в протитуберкульозному закладі на встановлений законом ст</w:t>
      </w:r>
      <w:r>
        <w:rPr>
          <w:color w:val="000000"/>
        </w:rPr>
        <w:t>рок.</w:t>
      </w:r>
    </w:p>
    <w:p w:rsidR="00000000" w:rsidRDefault="00D97886">
      <w:pPr>
        <w:pStyle w:val="rvps2"/>
        <w:divId w:val="662390928"/>
        <w:rPr>
          <w:color w:val="000000"/>
        </w:rPr>
      </w:pPr>
      <w:bookmarkStart w:id="2493" w:name="n8492"/>
      <w:bookmarkEnd w:id="2493"/>
      <w:r>
        <w:rPr>
          <w:color w:val="000000"/>
        </w:rPr>
        <w:t>3. Після набрання законної сили рішенням суду про примусову госпіталізацію до протитуберкульозного закладу або про продовження строку примусової госпіталізації суд надсилає рішення відповідному органу місцевого самоврядування для вжиття заходів щодо о</w:t>
      </w:r>
      <w:r>
        <w:rPr>
          <w:color w:val="000000"/>
        </w:rPr>
        <w:t>хорони майна особи, стосовно якої ухвалено рішення суду.</w:t>
      </w:r>
    </w:p>
    <w:p w:rsidR="00000000" w:rsidRDefault="00D97886">
      <w:pPr>
        <w:pStyle w:val="rvps7"/>
        <w:divId w:val="662390928"/>
        <w:rPr>
          <w:color w:val="000000"/>
        </w:rPr>
      </w:pPr>
      <w:bookmarkStart w:id="2494" w:name="n8493"/>
      <w:bookmarkEnd w:id="2494"/>
      <w:r>
        <w:rPr>
          <w:rStyle w:val="rvts15"/>
        </w:rPr>
        <w:t>Глава 12. Розгляд судом справ про розкриття банками інформації, яка містить банківську таємницю, щодо юридичних та фізичних осіб</w:t>
      </w:r>
    </w:p>
    <w:p w:rsidR="00000000" w:rsidRDefault="00D97886">
      <w:pPr>
        <w:pStyle w:val="rvps2"/>
        <w:divId w:val="662390928"/>
        <w:rPr>
          <w:color w:val="000000"/>
        </w:rPr>
      </w:pPr>
      <w:bookmarkStart w:id="2495" w:name="n8494"/>
      <w:bookmarkEnd w:id="2495"/>
      <w:r>
        <w:rPr>
          <w:rStyle w:val="rvts9"/>
        </w:rPr>
        <w:t>Стаття 347.</w:t>
      </w:r>
      <w:r>
        <w:rPr>
          <w:color w:val="000000"/>
        </w:rPr>
        <w:t xml:space="preserve"> Підсудність</w:t>
      </w:r>
    </w:p>
    <w:p w:rsidR="00000000" w:rsidRDefault="00D97886">
      <w:pPr>
        <w:pStyle w:val="rvps2"/>
        <w:divId w:val="662390928"/>
        <w:rPr>
          <w:color w:val="000000"/>
        </w:rPr>
      </w:pPr>
      <w:bookmarkStart w:id="2496" w:name="n8495"/>
      <w:bookmarkEnd w:id="2496"/>
      <w:r>
        <w:rPr>
          <w:color w:val="000000"/>
        </w:rPr>
        <w:t xml:space="preserve">1. Заява про розкриття банком інформації, яка </w:t>
      </w:r>
      <w:r>
        <w:rPr>
          <w:color w:val="000000"/>
        </w:rPr>
        <w:t>містить банківську таємницю, щодо юридичної або фізичної особи у випадках, встановлених законом, подається до суду за місцезнаходженням банку, що обслуговує таку юридичну або фізичну особу.</w:t>
      </w:r>
    </w:p>
    <w:p w:rsidR="00000000" w:rsidRDefault="00D97886">
      <w:pPr>
        <w:pStyle w:val="rvps2"/>
        <w:divId w:val="662390928"/>
        <w:rPr>
          <w:color w:val="000000"/>
        </w:rPr>
      </w:pPr>
      <w:bookmarkStart w:id="2497" w:name="n8496"/>
      <w:bookmarkEnd w:id="2497"/>
      <w:r>
        <w:rPr>
          <w:rStyle w:val="rvts9"/>
        </w:rPr>
        <w:t xml:space="preserve">Стаття 348. </w:t>
      </w:r>
      <w:r>
        <w:rPr>
          <w:color w:val="000000"/>
        </w:rPr>
        <w:t>Зміст заяви</w:t>
      </w:r>
    </w:p>
    <w:p w:rsidR="00000000" w:rsidRDefault="00D97886">
      <w:pPr>
        <w:pStyle w:val="rvps2"/>
        <w:divId w:val="662390928"/>
        <w:rPr>
          <w:color w:val="000000"/>
        </w:rPr>
      </w:pPr>
      <w:bookmarkStart w:id="2498" w:name="n8497"/>
      <w:bookmarkEnd w:id="2498"/>
      <w:r>
        <w:rPr>
          <w:color w:val="000000"/>
        </w:rPr>
        <w:t>1. У заяві до суду про розкриття банком ін</w:t>
      </w:r>
      <w:r>
        <w:rPr>
          <w:color w:val="000000"/>
        </w:rPr>
        <w:t>формації, яка містить банківську таємницю, щодо юридичної або фізичної особи має бути зазначено:</w:t>
      </w:r>
    </w:p>
    <w:p w:rsidR="00000000" w:rsidRDefault="00D97886">
      <w:pPr>
        <w:pStyle w:val="rvps2"/>
        <w:divId w:val="662390928"/>
        <w:rPr>
          <w:color w:val="000000"/>
        </w:rPr>
      </w:pPr>
      <w:bookmarkStart w:id="2499" w:name="n8498"/>
      <w:bookmarkEnd w:id="2499"/>
      <w:r>
        <w:rPr>
          <w:color w:val="000000"/>
        </w:rPr>
        <w:t>1) найменування суду, до якого подається заява;</w:t>
      </w:r>
    </w:p>
    <w:p w:rsidR="00000000" w:rsidRDefault="00D97886">
      <w:pPr>
        <w:pStyle w:val="rvps2"/>
        <w:divId w:val="662390928"/>
        <w:rPr>
          <w:color w:val="000000"/>
        </w:rPr>
      </w:pPr>
      <w:bookmarkStart w:id="2500" w:name="n8499"/>
      <w:bookmarkEnd w:id="2500"/>
      <w:r>
        <w:rPr>
          <w:color w:val="000000"/>
        </w:rPr>
        <w:t>2) ім’я (найменування) заявника та особи, щодо якої вимагається розкриття інформації, яка містить банківську та</w:t>
      </w:r>
      <w:r>
        <w:rPr>
          <w:color w:val="000000"/>
        </w:rPr>
        <w:t>ємницю, їх місце проживання або місцезнаходження, а також ім’я представника заявника, коли заява подається представником;</w:t>
      </w:r>
    </w:p>
    <w:p w:rsidR="00000000" w:rsidRDefault="00D97886">
      <w:pPr>
        <w:pStyle w:val="rvps2"/>
        <w:divId w:val="662390928"/>
        <w:rPr>
          <w:color w:val="000000"/>
        </w:rPr>
      </w:pPr>
      <w:bookmarkStart w:id="2501" w:name="n8500"/>
      <w:bookmarkEnd w:id="2501"/>
      <w:r>
        <w:rPr>
          <w:color w:val="000000"/>
        </w:rPr>
        <w:t>3) найменування та місцезнаходження банку, що обслуговує особу, щодо якої необхідно розкрити банківську таємницю;</w:t>
      </w:r>
    </w:p>
    <w:p w:rsidR="00000000" w:rsidRDefault="00D97886">
      <w:pPr>
        <w:pStyle w:val="rvps2"/>
        <w:divId w:val="662390928"/>
        <w:rPr>
          <w:color w:val="000000"/>
        </w:rPr>
      </w:pPr>
      <w:bookmarkStart w:id="2502" w:name="n8501"/>
      <w:bookmarkEnd w:id="2502"/>
      <w:r>
        <w:rPr>
          <w:color w:val="000000"/>
        </w:rPr>
        <w:t>4) обґрунтування нео</w:t>
      </w:r>
      <w:r>
        <w:rPr>
          <w:color w:val="000000"/>
        </w:rPr>
        <w:t>бхідності та обставини, за яких вимагається розкрити інформацію, що містить банківську таємницю, щодо особи, із зазначенням положень законів, які надають відповідні повноваження, або прав та інтересів, які порушено;</w:t>
      </w:r>
    </w:p>
    <w:p w:rsidR="00000000" w:rsidRDefault="00D97886">
      <w:pPr>
        <w:pStyle w:val="rvps2"/>
        <w:divId w:val="662390928"/>
        <w:rPr>
          <w:color w:val="000000"/>
        </w:rPr>
      </w:pPr>
      <w:bookmarkStart w:id="2503" w:name="n8502"/>
      <w:bookmarkEnd w:id="2503"/>
      <w:r>
        <w:rPr>
          <w:color w:val="000000"/>
        </w:rPr>
        <w:t>5) обсяги (межі розкриття) інформації, я</w:t>
      </w:r>
      <w:r>
        <w:rPr>
          <w:color w:val="000000"/>
        </w:rPr>
        <w:t>ка містить банківську таємницю, щодо особи та мету її використання.</w:t>
      </w:r>
    </w:p>
    <w:p w:rsidR="00000000" w:rsidRDefault="00D97886">
      <w:pPr>
        <w:pStyle w:val="rvps2"/>
        <w:divId w:val="662390928"/>
        <w:rPr>
          <w:color w:val="000000"/>
        </w:rPr>
      </w:pPr>
      <w:bookmarkStart w:id="2504" w:name="n8503"/>
      <w:bookmarkEnd w:id="2504"/>
      <w:r>
        <w:rPr>
          <w:rStyle w:val="rvts9"/>
        </w:rPr>
        <w:t xml:space="preserve">Стаття 349. </w:t>
      </w:r>
      <w:r>
        <w:rPr>
          <w:color w:val="000000"/>
        </w:rPr>
        <w:t>Розгляд справи</w:t>
      </w:r>
    </w:p>
    <w:p w:rsidR="00000000" w:rsidRDefault="00D97886">
      <w:pPr>
        <w:pStyle w:val="rvps2"/>
        <w:divId w:val="662390928"/>
        <w:rPr>
          <w:color w:val="000000"/>
        </w:rPr>
      </w:pPr>
      <w:bookmarkStart w:id="2505" w:name="n8504"/>
      <w:bookmarkEnd w:id="2505"/>
      <w:r>
        <w:rPr>
          <w:color w:val="000000"/>
        </w:rPr>
        <w:t>1. Справа про розкриття банком інформації, яка містить банківську таємницю, розглядається у п’ятиденний строк з дня надходження заяви у закритому судовому засіда</w:t>
      </w:r>
      <w:r>
        <w:rPr>
          <w:color w:val="000000"/>
        </w:rPr>
        <w:t>нні з повідомленням заявника, особи, щодо якої вимагається розкриття банківської таємниці, та банку, а у випадках, коли справа розглядається з метою охорони державних інтересів та національної безпеки, - з повідомленням лише заявника.</w:t>
      </w:r>
    </w:p>
    <w:p w:rsidR="00000000" w:rsidRDefault="00D97886">
      <w:pPr>
        <w:pStyle w:val="rvps2"/>
        <w:divId w:val="662390928"/>
        <w:rPr>
          <w:color w:val="000000"/>
        </w:rPr>
      </w:pPr>
      <w:bookmarkStart w:id="2506" w:name="n8505"/>
      <w:bookmarkEnd w:id="2506"/>
      <w:r>
        <w:rPr>
          <w:color w:val="000000"/>
        </w:rPr>
        <w:t>2. Неявка в судове за</w:t>
      </w:r>
      <w:r>
        <w:rPr>
          <w:color w:val="000000"/>
        </w:rPr>
        <w:t>сідання без поважних причин заявника та (або) особи, щодо якої вимагається розкриття банківської таємниці, чи їх представників або представника банку не перешкоджає розгляду справи, якщо суд не визнав їхню участь обов’язковою.</w:t>
      </w:r>
    </w:p>
    <w:p w:rsidR="00000000" w:rsidRDefault="00D97886">
      <w:pPr>
        <w:pStyle w:val="rvps2"/>
        <w:divId w:val="662390928"/>
        <w:rPr>
          <w:color w:val="000000"/>
        </w:rPr>
      </w:pPr>
      <w:bookmarkStart w:id="2507" w:name="n8506"/>
      <w:bookmarkEnd w:id="2507"/>
      <w:r>
        <w:rPr>
          <w:color w:val="000000"/>
        </w:rPr>
        <w:t>3. Якщо під час розгляду справи буде встановлено, що заява ґрунтується на спорі, який розглядається в порядку позовного провадження, суд залишає заяву без розгляду і роз’яснює заінтересованим особам, що вони мають право подати позов на загальних підставах.</w:t>
      </w:r>
    </w:p>
    <w:p w:rsidR="00000000" w:rsidRDefault="00D97886">
      <w:pPr>
        <w:pStyle w:val="rvps2"/>
        <w:divId w:val="662390928"/>
        <w:rPr>
          <w:color w:val="000000"/>
        </w:rPr>
      </w:pPr>
      <w:bookmarkStart w:id="2508" w:name="n8507"/>
      <w:bookmarkEnd w:id="2508"/>
      <w:r>
        <w:rPr>
          <w:rStyle w:val="rvts9"/>
        </w:rPr>
        <w:t xml:space="preserve">Стаття 350. </w:t>
      </w:r>
      <w:r>
        <w:rPr>
          <w:color w:val="000000"/>
        </w:rPr>
        <w:t>Рішення суду</w:t>
      </w:r>
    </w:p>
    <w:p w:rsidR="00000000" w:rsidRDefault="00D97886">
      <w:pPr>
        <w:pStyle w:val="rvps2"/>
        <w:divId w:val="662390928"/>
        <w:rPr>
          <w:color w:val="000000"/>
        </w:rPr>
      </w:pPr>
      <w:bookmarkStart w:id="2509" w:name="n8508"/>
      <w:bookmarkEnd w:id="2509"/>
      <w:r>
        <w:rPr>
          <w:color w:val="000000"/>
        </w:rPr>
        <w:t>1. У рішенні про розкриття банком інформації, яка містить банківську таємницю, щодо юридичної або фізичної особи зазначаються:</w:t>
      </w:r>
    </w:p>
    <w:p w:rsidR="00000000" w:rsidRDefault="00D97886">
      <w:pPr>
        <w:pStyle w:val="rvps2"/>
        <w:divId w:val="662390928"/>
        <w:rPr>
          <w:color w:val="000000"/>
        </w:rPr>
      </w:pPr>
      <w:bookmarkStart w:id="2510" w:name="n8509"/>
      <w:bookmarkEnd w:id="2510"/>
      <w:r>
        <w:rPr>
          <w:color w:val="000000"/>
        </w:rPr>
        <w:t xml:space="preserve">1) ім’я (найменування) одержувача інформації, його місце проживання або місцезнаходження, а також ім’я </w:t>
      </w:r>
      <w:r>
        <w:rPr>
          <w:color w:val="000000"/>
        </w:rPr>
        <w:t>представника одержувача, якщо інформація надається представникові;</w:t>
      </w:r>
    </w:p>
    <w:p w:rsidR="00000000" w:rsidRDefault="00D97886">
      <w:pPr>
        <w:pStyle w:val="rvps2"/>
        <w:divId w:val="662390928"/>
        <w:rPr>
          <w:color w:val="000000"/>
        </w:rPr>
      </w:pPr>
      <w:bookmarkStart w:id="2511" w:name="n8510"/>
      <w:bookmarkEnd w:id="2511"/>
      <w:r>
        <w:rPr>
          <w:color w:val="000000"/>
        </w:rPr>
        <w:t>2) ім’я (найменування) особи, щодо якої банк має розкрити інформацію, яка містить банківську таємницю, місце проживання або місцезнаходження цієї особи;</w:t>
      </w:r>
    </w:p>
    <w:p w:rsidR="00000000" w:rsidRDefault="00D97886">
      <w:pPr>
        <w:pStyle w:val="rvps2"/>
        <w:divId w:val="662390928"/>
        <w:rPr>
          <w:color w:val="000000"/>
        </w:rPr>
      </w:pPr>
      <w:bookmarkStart w:id="2512" w:name="n8511"/>
      <w:bookmarkEnd w:id="2512"/>
      <w:r>
        <w:rPr>
          <w:color w:val="000000"/>
        </w:rPr>
        <w:t xml:space="preserve">3) найменування та місцезнаходження </w:t>
      </w:r>
      <w:r>
        <w:rPr>
          <w:color w:val="000000"/>
        </w:rPr>
        <w:t>банку, що обслуговує особу, щодо якої необхідно розкрити банківську таємницю;</w:t>
      </w:r>
    </w:p>
    <w:p w:rsidR="00000000" w:rsidRDefault="00D97886">
      <w:pPr>
        <w:pStyle w:val="rvps2"/>
        <w:divId w:val="662390928"/>
        <w:rPr>
          <w:color w:val="000000"/>
        </w:rPr>
      </w:pPr>
      <w:bookmarkStart w:id="2513" w:name="n8512"/>
      <w:bookmarkEnd w:id="2513"/>
      <w:r>
        <w:rPr>
          <w:color w:val="000000"/>
        </w:rPr>
        <w:t>4) обсяги (межі розкриття) інформації, яка містить банківську таємницю, що має бути надана банком одержувачу, та мета її використання.</w:t>
      </w:r>
    </w:p>
    <w:p w:rsidR="00000000" w:rsidRDefault="00D97886">
      <w:pPr>
        <w:pStyle w:val="rvps2"/>
        <w:divId w:val="662390928"/>
        <w:rPr>
          <w:color w:val="000000"/>
        </w:rPr>
      </w:pPr>
      <w:bookmarkStart w:id="2514" w:name="n8513"/>
      <w:bookmarkEnd w:id="2514"/>
      <w:r>
        <w:rPr>
          <w:color w:val="000000"/>
        </w:rPr>
        <w:t>2. Якщо під час судового розгляду буде вста</w:t>
      </w:r>
      <w:r>
        <w:rPr>
          <w:color w:val="000000"/>
        </w:rPr>
        <w:t>новлено, що заявник вимагає розкрити інформацію, яка містить банківську таємницю, щодо юридичної або фізичної особи без підстав і повноважень, визначених законом, то суд ухвалює рішення про відмову в задоволенні заяви.</w:t>
      </w:r>
    </w:p>
    <w:p w:rsidR="00000000" w:rsidRDefault="00D97886">
      <w:pPr>
        <w:pStyle w:val="rvps2"/>
        <w:divId w:val="662390928"/>
        <w:rPr>
          <w:color w:val="000000"/>
        </w:rPr>
      </w:pPr>
      <w:bookmarkStart w:id="2515" w:name="n8514"/>
      <w:bookmarkEnd w:id="2515"/>
      <w:r>
        <w:rPr>
          <w:color w:val="000000"/>
        </w:rPr>
        <w:t>3. Ухвалене судом рішення підлягає не</w:t>
      </w:r>
      <w:r>
        <w:rPr>
          <w:color w:val="000000"/>
        </w:rPr>
        <w:t>гайному виконанню. Копії рішення суд надсилає банку, що обслуговує юридичну або фізичну особу, заявнику та особі, щодо якої надається інформація. Особа, щодо якої банк розкриває банківську таємницю, або заявник мають право у п’ятиденний строк оскаржити ухв</w:t>
      </w:r>
      <w:r>
        <w:rPr>
          <w:color w:val="000000"/>
        </w:rPr>
        <w:t>алене судом рішення до апеляційного суду в установленому порядку. Оскарження рішення не зупиняє його виконання.</w:t>
      </w:r>
    </w:p>
    <w:p w:rsidR="00000000" w:rsidRDefault="00D97886">
      <w:pPr>
        <w:pStyle w:val="rvps7"/>
        <w:divId w:val="662390928"/>
        <w:rPr>
          <w:color w:val="000000"/>
        </w:rPr>
      </w:pPr>
      <w:bookmarkStart w:id="2516" w:name="n9726"/>
      <w:bookmarkEnd w:id="2516"/>
      <w:r>
        <w:rPr>
          <w:rStyle w:val="rvts15"/>
        </w:rPr>
        <w:t>Глава 13. Розгляд судом справ про видачу і продовження обмежувального припису</w:t>
      </w:r>
    </w:p>
    <w:p w:rsidR="00000000" w:rsidRDefault="00D97886">
      <w:pPr>
        <w:pStyle w:val="rvps2"/>
        <w:divId w:val="662390928"/>
        <w:rPr>
          <w:color w:val="000000"/>
        </w:rPr>
      </w:pPr>
      <w:bookmarkStart w:id="2517" w:name="n9727"/>
      <w:bookmarkEnd w:id="2517"/>
      <w:r>
        <w:rPr>
          <w:rStyle w:val="rvts9"/>
        </w:rPr>
        <w:t>Стаття 350</w:t>
      </w:r>
      <w:r>
        <w:rPr>
          <w:rStyle w:val="rvts37"/>
          <w:sz w:val="2"/>
          <w:szCs w:val="2"/>
        </w:rPr>
        <w:t>-</w:t>
      </w:r>
      <w:r>
        <w:rPr>
          <w:rStyle w:val="rvts37"/>
        </w:rPr>
        <w:t>1</w:t>
      </w:r>
      <w:r>
        <w:rPr>
          <w:color w:val="000000"/>
        </w:rPr>
        <w:t>. Підсудність</w:t>
      </w:r>
    </w:p>
    <w:p w:rsidR="00000000" w:rsidRDefault="00D97886">
      <w:pPr>
        <w:pStyle w:val="rvps2"/>
        <w:divId w:val="662390928"/>
        <w:rPr>
          <w:color w:val="000000"/>
        </w:rPr>
      </w:pPr>
      <w:bookmarkStart w:id="2518" w:name="n9728"/>
      <w:bookmarkEnd w:id="2518"/>
      <w:r>
        <w:rPr>
          <w:color w:val="000000"/>
        </w:rPr>
        <w:t>1. Заява про видачу обмежувального припи</w:t>
      </w:r>
      <w:r>
        <w:rPr>
          <w:color w:val="000000"/>
        </w:rPr>
        <w:t>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w:t>
      </w:r>
      <w:r>
        <w:rPr>
          <w:color w:val="000000"/>
        </w:rPr>
        <w:t>сіб, - за місцезнаходженням цього закладу.</w:t>
      </w:r>
    </w:p>
    <w:p w:rsidR="00000000" w:rsidRDefault="00D97886">
      <w:pPr>
        <w:pStyle w:val="rvps2"/>
        <w:divId w:val="662390928"/>
        <w:rPr>
          <w:color w:val="000000"/>
        </w:rPr>
      </w:pPr>
      <w:bookmarkStart w:id="2519" w:name="n9729"/>
      <w:bookmarkEnd w:id="2519"/>
      <w:r>
        <w:rPr>
          <w:rStyle w:val="rvts9"/>
        </w:rPr>
        <w:t>Стаття 350</w:t>
      </w:r>
      <w:r>
        <w:rPr>
          <w:rStyle w:val="rvts37"/>
          <w:sz w:val="2"/>
          <w:szCs w:val="2"/>
        </w:rPr>
        <w:t>-</w:t>
      </w:r>
      <w:r>
        <w:rPr>
          <w:rStyle w:val="rvts37"/>
        </w:rPr>
        <w:t>2</w:t>
      </w:r>
      <w:r>
        <w:rPr>
          <w:color w:val="000000"/>
        </w:rPr>
        <w:t>. Особи, які можуть бути заявниками</w:t>
      </w:r>
    </w:p>
    <w:p w:rsidR="00000000" w:rsidRDefault="00D97886">
      <w:pPr>
        <w:pStyle w:val="rvps2"/>
        <w:divId w:val="662390928"/>
        <w:rPr>
          <w:color w:val="000000"/>
        </w:rPr>
      </w:pPr>
      <w:bookmarkStart w:id="2520" w:name="n9730"/>
      <w:bookmarkEnd w:id="2520"/>
      <w:r>
        <w:rPr>
          <w:color w:val="000000"/>
        </w:rPr>
        <w:t>1. Заява про видачу обмежувального припису може бути подана:</w:t>
      </w:r>
    </w:p>
    <w:p w:rsidR="00000000" w:rsidRDefault="00D97886">
      <w:pPr>
        <w:pStyle w:val="rvps2"/>
        <w:divId w:val="662390928"/>
        <w:rPr>
          <w:color w:val="000000"/>
        </w:rPr>
      </w:pPr>
      <w:bookmarkStart w:id="2521" w:name="n9731"/>
      <w:bookmarkEnd w:id="2521"/>
      <w:r>
        <w:rPr>
          <w:color w:val="000000"/>
        </w:rPr>
        <w:t xml:space="preserve">1) особою, яка постраждала від домашнього насильства, або її представником - у випадках, визначених </w:t>
      </w:r>
      <w:hyperlink r:id="rId128" w:anchor="n3" w:tgtFrame="_blank" w:history="1">
        <w:r>
          <w:rPr>
            <w:rStyle w:val="a3"/>
            <w:color w:val="000099"/>
            <w:u w:val="none"/>
          </w:rPr>
          <w:t>Законом України</w:t>
        </w:r>
      </w:hyperlink>
      <w:r>
        <w:rPr>
          <w:color w:val="000000"/>
        </w:rPr>
        <w:t xml:space="preserve"> "Про запобігання та протидію домашньому насильству";</w:t>
      </w:r>
    </w:p>
    <w:p w:rsidR="00000000" w:rsidRDefault="00D97886">
      <w:pPr>
        <w:pStyle w:val="rvps2"/>
        <w:divId w:val="662390928"/>
        <w:rPr>
          <w:color w:val="000000"/>
        </w:rPr>
      </w:pPr>
      <w:bookmarkStart w:id="2522" w:name="n9732"/>
      <w:bookmarkEnd w:id="2522"/>
      <w:r>
        <w:rPr>
          <w:color w:val="000000"/>
        </w:rPr>
        <w:t>2) особою, яка постраждала від насильства за ознакою статі, або її представником - у випадках, визначени</w:t>
      </w:r>
      <w:r>
        <w:rPr>
          <w:color w:val="000000"/>
        </w:rPr>
        <w:t xml:space="preserve">х </w:t>
      </w:r>
      <w:hyperlink r:id="rId129" w:tgtFrame="_blank" w:history="1">
        <w:r>
          <w:rPr>
            <w:rStyle w:val="a3"/>
            <w:color w:val="000099"/>
            <w:u w:val="none"/>
          </w:rPr>
          <w:t>Законом України</w:t>
        </w:r>
      </w:hyperlink>
      <w:r>
        <w:rPr>
          <w:color w:val="000000"/>
        </w:rPr>
        <w:t xml:space="preserve"> "Про забезпечення рівних прав та можливостей жінок і чоловіків";</w:t>
      </w:r>
    </w:p>
    <w:p w:rsidR="00000000" w:rsidRDefault="00D97886">
      <w:pPr>
        <w:pStyle w:val="rvps2"/>
        <w:divId w:val="662390928"/>
        <w:rPr>
          <w:color w:val="000000"/>
        </w:rPr>
      </w:pPr>
      <w:bookmarkStart w:id="2523" w:name="n9733"/>
      <w:bookmarkEnd w:id="2523"/>
      <w:r>
        <w:rPr>
          <w:color w:val="000000"/>
        </w:rPr>
        <w:t>3) батьками та іншими законними представниками дитини, родичами дитини (баба, дід, повнолітні брат, с</w:t>
      </w:r>
      <w:r>
        <w:rPr>
          <w:color w:val="000000"/>
        </w:rPr>
        <w:t xml:space="preserve">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w:t>
      </w:r>
      <w:hyperlink r:id="rId130" w:anchor="n3" w:tgtFrame="_blank" w:history="1">
        <w:r>
          <w:rPr>
            <w:rStyle w:val="a3"/>
            <w:color w:val="000099"/>
            <w:u w:val="none"/>
          </w:rPr>
          <w:t xml:space="preserve">Законом </w:t>
        </w:r>
        <w:r>
          <w:rPr>
            <w:rStyle w:val="a3"/>
            <w:color w:val="000099"/>
            <w:u w:val="none"/>
          </w:rPr>
          <w:t>України</w:t>
        </w:r>
      </w:hyperlink>
      <w:r>
        <w:rPr>
          <w:color w:val="000000"/>
        </w:rPr>
        <w:t xml:space="preserve"> "Про запобігання та протидію домашньому насильству", або постраждала від насильства за ознакою статі, - у випадках, визначених </w:t>
      </w:r>
      <w:hyperlink r:id="rId131" w:tgtFrame="_blank" w:history="1">
        <w:r>
          <w:rPr>
            <w:rStyle w:val="a3"/>
            <w:color w:val="000099"/>
            <w:u w:val="none"/>
          </w:rPr>
          <w:t>Законом України</w:t>
        </w:r>
      </w:hyperlink>
      <w:r>
        <w:rPr>
          <w:color w:val="000000"/>
        </w:rPr>
        <w:t xml:space="preserve"> </w:t>
      </w:r>
      <w:r>
        <w:rPr>
          <w:color w:val="000000"/>
        </w:rPr>
        <w:t>"Про забезпечення рівних прав та можливостей жінок і чоловіків";</w:t>
      </w:r>
    </w:p>
    <w:p w:rsidR="00000000" w:rsidRDefault="00D97886">
      <w:pPr>
        <w:pStyle w:val="rvps2"/>
        <w:divId w:val="662390928"/>
        <w:rPr>
          <w:color w:val="000000"/>
        </w:rPr>
      </w:pPr>
      <w:bookmarkStart w:id="2524" w:name="n9734"/>
      <w:bookmarkEnd w:id="2524"/>
      <w:r>
        <w:rPr>
          <w:color w:val="000000"/>
        </w:rPr>
        <w:t xml:space="preserve">4) опікуном, органом опіки та піклування в інтересах недієздатної особи, яка постраждала від домашнього насильства, - у випадках, визначених </w:t>
      </w:r>
      <w:hyperlink r:id="rId132" w:anchor="n3" w:tgtFrame="_blank" w:history="1">
        <w:r>
          <w:rPr>
            <w:rStyle w:val="a3"/>
            <w:color w:val="000099"/>
            <w:u w:val="none"/>
          </w:rPr>
          <w:t>Законом України</w:t>
        </w:r>
      </w:hyperlink>
      <w:r>
        <w:rPr>
          <w:color w:val="000000"/>
        </w:rPr>
        <w:t xml:space="preserve"> "Про запобігання та протидію домашньому насильству", або постраждала від насильства за ознакою статі, - у випадках, визначених </w:t>
      </w:r>
      <w:hyperlink r:id="rId133" w:tgtFrame="_blank" w:history="1">
        <w:r>
          <w:rPr>
            <w:rStyle w:val="a3"/>
            <w:color w:val="000099"/>
            <w:u w:val="none"/>
          </w:rPr>
          <w:t>Зако</w:t>
        </w:r>
        <w:r>
          <w:rPr>
            <w:rStyle w:val="a3"/>
            <w:color w:val="000099"/>
            <w:u w:val="none"/>
          </w:rPr>
          <w:t>ном України</w:t>
        </w:r>
      </w:hyperlink>
      <w:r>
        <w:rPr>
          <w:color w:val="000000"/>
        </w:rPr>
        <w:t xml:space="preserve"> "Про забезпечення рівних прав та можливостей жінок і чоловіків".</w:t>
      </w:r>
    </w:p>
    <w:p w:rsidR="00000000" w:rsidRDefault="00D97886">
      <w:pPr>
        <w:pStyle w:val="rvps2"/>
        <w:divId w:val="662390928"/>
        <w:rPr>
          <w:color w:val="000000"/>
        </w:rPr>
      </w:pPr>
      <w:bookmarkStart w:id="2525" w:name="n9735"/>
      <w:bookmarkEnd w:id="2525"/>
      <w:r>
        <w:rPr>
          <w:rStyle w:val="rvts9"/>
        </w:rPr>
        <w:t>Стаття 350</w:t>
      </w:r>
      <w:r>
        <w:rPr>
          <w:rStyle w:val="rvts37"/>
          <w:sz w:val="2"/>
          <w:szCs w:val="2"/>
        </w:rPr>
        <w:t>-</w:t>
      </w:r>
      <w:r>
        <w:rPr>
          <w:rStyle w:val="rvts37"/>
        </w:rPr>
        <w:t>3</w:t>
      </w:r>
      <w:r>
        <w:rPr>
          <w:color w:val="000000"/>
        </w:rPr>
        <w:t>. Заінтересовані особи у справах про видачу обмежувального припису</w:t>
      </w:r>
    </w:p>
    <w:p w:rsidR="00000000" w:rsidRDefault="00D97886">
      <w:pPr>
        <w:pStyle w:val="rvps2"/>
        <w:divId w:val="662390928"/>
        <w:rPr>
          <w:color w:val="000000"/>
        </w:rPr>
      </w:pPr>
      <w:bookmarkStart w:id="2526" w:name="n9736"/>
      <w:bookmarkEnd w:id="2526"/>
      <w:r>
        <w:rPr>
          <w:color w:val="000000"/>
        </w:rPr>
        <w:t>1. Заінтересованими особами у справах про видачу обмежувального припису є особи, стосовно яких подан</w:t>
      </w:r>
      <w:r>
        <w:rPr>
          <w:color w:val="000000"/>
        </w:rPr>
        <w:t>о заяву про видачу обмежувального припису.</w:t>
      </w:r>
    </w:p>
    <w:p w:rsidR="00000000" w:rsidRDefault="00D97886">
      <w:pPr>
        <w:pStyle w:val="rvps2"/>
        <w:divId w:val="662390928"/>
        <w:rPr>
          <w:color w:val="000000"/>
        </w:rPr>
      </w:pPr>
      <w:bookmarkStart w:id="2527" w:name="n9737"/>
      <w:bookmarkEnd w:id="2527"/>
      <w:r>
        <w:rPr>
          <w:color w:val="000000"/>
        </w:rPr>
        <w:t>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у межа</w:t>
      </w:r>
      <w:r>
        <w:rPr>
          <w:color w:val="000000"/>
        </w:rPr>
        <w:t>х їх компетенції.</w:t>
      </w:r>
    </w:p>
    <w:p w:rsidR="00000000" w:rsidRDefault="00D97886">
      <w:pPr>
        <w:pStyle w:val="rvps2"/>
        <w:divId w:val="662390928"/>
        <w:rPr>
          <w:color w:val="000000"/>
        </w:rPr>
      </w:pPr>
      <w:bookmarkStart w:id="2528" w:name="n9738"/>
      <w:bookmarkEnd w:id="2528"/>
      <w:r>
        <w:rPr>
          <w:rStyle w:val="rvts9"/>
        </w:rPr>
        <w:t>Стаття 350</w:t>
      </w:r>
      <w:r>
        <w:rPr>
          <w:rStyle w:val="rvts37"/>
          <w:sz w:val="2"/>
          <w:szCs w:val="2"/>
        </w:rPr>
        <w:t>-</w:t>
      </w:r>
      <w:r>
        <w:rPr>
          <w:rStyle w:val="rvts37"/>
        </w:rPr>
        <w:t>4</w:t>
      </w:r>
      <w:r>
        <w:rPr>
          <w:color w:val="000000"/>
        </w:rPr>
        <w:t>. Зміст заяви</w:t>
      </w:r>
    </w:p>
    <w:p w:rsidR="00000000" w:rsidRDefault="00D97886">
      <w:pPr>
        <w:pStyle w:val="rvps2"/>
        <w:divId w:val="662390928"/>
        <w:rPr>
          <w:color w:val="000000"/>
        </w:rPr>
      </w:pPr>
      <w:bookmarkStart w:id="2529" w:name="n9739"/>
      <w:bookmarkEnd w:id="2529"/>
      <w:r>
        <w:rPr>
          <w:color w:val="000000"/>
        </w:rPr>
        <w:t>1. У заяві про видачу обмежувального припису повинно бути зазначено:</w:t>
      </w:r>
    </w:p>
    <w:p w:rsidR="00000000" w:rsidRDefault="00D97886">
      <w:pPr>
        <w:pStyle w:val="rvps2"/>
        <w:divId w:val="662390928"/>
        <w:rPr>
          <w:color w:val="000000"/>
        </w:rPr>
      </w:pPr>
      <w:bookmarkStart w:id="2530" w:name="n9740"/>
      <w:bookmarkEnd w:id="2530"/>
      <w:r>
        <w:rPr>
          <w:color w:val="000000"/>
        </w:rPr>
        <w:t>1) найменування суду, до якого подається заява;</w:t>
      </w:r>
    </w:p>
    <w:p w:rsidR="00000000" w:rsidRDefault="00D97886">
      <w:pPr>
        <w:pStyle w:val="rvps2"/>
        <w:divId w:val="662390928"/>
        <w:rPr>
          <w:color w:val="000000"/>
        </w:rPr>
      </w:pPr>
      <w:bookmarkStart w:id="2531" w:name="n9741"/>
      <w:bookmarkEnd w:id="2531"/>
      <w:r>
        <w:rPr>
          <w:color w:val="000000"/>
        </w:rPr>
        <w:t xml:space="preserve">2) ім’я (прізвище, ім’я та по батькові) заявника та заінтересованої особи, їх місце проживання </w:t>
      </w:r>
      <w:r>
        <w:rPr>
          <w:color w:val="000000"/>
        </w:rPr>
        <w:t>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Pr>
          <w:rStyle w:val="rvts37"/>
          <w:sz w:val="2"/>
          <w:szCs w:val="2"/>
        </w:rPr>
        <w:t>-</w:t>
      </w:r>
      <w:r>
        <w:rPr>
          <w:rStyle w:val="rvts37"/>
        </w:rPr>
        <w:t>2</w:t>
      </w:r>
      <w:r>
        <w:rPr>
          <w:color w:val="000000"/>
        </w:rPr>
        <w:t xml:space="preserve"> цього Кодексу, - процесуальне становище особи, яка подає заяву, із зазнач</w:t>
      </w:r>
      <w:r>
        <w:rPr>
          <w:color w:val="000000"/>
        </w:rPr>
        <w:t>енням її імені (прізвища, імені та по 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w:t>
      </w:r>
      <w:r>
        <w:rPr>
          <w:color w:val="000000"/>
        </w:rPr>
        <w:t>одається заява, місце її проживання чи перебування, поштовий індекс, відомі номери засобів зв’язку та адреси електронної пошти, якщо такі відомі;</w:t>
      </w:r>
    </w:p>
    <w:p w:rsidR="00000000" w:rsidRDefault="00D97886">
      <w:pPr>
        <w:pStyle w:val="rvps2"/>
        <w:divId w:val="662390928"/>
        <w:rPr>
          <w:color w:val="000000"/>
        </w:rPr>
      </w:pPr>
      <w:bookmarkStart w:id="2532" w:name="n9742"/>
      <w:bookmarkEnd w:id="2532"/>
      <w:r>
        <w:rPr>
          <w:color w:val="000000"/>
        </w:rPr>
        <w:t>3) обставини, що свідчать про необхідність видачі судом обмежувального припису, та докази, що їх підтверджують</w:t>
      </w:r>
      <w:r>
        <w:rPr>
          <w:color w:val="000000"/>
        </w:rPr>
        <w:t xml:space="preserve"> (за наявності).</w:t>
      </w:r>
    </w:p>
    <w:p w:rsidR="00000000" w:rsidRDefault="00D97886">
      <w:pPr>
        <w:pStyle w:val="rvps2"/>
        <w:divId w:val="662390928"/>
        <w:rPr>
          <w:color w:val="000000"/>
        </w:rPr>
      </w:pPr>
      <w:bookmarkStart w:id="2533" w:name="n9743"/>
      <w:bookmarkEnd w:id="2533"/>
      <w:r>
        <w:rPr>
          <w:color w:val="000000"/>
        </w:rPr>
        <w:t>2. У разі неможливості надати докази, визначені пунктом 3 частини першої цієї статті, до заяви може бути додано клопотання про їх витребування.</w:t>
      </w:r>
    </w:p>
    <w:p w:rsidR="00000000" w:rsidRDefault="00D97886">
      <w:pPr>
        <w:pStyle w:val="rvps2"/>
        <w:divId w:val="662390928"/>
        <w:rPr>
          <w:color w:val="000000"/>
        </w:rPr>
      </w:pPr>
      <w:bookmarkStart w:id="2534" w:name="n9744"/>
      <w:bookmarkEnd w:id="2534"/>
      <w:r>
        <w:rPr>
          <w:rStyle w:val="rvts9"/>
        </w:rPr>
        <w:t>Стаття 350</w:t>
      </w:r>
      <w:r>
        <w:rPr>
          <w:rStyle w:val="rvts37"/>
          <w:sz w:val="2"/>
          <w:szCs w:val="2"/>
        </w:rPr>
        <w:t>-</w:t>
      </w:r>
      <w:r>
        <w:rPr>
          <w:rStyle w:val="rvts37"/>
        </w:rPr>
        <w:t>5</w:t>
      </w:r>
      <w:r>
        <w:rPr>
          <w:color w:val="000000"/>
        </w:rPr>
        <w:t>. Розгляд справи</w:t>
      </w:r>
    </w:p>
    <w:p w:rsidR="00000000" w:rsidRDefault="00D97886">
      <w:pPr>
        <w:pStyle w:val="rvps2"/>
        <w:divId w:val="662390928"/>
        <w:rPr>
          <w:color w:val="000000"/>
        </w:rPr>
      </w:pPr>
      <w:bookmarkStart w:id="2535" w:name="n9745"/>
      <w:bookmarkEnd w:id="2535"/>
      <w:r>
        <w:rPr>
          <w:color w:val="000000"/>
        </w:rPr>
        <w:t>1. Справа про видачу обмежувального припису розглядається судом за</w:t>
      </w:r>
      <w:r>
        <w:rPr>
          <w:color w:val="000000"/>
        </w:rPr>
        <w:t xml:space="preserve">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000000" w:rsidRDefault="00D97886">
      <w:pPr>
        <w:pStyle w:val="rvps2"/>
        <w:divId w:val="662390928"/>
        <w:rPr>
          <w:color w:val="000000"/>
        </w:rPr>
      </w:pPr>
      <w:bookmarkStart w:id="2536" w:name="n9746"/>
      <w:bookmarkEnd w:id="2536"/>
      <w:r>
        <w:rPr>
          <w:color w:val="000000"/>
        </w:rPr>
        <w:t>Неявка належним чином повідомлених заінтересованих осіб не перешкоджає розгляду справи про видачу обмежувального припису.</w:t>
      </w:r>
    </w:p>
    <w:p w:rsidR="00000000" w:rsidRDefault="00D97886">
      <w:pPr>
        <w:pStyle w:val="rvps2"/>
        <w:divId w:val="662390928"/>
        <w:rPr>
          <w:color w:val="000000"/>
        </w:rPr>
      </w:pPr>
      <w:bookmarkStart w:id="2537" w:name="n9747"/>
      <w:bookmarkEnd w:id="2537"/>
      <w:r>
        <w:rPr>
          <w:color w:val="000000"/>
        </w:rPr>
        <w:t>2. Суд розглядає справу про видачу обмежувального припису не пізніше 72 годин після надходження заяви про видачу обмежувального припис</w:t>
      </w:r>
      <w:r>
        <w:rPr>
          <w:color w:val="000000"/>
        </w:rPr>
        <w:t>у до суду.</w:t>
      </w:r>
    </w:p>
    <w:p w:rsidR="00000000" w:rsidRDefault="00D97886">
      <w:pPr>
        <w:pStyle w:val="rvps2"/>
        <w:divId w:val="662390928"/>
        <w:rPr>
          <w:color w:val="000000"/>
        </w:rPr>
      </w:pPr>
      <w:bookmarkStart w:id="2538" w:name="n9748"/>
      <w:bookmarkEnd w:id="2538"/>
      <w:r>
        <w:rPr>
          <w:color w:val="000000"/>
        </w:rPr>
        <w:t>3. Судові витрати, пов’язані з розглядом справи про видачу обмежувального припису, відносяться на рахунок держави.</w:t>
      </w:r>
    </w:p>
    <w:p w:rsidR="00000000" w:rsidRDefault="00D97886">
      <w:pPr>
        <w:pStyle w:val="rvps2"/>
        <w:divId w:val="662390928"/>
        <w:rPr>
          <w:color w:val="000000"/>
        </w:rPr>
      </w:pPr>
      <w:bookmarkStart w:id="2539" w:name="n9749"/>
      <w:bookmarkEnd w:id="2539"/>
      <w:r>
        <w:rPr>
          <w:rStyle w:val="rvts9"/>
        </w:rPr>
        <w:t>Стаття 350</w:t>
      </w:r>
      <w:r>
        <w:rPr>
          <w:rStyle w:val="rvts37"/>
          <w:sz w:val="2"/>
          <w:szCs w:val="2"/>
        </w:rPr>
        <w:t>-</w:t>
      </w:r>
      <w:r>
        <w:rPr>
          <w:rStyle w:val="rvts37"/>
        </w:rPr>
        <w:t>6</w:t>
      </w:r>
      <w:r>
        <w:rPr>
          <w:color w:val="000000"/>
        </w:rPr>
        <w:t>. Рішення суду</w:t>
      </w:r>
    </w:p>
    <w:p w:rsidR="00000000" w:rsidRDefault="00D97886">
      <w:pPr>
        <w:pStyle w:val="rvps2"/>
        <w:divId w:val="662390928"/>
        <w:rPr>
          <w:color w:val="000000"/>
        </w:rPr>
      </w:pPr>
      <w:bookmarkStart w:id="2540" w:name="n9750"/>
      <w:bookmarkEnd w:id="2540"/>
      <w:r>
        <w:rPr>
          <w:color w:val="000000"/>
        </w:rPr>
        <w:t>1. Розглянувши заяву про видачу обмежувального припису, суд ухвалює рішення про задоволення заяви або п</w:t>
      </w:r>
      <w:r>
        <w:rPr>
          <w:color w:val="000000"/>
        </w:rPr>
        <w:t>ро відмову в її задоволенні.</w:t>
      </w:r>
    </w:p>
    <w:p w:rsidR="00000000" w:rsidRDefault="00D97886">
      <w:pPr>
        <w:pStyle w:val="rvps2"/>
        <w:divId w:val="662390928"/>
        <w:rPr>
          <w:color w:val="000000"/>
        </w:rPr>
      </w:pPr>
      <w:bookmarkStart w:id="2541" w:name="n9751"/>
      <w:bookmarkEnd w:id="2541"/>
      <w:r>
        <w:rPr>
          <w:color w:val="000000"/>
        </w:rPr>
        <w:t xml:space="preserve">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w:t>
      </w:r>
      <w:hyperlink r:id="rId134" w:anchor="n3" w:tgtFrame="_blank" w:history="1">
        <w:r>
          <w:rPr>
            <w:rStyle w:val="a3"/>
            <w:color w:val="000099"/>
            <w:u w:val="none"/>
          </w:rPr>
          <w:t>Законом України</w:t>
        </w:r>
      </w:hyperlink>
      <w:r>
        <w:rPr>
          <w:color w:val="000000"/>
        </w:rPr>
        <w:t xml:space="preserve"> "Про запобігання та протидію домашньому насильству" або </w:t>
      </w:r>
      <w:hyperlink r:id="rId135" w:tgtFrame="_blank" w:history="1">
        <w:r>
          <w:rPr>
            <w:rStyle w:val="a3"/>
            <w:color w:val="000099"/>
            <w:u w:val="none"/>
          </w:rPr>
          <w:t>Законом України</w:t>
        </w:r>
      </w:hyperlink>
      <w:r>
        <w:rPr>
          <w:color w:val="000000"/>
        </w:rPr>
        <w:t xml:space="preserve"> "Про забезпечення рівних прав</w:t>
      </w:r>
      <w:r>
        <w:rPr>
          <w:color w:val="000000"/>
        </w:rPr>
        <w:t xml:space="preserve"> та можливостей жінок і чоловіків", на строк від одного до шести місяців.</w:t>
      </w:r>
    </w:p>
    <w:p w:rsidR="00000000" w:rsidRDefault="00D97886">
      <w:pPr>
        <w:pStyle w:val="rvps2"/>
        <w:divId w:val="662390928"/>
        <w:rPr>
          <w:color w:val="000000"/>
        </w:rPr>
      </w:pPr>
      <w:bookmarkStart w:id="2542" w:name="n9752"/>
      <w:bookmarkEnd w:id="2542"/>
      <w:r>
        <w:rPr>
          <w:color w:val="000000"/>
        </w:rPr>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w:t>
      </w:r>
      <w:r>
        <w:rPr>
          <w:color w:val="000000"/>
        </w:rPr>
        <w:t>ї особи у місці свого постійного проживання (перебування).</w:t>
      </w:r>
    </w:p>
    <w:p w:rsidR="00000000" w:rsidRDefault="00D97886">
      <w:pPr>
        <w:pStyle w:val="rvps2"/>
        <w:divId w:val="662390928"/>
        <w:rPr>
          <w:color w:val="000000"/>
        </w:rPr>
      </w:pPr>
      <w:bookmarkStart w:id="2543" w:name="n9753"/>
      <w:bookmarkEnd w:id="2543"/>
      <w:r>
        <w:rPr>
          <w:color w:val="000000"/>
        </w:rPr>
        <w:t>4. Рішення суду про видачу обмежувального припису підлягає негайному виконанню, а його оскарження не зупиняє його виконання.</w:t>
      </w:r>
    </w:p>
    <w:p w:rsidR="00000000" w:rsidRDefault="00D97886">
      <w:pPr>
        <w:pStyle w:val="rvps2"/>
        <w:divId w:val="662390928"/>
        <w:rPr>
          <w:color w:val="000000"/>
        </w:rPr>
      </w:pPr>
      <w:bookmarkStart w:id="2544" w:name="n9754"/>
      <w:bookmarkEnd w:id="2544"/>
      <w:r>
        <w:rPr>
          <w:rStyle w:val="rvts9"/>
        </w:rPr>
        <w:t>Стаття 350</w:t>
      </w:r>
      <w:r>
        <w:rPr>
          <w:rStyle w:val="rvts37"/>
          <w:sz w:val="2"/>
          <w:szCs w:val="2"/>
        </w:rPr>
        <w:t>-</w:t>
      </w:r>
      <w:r>
        <w:rPr>
          <w:rStyle w:val="rvts37"/>
        </w:rPr>
        <w:t>7</w:t>
      </w:r>
      <w:r>
        <w:rPr>
          <w:color w:val="000000"/>
        </w:rPr>
        <w:t>. Продовження обмежувального припису</w:t>
      </w:r>
    </w:p>
    <w:p w:rsidR="00000000" w:rsidRDefault="00D97886">
      <w:pPr>
        <w:pStyle w:val="rvps2"/>
        <w:divId w:val="662390928"/>
        <w:rPr>
          <w:color w:val="000000"/>
        </w:rPr>
      </w:pPr>
      <w:bookmarkStart w:id="2545" w:name="n9755"/>
      <w:bookmarkEnd w:id="2545"/>
      <w:r>
        <w:rPr>
          <w:color w:val="000000"/>
        </w:rPr>
        <w:t>1. За заявою осіб, визн</w:t>
      </w:r>
      <w:r>
        <w:rPr>
          <w:color w:val="000000"/>
        </w:rPr>
        <w:t>ачених статтею 350</w:t>
      </w:r>
      <w:r>
        <w:rPr>
          <w:rStyle w:val="rvts37"/>
          <w:sz w:val="2"/>
          <w:szCs w:val="2"/>
        </w:rPr>
        <w:t>-</w:t>
      </w:r>
      <w:r>
        <w:rPr>
          <w:rStyle w:val="rvts37"/>
        </w:rPr>
        <w:t>2</w:t>
      </w:r>
      <w:r>
        <w:rPr>
          <w:color w:val="000000"/>
        </w:rPr>
        <w:t xml:space="preserve"> цього Кодексу, обмежувальний припис може бути продовжений судом на строк не більше шести місяців після закінчення строку, встановленого рішенням суду згідно з частиною другою статті 350</w:t>
      </w:r>
      <w:r>
        <w:rPr>
          <w:rStyle w:val="rvts37"/>
          <w:sz w:val="2"/>
          <w:szCs w:val="2"/>
        </w:rPr>
        <w:t>-</w:t>
      </w:r>
      <w:r>
        <w:rPr>
          <w:rStyle w:val="rvts37"/>
        </w:rPr>
        <w:t>6</w:t>
      </w:r>
      <w:r>
        <w:rPr>
          <w:color w:val="000000"/>
        </w:rPr>
        <w:t xml:space="preserve"> цього Кодексу.</w:t>
      </w:r>
    </w:p>
    <w:p w:rsidR="00000000" w:rsidRDefault="00D97886">
      <w:pPr>
        <w:pStyle w:val="rvps2"/>
        <w:divId w:val="662390928"/>
        <w:rPr>
          <w:color w:val="000000"/>
        </w:rPr>
      </w:pPr>
      <w:bookmarkStart w:id="2546" w:name="n9756"/>
      <w:bookmarkEnd w:id="2546"/>
      <w:r>
        <w:rPr>
          <w:rStyle w:val="rvts9"/>
        </w:rPr>
        <w:t>Стаття 350</w:t>
      </w:r>
      <w:r>
        <w:rPr>
          <w:rStyle w:val="rvts37"/>
          <w:sz w:val="2"/>
          <w:szCs w:val="2"/>
        </w:rPr>
        <w:t>-</w:t>
      </w:r>
      <w:r>
        <w:rPr>
          <w:rStyle w:val="rvts37"/>
        </w:rPr>
        <w:t>8</w:t>
      </w:r>
      <w:r>
        <w:rPr>
          <w:color w:val="000000"/>
        </w:rPr>
        <w:t>. Вручення рішення с</w:t>
      </w:r>
      <w:r>
        <w:rPr>
          <w:color w:val="000000"/>
        </w:rPr>
        <w:t>уду, повідомлення про видачу або продовження обмежувального припису</w:t>
      </w:r>
    </w:p>
    <w:p w:rsidR="00000000" w:rsidRDefault="00D97886">
      <w:pPr>
        <w:pStyle w:val="rvps2"/>
        <w:divId w:val="662390928"/>
        <w:rPr>
          <w:color w:val="000000"/>
        </w:rPr>
      </w:pPr>
      <w:bookmarkStart w:id="2547" w:name="n9757"/>
      <w:bookmarkEnd w:id="2547"/>
      <w:r>
        <w:rPr>
          <w:color w:val="000000"/>
        </w:rPr>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w:t>
      </w:r>
      <w:r>
        <w:rPr>
          <w:color w:val="000000"/>
        </w:rPr>
        <w:t>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rsidR="00000000" w:rsidRDefault="00D97886">
      <w:pPr>
        <w:pStyle w:val="rvps2"/>
        <w:divId w:val="662390928"/>
        <w:rPr>
          <w:color w:val="000000"/>
        </w:rPr>
      </w:pPr>
      <w:bookmarkStart w:id="2548" w:name="n9758"/>
      <w:bookmarkEnd w:id="2548"/>
      <w:r>
        <w:rPr>
          <w:color w:val="000000"/>
        </w:rPr>
        <w:t>2. Про видачу або продовження обмежувального припису суд не пізніше наступного дня з дня ухвал</w:t>
      </w:r>
      <w:r>
        <w:rPr>
          <w:color w:val="000000"/>
        </w:rPr>
        <w:t>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w:t>
      </w:r>
      <w:r>
        <w:rPr>
          <w:color w:val="000000"/>
        </w:rPr>
        <w:t xml:space="preserve">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000000" w:rsidRDefault="00D97886">
      <w:pPr>
        <w:pStyle w:val="rvps2"/>
        <w:divId w:val="662390928"/>
        <w:rPr>
          <w:color w:val="000000"/>
        </w:rPr>
      </w:pPr>
      <w:bookmarkStart w:id="2549" w:name="n9725"/>
      <w:bookmarkEnd w:id="2549"/>
      <w:r>
        <w:rPr>
          <w:rStyle w:val="rvts46"/>
        </w:rPr>
        <w:t xml:space="preserve">{Розділ IV доповнено главою 13 згідно із Законом </w:t>
      </w:r>
      <w:hyperlink r:id="rId136" w:anchor="n465" w:tgtFrame="_blank" w:history="1">
        <w:r>
          <w:rPr>
            <w:rStyle w:val="a3"/>
            <w:i/>
            <w:iCs/>
            <w:color w:val="000099"/>
            <w:u w:val="none"/>
          </w:rPr>
          <w:t>№ 2229-VIII від 07.12.2017</w:t>
        </w:r>
      </w:hyperlink>
      <w:r>
        <w:rPr>
          <w:rStyle w:val="rvts46"/>
        </w:rPr>
        <w:t>}</w:t>
      </w:r>
    </w:p>
    <w:p w:rsidR="00000000" w:rsidRDefault="00D97886">
      <w:pPr>
        <w:pStyle w:val="rvps7"/>
        <w:divId w:val="662390928"/>
        <w:rPr>
          <w:color w:val="000000"/>
        </w:rPr>
      </w:pPr>
      <w:bookmarkStart w:id="2550" w:name="n8515"/>
      <w:bookmarkEnd w:id="2550"/>
      <w:r>
        <w:rPr>
          <w:rStyle w:val="rvts15"/>
        </w:rPr>
        <w:t xml:space="preserve">Розділ V </w:t>
      </w:r>
      <w:r>
        <w:rPr>
          <w:color w:val="000000"/>
        </w:rPr>
        <w:br/>
      </w:r>
      <w:r>
        <w:rPr>
          <w:rStyle w:val="rvts15"/>
        </w:rPr>
        <w:t>ПЕРЕГЛЯД СУДОВИХ РІШЕНЬ</w:t>
      </w:r>
    </w:p>
    <w:p w:rsidR="00000000" w:rsidRDefault="00D97886">
      <w:pPr>
        <w:pStyle w:val="rvps7"/>
        <w:divId w:val="662390928"/>
        <w:rPr>
          <w:color w:val="000000"/>
        </w:rPr>
      </w:pPr>
      <w:bookmarkStart w:id="2551" w:name="n8516"/>
      <w:bookmarkEnd w:id="2551"/>
      <w:r>
        <w:rPr>
          <w:rStyle w:val="rvts15"/>
        </w:rPr>
        <w:t>Глава 1. Апеляційне провадження</w:t>
      </w:r>
    </w:p>
    <w:p w:rsidR="00000000" w:rsidRDefault="00D97886">
      <w:pPr>
        <w:pStyle w:val="rvps7"/>
        <w:divId w:val="662390928"/>
        <w:rPr>
          <w:color w:val="000000"/>
        </w:rPr>
      </w:pPr>
      <w:bookmarkStart w:id="2552" w:name="n8517"/>
      <w:bookmarkEnd w:id="2552"/>
      <w:r>
        <w:rPr>
          <w:rStyle w:val="rvts15"/>
        </w:rPr>
        <w:t>§ 1. Апеляційна скарга</w:t>
      </w:r>
    </w:p>
    <w:p w:rsidR="00000000" w:rsidRDefault="00D97886">
      <w:pPr>
        <w:pStyle w:val="rvps2"/>
        <w:divId w:val="662390928"/>
        <w:rPr>
          <w:color w:val="000000"/>
        </w:rPr>
      </w:pPr>
      <w:bookmarkStart w:id="2553" w:name="n8518"/>
      <w:bookmarkEnd w:id="2553"/>
      <w:r>
        <w:rPr>
          <w:rStyle w:val="rvts9"/>
        </w:rPr>
        <w:t xml:space="preserve">Стаття 351. </w:t>
      </w:r>
      <w:r>
        <w:rPr>
          <w:color w:val="000000"/>
        </w:rPr>
        <w:t>Суди апеляційної інстанції</w:t>
      </w:r>
    </w:p>
    <w:p w:rsidR="00000000" w:rsidRDefault="00D97886">
      <w:pPr>
        <w:pStyle w:val="rvps2"/>
        <w:divId w:val="662390928"/>
        <w:rPr>
          <w:color w:val="000000"/>
        </w:rPr>
      </w:pPr>
      <w:bookmarkStart w:id="2554" w:name="n8519"/>
      <w:bookmarkEnd w:id="2554"/>
      <w:r>
        <w:rPr>
          <w:color w:val="000000"/>
        </w:rPr>
        <w:t>1. Судом апеляційної інстанції у цивільних справ</w:t>
      </w:r>
      <w:r>
        <w:rPr>
          <w:color w:val="000000"/>
        </w:rPr>
        <w:t>ах є апеляційний суд, у межах апеляційного округу якого (території, на яку поширюються повноваження відповідного апеляційного суду) знаходиться місцевий суд, який ухвалив судове рішення, що оскаржується, якщо інше не передбачено цим Кодексом.</w:t>
      </w:r>
    </w:p>
    <w:p w:rsidR="00000000" w:rsidRDefault="00D97886">
      <w:pPr>
        <w:pStyle w:val="rvps2"/>
        <w:divId w:val="662390928"/>
        <w:rPr>
          <w:color w:val="000000"/>
        </w:rPr>
      </w:pPr>
      <w:bookmarkStart w:id="2555" w:name="n8520"/>
      <w:bookmarkEnd w:id="2555"/>
      <w:r>
        <w:rPr>
          <w:color w:val="000000"/>
        </w:rPr>
        <w:t xml:space="preserve">2. Верховний </w:t>
      </w:r>
      <w:r>
        <w:rPr>
          <w:color w:val="000000"/>
        </w:rPr>
        <w:t>Суд переглядає в апеляційному порядку судові рішення апеляційних судів, ухвалені ними як судами першої інстанції.</w:t>
      </w:r>
    </w:p>
    <w:p w:rsidR="00000000" w:rsidRDefault="00D97886">
      <w:pPr>
        <w:pStyle w:val="rvps2"/>
        <w:divId w:val="662390928"/>
        <w:rPr>
          <w:color w:val="000000"/>
        </w:rPr>
      </w:pPr>
      <w:bookmarkStart w:id="2556" w:name="n8521"/>
      <w:bookmarkEnd w:id="2556"/>
      <w:r>
        <w:rPr>
          <w:rStyle w:val="rvts9"/>
        </w:rPr>
        <w:t xml:space="preserve">Стаття 352. </w:t>
      </w:r>
      <w:r>
        <w:rPr>
          <w:color w:val="000000"/>
        </w:rPr>
        <w:t>Право апеляційного оскарження</w:t>
      </w:r>
    </w:p>
    <w:p w:rsidR="00000000" w:rsidRDefault="00D97886">
      <w:pPr>
        <w:pStyle w:val="rvps2"/>
        <w:divId w:val="662390928"/>
        <w:rPr>
          <w:color w:val="000000"/>
        </w:rPr>
      </w:pPr>
      <w:bookmarkStart w:id="2557" w:name="n8522"/>
      <w:bookmarkEnd w:id="2557"/>
      <w:r>
        <w:rPr>
          <w:color w:val="000000"/>
        </w:rPr>
        <w:t>1. Учасники справи, а також особи, які не брали участі у справі, якщо суд вирішив питання про їхні п</w:t>
      </w:r>
      <w:r>
        <w:rPr>
          <w:color w:val="000000"/>
        </w:rPr>
        <w:t>рава, свободи, інтереси та (або) обов’язки, мають право оскаржити в апеляційному порядку рішення суду першої інстанції повністю або частково.</w:t>
      </w:r>
    </w:p>
    <w:p w:rsidR="00000000" w:rsidRDefault="00D97886">
      <w:pPr>
        <w:pStyle w:val="rvps2"/>
        <w:divId w:val="662390928"/>
        <w:rPr>
          <w:color w:val="000000"/>
        </w:rPr>
      </w:pPr>
      <w:bookmarkStart w:id="2558" w:name="n8523"/>
      <w:bookmarkEnd w:id="2558"/>
      <w:r>
        <w:rPr>
          <w:color w:val="000000"/>
        </w:rPr>
        <w:t>2. Ухвала суду першої інстанції оскаржується в апеляційному порядку окремо від рішення суду у випадках, передбачен</w:t>
      </w:r>
      <w:r>
        <w:rPr>
          <w:color w:val="000000"/>
        </w:rPr>
        <w:t xml:space="preserve">их </w:t>
      </w:r>
      <w:hyperlink w:anchor="n8525" w:history="1">
        <w:r>
          <w:rPr>
            <w:rStyle w:val="a3"/>
            <w:color w:val="006600"/>
            <w:u w:val="none"/>
          </w:rPr>
          <w:t>статтею 353</w:t>
        </w:r>
      </w:hyperlink>
      <w:r>
        <w:rPr>
          <w:color w:val="000000"/>
        </w:rPr>
        <w:t xml:space="preserve"> цього Кодексу.</w:t>
      </w:r>
    </w:p>
    <w:p w:rsidR="00000000" w:rsidRDefault="00D97886">
      <w:pPr>
        <w:pStyle w:val="rvps2"/>
        <w:divId w:val="662390928"/>
        <w:rPr>
          <w:color w:val="000000"/>
        </w:rPr>
      </w:pPr>
      <w:bookmarkStart w:id="2559" w:name="n8524"/>
      <w:bookmarkEnd w:id="2559"/>
      <w:r>
        <w:rPr>
          <w:color w:val="000000"/>
        </w:rPr>
        <w:t>3. Після відкриття апеляційного провадження за апеляційною скаргою особи, яка не брала участі у спр</w:t>
      </w:r>
      <w:r>
        <w:rPr>
          <w:color w:val="000000"/>
        </w:rPr>
        <w:t>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p w:rsidR="00000000" w:rsidRDefault="00D97886">
      <w:pPr>
        <w:pStyle w:val="rvps2"/>
        <w:divId w:val="662390928"/>
        <w:rPr>
          <w:color w:val="000000"/>
        </w:rPr>
      </w:pPr>
      <w:bookmarkStart w:id="2560" w:name="n8525"/>
      <w:bookmarkEnd w:id="2560"/>
      <w:r>
        <w:rPr>
          <w:rStyle w:val="rvts9"/>
        </w:rPr>
        <w:t xml:space="preserve">Стаття 353. </w:t>
      </w:r>
      <w:r>
        <w:rPr>
          <w:color w:val="000000"/>
        </w:rPr>
        <w:t>Ухвали, на які можуть бути подані скарги окремо від рішення суду</w:t>
      </w:r>
    </w:p>
    <w:p w:rsidR="00000000" w:rsidRDefault="00D97886">
      <w:pPr>
        <w:pStyle w:val="rvps2"/>
        <w:divId w:val="662390928"/>
        <w:rPr>
          <w:color w:val="000000"/>
        </w:rPr>
      </w:pPr>
      <w:bookmarkStart w:id="2561" w:name="n8526"/>
      <w:bookmarkEnd w:id="2561"/>
      <w:r>
        <w:rPr>
          <w:color w:val="000000"/>
        </w:rPr>
        <w:t>1. О</w:t>
      </w:r>
      <w:r>
        <w:rPr>
          <w:color w:val="000000"/>
        </w:rPr>
        <w:t>кремо від рішення суду можуть бути оскаржені в апеляційному порядку ухвали суду першої інстанції щодо:</w:t>
      </w:r>
    </w:p>
    <w:p w:rsidR="00000000" w:rsidRDefault="00D97886">
      <w:pPr>
        <w:pStyle w:val="rvps2"/>
        <w:divId w:val="662390928"/>
        <w:rPr>
          <w:color w:val="000000"/>
        </w:rPr>
      </w:pPr>
      <w:bookmarkStart w:id="2562" w:name="n8527"/>
      <w:bookmarkEnd w:id="2562"/>
      <w:r>
        <w:rPr>
          <w:color w:val="000000"/>
        </w:rPr>
        <w:t>1) відмови у видачі судового наказу;</w:t>
      </w:r>
    </w:p>
    <w:p w:rsidR="00000000" w:rsidRDefault="00D97886">
      <w:pPr>
        <w:pStyle w:val="rvps2"/>
        <w:divId w:val="662390928"/>
        <w:rPr>
          <w:color w:val="000000"/>
        </w:rPr>
      </w:pPr>
      <w:bookmarkStart w:id="2563" w:name="n8528"/>
      <w:bookmarkEnd w:id="2563"/>
      <w:r>
        <w:rPr>
          <w:color w:val="000000"/>
        </w:rPr>
        <w:t>2) забезпечення доказів, відмови в забезпеченні доказів чи скасування ухвали про забезпечення доказів;</w:t>
      </w:r>
    </w:p>
    <w:p w:rsidR="00000000" w:rsidRDefault="00D97886">
      <w:pPr>
        <w:pStyle w:val="rvps2"/>
        <w:divId w:val="662390928"/>
        <w:rPr>
          <w:color w:val="000000"/>
        </w:rPr>
      </w:pPr>
      <w:bookmarkStart w:id="2564" w:name="n8529"/>
      <w:bookmarkEnd w:id="2564"/>
      <w:r>
        <w:rPr>
          <w:color w:val="000000"/>
        </w:rPr>
        <w:t>3) забезпечен</w:t>
      </w:r>
      <w:r>
        <w:rPr>
          <w:color w:val="000000"/>
        </w:rPr>
        <w:t>ня позову, заміни заходу забезпечення позову;</w:t>
      </w:r>
    </w:p>
    <w:p w:rsidR="00000000" w:rsidRDefault="00D97886">
      <w:pPr>
        <w:pStyle w:val="rvps2"/>
        <w:divId w:val="662390928"/>
        <w:rPr>
          <w:color w:val="000000"/>
        </w:rPr>
      </w:pPr>
      <w:bookmarkStart w:id="2565" w:name="n8530"/>
      <w:bookmarkEnd w:id="2565"/>
      <w:r>
        <w:rPr>
          <w:color w:val="000000"/>
        </w:rPr>
        <w:t>4) скасування забезпечення позову, відмови в скасуванні чи заміні заходів забезпечення позову або відмови у забезпеченні позову;</w:t>
      </w:r>
    </w:p>
    <w:p w:rsidR="00000000" w:rsidRDefault="00D97886">
      <w:pPr>
        <w:pStyle w:val="rvps2"/>
        <w:divId w:val="662390928"/>
        <w:rPr>
          <w:color w:val="000000"/>
        </w:rPr>
      </w:pPr>
      <w:bookmarkStart w:id="2566" w:name="n8531"/>
      <w:bookmarkEnd w:id="2566"/>
      <w:r>
        <w:rPr>
          <w:color w:val="000000"/>
        </w:rPr>
        <w:t>5) зустрічного забезпечення або зміни чи скасування зустрічного забезпечення;</w:t>
      </w:r>
    </w:p>
    <w:p w:rsidR="00000000" w:rsidRDefault="00D97886">
      <w:pPr>
        <w:pStyle w:val="rvps2"/>
        <w:divId w:val="662390928"/>
        <w:rPr>
          <w:color w:val="000000"/>
        </w:rPr>
      </w:pPr>
      <w:bookmarkStart w:id="2567" w:name="n8532"/>
      <w:bookmarkEnd w:id="2567"/>
      <w:r>
        <w:rPr>
          <w:color w:val="000000"/>
        </w:rPr>
        <w:t>6) повернення заяви позивачеві (заявникові);</w:t>
      </w:r>
    </w:p>
    <w:p w:rsidR="00000000" w:rsidRDefault="00D97886">
      <w:pPr>
        <w:pStyle w:val="rvps2"/>
        <w:divId w:val="662390928"/>
        <w:rPr>
          <w:color w:val="000000"/>
        </w:rPr>
      </w:pPr>
      <w:bookmarkStart w:id="2568" w:name="n8533"/>
      <w:bookmarkEnd w:id="2568"/>
      <w:r>
        <w:rPr>
          <w:color w:val="000000"/>
        </w:rPr>
        <w:t>7) відмови у відкритті провадження у справі;</w:t>
      </w:r>
    </w:p>
    <w:p w:rsidR="00000000" w:rsidRDefault="00D97886">
      <w:pPr>
        <w:pStyle w:val="rvps2"/>
        <w:divId w:val="662390928"/>
        <w:rPr>
          <w:color w:val="000000"/>
        </w:rPr>
      </w:pPr>
      <w:bookmarkStart w:id="2569" w:name="n8534"/>
      <w:bookmarkEnd w:id="2569"/>
      <w:r>
        <w:rPr>
          <w:color w:val="000000"/>
        </w:rPr>
        <w:t>8) відкриття провадження у справі з порушенням правил підсудності;</w:t>
      </w:r>
    </w:p>
    <w:p w:rsidR="00000000" w:rsidRDefault="00D97886">
      <w:pPr>
        <w:pStyle w:val="rvps2"/>
        <w:divId w:val="662390928"/>
        <w:rPr>
          <w:color w:val="000000"/>
        </w:rPr>
      </w:pPr>
      <w:bookmarkStart w:id="2570" w:name="n8535"/>
      <w:bookmarkEnd w:id="2570"/>
      <w:r>
        <w:rPr>
          <w:color w:val="000000"/>
        </w:rPr>
        <w:t>9) передачі справи на розгляд іншого суду;</w:t>
      </w:r>
    </w:p>
    <w:p w:rsidR="00000000" w:rsidRDefault="00D97886">
      <w:pPr>
        <w:pStyle w:val="rvps2"/>
        <w:divId w:val="662390928"/>
        <w:rPr>
          <w:color w:val="000000"/>
        </w:rPr>
      </w:pPr>
      <w:bookmarkStart w:id="2571" w:name="n8536"/>
      <w:bookmarkEnd w:id="2571"/>
      <w:r>
        <w:rPr>
          <w:color w:val="000000"/>
        </w:rPr>
        <w:t>10) відмови поновити або продовжити пропущений процесуал</w:t>
      </w:r>
      <w:r>
        <w:rPr>
          <w:color w:val="000000"/>
        </w:rPr>
        <w:t>ьний строк;</w:t>
      </w:r>
    </w:p>
    <w:p w:rsidR="00000000" w:rsidRDefault="00D97886">
      <w:pPr>
        <w:pStyle w:val="rvps2"/>
        <w:divId w:val="662390928"/>
        <w:rPr>
          <w:color w:val="000000"/>
        </w:rPr>
      </w:pPr>
      <w:bookmarkStart w:id="2572" w:name="n8537"/>
      <w:bookmarkEnd w:id="2572"/>
      <w:r>
        <w:rPr>
          <w:color w:val="000000"/>
        </w:rPr>
        <w:t>11) затвердження мирової угоди;</w:t>
      </w:r>
    </w:p>
    <w:p w:rsidR="00000000" w:rsidRDefault="00D97886">
      <w:pPr>
        <w:pStyle w:val="rvps2"/>
        <w:divId w:val="662390928"/>
        <w:rPr>
          <w:color w:val="000000"/>
        </w:rPr>
      </w:pPr>
      <w:bookmarkStart w:id="2573" w:name="n8538"/>
      <w:bookmarkEnd w:id="2573"/>
      <w:r>
        <w:rPr>
          <w:color w:val="000000"/>
        </w:rPr>
        <w:t>12) призначення експертизи;</w:t>
      </w:r>
    </w:p>
    <w:p w:rsidR="00000000" w:rsidRDefault="00D97886">
      <w:pPr>
        <w:pStyle w:val="rvps2"/>
        <w:divId w:val="662390928"/>
        <w:rPr>
          <w:color w:val="000000"/>
        </w:rPr>
      </w:pPr>
      <w:bookmarkStart w:id="2574" w:name="n8539"/>
      <w:bookmarkEnd w:id="2574"/>
      <w:r>
        <w:rPr>
          <w:color w:val="000000"/>
        </w:rPr>
        <w:t>13) визначення розміру судових витрат;</w:t>
      </w:r>
    </w:p>
    <w:p w:rsidR="00000000" w:rsidRDefault="00D97886">
      <w:pPr>
        <w:pStyle w:val="rvps2"/>
        <w:divId w:val="662390928"/>
        <w:rPr>
          <w:color w:val="000000"/>
        </w:rPr>
      </w:pPr>
      <w:bookmarkStart w:id="2575" w:name="n8540"/>
      <w:bookmarkEnd w:id="2575"/>
      <w:r>
        <w:rPr>
          <w:color w:val="000000"/>
        </w:rPr>
        <w:t>14) зупинення провадження у справі;</w:t>
      </w:r>
    </w:p>
    <w:p w:rsidR="00000000" w:rsidRDefault="00D97886">
      <w:pPr>
        <w:pStyle w:val="rvps2"/>
        <w:divId w:val="662390928"/>
        <w:rPr>
          <w:color w:val="000000"/>
        </w:rPr>
      </w:pPr>
      <w:bookmarkStart w:id="2576" w:name="n8541"/>
      <w:bookmarkEnd w:id="2576"/>
      <w:r>
        <w:rPr>
          <w:color w:val="000000"/>
        </w:rPr>
        <w:t>15) закриття провадження у справі;</w:t>
      </w:r>
    </w:p>
    <w:p w:rsidR="00000000" w:rsidRDefault="00D97886">
      <w:pPr>
        <w:pStyle w:val="rvps2"/>
        <w:divId w:val="662390928"/>
        <w:rPr>
          <w:color w:val="000000"/>
        </w:rPr>
      </w:pPr>
      <w:bookmarkStart w:id="2577" w:name="n8542"/>
      <w:bookmarkEnd w:id="2577"/>
      <w:r>
        <w:rPr>
          <w:color w:val="000000"/>
        </w:rPr>
        <w:t>16) залишення позову (заяви) без розгляду;</w:t>
      </w:r>
    </w:p>
    <w:p w:rsidR="00000000" w:rsidRDefault="00D97886">
      <w:pPr>
        <w:pStyle w:val="rvps2"/>
        <w:divId w:val="662390928"/>
        <w:rPr>
          <w:color w:val="000000"/>
        </w:rPr>
      </w:pPr>
      <w:bookmarkStart w:id="2578" w:name="n8543"/>
      <w:bookmarkEnd w:id="2578"/>
      <w:r>
        <w:rPr>
          <w:color w:val="000000"/>
        </w:rPr>
        <w:t>17) окрема ухвала;</w:t>
      </w:r>
    </w:p>
    <w:p w:rsidR="00000000" w:rsidRDefault="00D97886">
      <w:pPr>
        <w:pStyle w:val="rvps2"/>
        <w:divId w:val="662390928"/>
        <w:rPr>
          <w:color w:val="000000"/>
        </w:rPr>
      </w:pPr>
      <w:bookmarkStart w:id="2579" w:name="n8544"/>
      <w:bookmarkEnd w:id="2579"/>
      <w:r>
        <w:rPr>
          <w:color w:val="000000"/>
        </w:rPr>
        <w:t>18) стягненн</w:t>
      </w:r>
      <w:r>
        <w:rPr>
          <w:color w:val="000000"/>
        </w:rPr>
        <w:t>я штрафу в порядку процесуального примусу;</w:t>
      </w:r>
    </w:p>
    <w:p w:rsidR="00000000" w:rsidRDefault="00D97886">
      <w:pPr>
        <w:pStyle w:val="rvps2"/>
        <w:divId w:val="662390928"/>
        <w:rPr>
          <w:color w:val="000000"/>
        </w:rPr>
      </w:pPr>
      <w:bookmarkStart w:id="2580" w:name="n8545"/>
      <w:bookmarkEnd w:id="2580"/>
      <w:r>
        <w:rPr>
          <w:color w:val="000000"/>
        </w:rPr>
        <w:t>19) внесення або відмови у внесенні виправлень у рішення;</w:t>
      </w:r>
    </w:p>
    <w:p w:rsidR="00000000" w:rsidRDefault="00D97886">
      <w:pPr>
        <w:pStyle w:val="rvps2"/>
        <w:divId w:val="662390928"/>
        <w:rPr>
          <w:color w:val="000000"/>
        </w:rPr>
      </w:pPr>
      <w:bookmarkStart w:id="2581" w:name="n8546"/>
      <w:bookmarkEnd w:id="2581"/>
      <w:r>
        <w:rPr>
          <w:color w:val="000000"/>
        </w:rPr>
        <w:t>20) відмови ухвалити додаткове рішення;</w:t>
      </w:r>
    </w:p>
    <w:p w:rsidR="00000000" w:rsidRDefault="00D97886">
      <w:pPr>
        <w:pStyle w:val="rvps2"/>
        <w:divId w:val="662390928"/>
        <w:rPr>
          <w:color w:val="000000"/>
        </w:rPr>
      </w:pPr>
      <w:bookmarkStart w:id="2582" w:name="n8547"/>
      <w:bookmarkEnd w:id="2582"/>
      <w:r>
        <w:rPr>
          <w:color w:val="000000"/>
        </w:rPr>
        <w:t>21) роз’яснення або відмови у роз’ясненні судового рішення;</w:t>
      </w:r>
    </w:p>
    <w:p w:rsidR="00000000" w:rsidRDefault="00D97886">
      <w:pPr>
        <w:pStyle w:val="rvps2"/>
        <w:divId w:val="662390928"/>
        <w:rPr>
          <w:color w:val="000000"/>
        </w:rPr>
      </w:pPr>
      <w:bookmarkStart w:id="2583" w:name="n8548"/>
      <w:bookmarkEnd w:id="2583"/>
      <w:r>
        <w:rPr>
          <w:color w:val="000000"/>
        </w:rPr>
        <w:t>22) повернення заяви про перегляд заочного рішення;</w:t>
      </w:r>
    </w:p>
    <w:p w:rsidR="00000000" w:rsidRDefault="00D97886">
      <w:pPr>
        <w:pStyle w:val="rvps2"/>
        <w:divId w:val="662390928"/>
        <w:rPr>
          <w:color w:val="000000"/>
        </w:rPr>
      </w:pPr>
      <w:bookmarkStart w:id="2584" w:name="n8549"/>
      <w:bookmarkEnd w:id="2584"/>
      <w:r>
        <w:rPr>
          <w:color w:val="000000"/>
        </w:rPr>
        <w:t>23)</w:t>
      </w:r>
      <w:r>
        <w:rPr>
          <w:color w:val="000000"/>
        </w:rPr>
        <w:t xml:space="preserve"> відмови у відкритті провадження за нововиявленими або виключними обставинами;</w:t>
      </w:r>
    </w:p>
    <w:p w:rsidR="00000000" w:rsidRDefault="00D97886">
      <w:pPr>
        <w:pStyle w:val="rvps2"/>
        <w:divId w:val="662390928"/>
        <w:rPr>
          <w:color w:val="000000"/>
        </w:rPr>
      </w:pPr>
      <w:bookmarkStart w:id="2585" w:name="n8550"/>
      <w:bookmarkEnd w:id="2585"/>
      <w:r>
        <w:rPr>
          <w:color w:val="000000"/>
        </w:rPr>
        <w:t>24) поновлення пропущеного строку для пред’явлення виконавчого документа до виконання;</w:t>
      </w:r>
    </w:p>
    <w:p w:rsidR="00000000" w:rsidRDefault="00D97886">
      <w:pPr>
        <w:pStyle w:val="rvps2"/>
        <w:divId w:val="662390928"/>
        <w:rPr>
          <w:color w:val="000000"/>
        </w:rPr>
      </w:pPr>
      <w:bookmarkStart w:id="2586" w:name="n8551"/>
      <w:bookmarkEnd w:id="2586"/>
      <w:r>
        <w:rPr>
          <w:color w:val="000000"/>
        </w:rPr>
        <w:t>25) виправлення помилки у виконавчому документі або визнання його таким, що не підлягає ви</w:t>
      </w:r>
      <w:r>
        <w:rPr>
          <w:color w:val="000000"/>
        </w:rPr>
        <w:t>конанню;</w:t>
      </w:r>
    </w:p>
    <w:p w:rsidR="00000000" w:rsidRDefault="00D97886">
      <w:pPr>
        <w:pStyle w:val="rvps2"/>
        <w:divId w:val="662390928"/>
        <w:rPr>
          <w:color w:val="000000"/>
        </w:rPr>
      </w:pPr>
      <w:bookmarkStart w:id="2587" w:name="n8552"/>
      <w:bookmarkEnd w:id="2587"/>
      <w:r>
        <w:rPr>
          <w:color w:val="000000"/>
        </w:rPr>
        <w:t>26) відстрочення і розстрочення, зміни чи встановлення способу і порядку виконання рішення;</w:t>
      </w:r>
    </w:p>
    <w:p w:rsidR="00000000" w:rsidRDefault="00D97886">
      <w:pPr>
        <w:pStyle w:val="rvps2"/>
        <w:divId w:val="662390928"/>
        <w:rPr>
          <w:color w:val="000000"/>
        </w:rPr>
      </w:pPr>
      <w:bookmarkStart w:id="2588" w:name="n8553"/>
      <w:bookmarkEnd w:id="2588"/>
      <w:r>
        <w:rPr>
          <w:color w:val="000000"/>
        </w:rPr>
        <w:t>27) розгляду скарг на дії (бездіяльність) органів державної виконавчої служби, приватного виконавця;</w:t>
      </w:r>
    </w:p>
    <w:p w:rsidR="00000000" w:rsidRDefault="00D97886">
      <w:pPr>
        <w:pStyle w:val="rvps2"/>
        <w:divId w:val="662390928"/>
        <w:rPr>
          <w:color w:val="000000"/>
        </w:rPr>
      </w:pPr>
      <w:bookmarkStart w:id="2589" w:name="n8554"/>
      <w:bookmarkEnd w:id="2589"/>
      <w:r>
        <w:rPr>
          <w:color w:val="000000"/>
        </w:rPr>
        <w:t>28) заміни сторони у справі (процесуальне правонаступн</w:t>
      </w:r>
      <w:r>
        <w:rPr>
          <w:color w:val="000000"/>
        </w:rPr>
        <w:t>ицтво) або сторони виконавчого провадження;</w:t>
      </w:r>
    </w:p>
    <w:p w:rsidR="00000000" w:rsidRDefault="00D97886">
      <w:pPr>
        <w:pStyle w:val="rvps2"/>
        <w:divId w:val="662390928"/>
        <w:rPr>
          <w:color w:val="000000"/>
        </w:rPr>
      </w:pPr>
      <w:bookmarkStart w:id="2590" w:name="n8555"/>
      <w:bookmarkEnd w:id="2590"/>
      <w:r>
        <w:rPr>
          <w:color w:val="000000"/>
        </w:rPr>
        <w:t>29) повороту виконання рішення суду чи відмови у повороті виконання рішення;</w:t>
      </w:r>
    </w:p>
    <w:p w:rsidR="00000000" w:rsidRDefault="00D97886">
      <w:pPr>
        <w:pStyle w:val="rvps2"/>
        <w:divId w:val="662390928"/>
        <w:rPr>
          <w:color w:val="000000"/>
        </w:rPr>
      </w:pPr>
      <w:bookmarkStart w:id="2591" w:name="n8556"/>
      <w:bookmarkEnd w:id="2591"/>
      <w:r>
        <w:rPr>
          <w:color w:val="000000"/>
        </w:rPr>
        <w:t>30) звернення стягнення на грошові кошти, що належать іншим особам, чи нерухоме майно, право власності на яке не зареєстровано в устано</w:t>
      </w:r>
      <w:r>
        <w:rPr>
          <w:color w:val="000000"/>
        </w:rPr>
        <w:t>вленому законом порядку;</w:t>
      </w:r>
    </w:p>
    <w:p w:rsidR="00000000" w:rsidRDefault="00D97886">
      <w:pPr>
        <w:pStyle w:val="rvps2"/>
        <w:divId w:val="662390928"/>
        <w:rPr>
          <w:color w:val="000000"/>
        </w:rPr>
      </w:pPr>
      <w:bookmarkStart w:id="2592" w:name="n8557"/>
      <w:bookmarkEnd w:id="2592"/>
      <w:r>
        <w:rPr>
          <w:color w:val="000000"/>
        </w:rPr>
        <w:t>31) тимчасового обмеження у праві виїзду за межі України;</w:t>
      </w:r>
    </w:p>
    <w:p w:rsidR="00000000" w:rsidRDefault="00D97886">
      <w:pPr>
        <w:pStyle w:val="rvps2"/>
        <w:divId w:val="662390928"/>
        <w:rPr>
          <w:color w:val="000000"/>
        </w:rPr>
      </w:pPr>
      <w:bookmarkStart w:id="2593" w:name="n8558"/>
      <w:bookmarkEnd w:id="2593"/>
      <w:r>
        <w:rPr>
          <w:color w:val="000000"/>
        </w:rPr>
        <w:t>32) визначення частки майна боржника у майні, яким він володіє спільно з іншими особами;</w:t>
      </w:r>
    </w:p>
    <w:p w:rsidR="00000000" w:rsidRDefault="00D97886">
      <w:pPr>
        <w:pStyle w:val="rvps2"/>
        <w:divId w:val="662390928"/>
        <w:rPr>
          <w:color w:val="000000"/>
        </w:rPr>
      </w:pPr>
      <w:bookmarkStart w:id="2594" w:name="n8559"/>
      <w:bookmarkEnd w:id="2594"/>
      <w:r>
        <w:rPr>
          <w:color w:val="000000"/>
        </w:rPr>
        <w:t>33) тимчасового влаштування дитини до дитячого або лікувального закладу;</w:t>
      </w:r>
    </w:p>
    <w:p w:rsidR="00000000" w:rsidRDefault="00D97886">
      <w:pPr>
        <w:pStyle w:val="rvps2"/>
        <w:divId w:val="662390928"/>
        <w:rPr>
          <w:color w:val="000000"/>
        </w:rPr>
      </w:pPr>
      <w:bookmarkStart w:id="2595" w:name="n8560"/>
      <w:bookmarkEnd w:id="2595"/>
      <w:r>
        <w:rPr>
          <w:color w:val="000000"/>
        </w:rPr>
        <w:t>34) оголошення розшуку відповідача (боржника) або дитини;</w:t>
      </w:r>
    </w:p>
    <w:p w:rsidR="00000000" w:rsidRDefault="00D97886">
      <w:pPr>
        <w:pStyle w:val="rvps2"/>
        <w:divId w:val="662390928"/>
        <w:rPr>
          <w:color w:val="000000"/>
        </w:rPr>
      </w:pPr>
      <w:bookmarkStart w:id="2596" w:name="n8561"/>
      <w:bookmarkEnd w:id="2596"/>
      <w:r>
        <w:rPr>
          <w:color w:val="000000"/>
        </w:rPr>
        <w:t>35) примусового проникнення до житла;</w:t>
      </w:r>
    </w:p>
    <w:p w:rsidR="00000000" w:rsidRDefault="00D97886">
      <w:pPr>
        <w:pStyle w:val="rvps2"/>
        <w:divId w:val="662390928"/>
        <w:rPr>
          <w:color w:val="000000"/>
        </w:rPr>
      </w:pPr>
      <w:bookmarkStart w:id="2597" w:name="n8562"/>
      <w:bookmarkEnd w:id="2597"/>
      <w:r>
        <w:rPr>
          <w:color w:val="000000"/>
        </w:rPr>
        <w:t>36) звільнення (призначення) опікуна чи піклувальника;</w:t>
      </w:r>
    </w:p>
    <w:p w:rsidR="00000000" w:rsidRDefault="00D97886">
      <w:pPr>
        <w:pStyle w:val="rvps2"/>
        <w:divId w:val="662390928"/>
        <w:rPr>
          <w:color w:val="000000"/>
        </w:rPr>
      </w:pPr>
      <w:bookmarkStart w:id="2598" w:name="n8563"/>
      <w:bookmarkEnd w:id="2598"/>
      <w:r>
        <w:rPr>
          <w:color w:val="000000"/>
        </w:rPr>
        <w:t>37) відмови у відкритті провадження у справі про скасування рішення третейського суду, міжнародного комер</w:t>
      </w:r>
      <w:r>
        <w:rPr>
          <w:color w:val="000000"/>
        </w:rPr>
        <w:t>ційного арбітражу;</w:t>
      </w:r>
    </w:p>
    <w:p w:rsidR="00000000" w:rsidRDefault="00D97886">
      <w:pPr>
        <w:pStyle w:val="rvps2"/>
        <w:divId w:val="662390928"/>
        <w:rPr>
          <w:color w:val="000000"/>
        </w:rPr>
      </w:pPr>
      <w:bookmarkStart w:id="2599" w:name="n8564"/>
      <w:bookmarkEnd w:id="2599"/>
      <w:r>
        <w:rPr>
          <w:color w:val="000000"/>
        </w:rPr>
        <w:t>38) повернення заяви про скасування рішення третейського суду, міжнародного комерційного арбітражу;</w:t>
      </w:r>
    </w:p>
    <w:p w:rsidR="00000000" w:rsidRDefault="00D97886">
      <w:pPr>
        <w:pStyle w:val="rvps2"/>
        <w:divId w:val="662390928"/>
        <w:rPr>
          <w:color w:val="000000"/>
        </w:rPr>
      </w:pPr>
      <w:bookmarkStart w:id="2600" w:name="n8565"/>
      <w:bookmarkEnd w:id="2600"/>
      <w:r>
        <w:rPr>
          <w:color w:val="000000"/>
        </w:rPr>
        <w:t>39) повернення заяви про видачу виконавчого листа на примусове виконання рішення третейського суду або заяви про визнання і надання дозво</w:t>
      </w:r>
      <w:r>
        <w:rPr>
          <w:color w:val="000000"/>
        </w:rPr>
        <w:t>лу на виконання рішення міжнародного комерційного арбітражу;</w:t>
      </w:r>
    </w:p>
    <w:p w:rsidR="00000000" w:rsidRDefault="00D97886">
      <w:pPr>
        <w:pStyle w:val="rvps2"/>
        <w:divId w:val="662390928"/>
        <w:rPr>
          <w:color w:val="000000"/>
        </w:rPr>
      </w:pPr>
      <w:bookmarkStart w:id="2601" w:name="n8566"/>
      <w:bookmarkEnd w:id="2601"/>
      <w:r>
        <w:rPr>
          <w:color w:val="000000"/>
        </w:rPr>
        <w:t>40) залишення без розгляду заяви про відновлення втраченого судового провадження;</w:t>
      </w:r>
    </w:p>
    <w:p w:rsidR="00000000" w:rsidRDefault="00D97886">
      <w:pPr>
        <w:pStyle w:val="rvps2"/>
        <w:divId w:val="662390928"/>
        <w:rPr>
          <w:color w:val="000000"/>
        </w:rPr>
      </w:pPr>
      <w:bookmarkStart w:id="2602" w:name="n8567"/>
      <w:bookmarkEnd w:id="2602"/>
      <w:r>
        <w:rPr>
          <w:color w:val="000000"/>
        </w:rPr>
        <w:t>41) відновлення повністю або частково втраченого судового провадження чи відмови в його відновленні.</w:t>
      </w:r>
    </w:p>
    <w:p w:rsidR="00000000" w:rsidRDefault="00D97886">
      <w:pPr>
        <w:pStyle w:val="rvps2"/>
        <w:divId w:val="662390928"/>
        <w:rPr>
          <w:color w:val="000000"/>
        </w:rPr>
      </w:pPr>
      <w:bookmarkStart w:id="2603" w:name="n8568"/>
      <w:bookmarkEnd w:id="2603"/>
      <w:r>
        <w:rPr>
          <w:color w:val="000000"/>
        </w:rPr>
        <w:t>2. Заперечен</w:t>
      </w:r>
      <w:r>
        <w:rPr>
          <w:color w:val="000000"/>
        </w:rPr>
        <w:t>ня на ухвали, що не підлягають оскарженню окремо від рішення суду, включаються до апеляційної скарги на рішення суду.</w:t>
      </w:r>
    </w:p>
    <w:p w:rsidR="00000000" w:rsidRDefault="00D97886">
      <w:pPr>
        <w:pStyle w:val="rvps2"/>
        <w:divId w:val="662390928"/>
        <w:rPr>
          <w:color w:val="000000"/>
        </w:rPr>
      </w:pPr>
      <w:bookmarkStart w:id="2604" w:name="n8569"/>
      <w:bookmarkEnd w:id="2604"/>
      <w:r>
        <w:rPr>
          <w:rStyle w:val="rvts9"/>
        </w:rPr>
        <w:t xml:space="preserve">Стаття 354. </w:t>
      </w:r>
      <w:r>
        <w:rPr>
          <w:color w:val="000000"/>
        </w:rPr>
        <w:t>Строк на апеляційне оскарження</w:t>
      </w:r>
    </w:p>
    <w:p w:rsidR="00000000" w:rsidRDefault="00D97886">
      <w:pPr>
        <w:pStyle w:val="rvps2"/>
        <w:divId w:val="662390928"/>
        <w:rPr>
          <w:color w:val="000000"/>
        </w:rPr>
      </w:pPr>
      <w:bookmarkStart w:id="2605" w:name="n8570"/>
      <w:bookmarkEnd w:id="2605"/>
      <w:r>
        <w:rPr>
          <w:color w:val="000000"/>
        </w:rPr>
        <w:t>1. Апеляційна скарга на рішення суду подається протягом тридцяти днів, а на ухвалу суду - протя</w:t>
      </w:r>
      <w:r>
        <w:rPr>
          <w:color w:val="000000"/>
        </w:rPr>
        <w:t>гом п’ятнадцяти днів з дня його (її) проголошення.</w:t>
      </w:r>
    </w:p>
    <w:p w:rsidR="00000000" w:rsidRDefault="00D97886">
      <w:pPr>
        <w:pStyle w:val="rvps2"/>
        <w:divId w:val="662390928"/>
        <w:rPr>
          <w:color w:val="000000"/>
        </w:rPr>
      </w:pPr>
      <w:bookmarkStart w:id="2606" w:name="n8571"/>
      <w:bookmarkEnd w:id="2606"/>
      <w:r>
        <w:rPr>
          <w:color w:val="000000"/>
        </w:rPr>
        <w:t>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зазначений строк об</w:t>
      </w:r>
      <w:r>
        <w:rPr>
          <w:color w:val="000000"/>
        </w:rPr>
        <w:t>числюється з дня складення повного судового рішення.</w:t>
      </w:r>
    </w:p>
    <w:p w:rsidR="00000000" w:rsidRDefault="00D97886">
      <w:pPr>
        <w:pStyle w:val="rvps2"/>
        <w:divId w:val="662390928"/>
        <w:rPr>
          <w:color w:val="000000"/>
        </w:rPr>
      </w:pPr>
      <w:bookmarkStart w:id="2607" w:name="n8572"/>
      <w:bookmarkEnd w:id="2607"/>
      <w:r>
        <w:rPr>
          <w:color w:val="000000"/>
        </w:rPr>
        <w:t>2. Учасник справи, якому повне рішення або ухвала суду не були вручені у день його (її) проголошення або складення, має право на поновлення пропущеного строку на апеляційне оскарження:</w:t>
      </w:r>
    </w:p>
    <w:p w:rsidR="00000000" w:rsidRDefault="00D97886">
      <w:pPr>
        <w:pStyle w:val="rvps2"/>
        <w:divId w:val="662390928"/>
        <w:rPr>
          <w:color w:val="000000"/>
        </w:rPr>
      </w:pPr>
      <w:bookmarkStart w:id="2608" w:name="n8573"/>
      <w:bookmarkEnd w:id="2608"/>
      <w:r>
        <w:rPr>
          <w:color w:val="000000"/>
        </w:rPr>
        <w:t>1) на рішення суду</w:t>
      </w:r>
      <w:r>
        <w:rPr>
          <w:color w:val="000000"/>
        </w:rPr>
        <w:t xml:space="preserve"> - якщо апеляційна скарга подана протягом тридцяти днів з дня вручення йому повного рішення суду;</w:t>
      </w:r>
    </w:p>
    <w:p w:rsidR="00000000" w:rsidRDefault="00D97886">
      <w:pPr>
        <w:pStyle w:val="rvps2"/>
        <w:divId w:val="662390928"/>
        <w:rPr>
          <w:color w:val="000000"/>
        </w:rPr>
      </w:pPr>
      <w:bookmarkStart w:id="2609" w:name="n8574"/>
      <w:bookmarkEnd w:id="2609"/>
      <w:r>
        <w:rPr>
          <w:color w:val="000000"/>
        </w:rPr>
        <w:t>2) на ухвали суду - якщо апеляційна скарга подана протягом п’ятнадцяти днів з дня вручення йому відповідної ухвали суду.</w:t>
      </w:r>
    </w:p>
    <w:p w:rsidR="00000000" w:rsidRDefault="00D97886">
      <w:pPr>
        <w:pStyle w:val="rvps2"/>
        <w:divId w:val="662390928"/>
        <w:rPr>
          <w:color w:val="000000"/>
        </w:rPr>
      </w:pPr>
      <w:bookmarkStart w:id="2610" w:name="n8575"/>
      <w:bookmarkEnd w:id="2610"/>
      <w:r>
        <w:rPr>
          <w:color w:val="000000"/>
        </w:rPr>
        <w:t>3. Строк на апеляційне оскарження мож</w:t>
      </w:r>
      <w:r>
        <w:rPr>
          <w:color w:val="000000"/>
        </w:rPr>
        <w:t xml:space="preserve">е бути також поновлений в разі пропуску з інших поважних причин, крім випадків, зазначених у </w:t>
      </w:r>
      <w:hyperlink w:anchor="n8617" w:history="1">
        <w:r>
          <w:rPr>
            <w:rStyle w:val="a3"/>
            <w:color w:val="006600"/>
            <w:u w:val="none"/>
          </w:rPr>
          <w:t>частині другій</w:t>
        </w:r>
      </w:hyperlink>
      <w:r>
        <w:rPr>
          <w:color w:val="000000"/>
        </w:rPr>
        <w:t xml:space="preserve"> статті 358 цього Кодексу.</w:t>
      </w:r>
    </w:p>
    <w:p w:rsidR="00000000" w:rsidRDefault="00D97886">
      <w:pPr>
        <w:pStyle w:val="rvps2"/>
        <w:divId w:val="662390928"/>
        <w:rPr>
          <w:color w:val="000000"/>
        </w:rPr>
      </w:pPr>
      <w:bookmarkStart w:id="2611" w:name="n8576"/>
      <w:bookmarkEnd w:id="2611"/>
      <w:r>
        <w:rPr>
          <w:rStyle w:val="rvts9"/>
        </w:rPr>
        <w:t xml:space="preserve">Стаття 355. </w:t>
      </w:r>
      <w:r>
        <w:rPr>
          <w:color w:val="000000"/>
        </w:rPr>
        <w:t>Порядок подання апеляційної скарги</w:t>
      </w:r>
    </w:p>
    <w:p w:rsidR="00000000" w:rsidRDefault="00D97886">
      <w:pPr>
        <w:pStyle w:val="rvps2"/>
        <w:divId w:val="662390928"/>
        <w:rPr>
          <w:color w:val="000000"/>
        </w:rPr>
      </w:pPr>
      <w:bookmarkStart w:id="2612" w:name="n8577"/>
      <w:bookmarkEnd w:id="2612"/>
      <w:r>
        <w:rPr>
          <w:color w:val="000000"/>
        </w:rPr>
        <w:t>1. Апеляційна скарга подається безпосередньо до</w:t>
      </w:r>
      <w:r>
        <w:rPr>
          <w:color w:val="000000"/>
        </w:rPr>
        <w:t xml:space="preserve"> суду апеляційної інстанції.</w:t>
      </w:r>
    </w:p>
    <w:p w:rsidR="00000000" w:rsidRDefault="00D97886">
      <w:pPr>
        <w:pStyle w:val="rvps2"/>
        <w:divId w:val="662390928"/>
        <w:rPr>
          <w:color w:val="000000"/>
        </w:rPr>
      </w:pPr>
      <w:bookmarkStart w:id="2613" w:name="n8578"/>
      <w:bookmarkEnd w:id="2613"/>
      <w:r>
        <w:rPr>
          <w:rStyle w:val="rvts9"/>
        </w:rPr>
        <w:t xml:space="preserve">Стаття 356. </w:t>
      </w:r>
      <w:r>
        <w:rPr>
          <w:color w:val="000000"/>
        </w:rPr>
        <w:t>Форма і зміст апеляційної скарги</w:t>
      </w:r>
    </w:p>
    <w:p w:rsidR="00000000" w:rsidRDefault="00D97886">
      <w:pPr>
        <w:pStyle w:val="rvps2"/>
        <w:divId w:val="662390928"/>
        <w:rPr>
          <w:color w:val="000000"/>
        </w:rPr>
      </w:pPr>
      <w:bookmarkStart w:id="2614" w:name="n8579"/>
      <w:bookmarkEnd w:id="2614"/>
      <w:r>
        <w:rPr>
          <w:color w:val="000000"/>
        </w:rPr>
        <w:t>1. Апеляційна скарга подається у письмовій формі.</w:t>
      </w:r>
    </w:p>
    <w:p w:rsidR="00000000" w:rsidRDefault="00D97886">
      <w:pPr>
        <w:pStyle w:val="rvps2"/>
        <w:divId w:val="662390928"/>
        <w:rPr>
          <w:color w:val="000000"/>
        </w:rPr>
      </w:pPr>
      <w:bookmarkStart w:id="2615" w:name="n8580"/>
      <w:bookmarkEnd w:id="2615"/>
      <w:r>
        <w:rPr>
          <w:color w:val="000000"/>
        </w:rPr>
        <w:t>2. В апеляційній скарзі мають бути зазначені:</w:t>
      </w:r>
    </w:p>
    <w:p w:rsidR="00000000" w:rsidRDefault="00D97886">
      <w:pPr>
        <w:pStyle w:val="rvps2"/>
        <w:divId w:val="662390928"/>
        <w:rPr>
          <w:color w:val="000000"/>
        </w:rPr>
      </w:pPr>
      <w:bookmarkStart w:id="2616" w:name="n8581"/>
      <w:bookmarkEnd w:id="2616"/>
      <w:r>
        <w:rPr>
          <w:color w:val="000000"/>
        </w:rPr>
        <w:t>1) найменування суду, до якого подається скарга;</w:t>
      </w:r>
    </w:p>
    <w:p w:rsidR="00000000" w:rsidRDefault="00D97886">
      <w:pPr>
        <w:pStyle w:val="rvps2"/>
        <w:divId w:val="662390928"/>
        <w:rPr>
          <w:color w:val="000000"/>
        </w:rPr>
      </w:pPr>
      <w:bookmarkStart w:id="2617" w:name="n8582"/>
      <w:bookmarkEnd w:id="2617"/>
      <w:r>
        <w:rPr>
          <w:color w:val="000000"/>
        </w:rPr>
        <w:t xml:space="preserve">2) повне найменування (для юридичних </w:t>
      </w:r>
      <w:r>
        <w:rPr>
          <w:color w:val="000000"/>
        </w:rPr>
        <w:t>осіб) або ім’я (прізвище, ім’я та по батькові) (для фізичних осіб) особи, яка подає апеляційну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w:t>
      </w:r>
      <w:r>
        <w:rPr>
          <w:color w:val="000000"/>
        </w:rPr>
        <w:t xml:space="preserve">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електронн</w:t>
      </w:r>
      <w:r>
        <w:rPr>
          <w:color w:val="000000"/>
        </w:rPr>
        <w:t>ої пошти, офіційна електронна адреса, за наявності;</w:t>
      </w:r>
    </w:p>
    <w:p w:rsidR="00000000" w:rsidRDefault="00D97886">
      <w:pPr>
        <w:pStyle w:val="rvps2"/>
        <w:divId w:val="662390928"/>
        <w:rPr>
          <w:color w:val="000000"/>
        </w:rPr>
      </w:pPr>
      <w:bookmarkStart w:id="2618" w:name="n8583"/>
      <w:bookmarkEnd w:id="2618"/>
      <w:r>
        <w:rPr>
          <w:color w:val="000000"/>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w:t>
      </w:r>
      <w:r>
        <w:rPr>
          <w:color w:val="000000"/>
        </w:rPr>
        <w:t xml:space="preserve"> (для фізичних осіб);</w:t>
      </w:r>
    </w:p>
    <w:p w:rsidR="00000000" w:rsidRDefault="00D97886">
      <w:pPr>
        <w:pStyle w:val="rvps2"/>
        <w:divId w:val="662390928"/>
        <w:rPr>
          <w:color w:val="000000"/>
        </w:rPr>
      </w:pPr>
      <w:bookmarkStart w:id="2619" w:name="n8584"/>
      <w:bookmarkEnd w:id="2619"/>
      <w:r>
        <w:rPr>
          <w:color w:val="000000"/>
        </w:rPr>
        <w:t>4) рішення або ухвала, що оскаржуються;</w:t>
      </w:r>
    </w:p>
    <w:p w:rsidR="00000000" w:rsidRDefault="00D97886">
      <w:pPr>
        <w:pStyle w:val="rvps2"/>
        <w:divId w:val="662390928"/>
        <w:rPr>
          <w:color w:val="000000"/>
        </w:rPr>
      </w:pPr>
      <w:bookmarkStart w:id="2620" w:name="n8585"/>
      <w:bookmarkEnd w:id="2620"/>
      <w:r>
        <w:rPr>
          <w:color w:val="000000"/>
        </w:rPr>
        <w:t>5) в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установлення обставин, які ма</w:t>
      </w:r>
      <w:r>
        <w:rPr>
          <w:color w:val="000000"/>
        </w:rPr>
        <w:t>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 тощо);</w:t>
      </w:r>
    </w:p>
    <w:p w:rsidR="00000000" w:rsidRDefault="00D97886">
      <w:pPr>
        <w:pStyle w:val="rvps2"/>
        <w:divId w:val="662390928"/>
        <w:rPr>
          <w:color w:val="000000"/>
        </w:rPr>
      </w:pPr>
      <w:bookmarkStart w:id="2621" w:name="n8586"/>
      <w:bookmarkEnd w:id="2621"/>
      <w:r>
        <w:rPr>
          <w:color w:val="000000"/>
        </w:rPr>
        <w:t>6) но</w:t>
      </w:r>
      <w:r>
        <w:rPr>
          <w:color w:val="000000"/>
        </w:rPr>
        <w:t>ві обставини, що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rsidR="00000000" w:rsidRDefault="00D97886">
      <w:pPr>
        <w:pStyle w:val="rvps2"/>
        <w:divId w:val="662390928"/>
        <w:rPr>
          <w:color w:val="000000"/>
        </w:rPr>
      </w:pPr>
      <w:bookmarkStart w:id="2622" w:name="n8587"/>
      <w:bookmarkEnd w:id="2622"/>
      <w:r>
        <w:rPr>
          <w:color w:val="000000"/>
        </w:rPr>
        <w:t>7) клопотання особи, яка под</w:t>
      </w:r>
      <w:r>
        <w:rPr>
          <w:color w:val="000000"/>
        </w:rPr>
        <w:t>ала скаргу;</w:t>
      </w:r>
    </w:p>
    <w:p w:rsidR="00000000" w:rsidRDefault="00D97886">
      <w:pPr>
        <w:pStyle w:val="rvps2"/>
        <w:divId w:val="662390928"/>
        <w:rPr>
          <w:color w:val="000000"/>
        </w:rPr>
      </w:pPr>
      <w:bookmarkStart w:id="2623" w:name="n8588"/>
      <w:bookmarkEnd w:id="2623"/>
      <w:r>
        <w:rPr>
          <w:color w:val="000000"/>
        </w:rPr>
        <w:t>8) дата отримання копії судового рішення суду першої інстанції, що оскаржується;</w:t>
      </w:r>
    </w:p>
    <w:p w:rsidR="00000000" w:rsidRDefault="00D97886">
      <w:pPr>
        <w:pStyle w:val="rvps2"/>
        <w:divId w:val="662390928"/>
        <w:rPr>
          <w:color w:val="000000"/>
        </w:rPr>
      </w:pPr>
      <w:bookmarkStart w:id="2624" w:name="n8589"/>
      <w:bookmarkEnd w:id="2624"/>
      <w:r>
        <w:rPr>
          <w:color w:val="000000"/>
        </w:rPr>
        <w:t>9) перелік документів та інших матеріалів, що додаються.</w:t>
      </w:r>
    </w:p>
    <w:p w:rsidR="00000000" w:rsidRDefault="00D97886">
      <w:pPr>
        <w:pStyle w:val="rvps2"/>
        <w:divId w:val="662390928"/>
        <w:rPr>
          <w:color w:val="000000"/>
        </w:rPr>
      </w:pPr>
      <w:bookmarkStart w:id="2625" w:name="n8590"/>
      <w:bookmarkEnd w:id="2625"/>
      <w:r>
        <w:rPr>
          <w:color w:val="000000"/>
        </w:rPr>
        <w:t>3. Апеляційна скарга підписується особою, яка її подає, або представником такої особи.</w:t>
      </w:r>
    </w:p>
    <w:p w:rsidR="00000000" w:rsidRDefault="00D97886">
      <w:pPr>
        <w:pStyle w:val="rvps2"/>
        <w:divId w:val="662390928"/>
        <w:rPr>
          <w:color w:val="000000"/>
        </w:rPr>
      </w:pPr>
      <w:bookmarkStart w:id="2626" w:name="n8591"/>
      <w:bookmarkEnd w:id="2626"/>
      <w:r>
        <w:rPr>
          <w:color w:val="000000"/>
        </w:rPr>
        <w:t>4. До апеляційної скарги додаються:</w:t>
      </w:r>
    </w:p>
    <w:p w:rsidR="00000000" w:rsidRDefault="00D97886">
      <w:pPr>
        <w:pStyle w:val="rvps2"/>
        <w:divId w:val="662390928"/>
        <w:rPr>
          <w:color w:val="000000"/>
        </w:rPr>
      </w:pPr>
      <w:bookmarkStart w:id="2627" w:name="n8592"/>
      <w:bookmarkEnd w:id="2627"/>
      <w:r>
        <w:rPr>
          <w:color w:val="000000"/>
        </w:rPr>
        <w:t>1) довіреність або інший документ, що посвідчує повноваження представника, якщо апеляційна скарга подана представником і ці документи раніше не подавалися;</w:t>
      </w:r>
    </w:p>
    <w:p w:rsidR="00000000" w:rsidRDefault="00D97886">
      <w:pPr>
        <w:pStyle w:val="rvps2"/>
        <w:divId w:val="662390928"/>
        <w:rPr>
          <w:color w:val="000000"/>
        </w:rPr>
      </w:pPr>
      <w:bookmarkStart w:id="2628" w:name="n8593"/>
      <w:bookmarkEnd w:id="2628"/>
      <w:r>
        <w:rPr>
          <w:color w:val="000000"/>
        </w:rPr>
        <w:t>2) копії скарги та доданих письмових матеріалів відповідно до кі</w:t>
      </w:r>
      <w:r>
        <w:rPr>
          <w:color w:val="000000"/>
        </w:rPr>
        <w:t>лькості учасників справи;</w:t>
      </w:r>
    </w:p>
    <w:p w:rsidR="00000000" w:rsidRDefault="00D97886">
      <w:pPr>
        <w:pStyle w:val="rvps2"/>
        <w:divId w:val="662390928"/>
        <w:rPr>
          <w:color w:val="000000"/>
        </w:rPr>
      </w:pPr>
      <w:bookmarkStart w:id="2629" w:name="n8594"/>
      <w:bookmarkEnd w:id="2629"/>
      <w:r>
        <w:rPr>
          <w:color w:val="000000"/>
        </w:rPr>
        <w:t>3) документи, що підтверджують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rsidR="00000000" w:rsidRDefault="00D97886">
      <w:pPr>
        <w:pStyle w:val="rvps2"/>
        <w:divId w:val="662390928"/>
        <w:rPr>
          <w:color w:val="000000"/>
        </w:rPr>
      </w:pPr>
      <w:bookmarkStart w:id="2630" w:name="n8595"/>
      <w:bookmarkEnd w:id="2630"/>
      <w:r>
        <w:rPr>
          <w:color w:val="000000"/>
        </w:rPr>
        <w:t>4) докази, що підтверджують дату отримання</w:t>
      </w:r>
      <w:r>
        <w:rPr>
          <w:color w:val="000000"/>
        </w:rPr>
        <w:t xml:space="preserve"> копії оскаржуваного судового рішення суду першої інстанції (за наявності).</w:t>
      </w:r>
    </w:p>
    <w:p w:rsidR="00000000" w:rsidRDefault="00D97886">
      <w:pPr>
        <w:pStyle w:val="rvps2"/>
        <w:divId w:val="662390928"/>
        <w:rPr>
          <w:color w:val="000000"/>
        </w:rPr>
      </w:pPr>
      <w:bookmarkStart w:id="2631" w:name="n8596"/>
      <w:bookmarkEnd w:id="2631"/>
      <w:r>
        <w:rPr>
          <w:color w:val="000000"/>
        </w:rPr>
        <w:t>5. Якщо апеляційна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rsidR="00000000" w:rsidRDefault="00D97886">
      <w:pPr>
        <w:pStyle w:val="rvps7"/>
        <w:divId w:val="662390928"/>
        <w:rPr>
          <w:color w:val="000000"/>
        </w:rPr>
      </w:pPr>
      <w:bookmarkStart w:id="2632" w:name="n8597"/>
      <w:bookmarkEnd w:id="2632"/>
      <w:r>
        <w:rPr>
          <w:rStyle w:val="rvts15"/>
        </w:rPr>
        <w:t>§ 2. Відкри</w:t>
      </w:r>
      <w:r>
        <w:rPr>
          <w:rStyle w:val="rvts15"/>
        </w:rPr>
        <w:t>ття апеляційного провадження</w:t>
      </w:r>
    </w:p>
    <w:p w:rsidR="00000000" w:rsidRDefault="00D97886">
      <w:pPr>
        <w:pStyle w:val="rvps2"/>
        <w:divId w:val="662390928"/>
        <w:rPr>
          <w:color w:val="000000"/>
        </w:rPr>
      </w:pPr>
      <w:bookmarkStart w:id="2633" w:name="n8598"/>
      <w:bookmarkEnd w:id="2633"/>
      <w:r>
        <w:rPr>
          <w:rStyle w:val="rvts9"/>
        </w:rPr>
        <w:t>Стаття 357.</w:t>
      </w:r>
      <w:r>
        <w:rPr>
          <w:color w:val="000000"/>
        </w:rPr>
        <w:t xml:space="preserve"> Залишення апеляційної скарги без руху, повернення апеляційної скарги</w:t>
      </w:r>
    </w:p>
    <w:p w:rsidR="00000000" w:rsidRDefault="00D97886">
      <w:pPr>
        <w:pStyle w:val="rvps2"/>
        <w:divId w:val="662390928"/>
        <w:rPr>
          <w:color w:val="000000"/>
        </w:rPr>
      </w:pPr>
      <w:bookmarkStart w:id="2634" w:name="n8599"/>
      <w:bookmarkEnd w:id="2634"/>
      <w:r>
        <w:rPr>
          <w:color w:val="000000"/>
        </w:rPr>
        <w:t>1. Апеляційна скарга реєструється у день її надходження до суду апеляційної інстанції та не пізніше наступного дня передається судді-доповідачу, в</w:t>
      </w:r>
      <w:r>
        <w:rPr>
          <w:color w:val="000000"/>
        </w:rPr>
        <w:t xml:space="preserve">изначеному в порядку, встановленому </w:t>
      </w:r>
      <w:hyperlink w:anchor="n6255" w:history="1">
        <w:r>
          <w:rPr>
            <w:rStyle w:val="a3"/>
            <w:color w:val="006600"/>
            <w:u w:val="none"/>
          </w:rPr>
          <w:t>статтею 33</w:t>
        </w:r>
      </w:hyperlink>
      <w:r>
        <w:rPr>
          <w:color w:val="000000"/>
        </w:rPr>
        <w:t xml:space="preserve"> цього Кодексу.</w:t>
      </w:r>
    </w:p>
    <w:p w:rsidR="00000000" w:rsidRDefault="00D97886">
      <w:pPr>
        <w:pStyle w:val="rvps2"/>
        <w:divId w:val="662390928"/>
        <w:rPr>
          <w:color w:val="000000"/>
        </w:rPr>
      </w:pPr>
      <w:bookmarkStart w:id="2635" w:name="n8600"/>
      <w:bookmarkEnd w:id="2635"/>
      <w:r>
        <w:rPr>
          <w:color w:val="000000"/>
        </w:rPr>
        <w:t xml:space="preserve">2. До апеляційної скарги, яка оформлена з порушенням вимог, встановлених </w:t>
      </w:r>
      <w:hyperlink w:anchor="n8578" w:history="1">
        <w:r>
          <w:rPr>
            <w:rStyle w:val="a3"/>
            <w:color w:val="006600"/>
            <w:u w:val="none"/>
          </w:rPr>
          <w:t>статтею 356</w:t>
        </w:r>
      </w:hyperlink>
      <w:r>
        <w:rPr>
          <w:color w:val="000000"/>
        </w:rPr>
        <w:t xml:space="preserve"> цього Кодексу, застосовуються положення </w:t>
      </w:r>
      <w:hyperlink w:anchor="n7423" w:history="1">
        <w:r>
          <w:rPr>
            <w:rStyle w:val="a3"/>
            <w:color w:val="006600"/>
            <w:u w:val="none"/>
          </w:rPr>
          <w:t>статті 185</w:t>
        </w:r>
      </w:hyperlink>
      <w:r>
        <w:rPr>
          <w:color w:val="000000"/>
        </w:rPr>
        <w:t xml:space="preserve"> цього Кодексу.</w:t>
      </w:r>
    </w:p>
    <w:p w:rsidR="00000000" w:rsidRDefault="00D97886">
      <w:pPr>
        <w:pStyle w:val="rvps2"/>
        <w:divId w:val="662390928"/>
        <w:rPr>
          <w:color w:val="000000"/>
        </w:rPr>
      </w:pPr>
      <w:bookmarkStart w:id="2636" w:name="n8601"/>
      <w:bookmarkEnd w:id="2636"/>
      <w:r>
        <w:rPr>
          <w:color w:val="000000"/>
        </w:rPr>
        <w:t xml:space="preserve">3. Апеляційна скарга залишається без руху також у випадку, якщо вона подана після закінчення строків, установлених </w:t>
      </w:r>
      <w:hyperlink w:anchor="n8569" w:history="1">
        <w:r>
          <w:rPr>
            <w:rStyle w:val="a3"/>
            <w:color w:val="006600"/>
            <w:u w:val="none"/>
          </w:rPr>
          <w:t>статтею 354</w:t>
        </w:r>
      </w:hyperlink>
      <w:r>
        <w:rPr>
          <w:color w:val="000000"/>
        </w:rPr>
        <w:t xml:space="preserve"> цього Кодексу, і особа, яка її подала, не порушує питання пр</w:t>
      </w:r>
      <w:r>
        <w:rPr>
          <w:color w:val="000000"/>
        </w:rPr>
        <w:t>о поновлення цього строку або якщо підстави, вказані нею у заяві, визнані неповажними. При цьому протягом десяти днів з дня вручення ухвали особа має право звернутися до суду апеляційної інстанції з заявою про поновлення строку або вказати інші підстави дл</w:t>
      </w:r>
      <w:r>
        <w:rPr>
          <w:color w:val="000000"/>
        </w:rPr>
        <w:t>я поновлення строку.</w:t>
      </w:r>
    </w:p>
    <w:p w:rsidR="00000000" w:rsidRDefault="00D97886">
      <w:pPr>
        <w:pStyle w:val="rvps2"/>
        <w:divId w:val="662390928"/>
        <w:rPr>
          <w:color w:val="000000"/>
        </w:rPr>
      </w:pPr>
      <w:bookmarkStart w:id="2637" w:name="n8602"/>
      <w:bookmarkEnd w:id="2637"/>
      <w:r>
        <w:rPr>
          <w:color w:val="000000"/>
        </w:rPr>
        <w:t xml:space="preserve">4. Якщо заяву не буде подано особою в зазначений строк або вказані нею підстави для поновлення строку на апеляційне оскарження будуть визнані неповажними, суд відмовляє у відкритті апеляційного провадження у порядку, встановленому </w:t>
      </w:r>
      <w:hyperlink w:anchor="n8611" w:history="1">
        <w:r>
          <w:rPr>
            <w:rStyle w:val="a3"/>
            <w:color w:val="006600"/>
            <w:u w:val="none"/>
          </w:rPr>
          <w:t>статтею 358</w:t>
        </w:r>
      </w:hyperlink>
      <w:r>
        <w:rPr>
          <w:color w:val="000000"/>
        </w:rPr>
        <w:t xml:space="preserve"> цього Кодексу.</w:t>
      </w:r>
    </w:p>
    <w:p w:rsidR="00000000" w:rsidRDefault="00D97886">
      <w:pPr>
        <w:pStyle w:val="rvps2"/>
        <w:divId w:val="662390928"/>
        <w:rPr>
          <w:color w:val="000000"/>
        </w:rPr>
      </w:pPr>
      <w:bookmarkStart w:id="2638" w:name="n8603"/>
      <w:bookmarkEnd w:id="2638"/>
      <w:r>
        <w:rPr>
          <w:color w:val="000000"/>
        </w:rPr>
        <w:t>5. Апеляційна скарга не приймається до розгляду і повертається судом апеляційної інстанції також, якщо:</w:t>
      </w:r>
    </w:p>
    <w:p w:rsidR="00000000" w:rsidRDefault="00D97886">
      <w:pPr>
        <w:pStyle w:val="rvps2"/>
        <w:divId w:val="662390928"/>
        <w:rPr>
          <w:color w:val="000000"/>
        </w:rPr>
      </w:pPr>
      <w:bookmarkStart w:id="2639" w:name="n8604"/>
      <w:bookmarkEnd w:id="2639"/>
      <w:r>
        <w:rPr>
          <w:color w:val="000000"/>
        </w:rPr>
        <w:t>1) апеляційна скарга подана особою, яка не має процесуальної дієздатності, не підписана, або підписан</w:t>
      </w:r>
      <w:r>
        <w:rPr>
          <w:color w:val="000000"/>
        </w:rPr>
        <w:t>а особою, яка не має права її підписувати, або особою, посадове становище якої не зазначено;</w:t>
      </w:r>
    </w:p>
    <w:p w:rsidR="00000000" w:rsidRDefault="00D97886">
      <w:pPr>
        <w:pStyle w:val="rvps2"/>
        <w:divId w:val="662390928"/>
        <w:rPr>
          <w:color w:val="000000"/>
        </w:rPr>
      </w:pPr>
      <w:bookmarkStart w:id="2640" w:name="n8605"/>
      <w:bookmarkEnd w:id="2640"/>
      <w:r>
        <w:rPr>
          <w:color w:val="000000"/>
        </w:rPr>
        <w:t>2) до постановлення ухвали про відкриття апеляційного провадження особа, яка подала скаргу, подала заяву про її відкликання;</w:t>
      </w:r>
    </w:p>
    <w:p w:rsidR="00000000" w:rsidRDefault="00D97886">
      <w:pPr>
        <w:pStyle w:val="rvps2"/>
        <w:divId w:val="662390928"/>
        <w:rPr>
          <w:color w:val="000000"/>
        </w:rPr>
      </w:pPr>
      <w:bookmarkStart w:id="2641" w:name="n8606"/>
      <w:bookmarkEnd w:id="2641"/>
      <w:r>
        <w:rPr>
          <w:color w:val="000000"/>
        </w:rPr>
        <w:t>3) скаргу подано в інший спосіб, ніж д</w:t>
      </w:r>
      <w:r>
        <w:rPr>
          <w:color w:val="000000"/>
        </w:rPr>
        <w:t>о суду апеляційної інстанції;</w:t>
      </w:r>
    </w:p>
    <w:p w:rsidR="00000000" w:rsidRDefault="00D97886">
      <w:pPr>
        <w:pStyle w:val="rvps2"/>
        <w:divId w:val="662390928"/>
        <w:rPr>
          <w:color w:val="000000"/>
        </w:rPr>
      </w:pPr>
      <w:bookmarkStart w:id="2642" w:name="n8607"/>
      <w:bookmarkEnd w:id="2642"/>
      <w:r>
        <w:rPr>
          <w:color w:val="000000"/>
        </w:rPr>
        <w:t>4) скаргу подано на ухвалу, що не підлягає оскарженню окремо від рішення суду.</w:t>
      </w:r>
    </w:p>
    <w:p w:rsidR="00000000" w:rsidRDefault="00D97886">
      <w:pPr>
        <w:pStyle w:val="rvps2"/>
        <w:divId w:val="662390928"/>
        <w:rPr>
          <w:color w:val="000000"/>
        </w:rPr>
      </w:pPr>
      <w:bookmarkStart w:id="2643" w:name="n8608"/>
      <w:bookmarkEnd w:id="2643"/>
      <w:r>
        <w:rPr>
          <w:color w:val="000000"/>
        </w:rPr>
        <w:t xml:space="preserve">6. Питання про залишення апеляційної скарги без руху суддя-доповідач вирішує протягом п’яти днів з дня надходження апеляційної скарги. Питання про </w:t>
      </w:r>
      <w:r>
        <w:rPr>
          <w:color w:val="000000"/>
        </w:rPr>
        <w:t>повернення апеляційної скарги суд апеляційної інстанції вирішує протягом п’яти днів з дня надходження апеляційної скарги або з дня закінчення строку на усунення недоліків.</w:t>
      </w:r>
    </w:p>
    <w:p w:rsidR="00000000" w:rsidRDefault="00D97886">
      <w:pPr>
        <w:pStyle w:val="rvps2"/>
        <w:divId w:val="662390928"/>
        <w:rPr>
          <w:color w:val="000000"/>
        </w:rPr>
      </w:pPr>
      <w:bookmarkStart w:id="2644" w:name="n8609"/>
      <w:bookmarkEnd w:id="2644"/>
      <w:r>
        <w:rPr>
          <w:color w:val="000000"/>
        </w:rPr>
        <w:t>7. Про повернення апеляційної скарги постановляється ухвала, яка може бути оскаржена</w:t>
      </w:r>
      <w:r>
        <w:rPr>
          <w:color w:val="000000"/>
        </w:rPr>
        <w:t xml:space="preserve"> в касаційному порядку.</w:t>
      </w:r>
    </w:p>
    <w:p w:rsidR="00000000" w:rsidRDefault="00D97886">
      <w:pPr>
        <w:pStyle w:val="rvps2"/>
        <w:divId w:val="662390928"/>
        <w:rPr>
          <w:color w:val="000000"/>
        </w:rPr>
      </w:pPr>
      <w:bookmarkStart w:id="2645" w:name="n8610"/>
      <w:bookmarkEnd w:id="2645"/>
      <w:r>
        <w:rPr>
          <w:color w:val="000000"/>
        </w:rPr>
        <w:t xml:space="preserve">8. Копія ухвали про повернення апеляційної скарги надсилається учасникам справи у порядку, визначеному </w:t>
      </w:r>
      <w:hyperlink w:anchor="n8101" w:history="1">
        <w:r>
          <w:rPr>
            <w:rStyle w:val="a3"/>
            <w:color w:val="006600"/>
            <w:u w:val="none"/>
          </w:rPr>
          <w:t>статтею 272</w:t>
        </w:r>
      </w:hyperlink>
      <w:r>
        <w:rPr>
          <w:color w:val="000000"/>
        </w:rPr>
        <w:t xml:space="preserve"> цього Кодексу. Скаржнику надсилається копія ухвали про повернення апеляційної скарги разо</w:t>
      </w:r>
      <w:r>
        <w:rPr>
          <w:color w:val="000000"/>
        </w:rPr>
        <w:t>м з апеляційною скаргою та доданими до скарги матеріалами. Копія апеляційної скарги залишається в суді апеляційної інстанції.</w:t>
      </w:r>
    </w:p>
    <w:p w:rsidR="00000000" w:rsidRDefault="00D97886">
      <w:pPr>
        <w:pStyle w:val="rvps2"/>
        <w:divId w:val="662390928"/>
        <w:rPr>
          <w:color w:val="000000"/>
        </w:rPr>
      </w:pPr>
      <w:bookmarkStart w:id="2646" w:name="n8611"/>
      <w:bookmarkEnd w:id="2646"/>
      <w:r>
        <w:rPr>
          <w:rStyle w:val="rvts9"/>
        </w:rPr>
        <w:t xml:space="preserve">Стаття 358. </w:t>
      </w:r>
      <w:r>
        <w:rPr>
          <w:color w:val="000000"/>
        </w:rPr>
        <w:t>Відмова у відкритті апеляційного провадження</w:t>
      </w:r>
    </w:p>
    <w:p w:rsidR="00000000" w:rsidRDefault="00D97886">
      <w:pPr>
        <w:pStyle w:val="rvps2"/>
        <w:divId w:val="662390928"/>
        <w:rPr>
          <w:color w:val="000000"/>
        </w:rPr>
      </w:pPr>
      <w:bookmarkStart w:id="2647" w:name="n8612"/>
      <w:bookmarkEnd w:id="2647"/>
      <w:r>
        <w:rPr>
          <w:color w:val="000000"/>
        </w:rPr>
        <w:t>1. Суд апеляційної інстанції відмовляє у відкритті апеляційного проваджен</w:t>
      </w:r>
      <w:r>
        <w:rPr>
          <w:color w:val="000000"/>
        </w:rPr>
        <w:t>ня у справі, якщо:</w:t>
      </w:r>
    </w:p>
    <w:p w:rsidR="00000000" w:rsidRDefault="00D97886">
      <w:pPr>
        <w:pStyle w:val="rvps2"/>
        <w:divId w:val="662390928"/>
        <w:rPr>
          <w:color w:val="000000"/>
        </w:rPr>
      </w:pPr>
      <w:bookmarkStart w:id="2648" w:name="n8613"/>
      <w:bookmarkEnd w:id="2648"/>
      <w:r>
        <w:rPr>
          <w:color w:val="000000"/>
        </w:rPr>
        <w:t>1) апеляційну скаргу подано на судове рішення, що не підлягає апеляційному оскарженню;</w:t>
      </w:r>
    </w:p>
    <w:p w:rsidR="00000000" w:rsidRDefault="00D97886">
      <w:pPr>
        <w:pStyle w:val="rvps2"/>
        <w:divId w:val="662390928"/>
        <w:rPr>
          <w:color w:val="000000"/>
        </w:rPr>
      </w:pPr>
      <w:bookmarkStart w:id="2649" w:name="n8614"/>
      <w:bookmarkEnd w:id="2649"/>
      <w:r>
        <w:rPr>
          <w:color w:val="000000"/>
        </w:rPr>
        <w:t>2) є ухвала про закриття провадження у зв’язку з відмовою від раніше поданої апеляційної скарги цієї самої особи на це саме судове рішення;</w:t>
      </w:r>
    </w:p>
    <w:p w:rsidR="00000000" w:rsidRDefault="00D97886">
      <w:pPr>
        <w:pStyle w:val="rvps2"/>
        <w:divId w:val="662390928"/>
        <w:rPr>
          <w:color w:val="000000"/>
        </w:rPr>
      </w:pPr>
      <w:bookmarkStart w:id="2650" w:name="n8615"/>
      <w:bookmarkEnd w:id="2650"/>
      <w:r>
        <w:rPr>
          <w:color w:val="000000"/>
        </w:rPr>
        <w:t>3) є поста</w:t>
      </w:r>
      <w:r>
        <w:rPr>
          <w:color w:val="000000"/>
        </w:rPr>
        <w:t>нова про залишення апеляційної скарги цієї самої особи без задоволення або ухвала про відмову у відкритті апеляційного провадження за апеляційною скаргою цієї особи на це саме судове рішення;</w:t>
      </w:r>
    </w:p>
    <w:p w:rsidR="00000000" w:rsidRDefault="00D97886">
      <w:pPr>
        <w:pStyle w:val="rvps2"/>
        <w:divId w:val="662390928"/>
        <w:rPr>
          <w:color w:val="000000"/>
        </w:rPr>
      </w:pPr>
      <w:bookmarkStart w:id="2651" w:name="n8616"/>
      <w:bookmarkEnd w:id="2651"/>
      <w:r>
        <w:rPr>
          <w:color w:val="000000"/>
        </w:rPr>
        <w:t>4) скаржником у строк, визначений судом, не подано заяву про пон</w:t>
      </w:r>
      <w:r>
        <w:rPr>
          <w:color w:val="000000"/>
        </w:rPr>
        <w:t>овлення строку на апеляційне оскарження або наведені підстави для поновлення строку на апеляційне оскарження визнані судом неповажними.</w:t>
      </w:r>
    </w:p>
    <w:p w:rsidR="00000000" w:rsidRDefault="00D97886">
      <w:pPr>
        <w:pStyle w:val="rvps2"/>
        <w:divId w:val="662390928"/>
        <w:rPr>
          <w:color w:val="000000"/>
        </w:rPr>
      </w:pPr>
      <w:bookmarkStart w:id="2652" w:name="n8617"/>
      <w:bookmarkEnd w:id="2652"/>
      <w:r>
        <w:rPr>
          <w:color w:val="000000"/>
        </w:rPr>
        <w:t>2. Незалежно від поважності причин пропуску строку на апеляційне оскарження суд апеляційної інстанції відмовляє у відкритті апеляційного провадження у разі, якщо апеляційна скарга подана після спливу одного року з дня складення повного тексту судового ріше</w:t>
      </w:r>
      <w:r>
        <w:rPr>
          <w:color w:val="000000"/>
        </w:rPr>
        <w:t>ння, крім випадків:</w:t>
      </w:r>
    </w:p>
    <w:p w:rsidR="00000000" w:rsidRDefault="00D97886">
      <w:pPr>
        <w:pStyle w:val="rvps2"/>
        <w:divId w:val="662390928"/>
        <w:rPr>
          <w:color w:val="000000"/>
        </w:rPr>
      </w:pPr>
      <w:bookmarkStart w:id="2653" w:name="n8618"/>
      <w:bookmarkEnd w:id="2653"/>
      <w:r>
        <w:rPr>
          <w:color w:val="000000"/>
        </w:rPr>
        <w:t>1) подання апеляційної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w:t>
      </w:r>
    </w:p>
    <w:p w:rsidR="00000000" w:rsidRDefault="00D97886">
      <w:pPr>
        <w:pStyle w:val="rvps2"/>
        <w:divId w:val="662390928"/>
        <w:rPr>
          <w:color w:val="000000"/>
        </w:rPr>
      </w:pPr>
      <w:bookmarkStart w:id="2654" w:name="n8619"/>
      <w:bookmarkEnd w:id="2654"/>
      <w:r>
        <w:rPr>
          <w:color w:val="000000"/>
        </w:rPr>
        <w:t>2) пропуску строку на апеляційне оскарження внаслідо</w:t>
      </w:r>
      <w:r>
        <w:rPr>
          <w:color w:val="000000"/>
        </w:rPr>
        <w:t>к виникнення обставин непереборної сили.</w:t>
      </w:r>
    </w:p>
    <w:p w:rsidR="00000000" w:rsidRDefault="00D97886">
      <w:pPr>
        <w:pStyle w:val="rvps2"/>
        <w:divId w:val="662390928"/>
        <w:rPr>
          <w:color w:val="000000"/>
        </w:rPr>
      </w:pPr>
      <w:bookmarkStart w:id="2655" w:name="n8620"/>
      <w:bookmarkEnd w:id="2655"/>
      <w:r>
        <w:rPr>
          <w:color w:val="000000"/>
        </w:rPr>
        <w:t>3. Питання про відмову у відкритті апеляційного провадження вирішується не пізніше п’яти днів з дня надходження апеляційної скарги або з дня закінчення строку на усунення недоліків.</w:t>
      </w:r>
    </w:p>
    <w:p w:rsidR="00000000" w:rsidRDefault="00D97886">
      <w:pPr>
        <w:pStyle w:val="rvps2"/>
        <w:divId w:val="662390928"/>
        <w:rPr>
          <w:color w:val="000000"/>
        </w:rPr>
      </w:pPr>
      <w:bookmarkStart w:id="2656" w:name="n8621"/>
      <w:bookmarkEnd w:id="2656"/>
      <w:r>
        <w:rPr>
          <w:color w:val="000000"/>
        </w:rPr>
        <w:t>4. Копія ухвали про відмову у від</w:t>
      </w:r>
      <w:r>
        <w:rPr>
          <w:color w:val="000000"/>
        </w:rPr>
        <w:t xml:space="preserve">критті апеляційного провадження надсилається учасникам справи в порядку, визначеному </w:t>
      </w:r>
      <w:hyperlink w:anchor="n8101" w:history="1">
        <w:r>
          <w:rPr>
            <w:rStyle w:val="a3"/>
            <w:color w:val="006600"/>
            <w:u w:val="none"/>
          </w:rPr>
          <w:t>статтею 272</w:t>
        </w:r>
      </w:hyperlink>
      <w:r>
        <w:rPr>
          <w:color w:val="000000"/>
        </w:rPr>
        <w:t xml:space="preserve"> цього Кодексу. Скаржнику надсилається копія ухвали про відмову у відкритті апеляційного провадження разом з апеляційною скаргою та </w:t>
      </w:r>
      <w:r>
        <w:rPr>
          <w:color w:val="000000"/>
        </w:rPr>
        <w:t>доданими до скарги матеріалами. Копія апеляційної скарги залишається в суді апеляційної інстанції.</w:t>
      </w:r>
    </w:p>
    <w:p w:rsidR="00000000" w:rsidRDefault="00D97886">
      <w:pPr>
        <w:pStyle w:val="rvps2"/>
        <w:divId w:val="662390928"/>
        <w:rPr>
          <w:color w:val="000000"/>
        </w:rPr>
      </w:pPr>
      <w:bookmarkStart w:id="2657" w:name="n8622"/>
      <w:bookmarkEnd w:id="2657"/>
      <w:r>
        <w:rPr>
          <w:rStyle w:val="rvts9"/>
        </w:rPr>
        <w:t>Стаття 359.</w:t>
      </w:r>
      <w:r>
        <w:rPr>
          <w:color w:val="000000"/>
        </w:rPr>
        <w:t xml:space="preserve"> Відкриття апеляційного провадження</w:t>
      </w:r>
    </w:p>
    <w:p w:rsidR="00000000" w:rsidRDefault="00D97886">
      <w:pPr>
        <w:pStyle w:val="rvps2"/>
        <w:divId w:val="662390928"/>
        <w:rPr>
          <w:color w:val="000000"/>
        </w:rPr>
      </w:pPr>
      <w:bookmarkStart w:id="2658" w:name="n8623"/>
      <w:bookmarkEnd w:id="2658"/>
      <w:r>
        <w:rPr>
          <w:color w:val="000000"/>
        </w:rPr>
        <w:t>1. Про відкриття апеляційного провадження у справі суд апеляційної інстанції постановляє ухвалу.</w:t>
      </w:r>
    </w:p>
    <w:p w:rsidR="00000000" w:rsidRDefault="00D97886">
      <w:pPr>
        <w:pStyle w:val="rvps2"/>
        <w:divId w:val="662390928"/>
        <w:rPr>
          <w:color w:val="000000"/>
        </w:rPr>
      </w:pPr>
      <w:bookmarkStart w:id="2659" w:name="n8624"/>
      <w:bookmarkEnd w:id="2659"/>
      <w:r>
        <w:rPr>
          <w:color w:val="000000"/>
        </w:rPr>
        <w:t>2. Питання пр</w:t>
      </w:r>
      <w:r>
        <w:rPr>
          <w:color w:val="000000"/>
        </w:rPr>
        <w:t xml:space="preserve">о відкриття апеляційного провадження у справі вирішується не пізніше п’яти днів з дня надходження апеляційної скарги або заяви про усунення недоліків, поданої у порядку, передбаченому </w:t>
      </w:r>
      <w:hyperlink w:anchor="n8598" w:history="1">
        <w:r>
          <w:rPr>
            <w:rStyle w:val="a3"/>
            <w:color w:val="006600"/>
            <w:u w:val="none"/>
          </w:rPr>
          <w:t>статтею 357</w:t>
        </w:r>
      </w:hyperlink>
      <w:r>
        <w:rPr>
          <w:color w:val="000000"/>
        </w:rPr>
        <w:t xml:space="preserve"> цього Кодексу.</w:t>
      </w:r>
    </w:p>
    <w:p w:rsidR="00000000" w:rsidRDefault="00D97886">
      <w:pPr>
        <w:pStyle w:val="rvps2"/>
        <w:divId w:val="662390928"/>
        <w:rPr>
          <w:color w:val="000000"/>
        </w:rPr>
      </w:pPr>
      <w:bookmarkStart w:id="2660" w:name="n8625"/>
      <w:bookmarkEnd w:id="2660"/>
      <w:r>
        <w:rPr>
          <w:color w:val="000000"/>
        </w:rPr>
        <w:t>3. В ухвалі про в</w:t>
      </w:r>
      <w:r>
        <w:rPr>
          <w:color w:val="000000"/>
        </w:rPr>
        <w:t>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матеріалів справи. Якщо разом з апеляційною скаргою подано заяви чи клопотання, суд в ухвалі про відкрит</w:t>
      </w:r>
      <w:r>
        <w:rPr>
          <w:color w:val="000000"/>
        </w:rPr>
        <w:t>тя апеляційного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rsidR="00000000" w:rsidRDefault="00D97886">
      <w:pPr>
        <w:pStyle w:val="rvps2"/>
        <w:divId w:val="662390928"/>
        <w:rPr>
          <w:color w:val="000000"/>
        </w:rPr>
      </w:pPr>
      <w:bookmarkStart w:id="2661" w:name="n8626"/>
      <w:bookmarkEnd w:id="2661"/>
      <w:r>
        <w:rPr>
          <w:color w:val="000000"/>
        </w:rPr>
        <w:t xml:space="preserve">4. Якщо апеляційна скарга подана з пропуском визначеного цим Кодексом строку, </w:t>
      </w:r>
      <w:r>
        <w:rPr>
          <w:color w:val="000000"/>
        </w:rPr>
        <w:t>суд у випадку поновлення строку на апеляційне оскарження зупиняє дію оскаржуваного рішення в ухвалі про відкриття апеляційного провадження.</w:t>
      </w:r>
    </w:p>
    <w:p w:rsidR="00000000" w:rsidRDefault="00D97886">
      <w:pPr>
        <w:pStyle w:val="rvps2"/>
        <w:divId w:val="662390928"/>
        <w:rPr>
          <w:color w:val="000000"/>
        </w:rPr>
      </w:pPr>
      <w:bookmarkStart w:id="2662" w:name="n8627"/>
      <w:bookmarkEnd w:id="2662"/>
      <w:r>
        <w:rPr>
          <w:rStyle w:val="rvts9"/>
        </w:rPr>
        <w:t>Стаття 360.</w:t>
      </w:r>
      <w:r>
        <w:rPr>
          <w:color w:val="000000"/>
        </w:rPr>
        <w:t xml:space="preserve"> Відзив на апеляційну скаргу</w:t>
      </w:r>
    </w:p>
    <w:p w:rsidR="00000000" w:rsidRDefault="00D97886">
      <w:pPr>
        <w:pStyle w:val="rvps2"/>
        <w:divId w:val="662390928"/>
        <w:rPr>
          <w:color w:val="000000"/>
        </w:rPr>
      </w:pPr>
      <w:bookmarkStart w:id="2663" w:name="n8628"/>
      <w:bookmarkEnd w:id="2663"/>
      <w:r>
        <w:rPr>
          <w:color w:val="000000"/>
        </w:rPr>
        <w:t>1. Учасники справи мають право подати до суду апеляційної інстанції відзив н</w:t>
      </w:r>
      <w:r>
        <w:rPr>
          <w:color w:val="000000"/>
        </w:rPr>
        <w:t>а апеляційну скаргу в письмовій формі протягом строку, встановленого судом апеляційної інстанції в ухвалі про відкриття апеляційного провадження.</w:t>
      </w:r>
    </w:p>
    <w:p w:rsidR="00000000" w:rsidRDefault="00D97886">
      <w:pPr>
        <w:pStyle w:val="rvps2"/>
        <w:divId w:val="662390928"/>
        <w:rPr>
          <w:color w:val="000000"/>
        </w:rPr>
      </w:pPr>
      <w:bookmarkStart w:id="2664" w:name="n8629"/>
      <w:bookmarkEnd w:id="2664"/>
      <w:r>
        <w:rPr>
          <w:color w:val="000000"/>
        </w:rPr>
        <w:t>2. Відзив на апеляційну скаргу має містити:</w:t>
      </w:r>
    </w:p>
    <w:p w:rsidR="00000000" w:rsidRDefault="00D97886">
      <w:pPr>
        <w:pStyle w:val="rvps2"/>
        <w:divId w:val="662390928"/>
        <w:rPr>
          <w:color w:val="000000"/>
        </w:rPr>
      </w:pPr>
      <w:bookmarkStart w:id="2665" w:name="n8630"/>
      <w:bookmarkEnd w:id="2665"/>
      <w:r>
        <w:rPr>
          <w:color w:val="000000"/>
        </w:rPr>
        <w:t>1) найменування суду апеляційної інстанції;</w:t>
      </w:r>
    </w:p>
    <w:p w:rsidR="00000000" w:rsidRDefault="00D97886">
      <w:pPr>
        <w:pStyle w:val="rvps2"/>
        <w:divId w:val="662390928"/>
        <w:rPr>
          <w:color w:val="000000"/>
        </w:rPr>
      </w:pPr>
      <w:bookmarkStart w:id="2666" w:name="n8631"/>
      <w:bookmarkEnd w:id="2666"/>
      <w:r>
        <w:rPr>
          <w:color w:val="000000"/>
        </w:rPr>
        <w:t>2) ім’я (найменування)</w:t>
      </w:r>
      <w:r>
        <w:rPr>
          <w:color w:val="000000"/>
        </w:rPr>
        <w:t>, поштову адресу особи, яка подає відзив на апеляційну скаргу, а також номер засобу зв’язку, адресу електронної пошти, за наявності;</w:t>
      </w:r>
    </w:p>
    <w:p w:rsidR="00000000" w:rsidRDefault="00D97886">
      <w:pPr>
        <w:pStyle w:val="rvps2"/>
        <w:divId w:val="662390928"/>
        <w:rPr>
          <w:color w:val="000000"/>
        </w:rPr>
      </w:pPr>
      <w:bookmarkStart w:id="2667" w:name="n8632"/>
      <w:bookmarkEnd w:id="2667"/>
      <w:r>
        <w:rPr>
          <w:color w:val="000000"/>
        </w:rPr>
        <w:t>3) обґрунтування заперечень щодо змісту і вимог апеляційної скарги;</w:t>
      </w:r>
    </w:p>
    <w:p w:rsidR="00000000" w:rsidRDefault="00D97886">
      <w:pPr>
        <w:pStyle w:val="rvps2"/>
        <w:divId w:val="662390928"/>
        <w:rPr>
          <w:color w:val="000000"/>
        </w:rPr>
      </w:pPr>
      <w:bookmarkStart w:id="2668" w:name="n8633"/>
      <w:bookmarkEnd w:id="2668"/>
      <w:r>
        <w:rPr>
          <w:color w:val="000000"/>
        </w:rPr>
        <w:t>4) у разі необхідності - клопотання особи, яка подає ві</w:t>
      </w:r>
      <w:r>
        <w:rPr>
          <w:color w:val="000000"/>
        </w:rPr>
        <w:t>дзив на апеляційну скаргу;</w:t>
      </w:r>
    </w:p>
    <w:p w:rsidR="00000000" w:rsidRDefault="00D97886">
      <w:pPr>
        <w:pStyle w:val="rvps2"/>
        <w:divId w:val="662390928"/>
        <w:rPr>
          <w:color w:val="000000"/>
        </w:rPr>
      </w:pPr>
      <w:bookmarkStart w:id="2669" w:name="n8634"/>
      <w:bookmarkEnd w:id="2669"/>
      <w:r>
        <w:rPr>
          <w:color w:val="000000"/>
        </w:rPr>
        <w:t>5) перелік матеріалів, що додаються.</w:t>
      </w:r>
    </w:p>
    <w:p w:rsidR="00000000" w:rsidRDefault="00D97886">
      <w:pPr>
        <w:pStyle w:val="rvps2"/>
        <w:divId w:val="662390928"/>
        <w:rPr>
          <w:color w:val="000000"/>
        </w:rPr>
      </w:pPr>
      <w:bookmarkStart w:id="2670" w:name="n8635"/>
      <w:bookmarkEnd w:id="2670"/>
      <w:r>
        <w:rPr>
          <w:color w:val="000000"/>
        </w:rPr>
        <w:t>3. Відсутність відзиву на апеляційну скаргу не перешкоджає перегляду рішення суду першої інстанції.</w:t>
      </w:r>
    </w:p>
    <w:p w:rsidR="00000000" w:rsidRDefault="00D97886">
      <w:pPr>
        <w:pStyle w:val="rvps2"/>
        <w:divId w:val="662390928"/>
        <w:rPr>
          <w:color w:val="000000"/>
        </w:rPr>
      </w:pPr>
      <w:bookmarkStart w:id="2671" w:name="n8636"/>
      <w:bookmarkEnd w:id="2671"/>
      <w:r>
        <w:rPr>
          <w:color w:val="000000"/>
        </w:rPr>
        <w:t>4. До відзиву додаються докази надсилання (надання) копій відзиву та доданих до нього докуме</w:t>
      </w:r>
      <w:r>
        <w:rPr>
          <w:color w:val="000000"/>
        </w:rPr>
        <w:t>нтів іншим учасникам справи.</w:t>
      </w:r>
    </w:p>
    <w:p w:rsidR="00000000" w:rsidRDefault="00D97886">
      <w:pPr>
        <w:pStyle w:val="rvps2"/>
        <w:divId w:val="662390928"/>
        <w:rPr>
          <w:color w:val="000000"/>
        </w:rPr>
      </w:pPr>
      <w:bookmarkStart w:id="2672" w:name="n8637"/>
      <w:bookmarkEnd w:id="2672"/>
      <w:r>
        <w:rPr>
          <w:rStyle w:val="rvts9"/>
        </w:rPr>
        <w:t xml:space="preserve">Стаття 361. </w:t>
      </w:r>
      <w:r>
        <w:rPr>
          <w:color w:val="000000"/>
        </w:rPr>
        <w:t>Надсилання копій апеляційної скарги та доданих до неї матеріалів учасникам справи</w:t>
      </w:r>
    </w:p>
    <w:p w:rsidR="00000000" w:rsidRDefault="00D97886">
      <w:pPr>
        <w:pStyle w:val="rvps2"/>
        <w:divId w:val="662390928"/>
        <w:rPr>
          <w:color w:val="000000"/>
        </w:rPr>
      </w:pPr>
      <w:bookmarkStart w:id="2673" w:name="n8638"/>
      <w:bookmarkEnd w:id="2673"/>
      <w:r>
        <w:rPr>
          <w:color w:val="000000"/>
        </w:rPr>
        <w:t>1. Разом з ухвалою про відкриття апеляційного провадження суд апеляційної інстанції надсилає копії апеляційної скарги та доданих до н</w:t>
      </w:r>
      <w:r>
        <w:rPr>
          <w:color w:val="000000"/>
        </w:rPr>
        <w:t>еї матеріалів учасникам справи.</w:t>
      </w:r>
    </w:p>
    <w:p w:rsidR="00000000" w:rsidRDefault="00D97886">
      <w:pPr>
        <w:pStyle w:val="rvps2"/>
        <w:divId w:val="662390928"/>
        <w:rPr>
          <w:color w:val="000000"/>
        </w:rPr>
      </w:pPr>
      <w:bookmarkStart w:id="2674" w:name="n8639"/>
      <w:bookmarkEnd w:id="2674"/>
      <w:r>
        <w:rPr>
          <w:rStyle w:val="rvts9"/>
        </w:rPr>
        <w:t xml:space="preserve">Стаття 362. </w:t>
      </w:r>
      <w:r>
        <w:rPr>
          <w:color w:val="000000"/>
        </w:rPr>
        <w:t>Закриття апеляційного провадження</w:t>
      </w:r>
    </w:p>
    <w:p w:rsidR="00000000" w:rsidRDefault="00D97886">
      <w:pPr>
        <w:pStyle w:val="rvps2"/>
        <w:divId w:val="662390928"/>
        <w:rPr>
          <w:color w:val="000000"/>
        </w:rPr>
      </w:pPr>
      <w:bookmarkStart w:id="2675" w:name="n8640"/>
      <w:bookmarkEnd w:id="2675"/>
      <w:r>
        <w:rPr>
          <w:color w:val="000000"/>
        </w:rPr>
        <w:t>1. Суд апеляційної інстанції закриває апеляційне провадження, якщо:</w:t>
      </w:r>
    </w:p>
    <w:p w:rsidR="00000000" w:rsidRDefault="00D97886">
      <w:pPr>
        <w:pStyle w:val="rvps2"/>
        <w:divId w:val="662390928"/>
        <w:rPr>
          <w:color w:val="000000"/>
        </w:rPr>
      </w:pPr>
      <w:bookmarkStart w:id="2676" w:name="n8641"/>
      <w:bookmarkEnd w:id="2676"/>
      <w:r>
        <w:rPr>
          <w:color w:val="000000"/>
        </w:rPr>
        <w:t>1) після відкриття апеляційного провадження особа, яка подала апеляційну скаргу, заявила клопотання про відмов</w:t>
      </w:r>
      <w:r>
        <w:rPr>
          <w:color w:val="000000"/>
        </w:rPr>
        <w:t>у від скарги, за винятком випадків, коли є заперечення інших осіб, які приєдналися до апеляційної скарги;</w:t>
      </w:r>
    </w:p>
    <w:p w:rsidR="00000000" w:rsidRDefault="00D97886">
      <w:pPr>
        <w:pStyle w:val="rvps2"/>
        <w:divId w:val="662390928"/>
        <w:rPr>
          <w:color w:val="000000"/>
        </w:rPr>
      </w:pPr>
      <w:bookmarkStart w:id="2677" w:name="n8642"/>
      <w:bookmarkEnd w:id="2677"/>
      <w:r>
        <w:rPr>
          <w:color w:val="000000"/>
        </w:rPr>
        <w:t>2) після відкриття апеляційного провадження виявилося, що апеляційну скаргу не підписано, подано особою, яка не має процесуальної дієздатності, або пі</w:t>
      </w:r>
      <w:r>
        <w:rPr>
          <w:color w:val="000000"/>
        </w:rPr>
        <w:t>дписано особою, яка не має права її підписувати;</w:t>
      </w:r>
    </w:p>
    <w:p w:rsidR="00000000" w:rsidRDefault="00D97886">
      <w:pPr>
        <w:pStyle w:val="rvps2"/>
        <w:divId w:val="662390928"/>
        <w:rPr>
          <w:color w:val="000000"/>
        </w:rPr>
      </w:pPr>
      <w:bookmarkStart w:id="2678" w:name="n8643"/>
      <w:bookmarkEnd w:id="2678"/>
      <w:r>
        <w:rPr>
          <w:color w:val="000000"/>
        </w:rPr>
        <w:t>3) після відкриття апеляційного провадження за апеляційною скаргою, поданою особою з підстав вирішення судом питання про її права, свободи, інтереси та (або) обов’язки, встановлено, що судовим рішенням питан</w:t>
      </w:r>
      <w:r>
        <w:rPr>
          <w:color w:val="000000"/>
        </w:rPr>
        <w:t>ня про права, свободи, інтереси та (або) обов’язки такої особи не вирішувалося.</w:t>
      </w:r>
    </w:p>
    <w:p w:rsidR="00000000" w:rsidRDefault="00D97886">
      <w:pPr>
        <w:pStyle w:val="rvps2"/>
        <w:divId w:val="662390928"/>
        <w:rPr>
          <w:color w:val="000000"/>
        </w:rPr>
      </w:pPr>
      <w:bookmarkStart w:id="2679" w:name="n8644"/>
      <w:bookmarkEnd w:id="2679"/>
      <w:r>
        <w:rPr>
          <w:color w:val="000000"/>
        </w:rPr>
        <w:t>2. Про закриття апеляційного провадження суд апеляційної інстанції постановляє ухвалу, яка може бути оскаржена в касаційному порядку.</w:t>
      </w:r>
    </w:p>
    <w:p w:rsidR="00000000" w:rsidRDefault="00D97886">
      <w:pPr>
        <w:pStyle w:val="rvps2"/>
        <w:divId w:val="662390928"/>
        <w:rPr>
          <w:color w:val="000000"/>
        </w:rPr>
      </w:pPr>
      <w:bookmarkStart w:id="2680" w:name="n8645"/>
      <w:bookmarkEnd w:id="2680"/>
      <w:r>
        <w:rPr>
          <w:rStyle w:val="rvts9"/>
        </w:rPr>
        <w:t>Стаття 363.</w:t>
      </w:r>
      <w:r>
        <w:rPr>
          <w:color w:val="000000"/>
        </w:rPr>
        <w:t xml:space="preserve"> Приєднання до апеляційної скар</w:t>
      </w:r>
      <w:r>
        <w:rPr>
          <w:color w:val="000000"/>
        </w:rPr>
        <w:t>ги</w:t>
      </w:r>
    </w:p>
    <w:p w:rsidR="00000000" w:rsidRDefault="00D97886">
      <w:pPr>
        <w:pStyle w:val="rvps2"/>
        <w:divId w:val="662390928"/>
        <w:rPr>
          <w:color w:val="000000"/>
        </w:rPr>
      </w:pPr>
      <w:bookmarkStart w:id="2681" w:name="n8646"/>
      <w:bookmarkEnd w:id="2681"/>
      <w:r>
        <w:rPr>
          <w:color w:val="000000"/>
        </w:rPr>
        <w:t>1. Учасники справи мають право приєднатися до апеляційної скарги, поданої особою, на стороні якої вони виступали. До апеляційної скарги мають право приєднатися також особи, які не брали участі у справі, якщо суд вирішив питання про їхні права, свободи, інт</w:t>
      </w:r>
      <w:r>
        <w:rPr>
          <w:color w:val="000000"/>
        </w:rPr>
        <w:t>ереси та (або) обов’язки.</w:t>
      </w:r>
    </w:p>
    <w:p w:rsidR="00000000" w:rsidRDefault="00D97886">
      <w:pPr>
        <w:pStyle w:val="rvps2"/>
        <w:divId w:val="662390928"/>
        <w:rPr>
          <w:color w:val="000000"/>
        </w:rPr>
      </w:pPr>
      <w:bookmarkStart w:id="2682" w:name="n8647"/>
      <w:bookmarkEnd w:id="2682"/>
      <w:r>
        <w:rPr>
          <w:color w:val="000000"/>
        </w:rPr>
        <w:t>2. Заяву про приєднання до апеляційної скарги може бути подано до початку розгляду справи в суді апеляційної інстанції.</w:t>
      </w:r>
    </w:p>
    <w:p w:rsidR="00000000" w:rsidRDefault="00D97886">
      <w:pPr>
        <w:pStyle w:val="rvps2"/>
        <w:divId w:val="662390928"/>
        <w:rPr>
          <w:color w:val="000000"/>
        </w:rPr>
      </w:pPr>
      <w:bookmarkStart w:id="2683" w:name="n8648"/>
      <w:bookmarkEnd w:id="2683"/>
      <w:r>
        <w:rPr>
          <w:color w:val="000000"/>
        </w:rPr>
        <w:t>3. До заяви про приєднання до апеляційної скарги додаються документ про сплату судового збору та докази надсил</w:t>
      </w:r>
      <w:r>
        <w:rPr>
          <w:color w:val="000000"/>
        </w:rPr>
        <w:t>ання (направлення) копії заяви іншим учасникам справи.</w:t>
      </w:r>
    </w:p>
    <w:p w:rsidR="00000000" w:rsidRDefault="00D97886">
      <w:pPr>
        <w:pStyle w:val="rvps2"/>
        <w:divId w:val="662390928"/>
        <w:rPr>
          <w:color w:val="000000"/>
        </w:rPr>
      </w:pPr>
      <w:bookmarkStart w:id="2684" w:name="n8649"/>
      <w:bookmarkEnd w:id="2684"/>
      <w:r>
        <w:rPr>
          <w:rStyle w:val="rvts9"/>
        </w:rPr>
        <w:t>Стаття 364.</w:t>
      </w:r>
      <w:r>
        <w:rPr>
          <w:color w:val="000000"/>
        </w:rPr>
        <w:t xml:space="preserve"> Доповнення, зміна або відкликання апеляційної скарги або відмова від неї</w:t>
      </w:r>
    </w:p>
    <w:p w:rsidR="00000000" w:rsidRDefault="00D97886">
      <w:pPr>
        <w:pStyle w:val="rvps2"/>
        <w:divId w:val="662390928"/>
        <w:rPr>
          <w:color w:val="000000"/>
        </w:rPr>
      </w:pPr>
      <w:bookmarkStart w:id="2685" w:name="n8650"/>
      <w:bookmarkEnd w:id="2685"/>
      <w:r>
        <w:rPr>
          <w:color w:val="000000"/>
        </w:rPr>
        <w:t>1. Особа, яка подала апеляційну скаргу, має право доповнити чи змінити її протягом строку на апеляційне оскарження.</w:t>
      </w:r>
    </w:p>
    <w:p w:rsidR="00000000" w:rsidRDefault="00D97886">
      <w:pPr>
        <w:pStyle w:val="rvps2"/>
        <w:divId w:val="662390928"/>
        <w:rPr>
          <w:color w:val="000000"/>
        </w:rPr>
      </w:pPr>
      <w:bookmarkStart w:id="2686" w:name="n8651"/>
      <w:bookmarkEnd w:id="2686"/>
      <w:r>
        <w:rPr>
          <w:color w:val="000000"/>
        </w:rPr>
        <w:t>2. У разі доповнення чи зміни апеляційної скарги особа, яка подала апеляційну скаргу, повинна подати докази надсилання копій відповідних доповнень чи змін до апеляційної скарги іншим учасникам справи, в іншому випадку суд не враховує такі доповнення чи змі</w:t>
      </w:r>
      <w:r>
        <w:rPr>
          <w:color w:val="000000"/>
        </w:rPr>
        <w:t>ни.</w:t>
      </w:r>
    </w:p>
    <w:p w:rsidR="00000000" w:rsidRDefault="00D97886">
      <w:pPr>
        <w:pStyle w:val="rvps2"/>
        <w:divId w:val="662390928"/>
        <w:rPr>
          <w:color w:val="000000"/>
        </w:rPr>
      </w:pPr>
      <w:bookmarkStart w:id="2687" w:name="n8652"/>
      <w:bookmarkEnd w:id="2687"/>
      <w:r>
        <w:rPr>
          <w:color w:val="000000"/>
        </w:rPr>
        <w:t>3. Особа, яка подала апеляційну скаргу, має право відкликати її до постановлення ухвали про відкриття апеляційного провадження.</w:t>
      </w:r>
    </w:p>
    <w:p w:rsidR="00000000" w:rsidRDefault="00D97886">
      <w:pPr>
        <w:pStyle w:val="rvps2"/>
        <w:divId w:val="662390928"/>
        <w:rPr>
          <w:color w:val="000000"/>
        </w:rPr>
      </w:pPr>
      <w:bookmarkStart w:id="2688" w:name="n8653"/>
      <w:bookmarkEnd w:id="2688"/>
      <w:r>
        <w:rPr>
          <w:color w:val="000000"/>
        </w:rPr>
        <w:t>4. Особа, яка подала апеляційну скаргу, має право відмовитися від неї, а інша сторона має право визнати апеляційну скаргу об</w:t>
      </w:r>
      <w:r>
        <w:rPr>
          <w:color w:val="000000"/>
        </w:rPr>
        <w:t>ґрунтованою в повному обсязі чи в певній частині до закінчення апеляційного провадження. За відмови від апеляційної скарги суд, за відсутності заперечень інших осіб, які приєдналися до апеляційної скарги, постановляє ухвалу про закриття апеляційного провад</w:t>
      </w:r>
      <w:r>
        <w:rPr>
          <w:color w:val="000000"/>
        </w:rPr>
        <w:t>ження.</w:t>
      </w:r>
    </w:p>
    <w:p w:rsidR="00000000" w:rsidRDefault="00D97886">
      <w:pPr>
        <w:pStyle w:val="rvps2"/>
        <w:divId w:val="662390928"/>
        <w:rPr>
          <w:color w:val="000000"/>
        </w:rPr>
      </w:pPr>
      <w:bookmarkStart w:id="2689" w:name="n8654"/>
      <w:bookmarkEnd w:id="2689"/>
      <w:r>
        <w:rPr>
          <w:color w:val="000000"/>
        </w:rPr>
        <w:t>Визнання апеляційної скарги іншою стороною враховується судом апеляційної інстанції у частині наявності або відсутності фактів, які мають значення для вирішення справи.</w:t>
      </w:r>
    </w:p>
    <w:p w:rsidR="00000000" w:rsidRDefault="00D97886">
      <w:pPr>
        <w:pStyle w:val="rvps2"/>
        <w:divId w:val="662390928"/>
        <w:rPr>
          <w:color w:val="000000"/>
        </w:rPr>
      </w:pPr>
      <w:bookmarkStart w:id="2690" w:name="n8655"/>
      <w:bookmarkEnd w:id="2690"/>
      <w:r>
        <w:rPr>
          <w:color w:val="000000"/>
        </w:rPr>
        <w:t>5. У разі закриття апеляційного провадження у зв’язку з відмовою від апеляційної</w:t>
      </w:r>
      <w:r>
        <w:rPr>
          <w:color w:val="000000"/>
        </w:rPr>
        <w:t xml:space="preserve"> скарги на судове рішення повторне оскарження цього рішення особою, що відмовилася від скарги, не допускається.</w:t>
      </w:r>
    </w:p>
    <w:p w:rsidR="00000000" w:rsidRDefault="00D97886">
      <w:pPr>
        <w:pStyle w:val="rvps2"/>
        <w:divId w:val="662390928"/>
        <w:rPr>
          <w:color w:val="000000"/>
        </w:rPr>
      </w:pPr>
      <w:bookmarkStart w:id="2691" w:name="n8656"/>
      <w:bookmarkEnd w:id="2691"/>
      <w:r>
        <w:rPr>
          <w:color w:val="000000"/>
        </w:rPr>
        <w:t xml:space="preserve">6. Суд апеляційної інстанції має право не приймати відмову від скарги або її відкликання з підстав, визначених у </w:t>
      </w:r>
      <w:hyperlink w:anchor="n7618" w:history="1">
        <w:r>
          <w:rPr>
            <w:rStyle w:val="a3"/>
            <w:color w:val="006600"/>
            <w:u w:val="none"/>
          </w:rPr>
          <w:t>час</w:t>
        </w:r>
        <w:r>
          <w:rPr>
            <w:rStyle w:val="a3"/>
            <w:color w:val="006600"/>
            <w:u w:val="none"/>
          </w:rPr>
          <w:t>тині п’ятій</w:t>
        </w:r>
      </w:hyperlink>
      <w:r>
        <w:rPr>
          <w:color w:val="000000"/>
        </w:rPr>
        <w:t xml:space="preserve"> статті 206 цього Кодексу.</w:t>
      </w:r>
    </w:p>
    <w:p w:rsidR="00000000" w:rsidRDefault="00D97886">
      <w:pPr>
        <w:pStyle w:val="rvps7"/>
        <w:divId w:val="662390928"/>
        <w:rPr>
          <w:color w:val="000000"/>
        </w:rPr>
      </w:pPr>
      <w:bookmarkStart w:id="2692" w:name="n8657"/>
      <w:bookmarkEnd w:id="2692"/>
      <w:r>
        <w:rPr>
          <w:rStyle w:val="rvts15"/>
        </w:rPr>
        <w:t>§ 3. Апеляційний розгляд</w:t>
      </w:r>
    </w:p>
    <w:p w:rsidR="00000000" w:rsidRDefault="00D97886">
      <w:pPr>
        <w:pStyle w:val="rvps2"/>
        <w:divId w:val="662390928"/>
        <w:rPr>
          <w:color w:val="000000"/>
        </w:rPr>
      </w:pPr>
      <w:bookmarkStart w:id="2693" w:name="n8658"/>
      <w:bookmarkEnd w:id="2693"/>
      <w:r>
        <w:rPr>
          <w:rStyle w:val="rvts9"/>
        </w:rPr>
        <w:t xml:space="preserve">Стаття 365. </w:t>
      </w:r>
      <w:r>
        <w:rPr>
          <w:color w:val="000000"/>
        </w:rPr>
        <w:t>Підготовка розгляду справи судом апеляційної інстанції</w:t>
      </w:r>
    </w:p>
    <w:p w:rsidR="00000000" w:rsidRDefault="00D97886">
      <w:pPr>
        <w:pStyle w:val="rvps2"/>
        <w:divId w:val="662390928"/>
        <w:rPr>
          <w:color w:val="000000"/>
        </w:rPr>
      </w:pPr>
      <w:bookmarkStart w:id="2694" w:name="n8659"/>
      <w:bookmarkEnd w:id="2694"/>
      <w:r>
        <w:rPr>
          <w:color w:val="000000"/>
        </w:rPr>
        <w:t>1. Суддя-доповідач у порядку підготовки справи до апеляційного розгляду:</w:t>
      </w:r>
    </w:p>
    <w:p w:rsidR="00000000" w:rsidRDefault="00D97886">
      <w:pPr>
        <w:pStyle w:val="rvps2"/>
        <w:divId w:val="662390928"/>
        <w:rPr>
          <w:color w:val="000000"/>
        </w:rPr>
      </w:pPr>
      <w:bookmarkStart w:id="2695" w:name="n8660"/>
      <w:bookmarkEnd w:id="2695"/>
      <w:r>
        <w:rPr>
          <w:color w:val="000000"/>
        </w:rPr>
        <w:t>1) з’ясовує питання про склад учасників судового проц</w:t>
      </w:r>
      <w:r>
        <w:rPr>
          <w:color w:val="000000"/>
        </w:rPr>
        <w:t>есу;</w:t>
      </w:r>
    </w:p>
    <w:p w:rsidR="00000000" w:rsidRDefault="00D97886">
      <w:pPr>
        <w:pStyle w:val="rvps2"/>
        <w:divId w:val="662390928"/>
        <w:rPr>
          <w:color w:val="000000"/>
        </w:rPr>
      </w:pPr>
      <w:bookmarkStart w:id="2696" w:name="n8661"/>
      <w:bookmarkEnd w:id="2696"/>
      <w:r>
        <w:rPr>
          <w:color w:val="000000"/>
        </w:rPr>
        <w:t>2) визначає характер спірних правовідносин і закон, який їх регулює;</w:t>
      </w:r>
    </w:p>
    <w:p w:rsidR="00000000" w:rsidRDefault="00D97886">
      <w:pPr>
        <w:pStyle w:val="rvps2"/>
        <w:divId w:val="662390928"/>
        <w:rPr>
          <w:color w:val="000000"/>
        </w:rPr>
      </w:pPr>
      <w:bookmarkStart w:id="2697" w:name="n8662"/>
      <w:bookmarkEnd w:id="2697"/>
      <w:r>
        <w:rPr>
          <w:color w:val="000000"/>
        </w:rPr>
        <w:t>3) з’ясовує обставини, на які посилаються учасники справи як на підставу своїх вимог і заперечень;</w:t>
      </w:r>
    </w:p>
    <w:p w:rsidR="00000000" w:rsidRDefault="00D97886">
      <w:pPr>
        <w:pStyle w:val="rvps2"/>
        <w:divId w:val="662390928"/>
        <w:rPr>
          <w:color w:val="000000"/>
        </w:rPr>
      </w:pPr>
      <w:bookmarkStart w:id="2698" w:name="n8663"/>
      <w:bookmarkEnd w:id="2698"/>
      <w:r>
        <w:rPr>
          <w:color w:val="000000"/>
        </w:rPr>
        <w:t>4) з’ясовує, які обставини визнаються чи заперечуються учасниками справи;</w:t>
      </w:r>
    </w:p>
    <w:p w:rsidR="00000000" w:rsidRDefault="00D97886">
      <w:pPr>
        <w:pStyle w:val="rvps2"/>
        <w:divId w:val="662390928"/>
        <w:rPr>
          <w:color w:val="000000"/>
        </w:rPr>
      </w:pPr>
      <w:bookmarkStart w:id="2699" w:name="n8664"/>
      <w:bookmarkEnd w:id="2699"/>
      <w:r>
        <w:rPr>
          <w:color w:val="000000"/>
        </w:rPr>
        <w:t>5) вирішу</w:t>
      </w:r>
      <w:r>
        <w:rPr>
          <w:color w:val="000000"/>
        </w:rPr>
        <w:t>є питання щодо поважності причин неподання доказів до суду першої інстанції;</w:t>
      </w:r>
    </w:p>
    <w:p w:rsidR="00000000" w:rsidRDefault="00D97886">
      <w:pPr>
        <w:pStyle w:val="rvps2"/>
        <w:divId w:val="662390928"/>
        <w:rPr>
          <w:color w:val="000000"/>
        </w:rPr>
      </w:pPr>
      <w:bookmarkStart w:id="2700" w:name="n8665"/>
      <w:bookmarkEnd w:id="2700"/>
      <w:r>
        <w:rPr>
          <w:color w:val="000000"/>
        </w:rPr>
        <w:t>6) за клопотанням сторін та інших учасників справи вирішує питання про виклик свідків, призначення експертизи, витребування доказів, судових доручень щодо збирання доказів, залуче</w:t>
      </w:r>
      <w:r>
        <w:rPr>
          <w:color w:val="000000"/>
        </w:rPr>
        <w:t>ння до участі у справі спеціаліста, перекладача;</w:t>
      </w:r>
    </w:p>
    <w:p w:rsidR="00000000" w:rsidRDefault="00D97886">
      <w:pPr>
        <w:pStyle w:val="rvps2"/>
        <w:divId w:val="662390928"/>
        <w:rPr>
          <w:color w:val="000000"/>
        </w:rPr>
      </w:pPr>
      <w:bookmarkStart w:id="2701" w:name="n8666"/>
      <w:bookmarkEnd w:id="2701"/>
      <w:r>
        <w:rPr>
          <w:color w:val="000000"/>
        </w:rPr>
        <w:t>7) за клопотанням учасників справи вирішує питання щодо вжиття заходів забезпечення позову;</w:t>
      </w:r>
    </w:p>
    <w:p w:rsidR="00000000" w:rsidRDefault="00D97886">
      <w:pPr>
        <w:pStyle w:val="rvps2"/>
        <w:divId w:val="662390928"/>
        <w:rPr>
          <w:color w:val="000000"/>
        </w:rPr>
      </w:pPr>
      <w:bookmarkStart w:id="2702" w:name="n8667"/>
      <w:bookmarkEnd w:id="2702"/>
      <w:r>
        <w:rPr>
          <w:color w:val="000000"/>
        </w:rPr>
        <w:t>8) вчиняє інші дії, пов’язані із забезпеченням апеляційного розгляду справи.</w:t>
      </w:r>
    </w:p>
    <w:p w:rsidR="00000000" w:rsidRDefault="00D97886">
      <w:pPr>
        <w:pStyle w:val="rvps2"/>
        <w:divId w:val="662390928"/>
        <w:rPr>
          <w:color w:val="000000"/>
        </w:rPr>
      </w:pPr>
      <w:bookmarkStart w:id="2703" w:name="n8668"/>
      <w:bookmarkEnd w:id="2703"/>
      <w:r>
        <w:rPr>
          <w:color w:val="000000"/>
        </w:rPr>
        <w:t xml:space="preserve">2. Підготовчі дії, визначені пунктами </w:t>
      </w:r>
      <w:r>
        <w:rPr>
          <w:color w:val="000000"/>
        </w:rPr>
        <w:t>5, 6 частини першої цієї статті, вчиняються з дотриманням прав всіх учасників справи висловити свої міркування або заперечення щодо їх вчинення, якщо інше не передбачено цим Кодексом.</w:t>
      </w:r>
    </w:p>
    <w:p w:rsidR="00000000" w:rsidRDefault="00D97886">
      <w:pPr>
        <w:pStyle w:val="rvps2"/>
        <w:divId w:val="662390928"/>
        <w:rPr>
          <w:color w:val="000000"/>
        </w:rPr>
      </w:pPr>
      <w:bookmarkStart w:id="2704" w:name="n8669"/>
      <w:bookmarkEnd w:id="2704"/>
      <w:r>
        <w:rPr>
          <w:color w:val="000000"/>
        </w:rPr>
        <w:t>3. Якщо під час вивчення матеріалів справи суд виявить нерозглянуті заув</w:t>
      </w:r>
      <w:r>
        <w:rPr>
          <w:color w:val="000000"/>
        </w:rPr>
        <w:t xml:space="preserve">аження на правильність і повноту фіксування судового процесу технічними засобами, нерозглянуті письмові зауваження щодо повноти чи неправильності протоколу судового засідання, невирішене питання про ухвалення додаткового рішення, суд постановляє ухвалу із </w:t>
      </w:r>
      <w:r>
        <w:rPr>
          <w:color w:val="000000"/>
        </w:rPr>
        <w:t>зазначенням строку, протягом якого суд першої інстанції має усунути недоліки.</w:t>
      </w:r>
    </w:p>
    <w:p w:rsidR="00000000" w:rsidRDefault="00D97886">
      <w:pPr>
        <w:pStyle w:val="rvps2"/>
        <w:divId w:val="662390928"/>
        <w:rPr>
          <w:color w:val="000000"/>
        </w:rPr>
      </w:pPr>
      <w:bookmarkStart w:id="2705" w:name="n8670"/>
      <w:bookmarkEnd w:id="2705"/>
      <w:r>
        <w:rPr>
          <w:rStyle w:val="rvts9"/>
        </w:rPr>
        <w:t xml:space="preserve">Стаття 366. </w:t>
      </w:r>
      <w:r>
        <w:rPr>
          <w:color w:val="000000"/>
        </w:rPr>
        <w:t>Призначення справи до розгляду в суді апеляційної інстанції</w:t>
      </w:r>
    </w:p>
    <w:p w:rsidR="00000000" w:rsidRDefault="00D97886">
      <w:pPr>
        <w:pStyle w:val="rvps2"/>
        <w:divId w:val="662390928"/>
        <w:rPr>
          <w:color w:val="000000"/>
        </w:rPr>
      </w:pPr>
      <w:bookmarkStart w:id="2706" w:name="n8671"/>
      <w:bookmarkEnd w:id="2706"/>
      <w:r>
        <w:rPr>
          <w:color w:val="000000"/>
        </w:rPr>
        <w:t xml:space="preserve">1. Після проведення підготовчих дій суддя-доповідач доповідає про них колегії суддів, яка вирішує питання </w:t>
      </w:r>
      <w:r>
        <w:rPr>
          <w:color w:val="000000"/>
        </w:rPr>
        <w:t>про проведення додаткових підготовчих дій у разі необхідності та призначення справи до розгляду.</w:t>
      </w:r>
    </w:p>
    <w:p w:rsidR="00000000" w:rsidRDefault="00D97886">
      <w:pPr>
        <w:pStyle w:val="rvps2"/>
        <w:divId w:val="662390928"/>
        <w:rPr>
          <w:color w:val="000000"/>
        </w:rPr>
      </w:pPr>
      <w:bookmarkStart w:id="2707" w:name="n8672"/>
      <w:bookmarkEnd w:id="2707"/>
      <w:r>
        <w:rPr>
          <w:color w:val="000000"/>
        </w:rPr>
        <w:t>Про дату, час та місце розгляду справи повідомляються учасники справи, якщо справа відповідно до цього Кодексу розглядається з їх повідомленням.</w:t>
      </w:r>
    </w:p>
    <w:p w:rsidR="00000000" w:rsidRDefault="00D97886">
      <w:pPr>
        <w:pStyle w:val="rvps2"/>
        <w:divId w:val="662390928"/>
        <w:rPr>
          <w:color w:val="000000"/>
        </w:rPr>
      </w:pPr>
      <w:bookmarkStart w:id="2708" w:name="n8673"/>
      <w:bookmarkEnd w:id="2708"/>
      <w:r>
        <w:rPr>
          <w:rStyle w:val="rvts9"/>
        </w:rPr>
        <w:t xml:space="preserve">Стаття 367. </w:t>
      </w:r>
      <w:r>
        <w:rPr>
          <w:color w:val="000000"/>
        </w:rPr>
        <w:t>Ме</w:t>
      </w:r>
      <w:r>
        <w:rPr>
          <w:color w:val="000000"/>
        </w:rPr>
        <w:t>жі розгляду справи судом апеляційної інстанції</w:t>
      </w:r>
    </w:p>
    <w:p w:rsidR="00000000" w:rsidRDefault="00D97886">
      <w:pPr>
        <w:pStyle w:val="rvps2"/>
        <w:divId w:val="662390928"/>
        <w:rPr>
          <w:color w:val="000000"/>
        </w:rPr>
      </w:pPr>
      <w:bookmarkStart w:id="2709" w:name="n8674"/>
      <w:bookmarkEnd w:id="2709"/>
      <w:r>
        <w:rPr>
          <w:color w:val="000000"/>
        </w:rPr>
        <w:t>1. Суд апеляційної інстанції переглядає справу за наявними в ній і додатково поданими доказами та перевіряє законність і обґрунтованість рішення суду першої інстанції в межах доводів та вимог апеляційної скарг</w:t>
      </w:r>
      <w:r>
        <w:rPr>
          <w:color w:val="000000"/>
        </w:rPr>
        <w:t>и.</w:t>
      </w:r>
    </w:p>
    <w:p w:rsidR="00000000" w:rsidRDefault="00D97886">
      <w:pPr>
        <w:pStyle w:val="rvps2"/>
        <w:divId w:val="662390928"/>
        <w:rPr>
          <w:color w:val="000000"/>
        </w:rPr>
      </w:pPr>
      <w:bookmarkStart w:id="2710" w:name="n8675"/>
      <w:bookmarkEnd w:id="2710"/>
      <w:r>
        <w:rPr>
          <w:color w:val="000000"/>
        </w:rPr>
        <w:t>2. Суд апеляційної інстанції досліджує докази, що стосуються фактів, на які учасники справи посилаються в апеляційній скарзі та (або) відзиві на неї.</w:t>
      </w:r>
    </w:p>
    <w:p w:rsidR="00000000" w:rsidRDefault="00D97886">
      <w:pPr>
        <w:pStyle w:val="rvps2"/>
        <w:divId w:val="662390928"/>
        <w:rPr>
          <w:color w:val="000000"/>
        </w:rPr>
      </w:pPr>
      <w:bookmarkStart w:id="2711" w:name="n8676"/>
      <w:bookmarkEnd w:id="2711"/>
      <w:r>
        <w:rPr>
          <w:color w:val="000000"/>
        </w:rPr>
        <w:t>3. Докази, які не були подані до суду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об’єктивно не залежали від нього.</w:t>
      </w:r>
    </w:p>
    <w:p w:rsidR="00000000" w:rsidRDefault="00D97886">
      <w:pPr>
        <w:pStyle w:val="rvps2"/>
        <w:divId w:val="662390928"/>
        <w:rPr>
          <w:color w:val="000000"/>
        </w:rPr>
      </w:pPr>
      <w:bookmarkStart w:id="2712" w:name="n8677"/>
      <w:bookmarkEnd w:id="2712"/>
      <w:r>
        <w:rPr>
          <w:color w:val="000000"/>
        </w:rPr>
        <w:t>4. Суд апеляційної інстан</w:t>
      </w:r>
      <w:r>
        <w:rPr>
          <w:color w:val="000000"/>
        </w:rPr>
        <w:t>ції не обмежений доводами та вимогами апеляційної скарги, якщо під час розгляду справи буде встановлено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000000" w:rsidRDefault="00D97886">
      <w:pPr>
        <w:pStyle w:val="rvps2"/>
        <w:divId w:val="662390928"/>
        <w:rPr>
          <w:color w:val="000000"/>
        </w:rPr>
      </w:pPr>
      <w:bookmarkStart w:id="2713" w:name="n8678"/>
      <w:bookmarkEnd w:id="2713"/>
      <w:r>
        <w:rPr>
          <w:color w:val="000000"/>
        </w:rPr>
        <w:t>5. Якщо</w:t>
      </w:r>
      <w:r>
        <w:rPr>
          <w:color w:val="000000"/>
        </w:rPr>
        <w:t xml:space="preserve"> поза увагою доводів апеляційної скарги залишилася очевидна незаконність або необґрунтованість рішення суду першої інстанції у справах окремого провадження, суд апеляційної інстанції переглядає справу в повному обсязі.</w:t>
      </w:r>
    </w:p>
    <w:p w:rsidR="00000000" w:rsidRDefault="00D97886">
      <w:pPr>
        <w:pStyle w:val="rvps2"/>
        <w:divId w:val="662390928"/>
        <w:rPr>
          <w:color w:val="000000"/>
        </w:rPr>
      </w:pPr>
      <w:bookmarkStart w:id="2714" w:name="n8679"/>
      <w:bookmarkEnd w:id="2714"/>
      <w:r>
        <w:rPr>
          <w:color w:val="000000"/>
        </w:rPr>
        <w:t>6. В суді апеляційної інстанції не пр</w:t>
      </w:r>
      <w:r>
        <w:rPr>
          <w:color w:val="000000"/>
        </w:rPr>
        <w:t>иймаються і не розглядаються позовні вимоги та підстави позову, що не були предметом розгляду в суді першої інстанції.</w:t>
      </w:r>
    </w:p>
    <w:p w:rsidR="00000000" w:rsidRDefault="00D97886">
      <w:pPr>
        <w:pStyle w:val="rvps2"/>
        <w:divId w:val="662390928"/>
        <w:rPr>
          <w:color w:val="000000"/>
        </w:rPr>
      </w:pPr>
      <w:bookmarkStart w:id="2715" w:name="n8680"/>
      <w:bookmarkEnd w:id="2715"/>
      <w:r>
        <w:rPr>
          <w:rStyle w:val="rvts9"/>
        </w:rPr>
        <w:t xml:space="preserve">Стаття 368. </w:t>
      </w:r>
      <w:r>
        <w:rPr>
          <w:color w:val="000000"/>
        </w:rPr>
        <w:t>Порядок розгляду справи судом апеляційної інстанції</w:t>
      </w:r>
    </w:p>
    <w:p w:rsidR="00000000" w:rsidRDefault="00D97886">
      <w:pPr>
        <w:pStyle w:val="rvps2"/>
        <w:divId w:val="662390928"/>
        <w:rPr>
          <w:color w:val="000000"/>
        </w:rPr>
      </w:pPr>
      <w:bookmarkStart w:id="2716" w:name="n8681"/>
      <w:bookmarkEnd w:id="2716"/>
      <w:r>
        <w:rPr>
          <w:color w:val="000000"/>
        </w:rPr>
        <w:t>1. Справа розглядається судом апеляційної інстанції за правилами, встанов</w:t>
      </w:r>
      <w:r>
        <w:rPr>
          <w:color w:val="000000"/>
        </w:rPr>
        <w:t>леними для розгляду справи в порядку спрощеного позовного провадження, з особливостями, встановленими цією главою.</w:t>
      </w:r>
    </w:p>
    <w:p w:rsidR="00000000" w:rsidRDefault="00D97886">
      <w:pPr>
        <w:pStyle w:val="rvps2"/>
        <w:divId w:val="662390928"/>
        <w:rPr>
          <w:color w:val="000000"/>
        </w:rPr>
      </w:pPr>
      <w:bookmarkStart w:id="2717" w:name="n8682"/>
      <w:bookmarkEnd w:id="2717"/>
      <w:r>
        <w:rPr>
          <w:color w:val="000000"/>
        </w:rPr>
        <w:t>2. Розгляд справ у суді апеляційної інстанції починається з відкриття першого судового засідання або через п’ятнадцять днів з дня відкриття а</w:t>
      </w:r>
      <w:r>
        <w:rPr>
          <w:color w:val="000000"/>
        </w:rPr>
        <w:t>пеляційного провадження, якщо справа розглядається без повідомлення учасників справи.</w:t>
      </w:r>
    </w:p>
    <w:p w:rsidR="00000000" w:rsidRDefault="00D97886">
      <w:pPr>
        <w:pStyle w:val="rvps2"/>
        <w:divId w:val="662390928"/>
        <w:rPr>
          <w:color w:val="000000"/>
        </w:rPr>
      </w:pPr>
      <w:bookmarkStart w:id="2718" w:name="n9771"/>
      <w:bookmarkEnd w:id="2718"/>
      <w:r>
        <w:rPr>
          <w:rStyle w:val="rvts46"/>
        </w:rPr>
        <w:t xml:space="preserve">{Частина друга статті 368 із змінами, внесеними згідно із Законом </w:t>
      </w:r>
      <w:hyperlink r:id="rId137" w:anchor="n93"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2719" w:name="n8683"/>
      <w:bookmarkEnd w:id="2719"/>
      <w:r>
        <w:rPr>
          <w:color w:val="000000"/>
        </w:rPr>
        <w:t xml:space="preserve">3. Розгляд справ у суді апеляційної інстанції здійснюється в судовому засіданні з повідомленням учасників справи, крім випадків, передбачених </w:t>
      </w:r>
      <w:hyperlink w:anchor="n8689" w:history="1">
        <w:r>
          <w:rPr>
            <w:rStyle w:val="a3"/>
            <w:color w:val="006600"/>
            <w:u w:val="none"/>
          </w:rPr>
          <w:t>статтею 369</w:t>
        </w:r>
      </w:hyperlink>
      <w:r>
        <w:rPr>
          <w:color w:val="000000"/>
        </w:rPr>
        <w:t xml:space="preserve"> цього Кодексу.</w:t>
      </w:r>
    </w:p>
    <w:p w:rsidR="00000000" w:rsidRDefault="00D97886">
      <w:pPr>
        <w:pStyle w:val="rvps2"/>
        <w:divId w:val="662390928"/>
        <w:rPr>
          <w:color w:val="000000"/>
        </w:rPr>
      </w:pPr>
      <w:bookmarkStart w:id="2720" w:name="n8684"/>
      <w:bookmarkEnd w:id="2720"/>
      <w:r>
        <w:rPr>
          <w:color w:val="000000"/>
        </w:rPr>
        <w:t>4. Суддя-доповідач доповідає зм</w:t>
      </w:r>
      <w:r>
        <w:rPr>
          <w:color w:val="000000"/>
        </w:rPr>
        <w:t>іст рішення (ухвали), яке оскаржено, доводи апеляційної скарги, межі, в яких повинні здійснюватися перевірка рішення (ухвали), встановлюватися обставини і досліджуватися докази.</w:t>
      </w:r>
    </w:p>
    <w:p w:rsidR="00000000" w:rsidRDefault="00D97886">
      <w:pPr>
        <w:pStyle w:val="rvps2"/>
        <w:divId w:val="662390928"/>
        <w:rPr>
          <w:color w:val="000000"/>
        </w:rPr>
      </w:pPr>
      <w:bookmarkStart w:id="2721" w:name="n8685"/>
      <w:bookmarkEnd w:id="2721"/>
      <w:r>
        <w:rPr>
          <w:color w:val="000000"/>
        </w:rPr>
        <w:t xml:space="preserve">5. Після доповіді судді-доповідача пояснення дає особа, яка подала апеляційну </w:t>
      </w:r>
      <w:r>
        <w:rPr>
          <w:color w:val="000000"/>
        </w:rPr>
        <w:t>скаргу. Якщо апеляційні скарги подали обидві сторони, - першим дає пояснення позивач. Далі дають пояснення інші учасники справи.</w:t>
      </w:r>
    </w:p>
    <w:p w:rsidR="00000000" w:rsidRDefault="00D97886">
      <w:pPr>
        <w:pStyle w:val="rvps2"/>
        <w:divId w:val="662390928"/>
        <w:rPr>
          <w:color w:val="000000"/>
        </w:rPr>
      </w:pPr>
      <w:bookmarkStart w:id="2722" w:name="n8686"/>
      <w:bookmarkEnd w:id="2722"/>
      <w:r>
        <w:rPr>
          <w:color w:val="000000"/>
        </w:rPr>
        <w:t>6. Закінчивши з’ясування обставин і перевірку їх доказами, суд апеляційної інстанції надає учасникам справи можливість виступит</w:t>
      </w:r>
      <w:r>
        <w:rPr>
          <w:color w:val="000000"/>
        </w:rPr>
        <w:t>и у судових дебатах в такій самій послідовності, в якій вони давали пояснення.</w:t>
      </w:r>
    </w:p>
    <w:p w:rsidR="00000000" w:rsidRDefault="00D97886">
      <w:pPr>
        <w:pStyle w:val="rvps2"/>
        <w:divId w:val="662390928"/>
        <w:rPr>
          <w:color w:val="000000"/>
        </w:rPr>
      </w:pPr>
      <w:bookmarkStart w:id="2723" w:name="n8687"/>
      <w:bookmarkEnd w:id="2723"/>
      <w:r>
        <w:rPr>
          <w:color w:val="000000"/>
        </w:rPr>
        <w:t xml:space="preserve">7. На початку судового засідання суд може оголосити про час, який відводиться для судових дебатів. Кожній особі, яка бере участь у розгляді справи в суді апеляційної інстанції, </w:t>
      </w:r>
      <w:r>
        <w:rPr>
          <w:color w:val="000000"/>
        </w:rPr>
        <w:t>надається однаковий проміжок часу для виступу.</w:t>
      </w:r>
    </w:p>
    <w:p w:rsidR="00000000" w:rsidRDefault="00D97886">
      <w:pPr>
        <w:pStyle w:val="rvps2"/>
        <w:divId w:val="662390928"/>
        <w:rPr>
          <w:color w:val="000000"/>
        </w:rPr>
      </w:pPr>
      <w:bookmarkStart w:id="2724" w:name="n8688"/>
      <w:bookmarkEnd w:id="2724"/>
      <w:r>
        <w:rPr>
          <w:color w:val="000000"/>
        </w:rPr>
        <w:t>8. Після закінчення дебатів суд виходить до нарадчої кімнати.</w:t>
      </w:r>
    </w:p>
    <w:p w:rsidR="00000000" w:rsidRDefault="00D97886">
      <w:pPr>
        <w:pStyle w:val="rvps2"/>
        <w:divId w:val="662390928"/>
        <w:rPr>
          <w:color w:val="000000"/>
        </w:rPr>
      </w:pPr>
      <w:bookmarkStart w:id="2725" w:name="n8689"/>
      <w:bookmarkEnd w:id="2725"/>
      <w:r>
        <w:rPr>
          <w:rStyle w:val="rvts9"/>
        </w:rPr>
        <w:t xml:space="preserve">Стаття 369. </w:t>
      </w:r>
      <w:r>
        <w:rPr>
          <w:color w:val="000000"/>
        </w:rPr>
        <w:t>Особливості розгляду в апеляційному порядку окремих категорій справ</w:t>
      </w:r>
    </w:p>
    <w:p w:rsidR="00000000" w:rsidRDefault="00D97886">
      <w:pPr>
        <w:pStyle w:val="rvps2"/>
        <w:divId w:val="662390928"/>
        <w:rPr>
          <w:color w:val="000000"/>
        </w:rPr>
      </w:pPr>
      <w:bookmarkStart w:id="2726" w:name="n8690"/>
      <w:bookmarkEnd w:id="2726"/>
      <w:r>
        <w:rPr>
          <w:color w:val="000000"/>
        </w:rPr>
        <w:t>1. Апеляційні скарги на рішення суду у справах з ціною позову менше</w:t>
      </w:r>
      <w:r>
        <w:rPr>
          <w:color w:val="000000"/>
        </w:rPr>
        <w:t xml:space="preserve"> ста розмірів прожиткового мінімуму для працездатних осіб, крім тих, які не підлягають розгляду в порядку спрощеного позовного провадження, розглядаються судом апеляційної інстанції без повідомлення учасників справи.</w:t>
      </w:r>
    </w:p>
    <w:p w:rsidR="00000000" w:rsidRDefault="00D97886">
      <w:pPr>
        <w:pStyle w:val="rvps2"/>
        <w:divId w:val="662390928"/>
        <w:rPr>
          <w:color w:val="000000"/>
        </w:rPr>
      </w:pPr>
      <w:bookmarkStart w:id="2727" w:name="n8691"/>
      <w:bookmarkEnd w:id="2727"/>
      <w:r>
        <w:rPr>
          <w:color w:val="000000"/>
        </w:rPr>
        <w:t>2. Апеляційні скарги на ухвали суду, за</w:t>
      </w:r>
      <w:r>
        <w:rPr>
          <w:color w:val="000000"/>
        </w:rPr>
        <w:t xml:space="preserve">значені в </w:t>
      </w:r>
      <w:hyperlink w:anchor="n8527" w:history="1">
        <w:r>
          <w:rPr>
            <w:rStyle w:val="a3"/>
            <w:color w:val="006600"/>
            <w:u w:val="none"/>
          </w:rPr>
          <w:t>пунктах 1</w:t>
        </w:r>
      </w:hyperlink>
      <w:r>
        <w:rPr>
          <w:color w:val="000000"/>
        </w:rPr>
        <w:t xml:space="preserve">, </w:t>
      </w:r>
      <w:hyperlink w:anchor="n8531" w:history="1">
        <w:r>
          <w:rPr>
            <w:rStyle w:val="a3"/>
            <w:color w:val="006600"/>
            <w:u w:val="none"/>
          </w:rPr>
          <w:t>5</w:t>
        </w:r>
      </w:hyperlink>
      <w:r>
        <w:rPr>
          <w:color w:val="000000"/>
        </w:rPr>
        <w:t xml:space="preserve">, </w:t>
      </w:r>
      <w:hyperlink w:anchor="n8532" w:history="1">
        <w:r>
          <w:rPr>
            <w:rStyle w:val="a3"/>
            <w:color w:val="006600"/>
            <w:u w:val="none"/>
          </w:rPr>
          <w:t>6</w:t>
        </w:r>
      </w:hyperlink>
      <w:r>
        <w:rPr>
          <w:color w:val="000000"/>
        </w:rPr>
        <w:t xml:space="preserve">, </w:t>
      </w:r>
      <w:hyperlink w:anchor="n8535" w:history="1">
        <w:r>
          <w:rPr>
            <w:rStyle w:val="a3"/>
            <w:color w:val="006600"/>
            <w:u w:val="none"/>
          </w:rPr>
          <w:t>9</w:t>
        </w:r>
      </w:hyperlink>
      <w:r>
        <w:rPr>
          <w:color w:val="000000"/>
        </w:rPr>
        <w:t xml:space="preserve">, </w:t>
      </w:r>
      <w:hyperlink w:anchor="n8536" w:history="1">
        <w:r>
          <w:rPr>
            <w:rStyle w:val="a3"/>
            <w:color w:val="006600"/>
            <w:u w:val="none"/>
          </w:rPr>
          <w:t>10</w:t>
        </w:r>
      </w:hyperlink>
      <w:r>
        <w:rPr>
          <w:color w:val="000000"/>
        </w:rPr>
        <w:t xml:space="preserve">, </w:t>
      </w:r>
      <w:hyperlink w:anchor="n8540" w:history="1">
        <w:r>
          <w:rPr>
            <w:rStyle w:val="a3"/>
            <w:color w:val="006600"/>
            <w:u w:val="none"/>
          </w:rPr>
          <w:t>14</w:t>
        </w:r>
      </w:hyperlink>
      <w:r>
        <w:rPr>
          <w:color w:val="000000"/>
        </w:rPr>
        <w:t xml:space="preserve">, </w:t>
      </w:r>
      <w:hyperlink w:anchor="n8545" w:history="1">
        <w:r>
          <w:rPr>
            <w:rStyle w:val="a3"/>
            <w:color w:val="006600"/>
            <w:u w:val="none"/>
          </w:rPr>
          <w:t>19</w:t>
        </w:r>
      </w:hyperlink>
      <w:r>
        <w:rPr>
          <w:color w:val="000000"/>
        </w:rPr>
        <w:t xml:space="preserve">, </w:t>
      </w:r>
      <w:hyperlink w:anchor="n8563" w:history="1">
        <w:r>
          <w:rPr>
            <w:rStyle w:val="a3"/>
            <w:color w:val="006600"/>
            <w:u w:val="none"/>
          </w:rPr>
          <w:t>37-40</w:t>
        </w:r>
      </w:hyperlink>
      <w:r>
        <w:rPr>
          <w:color w:val="000000"/>
        </w:rPr>
        <w:t xml:space="preserve"> частини першої статті 353 цього Кодексу, розглядаються судом апеляційної інстанції без повідомлення учасників справи.</w:t>
      </w:r>
    </w:p>
    <w:p w:rsidR="00000000" w:rsidRDefault="00D97886">
      <w:pPr>
        <w:pStyle w:val="rvps2"/>
        <w:divId w:val="662390928"/>
        <w:rPr>
          <w:color w:val="000000"/>
        </w:rPr>
      </w:pPr>
      <w:bookmarkStart w:id="2728" w:name="n8692"/>
      <w:bookmarkEnd w:id="2728"/>
      <w:r>
        <w:rPr>
          <w:color w:val="000000"/>
        </w:rPr>
        <w:t>3. З урахуванням конкретних обставин справи суд апеляційної інстанції може розглянути апеляційні скарги, зазначені в части</w:t>
      </w:r>
      <w:r>
        <w:rPr>
          <w:color w:val="000000"/>
        </w:rPr>
        <w:t>нах першій та другій цієї статті, у судовому засіданні з повідомленням (викликом) учасників справи.</w:t>
      </w:r>
    </w:p>
    <w:p w:rsidR="00000000" w:rsidRDefault="00D97886">
      <w:pPr>
        <w:pStyle w:val="rvps2"/>
        <w:divId w:val="662390928"/>
        <w:rPr>
          <w:color w:val="000000"/>
        </w:rPr>
      </w:pPr>
      <w:bookmarkStart w:id="2729" w:name="n8693"/>
      <w:bookmarkEnd w:id="2729"/>
      <w:r>
        <w:rPr>
          <w:rStyle w:val="rvts9"/>
        </w:rPr>
        <w:t xml:space="preserve">Стаття 370. </w:t>
      </w:r>
      <w:r>
        <w:rPr>
          <w:color w:val="000000"/>
        </w:rPr>
        <w:t>Порядок розгляду апеляційної скарги, що надійшла до суду апеляційної інстанції після закінчення апеляційного розгляду справи</w:t>
      </w:r>
    </w:p>
    <w:p w:rsidR="00000000" w:rsidRDefault="00D97886">
      <w:pPr>
        <w:pStyle w:val="rvps2"/>
        <w:divId w:val="662390928"/>
        <w:rPr>
          <w:color w:val="000000"/>
        </w:rPr>
      </w:pPr>
      <w:bookmarkStart w:id="2730" w:name="n8694"/>
      <w:bookmarkEnd w:id="2730"/>
      <w:r>
        <w:rPr>
          <w:color w:val="000000"/>
        </w:rPr>
        <w:t xml:space="preserve">1. Якщо апеляційна </w:t>
      </w:r>
      <w:r>
        <w:rPr>
          <w:color w:val="000000"/>
        </w:rPr>
        <w:t>скарга надійшла до суду апеляційної інстанції після закінчення апеляційного розгляду справи, і особа, яка подала скаргу, не була присутня під час апеляційного розгляду справи, суд розглядає відповідну скаргу за правилами цієї глави.</w:t>
      </w:r>
    </w:p>
    <w:p w:rsidR="00000000" w:rsidRDefault="00D97886">
      <w:pPr>
        <w:pStyle w:val="rvps2"/>
        <w:divId w:val="662390928"/>
        <w:rPr>
          <w:color w:val="000000"/>
        </w:rPr>
      </w:pPr>
      <w:bookmarkStart w:id="2731" w:name="n8695"/>
      <w:bookmarkEnd w:id="2731"/>
      <w:r>
        <w:rPr>
          <w:color w:val="000000"/>
        </w:rPr>
        <w:t xml:space="preserve">2. У випадку відкриття </w:t>
      </w:r>
      <w:r>
        <w:rPr>
          <w:color w:val="000000"/>
        </w:rPr>
        <w:t>апеляційного провадження за такою скаргою суд апеляційної інстанції може зупинити дію раніше прийнятого ним судового рішення та рішення суду першої інстанції, що оскаржується.</w:t>
      </w:r>
    </w:p>
    <w:p w:rsidR="00000000" w:rsidRDefault="00D97886">
      <w:pPr>
        <w:pStyle w:val="rvps2"/>
        <w:divId w:val="662390928"/>
        <w:rPr>
          <w:color w:val="000000"/>
        </w:rPr>
      </w:pPr>
      <w:bookmarkStart w:id="2732" w:name="n8696"/>
      <w:bookmarkEnd w:id="2732"/>
      <w:r>
        <w:rPr>
          <w:color w:val="000000"/>
        </w:rPr>
        <w:t xml:space="preserve">3. За результатами розгляду апеляційної скарги суд приймає постанову відповідно </w:t>
      </w:r>
      <w:r>
        <w:rPr>
          <w:color w:val="000000"/>
        </w:rPr>
        <w:t xml:space="preserve">до </w:t>
      </w:r>
      <w:hyperlink w:anchor="n8756" w:history="1">
        <w:r>
          <w:rPr>
            <w:rStyle w:val="a3"/>
            <w:color w:val="006600"/>
            <w:u w:val="none"/>
          </w:rPr>
          <w:t>статті 382</w:t>
        </w:r>
      </w:hyperlink>
      <w:r>
        <w:rPr>
          <w:color w:val="000000"/>
        </w:rPr>
        <w:t xml:space="preserve"> цього Кодексу. При цьому за наявності підстав може бути скасовано раніше прийняту постанову суду апеляційної інстанції.</w:t>
      </w:r>
    </w:p>
    <w:p w:rsidR="00000000" w:rsidRDefault="00D97886">
      <w:pPr>
        <w:pStyle w:val="rvps2"/>
        <w:divId w:val="662390928"/>
        <w:rPr>
          <w:color w:val="000000"/>
        </w:rPr>
      </w:pPr>
      <w:bookmarkStart w:id="2733" w:name="n8697"/>
      <w:bookmarkEnd w:id="2733"/>
      <w:r>
        <w:rPr>
          <w:color w:val="000000"/>
        </w:rPr>
        <w:t>4. Суд апеляційної інстанції розглядає скаргу, вказану в частині першій цієї статті, в межах д</w:t>
      </w:r>
      <w:r>
        <w:rPr>
          <w:color w:val="000000"/>
        </w:rPr>
        <w:t>оводів, які не розглядалися під час апеляційного розгляду справи за апеляційною скаргою іншої особи.</w:t>
      </w:r>
    </w:p>
    <w:p w:rsidR="00000000" w:rsidRDefault="00D97886">
      <w:pPr>
        <w:pStyle w:val="rvps2"/>
        <w:divId w:val="662390928"/>
        <w:rPr>
          <w:color w:val="000000"/>
        </w:rPr>
      </w:pPr>
      <w:bookmarkStart w:id="2734" w:name="n8698"/>
      <w:bookmarkEnd w:id="2734"/>
      <w:r>
        <w:rPr>
          <w:color w:val="000000"/>
        </w:rPr>
        <w:t>5. Суд відмовляє у відкритті провадження за апеляційною скаргою, поданою відповідно до частини першої цієї статті, якщо суд розглянув наведені у ній доводи</w:t>
      </w:r>
      <w:r>
        <w:rPr>
          <w:color w:val="000000"/>
        </w:rPr>
        <w:t xml:space="preserve"> під час апеляційного розгляду справи за апеляційною скаргою іншої особи.</w:t>
      </w:r>
    </w:p>
    <w:p w:rsidR="00000000" w:rsidRDefault="00D97886">
      <w:pPr>
        <w:pStyle w:val="rvps2"/>
        <w:divId w:val="662390928"/>
        <w:rPr>
          <w:color w:val="000000"/>
        </w:rPr>
      </w:pPr>
      <w:bookmarkStart w:id="2735" w:name="n8699"/>
      <w:bookmarkEnd w:id="2735"/>
      <w:r>
        <w:rPr>
          <w:rStyle w:val="rvts9"/>
        </w:rPr>
        <w:t xml:space="preserve">Стаття 371. </w:t>
      </w:r>
      <w:r>
        <w:rPr>
          <w:color w:val="000000"/>
        </w:rPr>
        <w:t>Строк розгляду апеляційної скарги</w:t>
      </w:r>
    </w:p>
    <w:p w:rsidR="00000000" w:rsidRDefault="00D97886">
      <w:pPr>
        <w:pStyle w:val="rvps2"/>
        <w:divId w:val="662390928"/>
        <w:rPr>
          <w:color w:val="000000"/>
        </w:rPr>
      </w:pPr>
      <w:bookmarkStart w:id="2736" w:name="n8700"/>
      <w:bookmarkEnd w:id="2736"/>
      <w:r>
        <w:rPr>
          <w:color w:val="000000"/>
        </w:rPr>
        <w:t>1. Апеляційна скарга на рішення суду першої інстанції має бути розглянута протягом шістдесяти днів із дня постановлення ухвали про відкр</w:t>
      </w:r>
      <w:r>
        <w:rPr>
          <w:color w:val="000000"/>
        </w:rPr>
        <w:t>иття апеляційного провадження, а апеляційна скарга на ухвалу суду першої інстанції - протягом тридцяти днів з дня постановлення ухвали про відкриття апеляційного провадження.</w:t>
      </w:r>
    </w:p>
    <w:p w:rsidR="00000000" w:rsidRDefault="00D97886">
      <w:pPr>
        <w:pStyle w:val="rvps2"/>
        <w:divId w:val="662390928"/>
        <w:rPr>
          <w:color w:val="000000"/>
        </w:rPr>
      </w:pPr>
      <w:bookmarkStart w:id="2737" w:name="n8701"/>
      <w:bookmarkEnd w:id="2737"/>
      <w:r>
        <w:rPr>
          <w:color w:val="000000"/>
        </w:rPr>
        <w:t>2. У виняткових випадках за клопотанням сторони з урахуванням особливостей розгля</w:t>
      </w:r>
      <w:r>
        <w:rPr>
          <w:color w:val="000000"/>
        </w:rPr>
        <w:t>ду справи суд апеляційної інстанції може продовжити строк розгляду справи, але не більш як на п’ятнадцять днів, про що постановляє відповідну ухвалу.</w:t>
      </w:r>
    </w:p>
    <w:p w:rsidR="00000000" w:rsidRDefault="00D97886">
      <w:pPr>
        <w:pStyle w:val="rvps2"/>
        <w:divId w:val="662390928"/>
        <w:rPr>
          <w:color w:val="000000"/>
        </w:rPr>
      </w:pPr>
      <w:bookmarkStart w:id="2738" w:name="n8702"/>
      <w:bookmarkEnd w:id="2738"/>
      <w:r>
        <w:rPr>
          <w:rStyle w:val="rvts9"/>
        </w:rPr>
        <w:t xml:space="preserve">Стаття 372. </w:t>
      </w:r>
      <w:r>
        <w:rPr>
          <w:color w:val="000000"/>
        </w:rPr>
        <w:t>Наслідки неявки в судове засідання учасників справи</w:t>
      </w:r>
    </w:p>
    <w:p w:rsidR="00000000" w:rsidRDefault="00D97886">
      <w:pPr>
        <w:pStyle w:val="rvps2"/>
        <w:divId w:val="662390928"/>
        <w:rPr>
          <w:color w:val="000000"/>
        </w:rPr>
      </w:pPr>
      <w:bookmarkStart w:id="2739" w:name="n8703"/>
      <w:bookmarkEnd w:id="2739"/>
      <w:r>
        <w:rPr>
          <w:color w:val="000000"/>
        </w:rPr>
        <w:t>1. Суд апеляційної інстанції відкладає розгляд справи в разі неявки у судове засідання учасника справи, щодо якого немає відомостей про вручення йому судової повістки, або за його клопотанням, коли повідомлені ним причини неявки буде визнано судом поважним</w:t>
      </w:r>
      <w:r>
        <w:rPr>
          <w:color w:val="000000"/>
        </w:rPr>
        <w:t>и.</w:t>
      </w:r>
    </w:p>
    <w:p w:rsidR="00000000" w:rsidRDefault="00D97886">
      <w:pPr>
        <w:pStyle w:val="rvps2"/>
        <w:divId w:val="662390928"/>
        <w:rPr>
          <w:color w:val="000000"/>
        </w:rPr>
      </w:pPr>
      <w:bookmarkStart w:id="2740" w:name="n8704"/>
      <w:bookmarkEnd w:id="2740"/>
      <w:r>
        <w:rPr>
          <w:color w:val="000000"/>
        </w:rPr>
        <w:t>2. Неявка сторін або інших учасників справи, належним чином повідомлених про дату, час і місце розгляду справи, не перешкоджає розгляду справи.</w:t>
      </w:r>
    </w:p>
    <w:p w:rsidR="00000000" w:rsidRDefault="00D97886">
      <w:pPr>
        <w:pStyle w:val="rvps2"/>
        <w:divId w:val="662390928"/>
        <w:rPr>
          <w:color w:val="000000"/>
        </w:rPr>
      </w:pPr>
      <w:bookmarkStart w:id="2741" w:name="n8705"/>
      <w:bookmarkEnd w:id="2741"/>
      <w:r>
        <w:rPr>
          <w:rStyle w:val="rvts9"/>
        </w:rPr>
        <w:t xml:space="preserve">Стаття 373. </w:t>
      </w:r>
      <w:r>
        <w:rPr>
          <w:color w:val="000000"/>
        </w:rPr>
        <w:t>Відмова позивача від позову та мирова угода сторін</w:t>
      </w:r>
    </w:p>
    <w:p w:rsidR="00000000" w:rsidRDefault="00D97886">
      <w:pPr>
        <w:pStyle w:val="rvps2"/>
        <w:divId w:val="662390928"/>
        <w:rPr>
          <w:color w:val="000000"/>
        </w:rPr>
      </w:pPr>
      <w:bookmarkStart w:id="2742" w:name="n8706"/>
      <w:bookmarkEnd w:id="2742"/>
      <w:r>
        <w:rPr>
          <w:color w:val="000000"/>
        </w:rPr>
        <w:t>1. В суді апеляційної інстанції позивач має пр</w:t>
      </w:r>
      <w:r>
        <w:rPr>
          <w:color w:val="000000"/>
        </w:rPr>
        <w:t>аво відмовитися від позову, а сторони - укласти мирову угоду відповідно до загальних правил про ці процесуальні дії незалежно від того, хто подав апеляційну скаргу.</w:t>
      </w:r>
    </w:p>
    <w:p w:rsidR="00000000" w:rsidRDefault="00D97886">
      <w:pPr>
        <w:pStyle w:val="rvps2"/>
        <w:divId w:val="662390928"/>
        <w:rPr>
          <w:color w:val="000000"/>
        </w:rPr>
      </w:pPr>
      <w:bookmarkStart w:id="2743" w:name="n8707"/>
      <w:bookmarkEnd w:id="2743"/>
      <w:r>
        <w:rPr>
          <w:color w:val="000000"/>
        </w:rPr>
        <w:t xml:space="preserve">2. Якщо заява про відмову від позову чи мирова угода сторін відповідають вимогам </w:t>
      </w:r>
      <w:hyperlink w:anchor="n7613" w:history="1">
        <w:r>
          <w:rPr>
            <w:rStyle w:val="a3"/>
            <w:color w:val="006600"/>
            <w:u w:val="none"/>
          </w:rPr>
          <w:t>статей 206</w:t>
        </w:r>
      </w:hyperlink>
      <w:r>
        <w:rPr>
          <w:color w:val="000000"/>
        </w:rPr>
        <w:t xml:space="preserve">, </w:t>
      </w:r>
      <w:hyperlink w:anchor="n7619" w:history="1">
        <w:r>
          <w:rPr>
            <w:rStyle w:val="a3"/>
            <w:color w:val="006600"/>
            <w:u w:val="none"/>
          </w:rPr>
          <w:t>207</w:t>
        </w:r>
      </w:hyperlink>
      <w:r>
        <w:rPr>
          <w:color w:val="000000"/>
        </w:rPr>
        <w:t xml:space="preserve"> цього Кодексу, суд постановляє ухвалу про прийняття відмови позивача від позову або про затвердження мирової угоди сторін, якою одночасно визнає нечинним судове рішення першої інстанції, яким за</w:t>
      </w:r>
      <w:r>
        <w:rPr>
          <w:color w:val="000000"/>
        </w:rPr>
        <w:t>кінчено розгляд справи, та закриває провадження у справі.</w:t>
      </w:r>
    </w:p>
    <w:p w:rsidR="00000000" w:rsidRDefault="00D97886">
      <w:pPr>
        <w:pStyle w:val="rvps2"/>
        <w:divId w:val="662390928"/>
        <w:rPr>
          <w:color w:val="000000"/>
        </w:rPr>
      </w:pPr>
      <w:bookmarkStart w:id="2744" w:name="n8708"/>
      <w:bookmarkEnd w:id="2744"/>
      <w:r>
        <w:rPr>
          <w:rStyle w:val="rvts9"/>
        </w:rPr>
        <w:t xml:space="preserve">Стаття 374. </w:t>
      </w:r>
      <w:r>
        <w:rPr>
          <w:color w:val="000000"/>
        </w:rPr>
        <w:t>Повноваження суду апеляційної інстанції</w:t>
      </w:r>
    </w:p>
    <w:p w:rsidR="00000000" w:rsidRDefault="00D97886">
      <w:pPr>
        <w:pStyle w:val="rvps2"/>
        <w:divId w:val="662390928"/>
        <w:rPr>
          <w:color w:val="000000"/>
        </w:rPr>
      </w:pPr>
      <w:bookmarkStart w:id="2745" w:name="n8709"/>
      <w:bookmarkEnd w:id="2745"/>
      <w:r>
        <w:rPr>
          <w:color w:val="000000"/>
        </w:rPr>
        <w:t>1. Суд апеляційної інстанції за результатами розгляду апеляційної скарги має право:</w:t>
      </w:r>
    </w:p>
    <w:p w:rsidR="00000000" w:rsidRDefault="00D97886">
      <w:pPr>
        <w:pStyle w:val="rvps2"/>
        <w:divId w:val="662390928"/>
        <w:rPr>
          <w:color w:val="000000"/>
        </w:rPr>
      </w:pPr>
      <w:bookmarkStart w:id="2746" w:name="n8710"/>
      <w:bookmarkEnd w:id="2746"/>
      <w:r>
        <w:rPr>
          <w:color w:val="000000"/>
        </w:rPr>
        <w:t>1) залишити судове рішення без змін, а скаргу без задоволення;</w:t>
      </w:r>
    </w:p>
    <w:p w:rsidR="00000000" w:rsidRDefault="00D97886">
      <w:pPr>
        <w:pStyle w:val="rvps2"/>
        <w:divId w:val="662390928"/>
        <w:rPr>
          <w:color w:val="000000"/>
        </w:rPr>
      </w:pPr>
      <w:bookmarkStart w:id="2747" w:name="n8711"/>
      <w:bookmarkEnd w:id="2747"/>
      <w:r>
        <w:rPr>
          <w:color w:val="000000"/>
        </w:rPr>
        <w:t>2) скасувати судове рішення повністю або частково і ухвалити у відповідній частині нове рішення або змінити рішення;</w:t>
      </w:r>
    </w:p>
    <w:p w:rsidR="00000000" w:rsidRDefault="00D97886">
      <w:pPr>
        <w:pStyle w:val="rvps2"/>
        <w:divId w:val="662390928"/>
        <w:rPr>
          <w:color w:val="000000"/>
        </w:rPr>
      </w:pPr>
      <w:bookmarkStart w:id="2748" w:name="n8712"/>
      <w:bookmarkEnd w:id="2748"/>
      <w:r>
        <w:rPr>
          <w:color w:val="000000"/>
        </w:rPr>
        <w:t xml:space="preserve">3) визнати нечинним судове рішення суду першої інстанції повністю або частково у передбачених цим Кодексом випадках і закрити провадження </w:t>
      </w:r>
      <w:r>
        <w:rPr>
          <w:color w:val="000000"/>
        </w:rPr>
        <w:t>у справі у відповідній частині;</w:t>
      </w:r>
    </w:p>
    <w:p w:rsidR="00000000" w:rsidRDefault="00D97886">
      <w:pPr>
        <w:pStyle w:val="rvps2"/>
        <w:divId w:val="662390928"/>
        <w:rPr>
          <w:color w:val="000000"/>
        </w:rPr>
      </w:pPr>
      <w:bookmarkStart w:id="2749" w:name="n8713"/>
      <w:bookmarkEnd w:id="2749"/>
      <w:r>
        <w:rPr>
          <w:color w:val="000000"/>
        </w:rPr>
        <w:t>4)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w:t>
      </w:r>
    </w:p>
    <w:p w:rsidR="00000000" w:rsidRDefault="00D97886">
      <w:pPr>
        <w:pStyle w:val="rvps2"/>
        <w:divId w:val="662390928"/>
        <w:rPr>
          <w:color w:val="000000"/>
        </w:rPr>
      </w:pPr>
      <w:bookmarkStart w:id="2750" w:name="n8714"/>
      <w:bookmarkEnd w:id="2750"/>
      <w:r>
        <w:rPr>
          <w:color w:val="000000"/>
        </w:rPr>
        <w:t>5) скасувати судове рішення і направ</w:t>
      </w:r>
      <w:r>
        <w:rPr>
          <w:color w:val="000000"/>
        </w:rPr>
        <w:t>ити справу для розгляду до іншого суду першої інстанції за встановленою підсудністю;</w:t>
      </w:r>
    </w:p>
    <w:p w:rsidR="00000000" w:rsidRDefault="00D97886">
      <w:pPr>
        <w:pStyle w:val="rvps2"/>
        <w:divId w:val="662390928"/>
        <w:rPr>
          <w:color w:val="000000"/>
        </w:rPr>
      </w:pPr>
      <w:bookmarkStart w:id="2751" w:name="n8715"/>
      <w:bookmarkEnd w:id="2751"/>
      <w:r>
        <w:rPr>
          <w:color w:val="000000"/>
        </w:rPr>
        <w:t>6) скасувати ухвалу, що перешкоджає подальшому провадженню у справі, і направити справу для продовження розгляду до суду першої інстанції;</w:t>
      </w:r>
    </w:p>
    <w:p w:rsidR="00000000" w:rsidRDefault="00D97886">
      <w:pPr>
        <w:pStyle w:val="rvps2"/>
        <w:divId w:val="662390928"/>
        <w:rPr>
          <w:color w:val="000000"/>
        </w:rPr>
      </w:pPr>
      <w:bookmarkStart w:id="2752" w:name="n8716"/>
      <w:bookmarkEnd w:id="2752"/>
      <w:r>
        <w:rPr>
          <w:color w:val="000000"/>
        </w:rPr>
        <w:t>7) скасувати ухвалу про відкритт</w:t>
      </w:r>
      <w:r>
        <w:rPr>
          <w:color w:val="000000"/>
        </w:rPr>
        <w:t>я провадження у справі і прийняти постанову про направлення справи для розгляду до іншого суду першої інстанції за встановленою підсудністю;</w:t>
      </w:r>
    </w:p>
    <w:p w:rsidR="00000000" w:rsidRDefault="00D97886">
      <w:pPr>
        <w:pStyle w:val="rvps2"/>
        <w:divId w:val="662390928"/>
        <w:rPr>
          <w:color w:val="000000"/>
        </w:rPr>
      </w:pPr>
      <w:bookmarkStart w:id="2753" w:name="n8717"/>
      <w:bookmarkEnd w:id="2753"/>
      <w:r>
        <w:rPr>
          <w:color w:val="000000"/>
        </w:rPr>
        <w:t xml:space="preserve">8) у передбачених цим Кодексом випадках скасувати свою постанову (повністю або частково) і прийняти одне з рішень, </w:t>
      </w:r>
      <w:r>
        <w:rPr>
          <w:color w:val="000000"/>
        </w:rPr>
        <w:t>зазначених в пунктах 1-7 частини першої цієї статті.</w:t>
      </w:r>
    </w:p>
    <w:p w:rsidR="00000000" w:rsidRDefault="00D97886">
      <w:pPr>
        <w:pStyle w:val="rvps2"/>
        <w:divId w:val="662390928"/>
        <w:rPr>
          <w:color w:val="000000"/>
        </w:rPr>
      </w:pPr>
      <w:bookmarkStart w:id="2754" w:name="n8718"/>
      <w:bookmarkEnd w:id="2754"/>
      <w:r>
        <w:rPr>
          <w:rStyle w:val="rvts9"/>
        </w:rPr>
        <w:t xml:space="preserve">Стаття 375. </w:t>
      </w:r>
      <w:r>
        <w:rPr>
          <w:color w:val="000000"/>
        </w:rPr>
        <w:t>Підстави для залишення апеляційної скарги без задоволення, а судового рішення без змін</w:t>
      </w:r>
    </w:p>
    <w:p w:rsidR="00000000" w:rsidRDefault="00D97886">
      <w:pPr>
        <w:pStyle w:val="rvps2"/>
        <w:divId w:val="662390928"/>
        <w:rPr>
          <w:color w:val="000000"/>
        </w:rPr>
      </w:pPr>
      <w:bookmarkStart w:id="2755" w:name="n8719"/>
      <w:bookmarkEnd w:id="2755"/>
      <w:r>
        <w:rPr>
          <w:color w:val="000000"/>
        </w:rPr>
        <w:t xml:space="preserve">1. Суд апеляційної інстанції залишає апеляційну скаргу без задоволення, а судове рішення без змін, якщо </w:t>
      </w:r>
      <w:r>
        <w:rPr>
          <w:color w:val="000000"/>
        </w:rPr>
        <w:t>визнає, що суд першої інстанції ухвалив судове рішення з додержанням норм матеріального і процесуального права.</w:t>
      </w:r>
    </w:p>
    <w:p w:rsidR="00000000" w:rsidRDefault="00D97886">
      <w:pPr>
        <w:pStyle w:val="rvps2"/>
        <w:divId w:val="662390928"/>
        <w:rPr>
          <w:color w:val="000000"/>
        </w:rPr>
      </w:pPr>
      <w:bookmarkStart w:id="2756" w:name="n8720"/>
      <w:bookmarkEnd w:id="2756"/>
      <w:r>
        <w:rPr>
          <w:rStyle w:val="rvts9"/>
        </w:rPr>
        <w:t xml:space="preserve">Стаття 376. </w:t>
      </w:r>
      <w:r>
        <w:rPr>
          <w:color w:val="000000"/>
        </w:rPr>
        <w:t>Підстави для скасування судового рішення повністю або частково та ухвалення нового рішення у відповідній частині або зміни рішення</w:t>
      </w:r>
    </w:p>
    <w:p w:rsidR="00000000" w:rsidRDefault="00D97886">
      <w:pPr>
        <w:pStyle w:val="rvps2"/>
        <w:divId w:val="662390928"/>
        <w:rPr>
          <w:color w:val="000000"/>
        </w:rPr>
      </w:pPr>
      <w:bookmarkStart w:id="2757" w:name="n8721"/>
      <w:bookmarkEnd w:id="2757"/>
      <w:r>
        <w:rPr>
          <w:color w:val="000000"/>
        </w:rPr>
        <w:t>1</w:t>
      </w:r>
      <w:r>
        <w:rPr>
          <w:color w:val="000000"/>
        </w:rPr>
        <w:t>. Підставами для скасування судового рішення повністю або частково та ухвалення нового рішення у відповідній частині або зміни судового рішення є:</w:t>
      </w:r>
    </w:p>
    <w:p w:rsidR="00000000" w:rsidRDefault="00D97886">
      <w:pPr>
        <w:pStyle w:val="rvps2"/>
        <w:divId w:val="662390928"/>
        <w:rPr>
          <w:color w:val="000000"/>
        </w:rPr>
      </w:pPr>
      <w:bookmarkStart w:id="2758" w:name="n8722"/>
      <w:bookmarkEnd w:id="2758"/>
      <w:r>
        <w:rPr>
          <w:color w:val="000000"/>
        </w:rPr>
        <w:t>1) неповне з’ясування обставин, що мають значення для справи;</w:t>
      </w:r>
    </w:p>
    <w:p w:rsidR="00000000" w:rsidRDefault="00D97886">
      <w:pPr>
        <w:pStyle w:val="rvps2"/>
        <w:divId w:val="662390928"/>
        <w:rPr>
          <w:color w:val="000000"/>
        </w:rPr>
      </w:pPr>
      <w:bookmarkStart w:id="2759" w:name="n8723"/>
      <w:bookmarkEnd w:id="2759"/>
      <w:r>
        <w:rPr>
          <w:color w:val="000000"/>
        </w:rPr>
        <w:t>2) недоведеність обставин, що мають значення дл</w:t>
      </w:r>
      <w:r>
        <w:rPr>
          <w:color w:val="000000"/>
        </w:rPr>
        <w:t>я справи, які суд першої інстанції визнав встановленими;</w:t>
      </w:r>
    </w:p>
    <w:p w:rsidR="00000000" w:rsidRDefault="00D97886">
      <w:pPr>
        <w:pStyle w:val="rvps2"/>
        <w:divId w:val="662390928"/>
        <w:rPr>
          <w:color w:val="000000"/>
        </w:rPr>
      </w:pPr>
      <w:bookmarkStart w:id="2760" w:name="n8724"/>
      <w:bookmarkEnd w:id="2760"/>
      <w:r>
        <w:rPr>
          <w:color w:val="000000"/>
        </w:rPr>
        <w:t>3) невідповідність висновків, викладених у рішенні суду першої інстанції, обставинам справи;</w:t>
      </w:r>
    </w:p>
    <w:p w:rsidR="00000000" w:rsidRDefault="00D97886">
      <w:pPr>
        <w:pStyle w:val="rvps2"/>
        <w:divId w:val="662390928"/>
        <w:rPr>
          <w:color w:val="000000"/>
        </w:rPr>
      </w:pPr>
      <w:bookmarkStart w:id="2761" w:name="n8725"/>
      <w:bookmarkEnd w:id="2761"/>
      <w:r>
        <w:rPr>
          <w:color w:val="000000"/>
        </w:rPr>
        <w:t>4) порушення норм процесуального права або неправильне застосування норм матеріального права.</w:t>
      </w:r>
    </w:p>
    <w:p w:rsidR="00000000" w:rsidRDefault="00D97886">
      <w:pPr>
        <w:pStyle w:val="rvps2"/>
        <w:divId w:val="662390928"/>
        <w:rPr>
          <w:color w:val="000000"/>
        </w:rPr>
      </w:pPr>
      <w:bookmarkStart w:id="2762" w:name="n8726"/>
      <w:bookmarkEnd w:id="2762"/>
      <w:r>
        <w:rPr>
          <w:color w:val="000000"/>
        </w:rPr>
        <w:t>2. Неправиль</w:t>
      </w:r>
      <w:r>
        <w:rPr>
          <w:color w:val="000000"/>
        </w:rPr>
        <w:t>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000000" w:rsidRDefault="00D97886">
      <w:pPr>
        <w:pStyle w:val="rvps2"/>
        <w:divId w:val="662390928"/>
        <w:rPr>
          <w:color w:val="000000"/>
        </w:rPr>
      </w:pPr>
      <w:bookmarkStart w:id="2763" w:name="n8727"/>
      <w:bookmarkEnd w:id="2763"/>
      <w:r>
        <w:rPr>
          <w:color w:val="000000"/>
        </w:rPr>
        <w:t>Порушення норм процесуального права може бути підставою для</w:t>
      </w:r>
      <w:r>
        <w:rPr>
          <w:color w:val="000000"/>
        </w:rPr>
        <w:t xml:space="preserve"> скасування або зміни рішення, якщо це порушення призвело до неправильного вирішення справи.</w:t>
      </w:r>
    </w:p>
    <w:p w:rsidR="00000000" w:rsidRDefault="00D97886">
      <w:pPr>
        <w:pStyle w:val="rvps2"/>
        <w:divId w:val="662390928"/>
        <w:rPr>
          <w:color w:val="000000"/>
        </w:rPr>
      </w:pPr>
      <w:bookmarkStart w:id="2764" w:name="n8728"/>
      <w:bookmarkEnd w:id="2764"/>
      <w:r>
        <w:rPr>
          <w:color w:val="000000"/>
        </w:rPr>
        <w:t>3. Порушення норм процесуального права є обов’язковою підставою для скасування судового рішення суду першої інстанції та ухвалення нового судового рішення, якщо:</w:t>
      </w:r>
    </w:p>
    <w:p w:rsidR="00000000" w:rsidRDefault="00D97886">
      <w:pPr>
        <w:pStyle w:val="rvps2"/>
        <w:divId w:val="662390928"/>
        <w:rPr>
          <w:color w:val="000000"/>
        </w:rPr>
      </w:pPr>
      <w:bookmarkStart w:id="2765" w:name="n8729"/>
      <w:bookmarkEnd w:id="2765"/>
      <w:r>
        <w:rPr>
          <w:color w:val="000000"/>
        </w:rPr>
        <w:t>1</w:t>
      </w:r>
      <w:r>
        <w:rPr>
          <w:color w:val="000000"/>
        </w:rPr>
        <w:t>) справу розглянуто неповноважним складом суду;</w:t>
      </w:r>
    </w:p>
    <w:p w:rsidR="00000000" w:rsidRDefault="00D97886">
      <w:pPr>
        <w:pStyle w:val="rvps2"/>
        <w:divId w:val="662390928"/>
        <w:rPr>
          <w:color w:val="000000"/>
        </w:rPr>
      </w:pPr>
      <w:bookmarkStart w:id="2766" w:name="n8730"/>
      <w:bookmarkEnd w:id="2766"/>
      <w:r>
        <w:rPr>
          <w:color w:val="000000"/>
        </w:rPr>
        <w:t>2) в ухваленні судового рішення брав участь суддя, якому було заявлено відвід, і підстави його відводу визнано судом апеляційної інстанції обґрунтованими;</w:t>
      </w:r>
    </w:p>
    <w:p w:rsidR="00000000" w:rsidRDefault="00D97886">
      <w:pPr>
        <w:pStyle w:val="rvps2"/>
        <w:divId w:val="662390928"/>
        <w:rPr>
          <w:color w:val="000000"/>
        </w:rPr>
      </w:pPr>
      <w:bookmarkStart w:id="2767" w:name="n8731"/>
      <w:bookmarkEnd w:id="2767"/>
      <w:r>
        <w:rPr>
          <w:color w:val="000000"/>
        </w:rPr>
        <w:t>3) справу (питання) розглянуто судом за відсутності б</w:t>
      </w:r>
      <w:r>
        <w:rPr>
          <w:color w:val="000000"/>
        </w:rPr>
        <w:t>удь-якого учасника справи, не повідомленого належним чином про дату, час і місце засідання суду (у разі якщо таке повідомлення є обов’язковим), якщо такий учасник справи обґрунтовує свою апеляційну скаргу такою підставою;</w:t>
      </w:r>
    </w:p>
    <w:p w:rsidR="00000000" w:rsidRDefault="00D97886">
      <w:pPr>
        <w:pStyle w:val="rvps2"/>
        <w:divId w:val="662390928"/>
        <w:rPr>
          <w:color w:val="000000"/>
        </w:rPr>
      </w:pPr>
      <w:bookmarkStart w:id="2768" w:name="n8732"/>
      <w:bookmarkEnd w:id="2768"/>
      <w:r>
        <w:rPr>
          <w:color w:val="000000"/>
        </w:rPr>
        <w:t>4) суд прийняв судове рішення про права, свободи, інтереси та (або) обов’язки осіб, що не були залучені до участі у справі;</w:t>
      </w:r>
    </w:p>
    <w:p w:rsidR="00000000" w:rsidRDefault="00D97886">
      <w:pPr>
        <w:pStyle w:val="rvps2"/>
        <w:divId w:val="662390928"/>
        <w:rPr>
          <w:color w:val="000000"/>
        </w:rPr>
      </w:pPr>
      <w:bookmarkStart w:id="2769" w:name="n8733"/>
      <w:bookmarkEnd w:id="2769"/>
      <w:r>
        <w:rPr>
          <w:color w:val="000000"/>
        </w:rPr>
        <w:t>5) судове рішення не підписано будь-ким із суддів або підписано не тими суддями, які зазначені у рішенні;</w:t>
      </w:r>
    </w:p>
    <w:p w:rsidR="00000000" w:rsidRDefault="00D97886">
      <w:pPr>
        <w:pStyle w:val="rvps2"/>
        <w:divId w:val="662390928"/>
        <w:rPr>
          <w:color w:val="000000"/>
        </w:rPr>
      </w:pPr>
      <w:bookmarkStart w:id="2770" w:name="n8734"/>
      <w:bookmarkEnd w:id="2770"/>
      <w:r>
        <w:rPr>
          <w:color w:val="000000"/>
        </w:rPr>
        <w:t>6) судове рішення ухвалено</w:t>
      </w:r>
      <w:r>
        <w:rPr>
          <w:color w:val="000000"/>
        </w:rPr>
        <w:t xml:space="preserve"> суддями, які не входили до складу колегії, що розглядала справу;</w:t>
      </w:r>
    </w:p>
    <w:p w:rsidR="00000000" w:rsidRDefault="00D97886">
      <w:pPr>
        <w:pStyle w:val="rvps2"/>
        <w:divId w:val="662390928"/>
        <w:rPr>
          <w:color w:val="000000"/>
        </w:rPr>
      </w:pPr>
      <w:bookmarkStart w:id="2771" w:name="n8735"/>
      <w:bookmarkEnd w:id="2771"/>
      <w:r>
        <w:rPr>
          <w:color w:val="000000"/>
        </w:rPr>
        <w:t>7) суд розглянув в порядку спрощеного позовного провадження справу, що підлягала розгляду за правилами загального позовного провадження.</w:t>
      </w:r>
    </w:p>
    <w:p w:rsidR="00000000" w:rsidRDefault="00D97886">
      <w:pPr>
        <w:pStyle w:val="rvps2"/>
        <w:divId w:val="662390928"/>
        <w:rPr>
          <w:color w:val="000000"/>
        </w:rPr>
      </w:pPr>
      <w:bookmarkStart w:id="2772" w:name="n8736"/>
      <w:bookmarkEnd w:id="2772"/>
      <w:r>
        <w:rPr>
          <w:color w:val="000000"/>
        </w:rPr>
        <w:t xml:space="preserve">4. Зміна судового рішення може полягати в доповненні </w:t>
      </w:r>
      <w:r>
        <w:rPr>
          <w:color w:val="000000"/>
        </w:rPr>
        <w:t>або зміні його мотивувальної та (або) резолютивної частин.</w:t>
      </w:r>
    </w:p>
    <w:p w:rsidR="00000000" w:rsidRDefault="00D97886">
      <w:pPr>
        <w:pStyle w:val="rvps2"/>
        <w:divId w:val="662390928"/>
        <w:rPr>
          <w:color w:val="000000"/>
        </w:rPr>
      </w:pPr>
      <w:bookmarkStart w:id="2773" w:name="n8737"/>
      <w:bookmarkEnd w:id="2773"/>
      <w:r>
        <w:rPr>
          <w:rStyle w:val="rvts9"/>
        </w:rPr>
        <w:t xml:space="preserve">Стаття 377. </w:t>
      </w:r>
      <w:r>
        <w:rPr>
          <w:color w:val="000000"/>
        </w:rPr>
        <w:t>Підстави для скасування судового рішення повністю або частково з закриттям провадження у справі або залишенням позову без розгляду у відповідній частині</w:t>
      </w:r>
    </w:p>
    <w:p w:rsidR="00000000" w:rsidRDefault="00D97886">
      <w:pPr>
        <w:pStyle w:val="rvps2"/>
        <w:divId w:val="662390928"/>
        <w:rPr>
          <w:color w:val="000000"/>
        </w:rPr>
      </w:pPr>
      <w:bookmarkStart w:id="2774" w:name="n8738"/>
      <w:bookmarkEnd w:id="2774"/>
      <w:r>
        <w:rPr>
          <w:color w:val="000000"/>
        </w:rPr>
        <w:t xml:space="preserve">1. Судове рішення першої інстанції, яким закінчено розгляд справи, підлягає скасуванню в апеляційному порядку повністю або частково з закриттям провадження у справі або залишенням позову без розгляду у відповідній частині з підстав, передбачених </w:t>
      </w:r>
      <w:hyperlink w:anchor="n7919" w:history="1">
        <w:r>
          <w:rPr>
            <w:rStyle w:val="a3"/>
            <w:color w:val="006600"/>
            <w:u w:val="none"/>
          </w:rPr>
          <w:t>статтями 255</w:t>
        </w:r>
      </w:hyperlink>
      <w:r>
        <w:rPr>
          <w:color w:val="000000"/>
        </w:rPr>
        <w:t xml:space="preserve"> та </w:t>
      </w:r>
      <w:hyperlink w:anchor="n7934" w:history="1">
        <w:r>
          <w:rPr>
            <w:rStyle w:val="a3"/>
            <w:color w:val="006600"/>
            <w:u w:val="none"/>
          </w:rPr>
          <w:t>257</w:t>
        </w:r>
      </w:hyperlink>
      <w:r>
        <w:rPr>
          <w:color w:val="000000"/>
        </w:rPr>
        <w:t xml:space="preserve"> цього Кодексу.</w:t>
      </w:r>
    </w:p>
    <w:p w:rsidR="00000000" w:rsidRDefault="00D97886">
      <w:pPr>
        <w:pStyle w:val="rvps2"/>
        <w:divId w:val="662390928"/>
        <w:rPr>
          <w:color w:val="000000"/>
        </w:rPr>
      </w:pPr>
      <w:bookmarkStart w:id="2775" w:name="n8739"/>
      <w:bookmarkEnd w:id="2775"/>
      <w:r>
        <w:rPr>
          <w:color w:val="000000"/>
        </w:rPr>
        <w:t xml:space="preserve">2. Порушення правил юрисдикції загальних судів, визначених </w:t>
      </w:r>
      <w:hyperlink w:anchor="n6169" w:history="1">
        <w:r>
          <w:rPr>
            <w:rStyle w:val="a3"/>
            <w:color w:val="006600"/>
            <w:u w:val="none"/>
          </w:rPr>
          <w:t>статтями 19-22</w:t>
        </w:r>
      </w:hyperlink>
      <w:r>
        <w:rPr>
          <w:color w:val="000000"/>
        </w:rPr>
        <w:t xml:space="preserve"> цього Кодексу, є обов’язковою підставою для скасування рішення незалежно </w:t>
      </w:r>
      <w:r>
        <w:rPr>
          <w:color w:val="000000"/>
        </w:rPr>
        <w:t>від доводів апеляційної скарги.</w:t>
      </w:r>
    </w:p>
    <w:p w:rsidR="00000000" w:rsidRDefault="00D97886">
      <w:pPr>
        <w:pStyle w:val="rvps2"/>
        <w:divId w:val="662390928"/>
        <w:rPr>
          <w:color w:val="000000"/>
        </w:rPr>
      </w:pPr>
      <w:bookmarkStart w:id="2776" w:name="n8740"/>
      <w:bookmarkEnd w:id="2776"/>
      <w:r>
        <w:rPr>
          <w:color w:val="000000"/>
        </w:rPr>
        <w:t>3. Якщо судом першої інстанції ухвалено законне і обґрунтоване рішення, смерть фізичної особи - сторони у спорі чи припинення юридичної особи - сторони у спорі, що не допускає правонаступництва, після ухвалення такого рішенн</w:t>
      </w:r>
      <w:r>
        <w:rPr>
          <w:color w:val="000000"/>
        </w:rPr>
        <w:t>я не може бути підставою для застосування вимог частини першої цієї статті.</w:t>
      </w:r>
    </w:p>
    <w:p w:rsidR="00000000" w:rsidRDefault="00D97886">
      <w:pPr>
        <w:pStyle w:val="rvps2"/>
        <w:divId w:val="662390928"/>
        <w:rPr>
          <w:color w:val="000000"/>
        </w:rPr>
      </w:pPr>
      <w:bookmarkStart w:id="2777" w:name="n8741"/>
      <w:bookmarkEnd w:id="2777"/>
      <w:r>
        <w:rPr>
          <w:rStyle w:val="rvts9"/>
        </w:rPr>
        <w:t xml:space="preserve">Стаття 378. </w:t>
      </w:r>
      <w:r>
        <w:rPr>
          <w:color w:val="000000"/>
        </w:rPr>
        <w:t>Підстави для скасування судового рішення і направлення справи для розгляду до іншого суду першої інстанції за встановленою підсудністю</w:t>
      </w:r>
    </w:p>
    <w:p w:rsidR="00000000" w:rsidRDefault="00D97886">
      <w:pPr>
        <w:pStyle w:val="rvps2"/>
        <w:divId w:val="662390928"/>
        <w:rPr>
          <w:color w:val="000000"/>
        </w:rPr>
      </w:pPr>
      <w:bookmarkStart w:id="2778" w:name="n8742"/>
      <w:bookmarkEnd w:id="2778"/>
      <w:r>
        <w:rPr>
          <w:color w:val="000000"/>
        </w:rPr>
        <w:t>1. Судове рішення, яким закінчено</w:t>
      </w:r>
      <w:r>
        <w:rPr>
          <w:color w:val="000000"/>
        </w:rPr>
        <w:t xml:space="preserve"> розгляд справи, підлягає скасуванню з направленням справи на розгляд за встановленою законом підсудністю, якщо рішення прийнято судом з порушенням правил територіальної юрисдикції (підсудності).</w:t>
      </w:r>
    </w:p>
    <w:p w:rsidR="00000000" w:rsidRDefault="00D97886">
      <w:pPr>
        <w:pStyle w:val="rvps2"/>
        <w:divId w:val="662390928"/>
        <w:rPr>
          <w:color w:val="000000"/>
        </w:rPr>
      </w:pPr>
      <w:bookmarkStart w:id="2779" w:name="n8743"/>
      <w:bookmarkEnd w:id="2779"/>
      <w:r>
        <w:rPr>
          <w:color w:val="000000"/>
        </w:rPr>
        <w:t>2. Справа не підлягає направленню на новий розгляд у зв’язку</w:t>
      </w:r>
      <w:r>
        <w:rPr>
          <w:color w:val="000000"/>
        </w:rPr>
        <w:t xml:space="preserve"> з порушеннями правил територіальної юрисдикції (підсудності), якщо учасник справи, який подав апеляційну скаргу, при розгляді справи судом першої інстанції без поважних причин не заявив про непідсудність справи.</w:t>
      </w:r>
    </w:p>
    <w:p w:rsidR="00000000" w:rsidRDefault="00D97886">
      <w:pPr>
        <w:pStyle w:val="rvps2"/>
        <w:divId w:val="662390928"/>
        <w:rPr>
          <w:color w:val="000000"/>
        </w:rPr>
      </w:pPr>
      <w:bookmarkStart w:id="2780" w:name="n8744"/>
      <w:bookmarkEnd w:id="2780"/>
      <w:r>
        <w:rPr>
          <w:rStyle w:val="rvts9"/>
        </w:rPr>
        <w:t xml:space="preserve">Стаття 379. </w:t>
      </w:r>
      <w:r>
        <w:rPr>
          <w:color w:val="000000"/>
        </w:rPr>
        <w:t xml:space="preserve">Підстави для скасування ухвали </w:t>
      </w:r>
      <w:r>
        <w:rPr>
          <w:color w:val="000000"/>
        </w:rPr>
        <w:t>суду, що перешкоджає подальшому провадженню у справі, і направлення справи для продовження розгляду до суду першої інстанції</w:t>
      </w:r>
    </w:p>
    <w:p w:rsidR="00000000" w:rsidRDefault="00D97886">
      <w:pPr>
        <w:pStyle w:val="rvps2"/>
        <w:divId w:val="662390928"/>
        <w:rPr>
          <w:color w:val="000000"/>
        </w:rPr>
      </w:pPr>
      <w:bookmarkStart w:id="2781" w:name="n8745"/>
      <w:bookmarkEnd w:id="2781"/>
      <w:r>
        <w:rPr>
          <w:color w:val="000000"/>
        </w:rPr>
        <w:t>1. Підставами для скасування ухвали суду, що перешкоджає подальшому провадженню у справі, і направлення справи для продовження розг</w:t>
      </w:r>
      <w:r>
        <w:rPr>
          <w:color w:val="000000"/>
        </w:rPr>
        <w:t>ляду до суду першої інстанції є:</w:t>
      </w:r>
    </w:p>
    <w:p w:rsidR="00000000" w:rsidRDefault="00D97886">
      <w:pPr>
        <w:pStyle w:val="rvps2"/>
        <w:divId w:val="662390928"/>
        <w:rPr>
          <w:color w:val="000000"/>
        </w:rPr>
      </w:pPr>
      <w:bookmarkStart w:id="2782" w:name="n8746"/>
      <w:bookmarkEnd w:id="2782"/>
      <w:r>
        <w:rPr>
          <w:color w:val="000000"/>
        </w:rPr>
        <w:t>1) неповне з’ясування судом обставин, що мають значення для справи;</w:t>
      </w:r>
    </w:p>
    <w:p w:rsidR="00000000" w:rsidRDefault="00D97886">
      <w:pPr>
        <w:pStyle w:val="rvps2"/>
        <w:divId w:val="662390928"/>
        <w:rPr>
          <w:color w:val="000000"/>
        </w:rPr>
      </w:pPr>
      <w:bookmarkStart w:id="2783" w:name="n8747"/>
      <w:bookmarkEnd w:id="2783"/>
      <w:r>
        <w:rPr>
          <w:color w:val="000000"/>
        </w:rPr>
        <w:t>2) недоведеність обставин, що мають значення для справи, які суд першої інстанції вважає встановленими;</w:t>
      </w:r>
    </w:p>
    <w:p w:rsidR="00000000" w:rsidRDefault="00D97886">
      <w:pPr>
        <w:pStyle w:val="rvps2"/>
        <w:divId w:val="662390928"/>
        <w:rPr>
          <w:color w:val="000000"/>
        </w:rPr>
      </w:pPr>
      <w:bookmarkStart w:id="2784" w:name="n8748"/>
      <w:bookmarkEnd w:id="2784"/>
      <w:r>
        <w:rPr>
          <w:color w:val="000000"/>
        </w:rPr>
        <w:t>3) невідповідність висновків суду обставинам справи</w:t>
      </w:r>
      <w:r>
        <w:rPr>
          <w:color w:val="000000"/>
        </w:rPr>
        <w:t>;</w:t>
      </w:r>
    </w:p>
    <w:p w:rsidR="00000000" w:rsidRDefault="00D97886">
      <w:pPr>
        <w:pStyle w:val="rvps2"/>
        <w:divId w:val="662390928"/>
        <w:rPr>
          <w:color w:val="000000"/>
        </w:rPr>
      </w:pPr>
      <w:bookmarkStart w:id="2785" w:name="n8749"/>
      <w:bookmarkEnd w:id="2785"/>
      <w:r>
        <w:rPr>
          <w:color w:val="000000"/>
        </w:rPr>
        <w:t>4) порушення норм процесуального права чи неправильне застосування норм матеріального права, які призвели до постановлення помилкової ухвали.</w:t>
      </w:r>
    </w:p>
    <w:p w:rsidR="00000000" w:rsidRDefault="00D97886">
      <w:pPr>
        <w:pStyle w:val="rvps2"/>
        <w:divId w:val="662390928"/>
        <w:rPr>
          <w:color w:val="000000"/>
        </w:rPr>
      </w:pPr>
      <w:bookmarkStart w:id="2786" w:name="n8750"/>
      <w:bookmarkEnd w:id="2786"/>
      <w:r>
        <w:rPr>
          <w:rStyle w:val="rvts9"/>
        </w:rPr>
        <w:t xml:space="preserve">Стаття 380. </w:t>
      </w:r>
      <w:r>
        <w:rPr>
          <w:color w:val="000000"/>
        </w:rPr>
        <w:t>Підстави для скасування ухвали суду і направлення справи на розгляд за встановленою підсудністю</w:t>
      </w:r>
    </w:p>
    <w:p w:rsidR="00000000" w:rsidRDefault="00D97886">
      <w:pPr>
        <w:pStyle w:val="rvps2"/>
        <w:divId w:val="662390928"/>
        <w:rPr>
          <w:color w:val="000000"/>
        </w:rPr>
      </w:pPr>
      <w:bookmarkStart w:id="2787" w:name="n8751"/>
      <w:bookmarkEnd w:id="2787"/>
      <w:r>
        <w:rPr>
          <w:color w:val="000000"/>
        </w:rPr>
        <w:t>1. С</w:t>
      </w:r>
      <w:r>
        <w:rPr>
          <w:color w:val="000000"/>
        </w:rPr>
        <w:t>уд апеляційної інстанції скасовує ухвалу про відкриття провадження у справі та приймає постанову про направлення справи на розгляд до суду першої інстанції за встановленою підсудністю, якщо таку ухвалу прийнято судом із порушенням правил підсудності.</w:t>
      </w:r>
    </w:p>
    <w:p w:rsidR="00000000" w:rsidRDefault="00D97886">
      <w:pPr>
        <w:pStyle w:val="rvps2"/>
        <w:divId w:val="662390928"/>
        <w:rPr>
          <w:color w:val="000000"/>
        </w:rPr>
      </w:pPr>
      <w:bookmarkStart w:id="2788" w:name="n8752"/>
      <w:bookmarkEnd w:id="2788"/>
      <w:r>
        <w:rPr>
          <w:rStyle w:val="rvts9"/>
        </w:rPr>
        <w:t>Статт</w:t>
      </w:r>
      <w:r>
        <w:rPr>
          <w:rStyle w:val="rvts9"/>
        </w:rPr>
        <w:t xml:space="preserve">я 381. </w:t>
      </w:r>
      <w:r>
        <w:rPr>
          <w:color w:val="000000"/>
        </w:rPr>
        <w:t>Порядок прийняття постанов судом апеляційної інстанції</w:t>
      </w:r>
    </w:p>
    <w:p w:rsidR="00000000" w:rsidRDefault="00D97886">
      <w:pPr>
        <w:pStyle w:val="rvps2"/>
        <w:divId w:val="662390928"/>
        <w:rPr>
          <w:color w:val="000000"/>
        </w:rPr>
      </w:pPr>
      <w:bookmarkStart w:id="2789" w:name="n8753"/>
      <w:bookmarkEnd w:id="2789"/>
      <w:r>
        <w:rPr>
          <w:color w:val="000000"/>
        </w:rPr>
        <w:t xml:space="preserve">1. Суд апеляційної інстанції за результатами розгляду апеляційної скарги приймає постанову за правилами </w:t>
      </w:r>
      <w:hyperlink w:anchor="n6294" w:history="1">
        <w:r>
          <w:rPr>
            <w:rStyle w:val="a3"/>
            <w:color w:val="006600"/>
            <w:u w:val="none"/>
          </w:rPr>
          <w:t>статті 35</w:t>
        </w:r>
      </w:hyperlink>
      <w:r>
        <w:rPr>
          <w:color w:val="000000"/>
        </w:rPr>
        <w:t xml:space="preserve"> і </w:t>
      </w:r>
      <w:hyperlink w:anchor="n7950" w:history="1">
        <w:r>
          <w:rPr>
            <w:rStyle w:val="a3"/>
            <w:color w:val="006600"/>
            <w:u w:val="none"/>
          </w:rPr>
          <w:t>глави 9</w:t>
        </w:r>
      </w:hyperlink>
      <w:hyperlink w:anchor="n7950" w:history="1">
        <w:r>
          <w:rPr>
            <w:rStyle w:val="a3"/>
            <w:color w:val="006600"/>
            <w:u w:val="none"/>
          </w:rPr>
          <w:t xml:space="preserve"> розділу III</w:t>
        </w:r>
      </w:hyperlink>
      <w:r>
        <w:rPr>
          <w:color w:val="000000"/>
        </w:rPr>
        <w:t xml:space="preserve"> цього Кодексу з особливостями, зазначеними у </w:t>
      </w:r>
      <w:hyperlink w:anchor="n8756" w:history="1">
        <w:r>
          <w:rPr>
            <w:rStyle w:val="a3"/>
            <w:color w:val="006600"/>
            <w:u w:val="none"/>
          </w:rPr>
          <w:t>статті 382</w:t>
        </w:r>
      </w:hyperlink>
      <w:r>
        <w:rPr>
          <w:color w:val="000000"/>
        </w:rPr>
        <w:t xml:space="preserve"> цього Кодексу.</w:t>
      </w:r>
    </w:p>
    <w:p w:rsidR="00000000" w:rsidRDefault="00D97886">
      <w:pPr>
        <w:pStyle w:val="rvps2"/>
        <w:divId w:val="662390928"/>
        <w:rPr>
          <w:color w:val="000000"/>
        </w:rPr>
      </w:pPr>
      <w:bookmarkStart w:id="2790" w:name="n8754"/>
      <w:bookmarkEnd w:id="2790"/>
      <w:r>
        <w:rPr>
          <w:color w:val="000000"/>
        </w:rPr>
        <w:t>2. Процедурні питання, пов’язані з рухом справи, клопотання та заяви учасників справи, питання про відкладення розгляду справи, ого</w:t>
      </w:r>
      <w:r>
        <w:rPr>
          <w:color w:val="000000"/>
        </w:rPr>
        <w:t>лошення перерви, зупинення провадження у справі, а також в інших випадках, передбачених цим Кодексом, вирішуються судом апеляційної інстанції шляхом постановлення ухвал в порядку, визначеному цим Кодексом для постановлення ухвал суду першої інстанції.</w:t>
      </w:r>
    </w:p>
    <w:p w:rsidR="00000000" w:rsidRDefault="00D97886">
      <w:pPr>
        <w:pStyle w:val="rvps2"/>
        <w:divId w:val="662390928"/>
        <w:rPr>
          <w:color w:val="000000"/>
        </w:rPr>
      </w:pPr>
      <w:bookmarkStart w:id="2791" w:name="n8755"/>
      <w:bookmarkEnd w:id="2791"/>
      <w:r>
        <w:rPr>
          <w:color w:val="000000"/>
        </w:rPr>
        <w:t>3. П</w:t>
      </w:r>
      <w:r>
        <w:rPr>
          <w:color w:val="000000"/>
        </w:rPr>
        <w:t>останова або ухвала суду апеляційної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справу, якщо інше не передбачено цим Кодексом.</w:t>
      </w:r>
    </w:p>
    <w:p w:rsidR="00000000" w:rsidRDefault="00D97886">
      <w:pPr>
        <w:pStyle w:val="rvps2"/>
        <w:divId w:val="662390928"/>
        <w:rPr>
          <w:color w:val="000000"/>
        </w:rPr>
      </w:pPr>
      <w:bookmarkStart w:id="2792" w:name="n8756"/>
      <w:bookmarkEnd w:id="2792"/>
      <w:r>
        <w:rPr>
          <w:rStyle w:val="rvts9"/>
        </w:rPr>
        <w:t xml:space="preserve">Стаття 382. </w:t>
      </w:r>
      <w:r>
        <w:rPr>
          <w:color w:val="000000"/>
        </w:rPr>
        <w:t>Постанова суду апеляційної інстанції</w:t>
      </w:r>
    </w:p>
    <w:p w:rsidR="00000000" w:rsidRDefault="00D97886">
      <w:pPr>
        <w:pStyle w:val="rvps2"/>
        <w:divId w:val="662390928"/>
        <w:rPr>
          <w:color w:val="000000"/>
        </w:rPr>
      </w:pPr>
      <w:bookmarkStart w:id="2793" w:name="n8757"/>
      <w:bookmarkEnd w:id="2793"/>
      <w:r>
        <w:rPr>
          <w:color w:val="000000"/>
        </w:rPr>
        <w:t>1. Постанова суду апеляційної інстанції складається з:</w:t>
      </w:r>
    </w:p>
    <w:p w:rsidR="00000000" w:rsidRDefault="00D97886">
      <w:pPr>
        <w:pStyle w:val="rvps2"/>
        <w:divId w:val="662390928"/>
        <w:rPr>
          <w:color w:val="000000"/>
        </w:rPr>
      </w:pPr>
      <w:bookmarkStart w:id="2794" w:name="n8758"/>
      <w:bookmarkEnd w:id="2794"/>
      <w:r>
        <w:rPr>
          <w:color w:val="000000"/>
        </w:rPr>
        <w:t>1) вступної частини із зазначенням:</w:t>
      </w:r>
    </w:p>
    <w:p w:rsidR="00000000" w:rsidRDefault="00D97886">
      <w:pPr>
        <w:pStyle w:val="rvps2"/>
        <w:divId w:val="662390928"/>
        <w:rPr>
          <w:color w:val="000000"/>
        </w:rPr>
      </w:pPr>
      <w:bookmarkStart w:id="2795" w:name="n8759"/>
      <w:bookmarkEnd w:id="2795"/>
      <w:r>
        <w:rPr>
          <w:color w:val="000000"/>
        </w:rPr>
        <w:t>а) дати і місця її прийняття, номера справи;</w:t>
      </w:r>
    </w:p>
    <w:p w:rsidR="00000000" w:rsidRDefault="00D97886">
      <w:pPr>
        <w:pStyle w:val="rvps2"/>
        <w:divId w:val="662390928"/>
        <w:rPr>
          <w:color w:val="000000"/>
        </w:rPr>
      </w:pPr>
      <w:bookmarkStart w:id="2796" w:name="n8760"/>
      <w:bookmarkEnd w:id="2796"/>
      <w:r>
        <w:rPr>
          <w:color w:val="000000"/>
        </w:rPr>
        <w:t>б) найменування суду апеляційної інстанції, прізвищ та ініціалів суддів і секретаря</w:t>
      </w:r>
      <w:r>
        <w:rPr>
          <w:color w:val="000000"/>
        </w:rPr>
        <w:t xml:space="preserve"> судового засідання;</w:t>
      </w:r>
    </w:p>
    <w:p w:rsidR="00000000" w:rsidRDefault="00D97886">
      <w:pPr>
        <w:pStyle w:val="rvps2"/>
        <w:divId w:val="662390928"/>
        <w:rPr>
          <w:color w:val="000000"/>
        </w:rPr>
      </w:pPr>
      <w:bookmarkStart w:id="2797" w:name="n8761"/>
      <w:bookmarkEnd w:id="2797"/>
      <w:r>
        <w:rPr>
          <w:color w:val="000000"/>
        </w:rPr>
        <w:t>в) імен (найменувань) сторін і особи, яка подала скаргу;</w:t>
      </w:r>
    </w:p>
    <w:p w:rsidR="00000000" w:rsidRDefault="00D97886">
      <w:pPr>
        <w:pStyle w:val="rvps2"/>
        <w:divId w:val="662390928"/>
        <w:rPr>
          <w:color w:val="000000"/>
        </w:rPr>
      </w:pPr>
      <w:bookmarkStart w:id="2798" w:name="n8762"/>
      <w:bookmarkEnd w:id="2798"/>
      <w:r>
        <w:rPr>
          <w:color w:val="000000"/>
        </w:rPr>
        <w:t>г) найменування суду першої інстанції, рішення якого оскаржується, дати ухвалення рішення, прізвища судді (суддів); часу і місця його ухвалення, дати складання повного тексту рішення;</w:t>
      </w:r>
    </w:p>
    <w:p w:rsidR="00000000" w:rsidRDefault="00D97886">
      <w:pPr>
        <w:pStyle w:val="rvps2"/>
        <w:divId w:val="662390928"/>
        <w:rPr>
          <w:color w:val="000000"/>
        </w:rPr>
      </w:pPr>
      <w:bookmarkStart w:id="2799" w:name="n8763"/>
      <w:bookmarkEnd w:id="2799"/>
      <w:r>
        <w:rPr>
          <w:color w:val="000000"/>
        </w:rPr>
        <w:t>2) описової частини із зазначенням:</w:t>
      </w:r>
    </w:p>
    <w:p w:rsidR="00000000" w:rsidRDefault="00D97886">
      <w:pPr>
        <w:pStyle w:val="rvps2"/>
        <w:divId w:val="662390928"/>
        <w:rPr>
          <w:color w:val="000000"/>
        </w:rPr>
      </w:pPr>
      <w:bookmarkStart w:id="2800" w:name="n8764"/>
      <w:bookmarkEnd w:id="2800"/>
      <w:r>
        <w:rPr>
          <w:color w:val="000000"/>
        </w:rPr>
        <w:t>а) короткого змісту позовних вимог і</w:t>
      </w:r>
      <w:r>
        <w:rPr>
          <w:color w:val="000000"/>
        </w:rPr>
        <w:t xml:space="preserve"> рішення суду першої інстанції;</w:t>
      </w:r>
    </w:p>
    <w:p w:rsidR="00000000" w:rsidRDefault="00D97886">
      <w:pPr>
        <w:pStyle w:val="rvps2"/>
        <w:divId w:val="662390928"/>
        <w:rPr>
          <w:color w:val="000000"/>
        </w:rPr>
      </w:pPr>
      <w:bookmarkStart w:id="2801" w:name="n8765"/>
      <w:bookmarkEnd w:id="2801"/>
      <w:r>
        <w:rPr>
          <w:color w:val="000000"/>
        </w:rPr>
        <w:t>б) короткого змісту вимог апеляційної скарги;</w:t>
      </w:r>
    </w:p>
    <w:p w:rsidR="00000000" w:rsidRDefault="00D97886">
      <w:pPr>
        <w:pStyle w:val="rvps2"/>
        <w:divId w:val="662390928"/>
        <w:rPr>
          <w:color w:val="000000"/>
        </w:rPr>
      </w:pPr>
      <w:bookmarkStart w:id="2802" w:name="n8766"/>
      <w:bookmarkEnd w:id="2802"/>
      <w:r>
        <w:rPr>
          <w:color w:val="000000"/>
        </w:rPr>
        <w:t>в) узагальнених доводів особи, яка подала апеляційну скаргу;</w:t>
      </w:r>
    </w:p>
    <w:p w:rsidR="00000000" w:rsidRDefault="00D97886">
      <w:pPr>
        <w:pStyle w:val="rvps2"/>
        <w:divId w:val="662390928"/>
        <w:rPr>
          <w:color w:val="000000"/>
        </w:rPr>
      </w:pPr>
      <w:bookmarkStart w:id="2803" w:name="n8767"/>
      <w:bookmarkEnd w:id="2803"/>
      <w:r>
        <w:rPr>
          <w:color w:val="000000"/>
        </w:rPr>
        <w:t>г) узагальнених доводів та заперечень інших учасників справи;</w:t>
      </w:r>
    </w:p>
    <w:p w:rsidR="00000000" w:rsidRDefault="00D97886">
      <w:pPr>
        <w:pStyle w:val="rvps2"/>
        <w:divId w:val="662390928"/>
        <w:rPr>
          <w:color w:val="000000"/>
        </w:rPr>
      </w:pPr>
      <w:bookmarkStart w:id="2804" w:name="n8768"/>
      <w:bookmarkEnd w:id="2804"/>
      <w:r>
        <w:rPr>
          <w:color w:val="000000"/>
        </w:rPr>
        <w:t>3) мотивувальної частини із зазначенням:</w:t>
      </w:r>
    </w:p>
    <w:p w:rsidR="00000000" w:rsidRDefault="00D97886">
      <w:pPr>
        <w:pStyle w:val="rvps2"/>
        <w:divId w:val="662390928"/>
        <w:rPr>
          <w:color w:val="000000"/>
        </w:rPr>
      </w:pPr>
      <w:bookmarkStart w:id="2805" w:name="n8769"/>
      <w:bookmarkEnd w:id="2805"/>
      <w:r>
        <w:rPr>
          <w:color w:val="000000"/>
        </w:rPr>
        <w:t>а) встановлени</w:t>
      </w:r>
      <w:r>
        <w:rPr>
          <w:color w:val="000000"/>
        </w:rPr>
        <w:t>х судом першої інстанції та неоспорених обставин, а також обставин, встановлених судом апеляційної інстанції, і визначених відповідно до них правовідносин;</w:t>
      </w:r>
    </w:p>
    <w:p w:rsidR="00000000" w:rsidRDefault="00D97886">
      <w:pPr>
        <w:pStyle w:val="rvps2"/>
        <w:divId w:val="662390928"/>
        <w:rPr>
          <w:color w:val="000000"/>
        </w:rPr>
      </w:pPr>
      <w:bookmarkStart w:id="2806" w:name="n8770"/>
      <w:bookmarkEnd w:id="2806"/>
      <w:r>
        <w:rPr>
          <w:color w:val="000000"/>
        </w:rPr>
        <w:t>б) доводів, за якими суд апеляційної інстанції погодився або не погодився з висновками суду першої і</w:t>
      </w:r>
      <w:r>
        <w:rPr>
          <w:color w:val="000000"/>
        </w:rPr>
        <w:t>нстанції;</w:t>
      </w:r>
    </w:p>
    <w:p w:rsidR="00000000" w:rsidRDefault="00D97886">
      <w:pPr>
        <w:pStyle w:val="rvps2"/>
        <w:divId w:val="662390928"/>
        <w:rPr>
          <w:color w:val="000000"/>
        </w:rPr>
      </w:pPr>
      <w:bookmarkStart w:id="2807" w:name="n8771"/>
      <w:bookmarkEnd w:id="2807"/>
      <w:r>
        <w:rPr>
          <w:color w:val="000000"/>
        </w:rPr>
        <w:t>в) мотивів прийняття або відхилення кожного аргументу, викладеного учасниками справи в апеляційній скарзі та відзиві на апеляційну скаргу;</w:t>
      </w:r>
    </w:p>
    <w:p w:rsidR="00000000" w:rsidRDefault="00D97886">
      <w:pPr>
        <w:pStyle w:val="rvps2"/>
        <w:divId w:val="662390928"/>
        <w:rPr>
          <w:color w:val="000000"/>
        </w:rPr>
      </w:pPr>
      <w:bookmarkStart w:id="2808" w:name="n8772"/>
      <w:bookmarkEnd w:id="2808"/>
      <w:r>
        <w:rPr>
          <w:color w:val="000000"/>
        </w:rPr>
        <w:t>г) чи були і ким порушені, невизнані або оспорені права, свободи чи інтереси, за захистом яких особа зверну</w:t>
      </w:r>
      <w:r>
        <w:rPr>
          <w:color w:val="000000"/>
        </w:rPr>
        <w:t>лася до суду;</w:t>
      </w:r>
    </w:p>
    <w:p w:rsidR="00000000" w:rsidRDefault="00D97886">
      <w:pPr>
        <w:pStyle w:val="rvps2"/>
        <w:divId w:val="662390928"/>
        <w:rPr>
          <w:color w:val="000000"/>
        </w:rPr>
      </w:pPr>
      <w:bookmarkStart w:id="2809" w:name="n8773"/>
      <w:bookmarkEnd w:id="2809"/>
      <w:r>
        <w:rPr>
          <w:color w:val="000000"/>
        </w:rPr>
        <w:t>ґ) висновків за результатами розгляду апеляційної скарги з посиланням на норми права, якими керувався суд апеляційної інстанції;</w:t>
      </w:r>
    </w:p>
    <w:p w:rsidR="00000000" w:rsidRDefault="00D97886">
      <w:pPr>
        <w:pStyle w:val="rvps2"/>
        <w:divId w:val="662390928"/>
        <w:rPr>
          <w:color w:val="000000"/>
        </w:rPr>
      </w:pPr>
      <w:bookmarkStart w:id="2810" w:name="n8774"/>
      <w:bookmarkEnd w:id="2810"/>
      <w:r>
        <w:rPr>
          <w:color w:val="000000"/>
        </w:rPr>
        <w:t>4) резолютивної частини із зазначенням:</w:t>
      </w:r>
    </w:p>
    <w:p w:rsidR="00000000" w:rsidRDefault="00D97886">
      <w:pPr>
        <w:pStyle w:val="rvps2"/>
        <w:divId w:val="662390928"/>
        <w:rPr>
          <w:color w:val="000000"/>
        </w:rPr>
      </w:pPr>
      <w:bookmarkStart w:id="2811" w:name="n8775"/>
      <w:bookmarkEnd w:id="2811"/>
      <w:r>
        <w:rPr>
          <w:color w:val="000000"/>
        </w:rPr>
        <w:t>а) висновку суду апеляційної інстанції по суті вимог апеляційної скарги;</w:t>
      </w:r>
    </w:p>
    <w:p w:rsidR="00000000" w:rsidRDefault="00D97886">
      <w:pPr>
        <w:pStyle w:val="rvps2"/>
        <w:divId w:val="662390928"/>
        <w:rPr>
          <w:color w:val="000000"/>
        </w:rPr>
      </w:pPr>
      <w:bookmarkStart w:id="2812" w:name="n8776"/>
      <w:bookmarkEnd w:id="2812"/>
      <w:r>
        <w:rPr>
          <w:color w:val="000000"/>
        </w:rPr>
        <w:t>б) нового розподілу судових витрат, понесених у зв’язку з розглядом справи у суді першої інстанції, - у випадку скасування або зміни судового рішення;</w:t>
      </w:r>
    </w:p>
    <w:p w:rsidR="00000000" w:rsidRDefault="00D97886">
      <w:pPr>
        <w:pStyle w:val="rvps2"/>
        <w:divId w:val="662390928"/>
        <w:rPr>
          <w:color w:val="000000"/>
        </w:rPr>
      </w:pPr>
      <w:bookmarkStart w:id="2813" w:name="n8777"/>
      <w:bookmarkEnd w:id="2813"/>
      <w:r>
        <w:rPr>
          <w:color w:val="000000"/>
        </w:rPr>
        <w:t>в) розподілу судових витрат, понесених у зв’язку з переглядом справи у суді апеляційної інстанції;</w:t>
      </w:r>
    </w:p>
    <w:p w:rsidR="00000000" w:rsidRDefault="00D97886">
      <w:pPr>
        <w:pStyle w:val="rvps2"/>
        <w:divId w:val="662390928"/>
        <w:rPr>
          <w:color w:val="000000"/>
        </w:rPr>
      </w:pPr>
      <w:bookmarkStart w:id="2814" w:name="n8778"/>
      <w:bookmarkEnd w:id="2814"/>
      <w:r>
        <w:rPr>
          <w:color w:val="000000"/>
        </w:rPr>
        <w:t>г) стр</w:t>
      </w:r>
      <w:r>
        <w:rPr>
          <w:color w:val="000000"/>
        </w:rPr>
        <w:t>оку і порядку набрання постановою законної сили та її оскарження.</w:t>
      </w:r>
    </w:p>
    <w:p w:rsidR="00000000" w:rsidRDefault="00D97886">
      <w:pPr>
        <w:pStyle w:val="rvps2"/>
        <w:divId w:val="662390928"/>
        <w:rPr>
          <w:color w:val="000000"/>
        </w:rPr>
      </w:pPr>
      <w:bookmarkStart w:id="2815" w:name="n8779"/>
      <w:bookmarkEnd w:id="2815"/>
      <w:r>
        <w:rPr>
          <w:color w:val="000000"/>
        </w:rPr>
        <w:t>2. Постанову суду апеляційної інстанції може бути оскаржено у касаційному порядку у випадках, передбачених цим Кодексом.</w:t>
      </w:r>
    </w:p>
    <w:p w:rsidR="00000000" w:rsidRDefault="00D97886">
      <w:pPr>
        <w:pStyle w:val="rvps2"/>
        <w:divId w:val="662390928"/>
        <w:rPr>
          <w:color w:val="000000"/>
        </w:rPr>
      </w:pPr>
      <w:bookmarkStart w:id="2816" w:name="n8780"/>
      <w:bookmarkEnd w:id="2816"/>
      <w:r>
        <w:rPr>
          <w:rStyle w:val="rvts9"/>
        </w:rPr>
        <w:t>Стаття 383.</w:t>
      </w:r>
      <w:r>
        <w:rPr>
          <w:color w:val="000000"/>
        </w:rPr>
        <w:t xml:space="preserve"> Проголошення постанови судом апеляційної інстанції</w:t>
      </w:r>
    </w:p>
    <w:p w:rsidR="00000000" w:rsidRDefault="00D97886">
      <w:pPr>
        <w:pStyle w:val="rvps2"/>
        <w:divId w:val="662390928"/>
        <w:rPr>
          <w:color w:val="000000"/>
        </w:rPr>
      </w:pPr>
      <w:bookmarkStart w:id="2817" w:name="n8781"/>
      <w:bookmarkEnd w:id="2817"/>
      <w:r>
        <w:rPr>
          <w:color w:val="000000"/>
        </w:rPr>
        <w:t>1. Пос</w:t>
      </w:r>
      <w:r>
        <w:rPr>
          <w:color w:val="000000"/>
        </w:rPr>
        <w:t xml:space="preserve">танова суду апеляційної інстанції проголошується за правилами, встановленими </w:t>
      </w:r>
      <w:hyperlink w:anchor="n8066" w:history="1">
        <w:r>
          <w:rPr>
            <w:rStyle w:val="a3"/>
            <w:color w:val="006600"/>
            <w:u w:val="none"/>
          </w:rPr>
          <w:t>статтею 268</w:t>
        </w:r>
      </w:hyperlink>
      <w:r>
        <w:rPr>
          <w:color w:val="000000"/>
        </w:rPr>
        <w:t xml:space="preserve"> цього Кодексу.</w:t>
      </w:r>
    </w:p>
    <w:p w:rsidR="00000000" w:rsidRDefault="00D97886">
      <w:pPr>
        <w:pStyle w:val="rvps2"/>
        <w:divId w:val="662390928"/>
        <w:rPr>
          <w:color w:val="000000"/>
        </w:rPr>
      </w:pPr>
      <w:bookmarkStart w:id="2818" w:name="n8782"/>
      <w:bookmarkEnd w:id="2818"/>
      <w:r>
        <w:rPr>
          <w:rStyle w:val="rvts9"/>
        </w:rPr>
        <w:t xml:space="preserve">Стаття 384. </w:t>
      </w:r>
      <w:r>
        <w:rPr>
          <w:color w:val="000000"/>
        </w:rPr>
        <w:t>Законна сила постанови суду апеляційної інстанції</w:t>
      </w:r>
    </w:p>
    <w:p w:rsidR="00000000" w:rsidRDefault="00D97886">
      <w:pPr>
        <w:pStyle w:val="rvps2"/>
        <w:divId w:val="662390928"/>
        <w:rPr>
          <w:color w:val="000000"/>
        </w:rPr>
      </w:pPr>
      <w:bookmarkStart w:id="2819" w:name="n8783"/>
      <w:bookmarkEnd w:id="2819"/>
      <w:r>
        <w:rPr>
          <w:color w:val="000000"/>
        </w:rPr>
        <w:t xml:space="preserve">1. Постанова суду апеляційної інстанції набирає законної сили </w:t>
      </w:r>
      <w:r>
        <w:rPr>
          <w:color w:val="000000"/>
        </w:rPr>
        <w:t>з дня її прийняття.</w:t>
      </w:r>
    </w:p>
    <w:p w:rsidR="00000000" w:rsidRDefault="00D97886">
      <w:pPr>
        <w:pStyle w:val="rvps2"/>
        <w:divId w:val="662390928"/>
        <w:rPr>
          <w:color w:val="000000"/>
        </w:rPr>
      </w:pPr>
      <w:bookmarkStart w:id="2820" w:name="n8784"/>
      <w:bookmarkEnd w:id="2820"/>
      <w:r>
        <w:rPr>
          <w:rStyle w:val="rvts9"/>
        </w:rPr>
        <w:t xml:space="preserve">Стаття 385. </w:t>
      </w:r>
      <w:r>
        <w:rPr>
          <w:color w:val="000000"/>
        </w:rPr>
        <w:t>Окрема ухвала суду апеляційної інстанції</w:t>
      </w:r>
    </w:p>
    <w:p w:rsidR="00000000" w:rsidRDefault="00D97886">
      <w:pPr>
        <w:pStyle w:val="rvps2"/>
        <w:divId w:val="662390928"/>
        <w:rPr>
          <w:color w:val="000000"/>
        </w:rPr>
      </w:pPr>
      <w:bookmarkStart w:id="2821" w:name="n8785"/>
      <w:bookmarkEnd w:id="2821"/>
      <w:r>
        <w:rPr>
          <w:color w:val="000000"/>
        </w:rPr>
        <w:t xml:space="preserve">1. Суд апеляційної інстанції у випадках і в порядку, встановлених </w:t>
      </w:r>
      <w:hyperlink w:anchor="n7989" w:history="1">
        <w:r>
          <w:rPr>
            <w:rStyle w:val="a3"/>
            <w:color w:val="006600"/>
            <w:u w:val="none"/>
          </w:rPr>
          <w:t>статтею 262</w:t>
        </w:r>
      </w:hyperlink>
      <w:r>
        <w:rPr>
          <w:color w:val="000000"/>
        </w:rPr>
        <w:t xml:space="preserve"> цього Кодексу, може постановити окрему ухвалу.</w:t>
      </w:r>
    </w:p>
    <w:p w:rsidR="00000000" w:rsidRDefault="00D97886">
      <w:pPr>
        <w:pStyle w:val="rvps2"/>
        <w:divId w:val="662390928"/>
        <w:rPr>
          <w:color w:val="000000"/>
        </w:rPr>
      </w:pPr>
      <w:bookmarkStart w:id="2822" w:name="n8786"/>
      <w:bookmarkEnd w:id="2822"/>
      <w:r>
        <w:rPr>
          <w:rStyle w:val="rvts9"/>
        </w:rPr>
        <w:t>Стаття 386.</w:t>
      </w:r>
      <w:r>
        <w:rPr>
          <w:color w:val="000000"/>
        </w:rPr>
        <w:t xml:space="preserve"> Вручення постанов </w:t>
      </w:r>
      <w:r>
        <w:rPr>
          <w:color w:val="000000"/>
        </w:rPr>
        <w:t>суду апеляційної інстанції</w:t>
      </w:r>
    </w:p>
    <w:p w:rsidR="00000000" w:rsidRDefault="00D97886">
      <w:pPr>
        <w:pStyle w:val="rvps2"/>
        <w:divId w:val="662390928"/>
        <w:rPr>
          <w:color w:val="000000"/>
        </w:rPr>
      </w:pPr>
      <w:bookmarkStart w:id="2823" w:name="n8787"/>
      <w:bookmarkEnd w:id="2823"/>
      <w:r>
        <w:rPr>
          <w:color w:val="000000"/>
        </w:rPr>
        <w:t xml:space="preserve">1. Постанови апеляційного суду вручаються (видаються або надсилаються) в порядку, встановленому </w:t>
      </w:r>
      <w:hyperlink w:anchor="n8101" w:history="1">
        <w:r>
          <w:rPr>
            <w:rStyle w:val="a3"/>
            <w:color w:val="006600"/>
            <w:u w:val="none"/>
          </w:rPr>
          <w:t>статтею 272</w:t>
        </w:r>
      </w:hyperlink>
      <w:r>
        <w:rPr>
          <w:color w:val="000000"/>
        </w:rPr>
        <w:t xml:space="preserve"> цього Кодексу.</w:t>
      </w:r>
    </w:p>
    <w:p w:rsidR="00000000" w:rsidRDefault="00D97886">
      <w:pPr>
        <w:pStyle w:val="rvps2"/>
        <w:divId w:val="662390928"/>
        <w:rPr>
          <w:color w:val="000000"/>
        </w:rPr>
      </w:pPr>
      <w:bookmarkStart w:id="2824" w:name="n8788"/>
      <w:bookmarkEnd w:id="2824"/>
      <w:r>
        <w:rPr>
          <w:color w:val="000000"/>
        </w:rPr>
        <w:t>2. Копії судових рішень суду апеляційної інстанції повторно видаються судом, я</w:t>
      </w:r>
      <w:r>
        <w:rPr>
          <w:color w:val="000000"/>
        </w:rPr>
        <w:t>кий розглядав таку справу як суд першої інстанції.</w:t>
      </w:r>
    </w:p>
    <w:p w:rsidR="00000000" w:rsidRDefault="00D97886">
      <w:pPr>
        <w:pStyle w:val="rvps2"/>
        <w:divId w:val="662390928"/>
        <w:rPr>
          <w:color w:val="000000"/>
        </w:rPr>
      </w:pPr>
      <w:bookmarkStart w:id="2825" w:name="n8789"/>
      <w:bookmarkEnd w:id="2825"/>
      <w:r>
        <w:rPr>
          <w:rStyle w:val="rvts9"/>
        </w:rPr>
        <w:t xml:space="preserve">Стаття 387. </w:t>
      </w:r>
      <w:r>
        <w:rPr>
          <w:color w:val="000000"/>
        </w:rPr>
        <w:t>Повернення справи</w:t>
      </w:r>
    </w:p>
    <w:p w:rsidR="00000000" w:rsidRDefault="00D97886">
      <w:pPr>
        <w:pStyle w:val="rvps2"/>
        <w:divId w:val="662390928"/>
        <w:rPr>
          <w:color w:val="000000"/>
        </w:rPr>
      </w:pPr>
      <w:bookmarkStart w:id="2826" w:name="n8790"/>
      <w:bookmarkEnd w:id="2826"/>
      <w:r>
        <w:rPr>
          <w:color w:val="000000"/>
        </w:rPr>
        <w:t>1. Після закінчення апеляційного провадження справа у п’ятиденний строк направляється до суду першої інстанції, який її розглянув.</w:t>
      </w:r>
    </w:p>
    <w:p w:rsidR="00000000" w:rsidRDefault="00D97886">
      <w:pPr>
        <w:pStyle w:val="rvps7"/>
        <w:divId w:val="662390928"/>
        <w:rPr>
          <w:color w:val="000000"/>
        </w:rPr>
      </w:pPr>
      <w:bookmarkStart w:id="2827" w:name="n8791"/>
      <w:bookmarkEnd w:id="2827"/>
      <w:r>
        <w:rPr>
          <w:rStyle w:val="rvts15"/>
        </w:rPr>
        <w:t>Глава 2. Касаційне провадження</w:t>
      </w:r>
    </w:p>
    <w:p w:rsidR="00000000" w:rsidRDefault="00D97886">
      <w:pPr>
        <w:pStyle w:val="rvps7"/>
        <w:divId w:val="662390928"/>
        <w:rPr>
          <w:color w:val="000000"/>
        </w:rPr>
      </w:pPr>
      <w:bookmarkStart w:id="2828" w:name="n8792"/>
      <w:bookmarkEnd w:id="2828"/>
      <w:r>
        <w:rPr>
          <w:rStyle w:val="rvts15"/>
        </w:rPr>
        <w:t>§ 1. Касаційна скарга</w:t>
      </w:r>
    </w:p>
    <w:p w:rsidR="00000000" w:rsidRDefault="00D97886">
      <w:pPr>
        <w:pStyle w:val="rvps2"/>
        <w:divId w:val="662390928"/>
        <w:rPr>
          <w:color w:val="000000"/>
        </w:rPr>
      </w:pPr>
      <w:bookmarkStart w:id="2829" w:name="n8793"/>
      <w:bookmarkEnd w:id="2829"/>
      <w:r>
        <w:rPr>
          <w:rStyle w:val="rvts9"/>
        </w:rPr>
        <w:t xml:space="preserve">Стаття 388. </w:t>
      </w:r>
      <w:r>
        <w:rPr>
          <w:color w:val="000000"/>
        </w:rPr>
        <w:t>Суд касаційної інстанції</w:t>
      </w:r>
    </w:p>
    <w:p w:rsidR="00000000" w:rsidRDefault="00D97886">
      <w:pPr>
        <w:pStyle w:val="rvps2"/>
        <w:divId w:val="662390928"/>
        <w:rPr>
          <w:color w:val="000000"/>
        </w:rPr>
      </w:pPr>
      <w:bookmarkStart w:id="2830" w:name="n8794"/>
      <w:bookmarkEnd w:id="2830"/>
      <w:r>
        <w:rPr>
          <w:color w:val="000000"/>
        </w:rPr>
        <w:t>1. Судом касаційної інстанції у цивільних справах є Верховний Суд.</w:t>
      </w:r>
    </w:p>
    <w:p w:rsidR="00000000" w:rsidRDefault="00D97886">
      <w:pPr>
        <w:pStyle w:val="rvps2"/>
        <w:divId w:val="662390928"/>
        <w:rPr>
          <w:color w:val="000000"/>
        </w:rPr>
      </w:pPr>
      <w:bookmarkStart w:id="2831" w:name="n8795"/>
      <w:bookmarkEnd w:id="2831"/>
      <w:r>
        <w:rPr>
          <w:rStyle w:val="rvts9"/>
        </w:rPr>
        <w:t xml:space="preserve">Стаття 389. </w:t>
      </w:r>
      <w:r>
        <w:rPr>
          <w:color w:val="000000"/>
        </w:rPr>
        <w:t>Право касаційного оскарження</w:t>
      </w:r>
    </w:p>
    <w:p w:rsidR="00000000" w:rsidRDefault="00D97886">
      <w:pPr>
        <w:pStyle w:val="rvps2"/>
        <w:divId w:val="662390928"/>
        <w:rPr>
          <w:color w:val="000000"/>
        </w:rPr>
      </w:pPr>
      <w:bookmarkStart w:id="2832" w:name="n8796"/>
      <w:bookmarkEnd w:id="2832"/>
      <w:r>
        <w:rPr>
          <w:color w:val="000000"/>
        </w:rPr>
        <w:t>1. Учасники справи, а також особи, які не брали участі у справі, якщо суд вирішив питання</w:t>
      </w:r>
      <w:r>
        <w:rPr>
          <w:color w:val="000000"/>
        </w:rPr>
        <w:t xml:space="preserve"> про їхні права, свободи, інтереси та (або) обов’язки, мають право оскаржити у касаційному порядку:</w:t>
      </w:r>
    </w:p>
    <w:p w:rsidR="00000000" w:rsidRDefault="00D97886">
      <w:pPr>
        <w:pStyle w:val="rvps2"/>
        <w:divId w:val="662390928"/>
        <w:rPr>
          <w:color w:val="000000"/>
        </w:rPr>
      </w:pPr>
      <w:bookmarkStart w:id="2833" w:name="n8797"/>
      <w:bookmarkEnd w:id="2833"/>
      <w:r>
        <w:rPr>
          <w:color w:val="000000"/>
        </w:rPr>
        <w:t>1) 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w:t>
      </w:r>
      <w:r>
        <w:rPr>
          <w:color w:val="000000"/>
        </w:rPr>
        <w:t>ій цієї статті;</w:t>
      </w:r>
    </w:p>
    <w:p w:rsidR="00000000" w:rsidRDefault="00D97886">
      <w:pPr>
        <w:pStyle w:val="rvps2"/>
        <w:divId w:val="662390928"/>
        <w:rPr>
          <w:color w:val="000000"/>
        </w:rPr>
      </w:pPr>
      <w:bookmarkStart w:id="2834" w:name="n8798"/>
      <w:bookmarkEnd w:id="2834"/>
      <w:r>
        <w:rPr>
          <w:color w:val="000000"/>
        </w:rPr>
        <w:t xml:space="preserve">2) ухвали суду першої інстанції, вказані у </w:t>
      </w:r>
      <w:hyperlink w:anchor="n8529" w:history="1">
        <w:r>
          <w:rPr>
            <w:rStyle w:val="a3"/>
            <w:color w:val="006600"/>
            <w:u w:val="none"/>
          </w:rPr>
          <w:t>пунктах 3</w:t>
        </w:r>
      </w:hyperlink>
      <w:r>
        <w:rPr>
          <w:color w:val="000000"/>
        </w:rPr>
        <w:t xml:space="preserve">, </w:t>
      </w:r>
      <w:hyperlink w:anchor="n8532" w:history="1">
        <w:r>
          <w:rPr>
            <w:rStyle w:val="a3"/>
            <w:color w:val="006600"/>
            <w:u w:val="none"/>
          </w:rPr>
          <w:t>6-8</w:t>
        </w:r>
      </w:hyperlink>
      <w:r>
        <w:rPr>
          <w:color w:val="000000"/>
        </w:rPr>
        <w:t xml:space="preserve">, </w:t>
      </w:r>
      <w:hyperlink w:anchor="n8541" w:history="1">
        <w:r>
          <w:rPr>
            <w:rStyle w:val="a3"/>
            <w:color w:val="006600"/>
            <w:u w:val="none"/>
          </w:rPr>
          <w:t>15</w:t>
        </w:r>
      </w:hyperlink>
      <w:r>
        <w:rPr>
          <w:color w:val="000000"/>
        </w:rPr>
        <w:t xml:space="preserve">, </w:t>
      </w:r>
      <w:hyperlink w:anchor="n8542" w:history="1">
        <w:r>
          <w:rPr>
            <w:rStyle w:val="a3"/>
            <w:color w:val="006600"/>
            <w:u w:val="none"/>
          </w:rPr>
          <w:t>16</w:t>
        </w:r>
      </w:hyperlink>
      <w:r>
        <w:rPr>
          <w:color w:val="000000"/>
        </w:rPr>
        <w:t xml:space="preserve">, </w:t>
      </w:r>
      <w:hyperlink w:anchor="n8548" w:history="1">
        <w:r>
          <w:rPr>
            <w:rStyle w:val="a3"/>
            <w:color w:val="006600"/>
            <w:u w:val="none"/>
          </w:rPr>
          <w:t>22</w:t>
        </w:r>
      </w:hyperlink>
      <w:r>
        <w:rPr>
          <w:color w:val="000000"/>
        </w:rPr>
        <w:t xml:space="preserve">, </w:t>
      </w:r>
      <w:hyperlink w:anchor="n8549" w:history="1">
        <w:r>
          <w:rPr>
            <w:rStyle w:val="a3"/>
            <w:color w:val="006600"/>
            <w:u w:val="none"/>
          </w:rPr>
          <w:t>23</w:t>
        </w:r>
      </w:hyperlink>
      <w:r>
        <w:rPr>
          <w:color w:val="000000"/>
        </w:rPr>
        <w:t xml:space="preserve">, </w:t>
      </w:r>
      <w:hyperlink w:anchor="n8553" w:history="1">
        <w:r>
          <w:rPr>
            <w:rStyle w:val="a3"/>
            <w:color w:val="006600"/>
            <w:u w:val="none"/>
          </w:rPr>
          <w:t>27</w:t>
        </w:r>
      </w:hyperlink>
      <w:r>
        <w:rPr>
          <w:color w:val="000000"/>
        </w:rPr>
        <w:t xml:space="preserve">, </w:t>
      </w:r>
      <w:hyperlink w:anchor="n8554" w:history="1">
        <w:r>
          <w:rPr>
            <w:rStyle w:val="a3"/>
            <w:color w:val="006600"/>
            <w:u w:val="none"/>
          </w:rPr>
          <w:t>28</w:t>
        </w:r>
      </w:hyperlink>
      <w:r>
        <w:rPr>
          <w:color w:val="000000"/>
        </w:rPr>
        <w:t xml:space="preserve">, </w:t>
      </w:r>
      <w:hyperlink w:anchor="n8556" w:history="1">
        <w:r>
          <w:rPr>
            <w:rStyle w:val="a3"/>
            <w:color w:val="006600"/>
            <w:u w:val="none"/>
          </w:rPr>
          <w:t>30</w:t>
        </w:r>
      </w:hyperlink>
      <w:r>
        <w:rPr>
          <w:color w:val="000000"/>
        </w:rPr>
        <w:t xml:space="preserve">, </w:t>
      </w:r>
      <w:hyperlink w:anchor="n8558" w:history="1">
        <w:r>
          <w:rPr>
            <w:rStyle w:val="a3"/>
            <w:color w:val="006600"/>
            <w:u w:val="none"/>
          </w:rPr>
          <w:t>32</w:t>
        </w:r>
      </w:hyperlink>
      <w:r>
        <w:rPr>
          <w:color w:val="000000"/>
        </w:rPr>
        <w:t xml:space="preserve"> частини першої статті 353 цього Кодексу, після їх перегляду в апеляційному порядку;</w:t>
      </w:r>
    </w:p>
    <w:p w:rsidR="00000000" w:rsidRDefault="00D97886">
      <w:pPr>
        <w:pStyle w:val="rvps2"/>
        <w:divId w:val="662390928"/>
        <w:rPr>
          <w:color w:val="000000"/>
        </w:rPr>
      </w:pPr>
      <w:bookmarkStart w:id="2835" w:name="n8799"/>
      <w:bookmarkEnd w:id="2835"/>
      <w:r>
        <w:rPr>
          <w:color w:val="000000"/>
        </w:rPr>
        <w:t xml:space="preserve">3) ухвали суду апеляційної інстанції про </w:t>
      </w:r>
      <w:r>
        <w:rPr>
          <w:color w:val="000000"/>
        </w:rPr>
        <w:t>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w:t>
      </w:r>
      <w:r>
        <w:rPr>
          <w:color w:val="000000"/>
        </w:rPr>
        <w:t xml:space="preserve">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w:t>
      </w:r>
      <w:r>
        <w:rPr>
          <w:color w:val="000000"/>
        </w:rPr>
        <w:t>вленими або виключними обставинами, про заміну сторони у справі, про накладення штрафу в порядку процесуального примусу, окремі ухвали.</w:t>
      </w:r>
    </w:p>
    <w:p w:rsidR="00000000" w:rsidRDefault="00D97886">
      <w:pPr>
        <w:pStyle w:val="rvps2"/>
        <w:divId w:val="662390928"/>
        <w:rPr>
          <w:color w:val="000000"/>
        </w:rPr>
      </w:pPr>
      <w:bookmarkStart w:id="2836" w:name="n8800"/>
      <w:bookmarkEnd w:id="2836"/>
      <w:r>
        <w:rPr>
          <w:color w:val="000000"/>
        </w:rPr>
        <w:t>2. Підставами касаційного оскарження є неправильне застосування судом норм матеріального права чи порушення норм процесу</w:t>
      </w:r>
      <w:r>
        <w:rPr>
          <w:color w:val="000000"/>
        </w:rPr>
        <w:t>ального права.</w:t>
      </w:r>
    </w:p>
    <w:p w:rsidR="00000000" w:rsidRDefault="00D97886">
      <w:pPr>
        <w:pStyle w:val="rvps2"/>
        <w:divId w:val="662390928"/>
        <w:rPr>
          <w:color w:val="000000"/>
        </w:rPr>
      </w:pPr>
      <w:bookmarkStart w:id="2837" w:name="n8801"/>
      <w:bookmarkEnd w:id="2837"/>
      <w:r>
        <w:rPr>
          <w:color w:val="000000"/>
        </w:rPr>
        <w:t>3. Не підлягають касаційному оскарженню:</w:t>
      </w:r>
    </w:p>
    <w:p w:rsidR="00000000" w:rsidRDefault="00D97886">
      <w:pPr>
        <w:pStyle w:val="rvps2"/>
        <w:divId w:val="662390928"/>
        <w:rPr>
          <w:color w:val="000000"/>
        </w:rPr>
      </w:pPr>
      <w:bookmarkStart w:id="2838" w:name="n8802"/>
      <w:bookmarkEnd w:id="2838"/>
      <w:r>
        <w:rPr>
          <w:color w:val="000000"/>
        </w:rPr>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000000" w:rsidRDefault="00D97886">
      <w:pPr>
        <w:pStyle w:val="rvps2"/>
        <w:divId w:val="662390928"/>
        <w:rPr>
          <w:color w:val="000000"/>
        </w:rPr>
      </w:pPr>
      <w:bookmarkStart w:id="2839" w:name="n8803"/>
      <w:bookmarkEnd w:id="2839"/>
      <w:r>
        <w:rPr>
          <w:color w:val="000000"/>
        </w:rPr>
        <w:t>2) судові рішення у мало</w:t>
      </w:r>
      <w:r>
        <w:rPr>
          <w:color w:val="000000"/>
        </w:rPr>
        <w:t>значних справах, крім випадків, якщо:</w:t>
      </w:r>
    </w:p>
    <w:p w:rsidR="00000000" w:rsidRDefault="00D97886">
      <w:pPr>
        <w:pStyle w:val="rvps2"/>
        <w:divId w:val="662390928"/>
        <w:rPr>
          <w:color w:val="000000"/>
        </w:rPr>
      </w:pPr>
      <w:bookmarkStart w:id="2840" w:name="n8804"/>
      <w:bookmarkEnd w:id="2840"/>
      <w:r>
        <w:rPr>
          <w:color w:val="000000"/>
        </w:rPr>
        <w:t>а) касаційна скарга стосується питання права, яке має фундаментальне значення для формування єдиної правозастосовчої практики;</w:t>
      </w:r>
    </w:p>
    <w:p w:rsidR="00000000" w:rsidRDefault="00D97886">
      <w:pPr>
        <w:pStyle w:val="rvps2"/>
        <w:divId w:val="662390928"/>
        <w:rPr>
          <w:color w:val="000000"/>
        </w:rPr>
      </w:pPr>
      <w:bookmarkStart w:id="2841" w:name="n8805"/>
      <w:bookmarkEnd w:id="2841"/>
      <w:r>
        <w:rPr>
          <w:color w:val="000000"/>
        </w:rPr>
        <w:t>б) особа, яка подає касаційну скаргу, відповідно до цього Кодексу позбавлена можливості спр</w:t>
      </w:r>
      <w:r>
        <w:rPr>
          <w:color w:val="000000"/>
        </w:rPr>
        <w:t>остувати обставини, встановлені оскарженим судовим рішенням, при розгляді іншої справи;</w:t>
      </w:r>
    </w:p>
    <w:p w:rsidR="00000000" w:rsidRDefault="00D97886">
      <w:pPr>
        <w:pStyle w:val="rvps2"/>
        <w:divId w:val="662390928"/>
        <w:rPr>
          <w:color w:val="000000"/>
        </w:rPr>
      </w:pPr>
      <w:bookmarkStart w:id="2842" w:name="n8806"/>
      <w:bookmarkEnd w:id="2842"/>
      <w:r>
        <w:rPr>
          <w:color w:val="000000"/>
        </w:rPr>
        <w:t>в) справа становить значний суспільний інтерес або має виняткове значення для учасника справи, який подає касаційну скаргу;</w:t>
      </w:r>
    </w:p>
    <w:p w:rsidR="00000000" w:rsidRDefault="00D97886">
      <w:pPr>
        <w:pStyle w:val="rvps2"/>
        <w:divId w:val="662390928"/>
        <w:rPr>
          <w:color w:val="000000"/>
        </w:rPr>
      </w:pPr>
      <w:bookmarkStart w:id="2843" w:name="n8807"/>
      <w:bookmarkEnd w:id="2843"/>
      <w:r>
        <w:rPr>
          <w:color w:val="000000"/>
        </w:rPr>
        <w:t>г) суд першої інстанції відніс справу до кат</w:t>
      </w:r>
      <w:r>
        <w:rPr>
          <w:color w:val="000000"/>
        </w:rPr>
        <w:t>егорії малозначних помилково.</w:t>
      </w:r>
    </w:p>
    <w:p w:rsidR="00000000" w:rsidRDefault="00D97886">
      <w:pPr>
        <w:pStyle w:val="rvps2"/>
        <w:divId w:val="662390928"/>
        <w:rPr>
          <w:color w:val="000000"/>
        </w:rPr>
      </w:pPr>
      <w:bookmarkStart w:id="2844" w:name="n8808"/>
      <w:bookmarkEnd w:id="2844"/>
      <w:r>
        <w:rPr>
          <w:color w:val="000000"/>
        </w:rPr>
        <w:t>4. Особа,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 лише після його перегляду в апеляційному порядку за її ап</w:t>
      </w:r>
      <w:r>
        <w:rPr>
          <w:color w:val="000000"/>
        </w:rPr>
        <w:t>еляційною скаргою. Після відкриття касаційного провадження за касаційною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w:t>
      </w:r>
      <w:r>
        <w:rPr>
          <w:color w:val="000000"/>
        </w:rPr>
        <w:t>льні обов’язки учасника справи.</w:t>
      </w:r>
    </w:p>
    <w:p w:rsidR="00000000" w:rsidRDefault="00D97886">
      <w:pPr>
        <w:pStyle w:val="rvps2"/>
        <w:divId w:val="662390928"/>
        <w:rPr>
          <w:color w:val="000000"/>
        </w:rPr>
      </w:pPr>
      <w:bookmarkStart w:id="2845" w:name="n8809"/>
      <w:bookmarkEnd w:id="2845"/>
      <w:r>
        <w:rPr>
          <w:rStyle w:val="rvts9"/>
        </w:rPr>
        <w:t>Стаття 390.</w:t>
      </w:r>
      <w:r>
        <w:rPr>
          <w:color w:val="000000"/>
        </w:rPr>
        <w:t xml:space="preserve"> Строк на касаційне оскарження</w:t>
      </w:r>
    </w:p>
    <w:p w:rsidR="00000000" w:rsidRDefault="00D97886">
      <w:pPr>
        <w:pStyle w:val="rvps2"/>
        <w:divId w:val="662390928"/>
        <w:rPr>
          <w:color w:val="000000"/>
        </w:rPr>
      </w:pPr>
      <w:bookmarkStart w:id="2846" w:name="n8810"/>
      <w:bookmarkEnd w:id="2846"/>
      <w:r>
        <w:rPr>
          <w:color w:val="000000"/>
        </w:rPr>
        <w:t>1. Касаційна скарга на судове рішення подається протягом тридцяти днів з дня його проголошення.</w:t>
      </w:r>
    </w:p>
    <w:p w:rsidR="00000000" w:rsidRDefault="00D97886">
      <w:pPr>
        <w:pStyle w:val="rvps2"/>
        <w:divId w:val="662390928"/>
        <w:rPr>
          <w:color w:val="000000"/>
        </w:rPr>
      </w:pPr>
      <w:bookmarkStart w:id="2847" w:name="n8811"/>
      <w:bookmarkEnd w:id="2847"/>
      <w:r>
        <w:rPr>
          <w:color w:val="000000"/>
        </w:rPr>
        <w:t xml:space="preserve">Якщо в судовому засіданні було оголошено лише вступну та резолютивну частини судового </w:t>
      </w:r>
      <w:r>
        <w:rPr>
          <w:color w:val="000000"/>
        </w:rPr>
        <w:t>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000000" w:rsidRDefault="00D97886">
      <w:pPr>
        <w:pStyle w:val="rvps2"/>
        <w:divId w:val="662390928"/>
        <w:rPr>
          <w:color w:val="000000"/>
        </w:rPr>
      </w:pPr>
      <w:bookmarkStart w:id="2848" w:name="n8812"/>
      <w:bookmarkEnd w:id="2848"/>
      <w:r>
        <w:rPr>
          <w:color w:val="000000"/>
        </w:rPr>
        <w:t>2. Учасник справи, якому повне судове рішення не було вручено у день його проголоше</w:t>
      </w:r>
      <w:r>
        <w:rPr>
          <w:color w:val="000000"/>
        </w:rPr>
        <w:t>ння або складення, має 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p>
    <w:p w:rsidR="00000000" w:rsidRDefault="00D97886">
      <w:pPr>
        <w:pStyle w:val="rvps2"/>
        <w:divId w:val="662390928"/>
        <w:rPr>
          <w:color w:val="000000"/>
        </w:rPr>
      </w:pPr>
      <w:bookmarkStart w:id="2849" w:name="n8813"/>
      <w:bookmarkEnd w:id="2849"/>
      <w:r>
        <w:rPr>
          <w:color w:val="000000"/>
        </w:rPr>
        <w:t>3. Строк на касаційне оскарження може бути також поновлений в разі пропу</w:t>
      </w:r>
      <w:r>
        <w:rPr>
          <w:color w:val="000000"/>
        </w:rPr>
        <w:t xml:space="preserve">ску з інших поважних причин, крім випадків, зазначених у </w:t>
      </w:r>
      <w:hyperlink w:anchor="n8856" w:history="1">
        <w:r>
          <w:rPr>
            <w:rStyle w:val="a3"/>
            <w:color w:val="006600"/>
            <w:u w:val="none"/>
          </w:rPr>
          <w:t>частині третій</w:t>
        </w:r>
      </w:hyperlink>
      <w:r>
        <w:rPr>
          <w:color w:val="000000"/>
        </w:rPr>
        <w:t xml:space="preserve"> статті 394 цього Кодексу.</w:t>
      </w:r>
    </w:p>
    <w:p w:rsidR="00000000" w:rsidRDefault="00D97886">
      <w:pPr>
        <w:pStyle w:val="rvps2"/>
        <w:divId w:val="662390928"/>
        <w:rPr>
          <w:color w:val="000000"/>
        </w:rPr>
      </w:pPr>
      <w:bookmarkStart w:id="2850" w:name="n8814"/>
      <w:bookmarkEnd w:id="2850"/>
      <w:r>
        <w:rPr>
          <w:rStyle w:val="rvts9"/>
        </w:rPr>
        <w:t xml:space="preserve">Стаття 391. </w:t>
      </w:r>
      <w:r>
        <w:rPr>
          <w:color w:val="000000"/>
        </w:rPr>
        <w:t>Порядок подання касаційної скарги</w:t>
      </w:r>
    </w:p>
    <w:p w:rsidR="00000000" w:rsidRDefault="00D97886">
      <w:pPr>
        <w:pStyle w:val="rvps2"/>
        <w:divId w:val="662390928"/>
        <w:rPr>
          <w:color w:val="000000"/>
        </w:rPr>
      </w:pPr>
      <w:bookmarkStart w:id="2851" w:name="n8815"/>
      <w:bookmarkEnd w:id="2851"/>
      <w:r>
        <w:rPr>
          <w:color w:val="000000"/>
        </w:rPr>
        <w:t>1. Касаційна скарга подається безпосередньо до суду касаційної інстанції.</w:t>
      </w:r>
    </w:p>
    <w:p w:rsidR="00000000" w:rsidRDefault="00D97886">
      <w:pPr>
        <w:pStyle w:val="rvps2"/>
        <w:divId w:val="662390928"/>
        <w:rPr>
          <w:color w:val="000000"/>
        </w:rPr>
      </w:pPr>
      <w:bookmarkStart w:id="2852" w:name="n8816"/>
      <w:bookmarkEnd w:id="2852"/>
      <w:r>
        <w:rPr>
          <w:rStyle w:val="rvts9"/>
        </w:rPr>
        <w:t>Стаття 392</w:t>
      </w:r>
      <w:r>
        <w:rPr>
          <w:rStyle w:val="rvts9"/>
        </w:rPr>
        <w:t>.</w:t>
      </w:r>
      <w:r>
        <w:rPr>
          <w:color w:val="000000"/>
        </w:rPr>
        <w:t xml:space="preserve"> Форма і зміст касаційної скарги</w:t>
      </w:r>
    </w:p>
    <w:p w:rsidR="00000000" w:rsidRDefault="00D97886">
      <w:pPr>
        <w:pStyle w:val="rvps2"/>
        <w:divId w:val="662390928"/>
        <w:rPr>
          <w:color w:val="000000"/>
        </w:rPr>
      </w:pPr>
      <w:bookmarkStart w:id="2853" w:name="n8817"/>
      <w:bookmarkEnd w:id="2853"/>
      <w:r>
        <w:rPr>
          <w:color w:val="000000"/>
        </w:rPr>
        <w:t>1. Касаційна скарга подається у письмовій формі.</w:t>
      </w:r>
    </w:p>
    <w:p w:rsidR="00000000" w:rsidRDefault="00D97886">
      <w:pPr>
        <w:pStyle w:val="rvps2"/>
        <w:divId w:val="662390928"/>
        <w:rPr>
          <w:color w:val="000000"/>
        </w:rPr>
      </w:pPr>
      <w:bookmarkStart w:id="2854" w:name="n8818"/>
      <w:bookmarkEnd w:id="2854"/>
      <w:r>
        <w:rPr>
          <w:color w:val="000000"/>
        </w:rPr>
        <w:t>2. У касаційній скарзі повинно бути зазначено:</w:t>
      </w:r>
    </w:p>
    <w:p w:rsidR="00000000" w:rsidRDefault="00D97886">
      <w:pPr>
        <w:pStyle w:val="rvps2"/>
        <w:divId w:val="662390928"/>
        <w:rPr>
          <w:color w:val="000000"/>
        </w:rPr>
      </w:pPr>
      <w:bookmarkStart w:id="2855" w:name="n8819"/>
      <w:bookmarkEnd w:id="2855"/>
      <w:r>
        <w:rPr>
          <w:color w:val="000000"/>
        </w:rPr>
        <w:t>1) найменування суду, до якого подається скарга;</w:t>
      </w:r>
    </w:p>
    <w:p w:rsidR="00000000" w:rsidRDefault="00D97886">
      <w:pPr>
        <w:pStyle w:val="rvps2"/>
        <w:divId w:val="662390928"/>
        <w:rPr>
          <w:color w:val="000000"/>
        </w:rPr>
      </w:pPr>
      <w:bookmarkStart w:id="2856" w:name="n8820"/>
      <w:bookmarkEnd w:id="2856"/>
      <w:r>
        <w:rPr>
          <w:color w:val="000000"/>
        </w:rPr>
        <w:t>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w:t>
      </w:r>
      <w:r>
        <w:rPr>
          <w:color w:val="000000"/>
        </w:rPr>
        <w:t>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w:t>
      </w:r>
      <w:r>
        <w:rPr>
          <w:color w:val="000000"/>
        </w:rPr>
        <w:t xml:space="preserve"> номери засобів зв’язку та адресу електронної пошти, за наявності;</w:t>
      </w:r>
    </w:p>
    <w:p w:rsidR="00000000" w:rsidRDefault="00D97886">
      <w:pPr>
        <w:pStyle w:val="rvps2"/>
        <w:divId w:val="662390928"/>
        <w:rPr>
          <w:color w:val="000000"/>
        </w:rPr>
      </w:pPr>
      <w:bookmarkStart w:id="2857" w:name="n8821"/>
      <w:bookmarkEnd w:id="2857"/>
      <w:r>
        <w:rPr>
          <w:color w:val="000000"/>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w:t>
      </w:r>
      <w:r>
        <w:rPr>
          <w:color w:val="000000"/>
        </w:rPr>
        <w:t xml:space="preserve"> чи перебування (для фізичних осіб);</w:t>
      </w:r>
    </w:p>
    <w:p w:rsidR="00000000" w:rsidRDefault="00D97886">
      <w:pPr>
        <w:pStyle w:val="rvps2"/>
        <w:divId w:val="662390928"/>
        <w:rPr>
          <w:color w:val="000000"/>
        </w:rPr>
      </w:pPr>
      <w:bookmarkStart w:id="2858" w:name="n8822"/>
      <w:bookmarkEnd w:id="2858"/>
      <w:r>
        <w:rPr>
          <w:color w:val="000000"/>
        </w:rPr>
        <w:t>4) рішення (ухвала), що оскаржується;</w:t>
      </w:r>
    </w:p>
    <w:p w:rsidR="00000000" w:rsidRDefault="00D97886">
      <w:pPr>
        <w:pStyle w:val="rvps2"/>
        <w:divId w:val="662390928"/>
        <w:rPr>
          <w:color w:val="000000"/>
        </w:rPr>
      </w:pPr>
      <w:bookmarkStart w:id="2859" w:name="n8823"/>
      <w:bookmarkEnd w:id="2859"/>
      <w:r>
        <w:rPr>
          <w:color w:val="000000"/>
        </w:rPr>
        <w:t>5) в чому полягає неправильне застосування судом норм матеріального права чи порушення норм процесуального права;</w:t>
      </w:r>
    </w:p>
    <w:p w:rsidR="00000000" w:rsidRDefault="00D97886">
      <w:pPr>
        <w:pStyle w:val="rvps2"/>
        <w:divId w:val="662390928"/>
        <w:rPr>
          <w:color w:val="000000"/>
        </w:rPr>
      </w:pPr>
      <w:bookmarkStart w:id="2860" w:name="n8824"/>
      <w:bookmarkEnd w:id="2860"/>
      <w:r>
        <w:rPr>
          <w:color w:val="000000"/>
        </w:rPr>
        <w:t>6) клопотання особи, яка подає скаргу;</w:t>
      </w:r>
    </w:p>
    <w:p w:rsidR="00000000" w:rsidRDefault="00D97886">
      <w:pPr>
        <w:pStyle w:val="rvps2"/>
        <w:divId w:val="662390928"/>
        <w:rPr>
          <w:color w:val="000000"/>
        </w:rPr>
      </w:pPr>
      <w:bookmarkStart w:id="2861" w:name="n8825"/>
      <w:bookmarkEnd w:id="2861"/>
      <w:r>
        <w:rPr>
          <w:color w:val="000000"/>
        </w:rPr>
        <w:t>7) перелік письмових матеріа</w:t>
      </w:r>
      <w:r>
        <w:rPr>
          <w:color w:val="000000"/>
        </w:rPr>
        <w:t>лів, що додаються до скарги;</w:t>
      </w:r>
    </w:p>
    <w:p w:rsidR="00000000" w:rsidRDefault="00D97886">
      <w:pPr>
        <w:pStyle w:val="rvps2"/>
        <w:divId w:val="662390928"/>
        <w:rPr>
          <w:color w:val="000000"/>
        </w:rPr>
      </w:pPr>
      <w:bookmarkStart w:id="2862" w:name="n8826"/>
      <w:bookmarkEnd w:id="2862"/>
      <w:r>
        <w:rPr>
          <w:color w:val="000000"/>
        </w:rPr>
        <w:t>8) дата отримання копії судового рішення суду апеляційної інстанції, що оскаржується.</w:t>
      </w:r>
    </w:p>
    <w:p w:rsidR="00000000" w:rsidRDefault="00D97886">
      <w:pPr>
        <w:pStyle w:val="rvps2"/>
        <w:divId w:val="662390928"/>
        <w:rPr>
          <w:color w:val="000000"/>
        </w:rPr>
      </w:pPr>
      <w:bookmarkStart w:id="2863" w:name="n8827"/>
      <w:bookmarkEnd w:id="2863"/>
      <w:r>
        <w:rPr>
          <w:color w:val="000000"/>
        </w:rPr>
        <w:t>3. Касаційна скарга підписується особою, яка її подає, або представником такої особи.</w:t>
      </w:r>
    </w:p>
    <w:p w:rsidR="00000000" w:rsidRDefault="00D97886">
      <w:pPr>
        <w:pStyle w:val="rvps2"/>
        <w:divId w:val="662390928"/>
        <w:rPr>
          <w:color w:val="000000"/>
        </w:rPr>
      </w:pPr>
      <w:bookmarkStart w:id="2864" w:name="n8828"/>
      <w:bookmarkEnd w:id="2864"/>
      <w:r>
        <w:rPr>
          <w:color w:val="000000"/>
        </w:rPr>
        <w:t>До касаційної скарги, поданої представником, повинна бу</w:t>
      </w:r>
      <w:r>
        <w:rPr>
          <w:color w:val="000000"/>
        </w:rPr>
        <w:t>ти додана довіреність або інший документ, що посвідчує повноваження представника.</w:t>
      </w:r>
    </w:p>
    <w:p w:rsidR="00000000" w:rsidRDefault="00D97886">
      <w:pPr>
        <w:pStyle w:val="rvps2"/>
        <w:divId w:val="662390928"/>
        <w:rPr>
          <w:color w:val="000000"/>
        </w:rPr>
      </w:pPr>
      <w:bookmarkStart w:id="2865" w:name="n8829"/>
      <w:bookmarkEnd w:id="2865"/>
      <w:r>
        <w:rPr>
          <w:color w:val="000000"/>
        </w:rPr>
        <w:t>4. До касаційної скарги додаються:</w:t>
      </w:r>
    </w:p>
    <w:p w:rsidR="00000000" w:rsidRDefault="00D97886">
      <w:pPr>
        <w:pStyle w:val="rvps2"/>
        <w:divId w:val="662390928"/>
        <w:rPr>
          <w:color w:val="000000"/>
        </w:rPr>
      </w:pPr>
      <w:bookmarkStart w:id="2866" w:name="n8830"/>
      <w:bookmarkEnd w:id="2866"/>
      <w:r>
        <w:rPr>
          <w:color w:val="000000"/>
        </w:rPr>
        <w:t>1) копії скарги та доданих до неї матеріалів відповідно до кількості учасників справи;</w:t>
      </w:r>
    </w:p>
    <w:p w:rsidR="00000000" w:rsidRDefault="00D97886">
      <w:pPr>
        <w:pStyle w:val="rvps2"/>
        <w:divId w:val="662390928"/>
        <w:rPr>
          <w:color w:val="000000"/>
        </w:rPr>
      </w:pPr>
      <w:bookmarkStart w:id="2867" w:name="n8831"/>
      <w:bookmarkEnd w:id="2867"/>
      <w:r>
        <w:rPr>
          <w:color w:val="000000"/>
        </w:rPr>
        <w:t>2) докази, що підтверджують дату отримання копії оск</w:t>
      </w:r>
      <w:r>
        <w:rPr>
          <w:color w:val="000000"/>
        </w:rPr>
        <w:t>аржуваного рішення суду апеляційної інстанції, - за наявності;</w:t>
      </w:r>
    </w:p>
    <w:p w:rsidR="00000000" w:rsidRDefault="00D97886">
      <w:pPr>
        <w:pStyle w:val="rvps2"/>
        <w:divId w:val="662390928"/>
        <w:rPr>
          <w:color w:val="000000"/>
        </w:rPr>
      </w:pPr>
      <w:bookmarkStart w:id="2868" w:name="n8832"/>
      <w:bookmarkEnd w:id="2868"/>
      <w:r>
        <w:rPr>
          <w:color w:val="000000"/>
        </w:rPr>
        <w:t>3) документи, що підтверджують сплату судового збору у встановлених порядку і розмірі, або документи, що підтверджують підстави звільнення від сплати судового збору відповідно до закону.</w:t>
      </w:r>
    </w:p>
    <w:p w:rsidR="00000000" w:rsidRDefault="00D97886">
      <w:pPr>
        <w:pStyle w:val="rvps2"/>
        <w:divId w:val="662390928"/>
        <w:rPr>
          <w:color w:val="000000"/>
        </w:rPr>
      </w:pPr>
      <w:bookmarkStart w:id="2869" w:name="n8833"/>
      <w:bookmarkEnd w:id="2869"/>
      <w:r>
        <w:rPr>
          <w:color w:val="000000"/>
        </w:rPr>
        <w:t>5. Якщ</w:t>
      </w:r>
      <w:r>
        <w:rPr>
          <w:color w:val="000000"/>
        </w:rPr>
        <w:t>о касаційна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rsidR="00000000" w:rsidRDefault="00D97886">
      <w:pPr>
        <w:pStyle w:val="rvps7"/>
        <w:divId w:val="662390928"/>
        <w:rPr>
          <w:color w:val="000000"/>
        </w:rPr>
      </w:pPr>
      <w:bookmarkStart w:id="2870" w:name="n8834"/>
      <w:bookmarkEnd w:id="2870"/>
      <w:r>
        <w:rPr>
          <w:rStyle w:val="rvts15"/>
        </w:rPr>
        <w:t>§ 2. Відкриття касаційного провадження</w:t>
      </w:r>
    </w:p>
    <w:p w:rsidR="00000000" w:rsidRDefault="00D97886">
      <w:pPr>
        <w:pStyle w:val="rvps2"/>
        <w:divId w:val="662390928"/>
        <w:rPr>
          <w:color w:val="000000"/>
        </w:rPr>
      </w:pPr>
      <w:bookmarkStart w:id="2871" w:name="n8835"/>
      <w:bookmarkEnd w:id="2871"/>
      <w:r>
        <w:rPr>
          <w:rStyle w:val="rvts9"/>
        </w:rPr>
        <w:t xml:space="preserve">Стаття 393. </w:t>
      </w:r>
      <w:r>
        <w:rPr>
          <w:color w:val="000000"/>
        </w:rPr>
        <w:t>Залишення касаційної скарги без руху, повер</w:t>
      </w:r>
      <w:r>
        <w:rPr>
          <w:color w:val="000000"/>
        </w:rPr>
        <w:t>нення касаційної скарги</w:t>
      </w:r>
    </w:p>
    <w:p w:rsidR="00000000" w:rsidRDefault="00D97886">
      <w:pPr>
        <w:pStyle w:val="rvps2"/>
        <w:divId w:val="662390928"/>
        <w:rPr>
          <w:color w:val="000000"/>
        </w:rPr>
      </w:pPr>
      <w:bookmarkStart w:id="2872" w:name="n8836"/>
      <w:bookmarkEnd w:id="2872"/>
      <w:r>
        <w:rPr>
          <w:color w:val="000000"/>
        </w:rPr>
        <w:t xml:space="preserve">1. Касаційна скарга реєструється у день її надходження до суду касаційної інстанції та не пізніше наступного дня передається судді-доповідачу, визначеному в порядку, встановленому </w:t>
      </w:r>
      <w:hyperlink w:anchor="n6255" w:history="1">
        <w:r>
          <w:rPr>
            <w:rStyle w:val="a3"/>
            <w:color w:val="006600"/>
            <w:u w:val="none"/>
          </w:rPr>
          <w:t>статтею 33</w:t>
        </w:r>
      </w:hyperlink>
      <w:r>
        <w:rPr>
          <w:color w:val="000000"/>
        </w:rPr>
        <w:t xml:space="preserve"> цього Кодексу</w:t>
      </w:r>
      <w:r>
        <w:rPr>
          <w:color w:val="000000"/>
        </w:rPr>
        <w:t>.</w:t>
      </w:r>
    </w:p>
    <w:p w:rsidR="00000000" w:rsidRDefault="00D97886">
      <w:pPr>
        <w:pStyle w:val="rvps2"/>
        <w:divId w:val="662390928"/>
        <w:rPr>
          <w:color w:val="000000"/>
        </w:rPr>
      </w:pPr>
      <w:bookmarkStart w:id="2873" w:name="n8837"/>
      <w:bookmarkEnd w:id="2873"/>
      <w:r>
        <w:rPr>
          <w:color w:val="000000"/>
        </w:rPr>
        <w:t xml:space="preserve">2. У разі якщо касаційна скарга оформлена з порушенням вимог, встановлених </w:t>
      </w:r>
      <w:hyperlink w:anchor="n8816" w:history="1">
        <w:r>
          <w:rPr>
            <w:rStyle w:val="a3"/>
            <w:color w:val="006600"/>
            <w:u w:val="none"/>
          </w:rPr>
          <w:t>статтею 392</w:t>
        </w:r>
      </w:hyperlink>
      <w:r>
        <w:rPr>
          <w:color w:val="000000"/>
        </w:rPr>
        <w:t xml:space="preserve"> цього Кодексу, застосовуються положення </w:t>
      </w:r>
      <w:hyperlink w:anchor="n7423" w:history="1">
        <w:r>
          <w:rPr>
            <w:rStyle w:val="a3"/>
            <w:color w:val="006600"/>
            <w:u w:val="none"/>
          </w:rPr>
          <w:t>статті 185</w:t>
        </w:r>
      </w:hyperlink>
      <w:r>
        <w:rPr>
          <w:color w:val="000000"/>
        </w:rPr>
        <w:t xml:space="preserve"> цього Кодексу, про що суддею постановляється відповідна ухва</w:t>
      </w:r>
      <w:r>
        <w:rPr>
          <w:color w:val="000000"/>
        </w:rPr>
        <w:t>ла.</w:t>
      </w:r>
    </w:p>
    <w:p w:rsidR="00000000" w:rsidRDefault="00D97886">
      <w:pPr>
        <w:pStyle w:val="rvps2"/>
        <w:divId w:val="662390928"/>
        <w:rPr>
          <w:color w:val="000000"/>
        </w:rPr>
      </w:pPr>
      <w:bookmarkStart w:id="2874" w:name="n8838"/>
      <w:bookmarkEnd w:id="2874"/>
      <w:r>
        <w:rPr>
          <w:color w:val="000000"/>
        </w:rPr>
        <w:t xml:space="preserve">3. Касаційна скарга залишається без руху також у випадку, якщо вона подана після закінчення строків, установлених </w:t>
      </w:r>
      <w:hyperlink w:anchor="n8809" w:history="1">
        <w:r>
          <w:rPr>
            <w:rStyle w:val="a3"/>
            <w:color w:val="006600"/>
            <w:u w:val="none"/>
          </w:rPr>
          <w:t>статтею 390</w:t>
        </w:r>
      </w:hyperlink>
      <w:r>
        <w:rPr>
          <w:color w:val="000000"/>
        </w:rPr>
        <w:t xml:space="preserve"> цього Кодексу, і особа, яка її подала, не порушує питання про поновлення цього строку, або якщо пі</w:t>
      </w:r>
      <w:r>
        <w:rPr>
          <w:color w:val="000000"/>
        </w:rPr>
        <w:t>дстави, наведені нею у заяві, визнані неповажними. При цьому протягом десяти днів з дня вручення ухвали про залишення касаційної скарги без руху особа має право звернутися до суду касаційної інстанції із заявою про поновлення строку або навести інші підста</w:t>
      </w:r>
      <w:r>
        <w:rPr>
          <w:color w:val="000000"/>
        </w:rPr>
        <w:t>ви для поновлення строку.</w:t>
      </w:r>
    </w:p>
    <w:p w:rsidR="00000000" w:rsidRDefault="00D97886">
      <w:pPr>
        <w:pStyle w:val="rvps2"/>
        <w:divId w:val="662390928"/>
        <w:rPr>
          <w:color w:val="000000"/>
        </w:rPr>
      </w:pPr>
      <w:bookmarkStart w:id="2875" w:name="n8839"/>
      <w:bookmarkEnd w:id="2875"/>
      <w:r>
        <w:rPr>
          <w:color w:val="000000"/>
        </w:rPr>
        <w:t xml:space="preserve">Якщо заяву не буде подано особою в зазначений строк або наведені підстави для поновлення строку касаційного оскарження визнані неповажними, суддя-доповідач відмовляє у відкритті касаційного провадження на підставі </w:t>
      </w:r>
      <w:hyperlink w:anchor="n8854" w:history="1">
        <w:r>
          <w:rPr>
            <w:rStyle w:val="a3"/>
            <w:color w:val="006600"/>
            <w:u w:val="none"/>
          </w:rPr>
          <w:t>пункту 4</w:t>
        </w:r>
      </w:hyperlink>
      <w:r>
        <w:rPr>
          <w:color w:val="000000"/>
        </w:rPr>
        <w:t xml:space="preserve"> частини другої статті 394 цього Кодексу.</w:t>
      </w:r>
    </w:p>
    <w:p w:rsidR="00000000" w:rsidRDefault="00D97886">
      <w:pPr>
        <w:pStyle w:val="rvps2"/>
        <w:divId w:val="662390928"/>
        <w:rPr>
          <w:color w:val="000000"/>
        </w:rPr>
      </w:pPr>
      <w:bookmarkStart w:id="2876" w:name="n8840"/>
      <w:bookmarkEnd w:id="2876"/>
      <w:r>
        <w:rPr>
          <w:color w:val="000000"/>
        </w:rPr>
        <w:t>4. Касаційна скарга не приймається до розгляду і повертається судом також, якщо:</w:t>
      </w:r>
    </w:p>
    <w:p w:rsidR="00000000" w:rsidRDefault="00D97886">
      <w:pPr>
        <w:pStyle w:val="rvps2"/>
        <w:divId w:val="662390928"/>
        <w:rPr>
          <w:color w:val="000000"/>
        </w:rPr>
      </w:pPr>
      <w:bookmarkStart w:id="2877" w:name="n8841"/>
      <w:bookmarkEnd w:id="2877"/>
      <w:r>
        <w:rPr>
          <w:color w:val="000000"/>
        </w:rPr>
        <w:t xml:space="preserve">1) касаційна скарга подана особою, яка не має процесуальної дієздатності, не підписана, підписана особою, яка не </w:t>
      </w:r>
      <w:r>
        <w:rPr>
          <w:color w:val="000000"/>
        </w:rPr>
        <w:t>має права її підписувати, або особою, посадове становище якої не зазначено;</w:t>
      </w:r>
    </w:p>
    <w:p w:rsidR="00000000" w:rsidRDefault="00D97886">
      <w:pPr>
        <w:pStyle w:val="rvps2"/>
        <w:divId w:val="662390928"/>
        <w:rPr>
          <w:color w:val="000000"/>
        </w:rPr>
      </w:pPr>
      <w:bookmarkStart w:id="2878" w:name="n8842"/>
      <w:bookmarkEnd w:id="2878"/>
      <w:r>
        <w:rPr>
          <w:color w:val="000000"/>
        </w:rPr>
        <w:t>2) скаргу подано у інший спосіб, ніж до суду касаційної інстанції;</w:t>
      </w:r>
    </w:p>
    <w:p w:rsidR="00000000" w:rsidRDefault="00D97886">
      <w:pPr>
        <w:pStyle w:val="rvps2"/>
        <w:divId w:val="662390928"/>
        <w:rPr>
          <w:color w:val="000000"/>
        </w:rPr>
      </w:pPr>
      <w:bookmarkStart w:id="2879" w:name="n8843"/>
      <w:bookmarkEnd w:id="2879"/>
      <w:r>
        <w:rPr>
          <w:color w:val="000000"/>
        </w:rPr>
        <w:t>3) до постановлення ухвали про відкриття касаційного провадження від особи, яка подала скаргу, надійшла заява про</w:t>
      </w:r>
      <w:r>
        <w:rPr>
          <w:color w:val="000000"/>
        </w:rPr>
        <w:t xml:space="preserve"> її відкликання;</w:t>
      </w:r>
    </w:p>
    <w:p w:rsidR="00000000" w:rsidRDefault="00D97886">
      <w:pPr>
        <w:pStyle w:val="rvps2"/>
        <w:divId w:val="662390928"/>
        <w:rPr>
          <w:color w:val="000000"/>
        </w:rPr>
      </w:pPr>
      <w:bookmarkStart w:id="2880" w:name="n8844"/>
      <w:bookmarkEnd w:id="2880"/>
      <w:r>
        <w:rPr>
          <w:color w:val="000000"/>
        </w:rPr>
        <w:t>4) у касаційній скарзі не викладені передбачені цим Кодексом підстави для оскарження судового рішення в касаційному порядку.</w:t>
      </w:r>
    </w:p>
    <w:p w:rsidR="00000000" w:rsidRDefault="00D97886">
      <w:pPr>
        <w:pStyle w:val="rvps2"/>
        <w:divId w:val="662390928"/>
        <w:rPr>
          <w:color w:val="000000"/>
        </w:rPr>
      </w:pPr>
      <w:bookmarkStart w:id="2881" w:name="n8845"/>
      <w:bookmarkEnd w:id="2881"/>
      <w:r>
        <w:rPr>
          <w:color w:val="000000"/>
        </w:rPr>
        <w:t>5. Питання про залишення касаційної скарги без руху суддя-доповідач вирішує протягом десяти днів з дня надходження</w:t>
      </w:r>
      <w:r>
        <w:rPr>
          <w:color w:val="000000"/>
        </w:rPr>
        <w:t xml:space="preserve"> касаційної скарги. Питання про повернення касаційної скарги суд касаційної інстанції вирішує протягом десяти днів з дня надходження касаційної скарги або з дня закінчення строку на усунення недоліків.</w:t>
      </w:r>
    </w:p>
    <w:p w:rsidR="00000000" w:rsidRDefault="00D97886">
      <w:pPr>
        <w:pStyle w:val="rvps2"/>
        <w:divId w:val="662390928"/>
        <w:rPr>
          <w:color w:val="000000"/>
        </w:rPr>
      </w:pPr>
      <w:bookmarkStart w:id="2882" w:name="n8846"/>
      <w:bookmarkEnd w:id="2882"/>
      <w:r>
        <w:rPr>
          <w:color w:val="000000"/>
        </w:rPr>
        <w:t>6. Про повернення касаційної скарги постановляється ух</w:t>
      </w:r>
      <w:r>
        <w:rPr>
          <w:color w:val="000000"/>
        </w:rPr>
        <w:t>вала.</w:t>
      </w:r>
    </w:p>
    <w:p w:rsidR="00000000" w:rsidRDefault="00D97886">
      <w:pPr>
        <w:pStyle w:val="rvps2"/>
        <w:divId w:val="662390928"/>
        <w:rPr>
          <w:color w:val="000000"/>
        </w:rPr>
      </w:pPr>
      <w:bookmarkStart w:id="2883" w:name="n8847"/>
      <w:bookmarkEnd w:id="2883"/>
      <w:r>
        <w:rPr>
          <w:color w:val="000000"/>
        </w:rPr>
        <w:t xml:space="preserve">7. Копія ухвали про повернення касаційної скарги надсилається учасникам справи у порядку, визначеному </w:t>
      </w:r>
      <w:hyperlink w:anchor="n8101" w:history="1">
        <w:r>
          <w:rPr>
            <w:rStyle w:val="a3"/>
            <w:color w:val="006600"/>
            <w:u w:val="none"/>
          </w:rPr>
          <w:t>статтею 272</w:t>
        </w:r>
      </w:hyperlink>
      <w:r>
        <w:rPr>
          <w:color w:val="000000"/>
        </w:rPr>
        <w:t xml:space="preserve"> цього Кодексу. Скаржнику надсилається копія ухвали про повернення касаційної скарги разом з доданими до скар</w:t>
      </w:r>
      <w:r>
        <w:rPr>
          <w:color w:val="000000"/>
        </w:rPr>
        <w:t>ги матеріалами, а касаційна скарга залишається в суді касаційної інстанції.</w:t>
      </w:r>
    </w:p>
    <w:p w:rsidR="00000000" w:rsidRDefault="00D97886">
      <w:pPr>
        <w:pStyle w:val="rvps2"/>
        <w:divId w:val="662390928"/>
        <w:rPr>
          <w:color w:val="000000"/>
        </w:rPr>
      </w:pPr>
      <w:bookmarkStart w:id="2884" w:name="n8848"/>
      <w:bookmarkEnd w:id="2884"/>
      <w:r>
        <w:rPr>
          <w:rStyle w:val="rvts9"/>
        </w:rPr>
        <w:t>Стаття 394.</w:t>
      </w:r>
      <w:r>
        <w:rPr>
          <w:color w:val="000000"/>
        </w:rPr>
        <w:t xml:space="preserve"> Відкриття касаційного провадження у справі, відмова у відкритті касаційного провадження у справі</w:t>
      </w:r>
    </w:p>
    <w:p w:rsidR="00000000" w:rsidRDefault="00D97886">
      <w:pPr>
        <w:pStyle w:val="rvps2"/>
        <w:divId w:val="662390928"/>
        <w:rPr>
          <w:color w:val="000000"/>
        </w:rPr>
      </w:pPr>
      <w:bookmarkStart w:id="2885" w:name="n8849"/>
      <w:bookmarkEnd w:id="2885"/>
      <w:r>
        <w:rPr>
          <w:color w:val="000000"/>
        </w:rPr>
        <w:t xml:space="preserve">1. Одержавши касаційну скаргу, оформлену відповідно до вимог </w:t>
      </w:r>
      <w:hyperlink w:anchor="n8816" w:history="1">
        <w:r>
          <w:rPr>
            <w:rStyle w:val="a3"/>
            <w:color w:val="006600"/>
            <w:u w:val="none"/>
          </w:rPr>
          <w:t>статті 392</w:t>
        </w:r>
      </w:hyperlink>
      <w:r>
        <w:rPr>
          <w:color w:val="000000"/>
        </w:rPr>
        <w:t xml:space="preserve"> цього Кодексу, суддя-доповідач (колегія суддів) вирішує питання про відкриття касаційного провадження (про відмову у відкритті касаційного провадження).</w:t>
      </w:r>
    </w:p>
    <w:p w:rsidR="00000000" w:rsidRDefault="00D97886">
      <w:pPr>
        <w:pStyle w:val="rvps2"/>
        <w:divId w:val="662390928"/>
        <w:rPr>
          <w:color w:val="000000"/>
        </w:rPr>
      </w:pPr>
      <w:bookmarkStart w:id="2886" w:name="n8850"/>
      <w:bookmarkEnd w:id="2886"/>
      <w:r>
        <w:rPr>
          <w:color w:val="000000"/>
        </w:rPr>
        <w:t>2. Суддя-доповідач відмовляє у відкритті касаційного провадження у справі, якщо:</w:t>
      </w:r>
    </w:p>
    <w:p w:rsidR="00000000" w:rsidRDefault="00D97886">
      <w:pPr>
        <w:pStyle w:val="rvps2"/>
        <w:divId w:val="662390928"/>
        <w:rPr>
          <w:color w:val="000000"/>
        </w:rPr>
      </w:pPr>
      <w:bookmarkStart w:id="2887" w:name="n8851"/>
      <w:bookmarkEnd w:id="2887"/>
      <w:r>
        <w:rPr>
          <w:color w:val="000000"/>
        </w:rPr>
        <w:t>1) касаційну скаргу подано на судове рішення, що не підлягає касаційному оскарженню;</w:t>
      </w:r>
    </w:p>
    <w:p w:rsidR="00000000" w:rsidRDefault="00D97886">
      <w:pPr>
        <w:pStyle w:val="rvps2"/>
        <w:divId w:val="662390928"/>
        <w:rPr>
          <w:color w:val="000000"/>
        </w:rPr>
      </w:pPr>
      <w:bookmarkStart w:id="2888" w:name="n8852"/>
      <w:bookmarkEnd w:id="2888"/>
      <w:r>
        <w:rPr>
          <w:color w:val="000000"/>
        </w:rPr>
        <w:t>2) є ухвала про закриття касаційного провадження у зв’язку з відмовою цієї особи від подан</w:t>
      </w:r>
      <w:r>
        <w:rPr>
          <w:color w:val="000000"/>
        </w:rPr>
        <w:t>ої раніше касаційної скарги на це саме судове рішення;</w:t>
      </w:r>
    </w:p>
    <w:p w:rsidR="00000000" w:rsidRDefault="00D97886">
      <w:pPr>
        <w:pStyle w:val="rvps2"/>
        <w:divId w:val="662390928"/>
        <w:rPr>
          <w:color w:val="000000"/>
        </w:rPr>
      </w:pPr>
      <w:bookmarkStart w:id="2889" w:name="n8853"/>
      <w:bookmarkEnd w:id="2889"/>
      <w:r>
        <w:rPr>
          <w:color w:val="000000"/>
        </w:rPr>
        <w:t>3) 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w:t>
      </w:r>
    </w:p>
    <w:p w:rsidR="00000000" w:rsidRDefault="00D97886">
      <w:pPr>
        <w:pStyle w:val="rvps2"/>
        <w:divId w:val="662390928"/>
        <w:rPr>
          <w:color w:val="000000"/>
        </w:rPr>
      </w:pPr>
      <w:bookmarkStart w:id="2890" w:name="n8854"/>
      <w:bookmarkEnd w:id="2890"/>
      <w:r>
        <w:rPr>
          <w:color w:val="000000"/>
        </w:rPr>
        <w:t>4) скарж</w:t>
      </w:r>
      <w:r>
        <w:rPr>
          <w:color w:val="000000"/>
        </w:rPr>
        <w:t>ником в строк, визначений судом, не подано заяву про поновлення строку на касаційне оскарження або наведені підстави для поновлення строку на касаційне оскарження, визнані судом неповажними;</w:t>
      </w:r>
    </w:p>
    <w:p w:rsidR="00000000" w:rsidRDefault="00D97886">
      <w:pPr>
        <w:pStyle w:val="rvps2"/>
        <w:divId w:val="662390928"/>
        <w:rPr>
          <w:color w:val="000000"/>
        </w:rPr>
      </w:pPr>
      <w:bookmarkStart w:id="2891" w:name="n8855"/>
      <w:bookmarkEnd w:id="2891"/>
      <w:r>
        <w:rPr>
          <w:color w:val="000000"/>
        </w:rPr>
        <w:t xml:space="preserve">5) суд в порядку, передбаченому частинами четвертою, п’ятою цієї </w:t>
      </w:r>
      <w:r>
        <w:rPr>
          <w:color w:val="000000"/>
        </w:rPr>
        <w:t>статті, дійшов висновку, що касаційна скарга є необґрунтованою.</w:t>
      </w:r>
    </w:p>
    <w:p w:rsidR="00000000" w:rsidRDefault="00D97886">
      <w:pPr>
        <w:pStyle w:val="rvps2"/>
        <w:divId w:val="662390928"/>
        <w:rPr>
          <w:color w:val="000000"/>
        </w:rPr>
      </w:pPr>
      <w:bookmarkStart w:id="2892" w:name="n8856"/>
      <w:bookmarkEnd w:id="2892"/>
      <w:r>
        <w:rPr>
          <w:color w:val="000000"/>
        </w:rPr>
        <w:t>3. 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 якщо касаційна скарга подана після спл</w:t>
      </w:r>
      <w:r>
        <w:rPr>
          <w:color w:val="000000"/>
        </w:rPr>
        <w:t>иву одного року з дня складення повного тексту судового рішення, крім випадків:</w:t>
      </w:r>
    </w:p>
    <w:p w:rsidR="00000000" w:rsidRDefault="00D97886">
      <w:pPr>
        <w:pStyle w:val="rvps2"/>
        <w:divId w:val="662390928"/>
        <w:rPr>
          <w:color w:val="000000"/>
        </w:rPr>
      </w:pPr>
      <w:bookmarkStart w:id="2893" w:name="n8857"/>
      <w:bookmarkEnd w:id="2893"/>
      <w:r>
        <w:rPr>
          <w:color w:val="000000"/>
        </w:rPr>
        <w:t>1) подання касаційної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w:t>
      </w:r>
      <w:r>
        <w:rPr>
          <w:color w:val="000000"/>
        </w:rPr>
        <w:t>’язки;</w:t>
      </w:r>
    </w:p>
    <w:p w:rsidR="00000000" w:rsidRDefault="00D97886">
      <w:pPr>
        <w:pStyle w:val="rvps2"/>
        <w:divId w:val="662390928"/>
        <w:rPr>
          <w:color w:val="000000"/>
        </w:rPr>
      </w:pPr>
      <w:bookmarkStart w:id="2894" w:name="n8858"/>
      <w:bookmarkEnd w:id="2894"/>
      <w:r>
        <w:rPr>
          <w:color w:val="000000"/>
        </w:rPr>
        <w:t>2) пропуску строку на касаційне оскарження внаслідок виникнення обставин непереборної сили.</w:t>
      </w:r>
    </w:p>
    <w:p w:rsidR="00000000" w:rsidRDefault="00D97886">
      <w:pPr>
        <w:pStyle w:val="rvps2"/>
        <w:divId w:val="662390928"/>
        <w:rPr>
          <w:color w:val="000000"/>
        </w:rPr>
      </w:pPr>
      <w:bookmarkStart w:id="2895" w:name="n8859"/>
      <w:bookmarkEnd w:id="2895"/>
      <w:r>
        <w:rPr>
          <w:color w:val="000000"/>
        </w:rPr>
        <w:t>4. У справі з ціною позову, що не перевищує п’ятиста розмірів прожиткового мінімуму для працездатних осіб (крім справ, які відповідно до цього Кодексу розгля</w:t>
      </w:r>
      <w:r>
        <w:rPr>
          <w:color w:val="000000"/>
        </w:rPr>
        <w:t>даються за правилами загального позовного провадження), а також у 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w:t>
      </w:r>
    </w:p>
    <w:p w:rsidR="00000000" w:rsidRDefault="00D97886">
      <w:pPr>
        <w:pStyle w:val="rvps2"/>
        <w:divId w:val="662390928"/>
        <w:rPr>
          <w:color w:val="000000"/>
        </w:rPr>
      </w:pPr>
      <w:bookmarkStart w:id="2896" w:name="n8860"/>
      <w:bookmarkEnd w:id="2896"/>
      <w:r>
        <w:rPr>
          <w:color w:val="000000"/>
        </w:rPr>
        <w:t xml:space="preserve">1) Верховний </w:t>
      </w:r>
      <w:r>
        <w:rPr>
          <w:color w:val="000000"/>
        </w:rPr>
        <w:t>Суд вже викладав в своїй постанові висновок щодо питання правильного застосування норми права, порушеного в касаційній скарзі, і суд апеляційної інстанції переглянув судове рішення у відповідності з таким висновком; або</w:t>
      </w:r>
    </w:p>
    <w:p w:rsidR="00000000" w:rsidRDefault="00D97886">
      <w:pPr>
        <w:pStyle w:val="rvps2"/>
        <w:divId w:val="662390928"/>
        <w:rPr>
          <w:color w:val="000000"/>
        </w:rPr>
      </w:pPr>
      <w:bookmarkStart w:id="2897" w:name="n8861"/>
      <w:bookmarkEnd w:id="2897"/>
      <w:r>
        <w:rPr>
          <w:color w:val="000000"/>
        </w:rPr>
        <w:t>2) правильне застосовування норми пр</w:t>
      </w:r>
      <w:r>
        <w:rPr>
          <w:color w:val="000000"/>
        </w:rPr>
        <w:t>ава є очевидним і не викликає розумних сумнівів щодо її застосування чи тлумачення.</w:t>
      </w:r>
    </w:p>
    <w:p w:rsidR="00000000" w:rsidRDefault="00D97886">
      <w:pPr>
        <w:pStyle w:val="rvps2"/>
        <w:divId w:val="662390928"/>
        <w:rPr>
          <w:color w:val="000000"/>
        </w:rPr>
      </w:pPr>
      <w:bookmarkStart w:id="2898" w:name="n8862"/>
      <w:bookmarkEnd w:id="2898"/>
      <w:r>
        <w:rPr>
          <w:color w:val="000000"/>
        </w:rPr>
        <w:t>Суд відмовляє у відкритті касаційного провадження з перегляду ухвали про повернення заяви позивачеві (заявникові), про розгляд скарг на дії (бездіяльність) органів державно</w:t>
      </w:r>
      <w:r>
        <w:rPr>
          <w:color w:val="000000"/>
        </w:rPr>
        <w:t>ї виконавчої служби, приватного виконавця, якщо рішення касаційного суду за наслідками розгляду такої скарги не має значення для формування єдиної правозастосовчої практики.</w:t>
      </w:r>
    </w:p>
    <w:p w:rsidR="00000000" w:rsidRDefault="00D97886">
      <w:pPr>
        <w:pStyle w:val="rvps2"/>
        <w:divId w:val="662390928"/>
        <w:rPr>
          <w:color w:val="000000"/>
        </w:rPr>
      </w:pPr>
      <w:bookmarkStart w:id="2899" w:name="n8863"/>
      <w:bookmarkEnd w:id="2899"/>
      <w:r>
        <w:rPr>
          <w:color w:val="000000"/>
        </w:rPr>
        <w:t>5. Питання про відкриття провадження у справах, передбачених частиною четвертою ці</w:t>
      </w:r>
      <w:r>
        <w:rPr>
          <w:color w:val="000000"/>
        </w:rPr>
        <w:t>єї статті, вирішує суддя-доповідач.</w:t>
      </w:r>
    </w:p>
    <w:p w:rsidR="00000000" w:rsidRDefault="00D97886">
      <w:pPr>
        <w:pStyle w:val="rvps2"/>
        <w:divId w:val="662390928"/>
        <w:rPr>
          <w:color w:val="000000"/>
        </w:rPr>
      </w:pPr>
      <w:bookmarkStart w:id="2900" w:name="n8864"/>
      <w:bookmarkEnd w:id="2900"/>
      <w:r>
        <w:rPr>
          <w:color w:val="000000"/>
        </w:rPr>
        <w:t>Якщо суддя-доповідач дійде висновку, що подана касаційна скарга є обґрунтованою, він відкриває провадження, про що постановляє відповідну ухвалу.</w:t>
      </w:r>
    </w:p>
    <w:p w:rsidR="00000000" w:rsidRDefault="00D97886">
      <w:pPr>
        <w:pStyle w:val="rvps2"/>
        <w:divId w:val="662390928"/>
        <w:rPr>
          <w:color w:val="000000"/>
        </w:rPr>
      </w:pPr>
      <w:bookmarkStart w:id="2901" w:name="n8865"/>
      <w:bookmarkEnd w:id="2901"/>
      <w:r>
        <w:rPr>
          <w:color w:val="000000"/>
        </w:rPr>
        <w:t>У разі якщо суддя-доповідач дійде висновку, що подана касаційна скарга є н</w:t>
      </w:r>
      <w:r>
        <w:rPr>
          <w:color w:val="000000"/>
        </w:rPr>
        <w:t>еобґрунтованою, вирішення питання про відкриття провадження здійснюється постійною колегією суддів, до складу якої входить суддя-доповідач.</w:t>
      </w:r>
    </w:p>
    <w:p w:rsidR="00000000" w:rsidRDefault="00D97886">
      <w:pPr>
        <w:pStyle w:val="rvps2"/>
        <w:divId w:val="662390928"/>
        <w:rPr>
          <w:color w:val="000000"/>
        </w:rPr>
      </w:pPr>
      <w:bookmarkStart w:id="2902" w:name="n8866"/>
      <w:bookmarkEnd w:id="2902"/>
      <w:r>
        <w:rPr>
          <w:color w:val="000000"/>
        </w:rPr>
        <w:t>Провадження відкривається, якщо хоча б один суддя із складу колегії дійшов висновку про необхідність його відкриття.</w:t>
      </w:r>
    </w:p>
    <w:p w:rsidR="00000000" w:rsidRDefault="00D97886">
      <w:pPr>
        <w:pStyle w:val="rvps2"/>
        <w:divId w:val="662390928"/>
        <w:rPr>
          <w:color w:val="000000"/>
        </w:rPr>
      </w:pPr>
      <w:bookmarkStart w:id="2903" w:name="n8867"/>
      <w:bookmarkEnd w:id="2903"/>
      <w:r>
        <w:rPr>
          <w:color w:val="000000"/>
        </w:rPr>
        <w:t>Якщо жоден суддя із складу колегії не дійде висновку про необхідність відкриття касаційного провадження через необґрунтованість скарги, колегія суддів постановляє ухвалу про відмову у відкритті касаційного провадження.</w:t>
      </w:r>
    </w:p>
    <w:p w:rsidR="00000000" w:rsidRDefault="00D97886">
      <w:pPr>
        <w:pStyle w:val="rvps2"/>
        <w:divId w:val="662390928"/>
        <w:rPr>
          <w:color w:val="000000"/>
        </w:rPr>
      </w:pPr>
      <w:bookmarkStart w:id="2904" w:name="n8868"/>
      <w:bookmarkEnd w:id="2904"/>
      <w:r>
        <w:rPr>
          <w:color w:val="000000"/>
        </w:rPr>
        <w:t>6. Ухвала про відмову у відкритті ка</w:t>
      </w:r>
      <w:r>
        <w:rPr>
          <w:color w:val="000000"/>
        </w:rPr>
        <w:t>саційного провадження повинна містити мотиви, з яких суд дійшов висновку про відсутність підстав для відкриття касаційного провадження.</w:t>
      </w:r>
    </w:p>
    <w:p w:rsidR="00000000" w:rsidRDefault="00D97886">
      <w:pPr>
        <w:pStyle w:val="rvps2"/>
        <w:divId w:val="662390928"/>
        <w:rPr>
          <w:color w:val="000000"/>
        </w:rPr>
      </w:pPr>
      <w:bookmarkStart w:id="2905" w:name="n8869"/>
      <w:bookmarkEnd w:id="2905"/>
      <w:r>
        <w:rPr>
          <w:color w:val="000000"/>
        </w:rPr>
        <w:t xml:space="preserve">7. За відсутності підстав для залишення касаційної скарги без руху, повернення касаційної скарги чи відмови у відкритті </w:t>
      </w:r>
      <w:r>
        <w:rPr>
          <w:color w:val="000000"/>
        </w:rPr>
        <w:t>касаційного провадження суддя-доповідач постановляє ухвалу про відкриття касаційного провадження у справі, в якій вирішує питання про витребування матеріалів справи. Вказана ухвала надсилається скаржнику та учасникам справи, яким додаються копії касаційної</w:t>
      </w:r>
      <w:r>
        <w:rPr>
          <w:color w:val="000000"/>
        </w:rPr>
        <w:t xml:space="preserve"> скарги та доданих до неї документів.</w:t>
      </w:r>
    </w:p>
    <w:p w:rsidR="00000000" w:rsidRDefault="00D97886">
      <w:pPr>
        <w:pStyle w:val="rvps2"/>
        <w:divId w:val="662390928"/>
        <w:rPr>
          <w:color w:val="000000"/>
        </w:rPr>
      </w:pPr>
      <w:bookmarkStart w:id="2906" w:name="n8870"/>
      <w:bookmarkEnd w:id="2906"/>
      <w:r>
        <w:rPr>
          <w:color w:val="000000"/>
        </w:rPr>
        <w:t>8. В ухвалі про відкриття касаційного провадження зазначається строк для подання учасниками справи відзиву на касаційну скаргу. Якщо разом з касаційною скаргою подано заяви чи клопотання, суд в ухвалі про відкриття кас</w:t>
      </w:r>
      <w:r>
        <w:rPr>
          <w:color w:val="000000"/>
        </w:rPr>
        <w:t>аційного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rsidR="00000000" w:rsidRDefault="00D97886">
      <w:pPr>
        <w:pStyle w:val="rvps2"/>
        <w:divId w:val="662390928"/>
        <w:rPr>
          <w:color w:val="000000"/>
        </w:rPr>
      </w:pPr>
      <w:bookmarkStart w:id="2907" w:name="n8871"/>
      <w:bookmarkEnd w:id="2907"/>
      <w:r>
        <w:rPr>
          <w:color w:val="000000"/>
        </w:rPr>
        <w:t>За наявності клопотання особи, яка подала касаційну скаргу, суд у разі необхідності в</w:t>
      </w:r>
      <w:r>
        <w:rPr>
          <w:color w:val="000000"/>
        </w:rPr>
        <w:t>ирішує питання про зупинення виконання рішення (ухвали) суду або зупинення його дії.</w:t>
      </w:r>
    </w:p>
    <w:p w:rsidR="00000000" w:rsidRDefault="00D97886">
      <w:pPr>
        <w:pStyle w:val="rvps2"/>
        <w:divId w:val="662390928"/>
        <w:rPr>
          <w:color w:val="000000"/>
        </w:rPr>
      </w:pPr>
      <w:bookmarkStart w:id="2908" w:name="n8872"/>
      <w:bookmarkEnd w:id="2908"/>
      <w:r>
        <w:rPr>
          <w:color w:val="000000"/>
        </w:rPr>
        <w:t>9. Ухвалу про відкриття провадження у справі або про відмову у відкритті касаційного провадження суд касаційної інстанції постановляє не пізніше ніж через десять днів з дн</w:t>
      </w:r>
      <w:r>
        <w:rPr>
          <w:color w:val="000000"/>
        </w:rPr>
        <w:t>я надходження касаційної скарги або з дня закінчення строку на усунення недоліків.</w:t>
      </w:r>
    </w:p>
    <w:p w:rsidR="00000000" w:rsidRDefault="00D97886">
      <w:pPr>
        <w:pStyle w:val="rvps2"/>
        <w:divId w:val="662390928"/>
        <w:rPr>
          <w:color w:val="000000"/>
        </w:rPr>
      </w:pPr>
      <w:bookmarkStart w:id="2909" w:name="n8873"/>
      <w:bookmarkEnd w:id="2909"/>
      <w:r>
        <w:rPr>
          <w:color w:val="000000"/>
        </w:rPr>
        <w:t>10. Копія ухвали про відмову у відкритті касаційного провадження разом з доданими до скарги матеріалами направляються особі, яка подавала касаційну скаргу, а копія касаційно</w:t>
      </w:r>
      <w:r>
        <w:rPr>
          <w:color w:val="000000"/>
        </w:rPr>
        <w:t>ї скарги залишається в суді касаційної інстанції.</w:t>
      </w:r>
    </w:p>
    <w:p w:rsidR="00000000" w:rsidRDefault="00D97886">
      <w:pPr>
        <w:pStyle w:val="rvps2"/>
        <w:divId w:val="662390928"/>
        <w:rPr>
          <w:color w:val="000000"/>
        </w:rPr>
      </w:pPr>
      <w:bookmarkStart w:id="2910" w:name="n8874"/>
      <w:bookmarkEnd w:id="2910"/>
      <w:r>
        <w:rPr>
          <w:rStyle w:val="rvts9"/>
        </w:rPr>
        <w:t xml:space="preserve">Стаття 395. </w:t>
      </w:r>
      <w:r>
        <w:rPr>
          <w:color w:val="000000"/>
        </w:rPr>
        <w:t>Відзив на касаційну скаргу</w:t>
      </w:r>
    </w:p>
    <w:p w:rsidR="00000000" w:rsidRDefault="00D97886">
      <w:pPr>
        <w:pStyle w:val="rvps2"/>
        <w:divId w:val="662390928"/>
        <w:rPr>
          <w:color w:val="000000"/>
        </w:rPr>
      </w:pPr>
      <w:bookmarkStart w:id="2911" w:name="n8875"/>
      <w:bookmarkEnd w:id="2911"/>
      <w:r>
        <w:rPr>
          <w:color w:val="000000"/>
        </w:rPr>
        <w:t>1. Учасники справи мають право подати до суду касаційної інстанції відзив на касаційну скаргу в письмовій формі протягом строку, встановленого судом касаційної інстанц</w:t>
      </w:r>
      <w:r>
        <w:rPr>
          <w:color w:val="000000"/>
        </w:rPr>
        <w:t>ії в ухвалі про відкриття касаційного провадження.</w:t>
      </w:r>
    </w:p>
    <w:p w:rsidR="00000000" w:rsidRDefault="00D97886">
      <w:pPr>
        <w:pStyle w:val="rvps2"/>
        <w:divId w:val="662390928"/>
        <w:rPr>
          <w:color w:val="000000"/>
        </w:rPr>
      </w:pPr>
      <w:bookmarkStart w:id="2912" w:name="n8876"/>
      <w:bookmarkEnd w:id="2912"/>
      <w:r>
        <w:rPr>
          <w:color w:val="000000"/>
        </w:rPr>
        <w:t>2. Відзив на касаційну скаргу має містити:</w:t>
      </w:r>
    </w:p>
    <w:p w:rsidR="00000000" w:rsidRDefault="00D97886">
      <w:pPr>
        <w:pStyle w:val="rvps2"/>
        <w:divId w:val="662390928"/>
        <w:rPr>
          <w:color w:val="000000"/>
        </w:rPr>
      </w:pPr>
      <w:bookmarkStart w:id="2913" w:name="n8877"/>
      <w:bookmarkEnd w:id="2913"/>
      <w:r>
        <w:rPr>
          <w:color w:val="000000"/>
        </w:rPr>
        <w:t>1) найменування суду касаційної інстанції;</w:t>
      </w:r>
    </w:p>
    <w:p w:rsidR="00000000" w:rsidRDefault="00D97886">
      <w:pPr>
        <w:pStyle w:val="rvps2"/>
        <w:divId w:val="662390928"/>
        <w:rPr>
          <w:color w:val="000000"/>
        </w:rPr>
      </w:pPr>
      <w:bookmarkStart w:id="2914" w:name="n8878"/>
      <w:bookmarkEnd w:id="2914"/>
      <w:r>
        <w:rPr>
          <w:color w:val="000000"/>
        </w:rPr>
        <w:t>2) ім’я (найменування), поштову адресу особи, яка подає відзив на касаційну скаргу, а також номер засобу зв’язку, адресу електронної пошти, за наявності;</w:t>
      </w:r>
    </w:p>
    <w:p w:rsidR="00000000" w:rsidRDefault="00D97886">
      <w:pPr>
        <w:pStyle w:val="rvps2"/>
        <w:divId w:val="662390928"/>
        <w:rPr>
          <w:color w:val="000000"/>
        </w:rPr>
      </w:pPr>
      <w:bookmarkStart w:id="2915" w:name="n8879"/>
      <w:bookmarkEnd w:id="2915"/>
      <w:r>
        <w:rPr>
          <w:color w:val="000000"/>
        </w:rPr>
        <w:t>3) обґрунтування заперечень щодо змісту і вимог касаційної скарги;</w:t>
      </w:r>
    </w:p>
    <w:p w:rsidR="00000000" w:rsidRDefault="00D97886">
      <w:pPr>
        <w:pStyle w:val="rvps2"/>
        <w:divId w:val="662390928"/>
        <w:rPr>
          <w:color w:val="000000"/>
        </w:rPr>
      </w:pPr>
      <w:bookmarkStart w:id="2916" w:name="n8880"/>
      <w:bookmarkEnd w:id="2916"/>
      <w:r>
        <w:rPr>
          <w:color w:val="000000"/>
        </w:rPr>
        <w:t>4) у разі необхідності - клопотання</w:t>
      </w:r>
      <w:r>
        <w:rPr>
          <w:color w:val="000000"/>
        </w:rPr>
        <w:t xml:space="preserve"> особи, яка подає відзив на касаційну скаргу;</w:t>
      </w:r>
    </w:p>
    <w:p w:rsidR="00000000" w:rsidRDefault="00D97886">
      <w:pPr>
        <w:pStyle w:val="rvps2"/>
        <w:divId w:val="662390928"/>
        <w:rPr>
          <w:color w:val="000000"/>
        </w:rPr>
      </w:pPr>
      <w:bookmarkStart w:id="2917" w:name="n8881"/>
      <w:bookmarkEnd w:id="2917"/>
      <w:r>
        <w:rPr>
          <w:color w:val="000000"/>
        </w:rPr>
        <w:t>5) перелік матеріалів, що додаються.</w:t>
      </w:r>
    </w:p>
    <w:p w:rsidR="00000000" w:rsidRDefault="00D97886">
      <w:pPr>
        <w:pStyle w:val="rvps2"/>
        <w:divId w:val="662390928"/>
        <w:rPr>
          <w:color w:val="000000"/>
        </w:rPr>
      </w:pPr>
      <w:bookmarkStart w:id="2918" w:name="n8882"/>
      <w:bookmarkEnd w:id="2918"/>
      <w:r>
        <w:rPr>
          <w:color w:val="000000"/>
        </w:rPr>
        <w:t>3. Відсутність відзиву на касаційну скаргу не перешкоджає перегляду судових рішень (рішення).</w:t>
      </w:r>
    </w:p>
    <w:p w:rsidR="00000000" w:rsidRDefault="00D97886">
      <w:pPr>
        <w:pStyle w:val="rvps2"/>
        <w:divId w:val="662390928"/>
        <w:rPr>
          <w:color w:val="000000"/>
        </w:rPr>
      </w:pPr>
      <w:bookmarkStart w:id="2919" w:name="n8883"/>
      <w:bookmarkEnd w:id="2919"/>
      <w:r>
        <w:rPr>
          <w:color w:val="000000"/>
        </w:rPr>
        <w:t>4. До відзиву додаються докази надсилання копій відзиву та доданих до нього док</w:t>
      </w:r>
      <w:r>
        <w:rPr>
          <w:color w:val="000000"/>
        </w:rPr>
        <w:t>ументів іншим учасникам справи.</w:t>
      </w:r>
    </w:p>
    <w:p w:rsidR="00000000" w:rsidRDefault="00D97886">
      <w:pPr>
        <w:pStyle w:val="rvps2"/>
        <w:divId w:val="662390928"/>
        <w:rPr>
          <w:color w:val="000000"/>
        </w:rPr>
      </w:pPr>
      <w:bookmarkStart w:id="2920" w:name="n8884"/>
      <w:bookmarkEnd w:id="2920"/>
      <w:r>
        <w:rPr>
          <w:rStyle w:val="rvts9"/>
        </w:rPr>
        <w:t xml:space="preserve">Стаття 396. </w:t>
      </w:r>
      <w:r>
        <w:rPr>
          <w:color w:val="000000"/>
        </w:rPr>
        <w:t>Закриття касаційного провадження</w:t>
      </w:r>
    </w:p>
    <w:p w:rsidR="00000000" w:rsidRDefault="00D97886">
      <w:pPr>
        <w:pStyle w:val="rvps2"/>
        <w:divId w:val="662390928"/>
        <w:rPr>
          <w:color w:val="000000"/>
        </w:rPr>
      </w:pPr>
      <w:bookmarkStart w:id="2921" w:name="n8885"/>
      <w:bookmarkEnd w:id="2921"/>
      <w:r>
        <w:rPr>
          <w:color w:val="000000"/>
        </w:rPr>
        <w:t>1. Суд касаційної інстанції закриває касаційне провадження, якщо:</w:t>
      </w:r>
    </w:p>
    <w:p w:rsidR="00000000" w:rsidRDefault="00D97886">
      <w:pPr>
        <w:pStyle w:val="rvps2"/>
        <w:divId w:val="662390928"/>
        <w:rPr>
          <w:color w:val="000000"/>
        </w:rPr>
      </w:pPr>
      <w:bookmarkStart w:id="2922" w:name="n8886"/>
      <w:bookmarkEnd w:id="2922"/>
      <w:r>
        <w:rPr>
          <w:color w:val="000000"/>
        </w:rPr>
        <w:t>1) після відкриття касаційного провадження особа, яка подала касаційну скаргу, заявила клопотання про відмову від</w:t>
      </w:r>
      <w:r>
        <w:rPr>
          <w:color w:val="000000"/>
        </w:rPr>
        <w:t xml:space="preserve"> скарги, за винятком випадків, коли є заперечення інших осіб, які приєдналися до касаційної скарги;</w:t>
      </w:r>
    </w:p>
    <w:p w:rsidR="00000000" w:rsidRDefault="00D97886">
      <w:pPr>
        <w:pStyle w:val="rvps2"/>
        <w:divId w:val="662390928"/>
        <w:rPr>
          <w:color w:val="000000"/>
        </w:rPr>
      </w:pPr>
      <w:bookmarkStart w:id="2923" w:name="n8887"/>
      <w:bookmarkEnd w:id="2923"/>
      <w:r>
        <w:rPr>
          <w:color w:val="000000"/>
        </w:rPr>
        <w:t xml:space="preserve">2) після відкриття касаційного провадження виявилося, що касаційну скаргу не підписано, подано особою, яка не має процесуальної дієздатності, або підписано </w:t>
      </w:r>
      <w:r>
        <w:rPr>
          <w:color w:val="000000"/>
        </w:rPr>
        <w:t>особою, яка не має права її підписувати;</w:t>
      </w:r>
    </w:p>
    <w:p w:rsidR="00000000" w:rsidRDefault="00D97886">
      <w:pPr>
        <w:pStyle w:val="rvps2"/>
        <w:divId w:val="662390928"/>
        <w:rPr>
          <w:color w:val="000000"/>
        </w:rPr>
      </w:pPr>
      <w:bookmarkStart w:id="2924" w:name="n8888"/>
      <w:bookmarkEnd w:id="2924"/>
      <w:r>
        <w:rPr>
          <w:color w:val="000000"/>
        </w:rPr>
        <w:t xml:space="preserve">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свободи, інтереси та (або) обов’язки, встановлено, що </w:t>
      </w:r>
      <w:r>
        <w:rPr>
          <w:color w:val="000000"/>
        </w:rPr>
        <w:t>судовим рішенням питання про права, свободи, інтереси та (або) обов’язки такої особи не вирішувалося.</w:t>
      </w:r>
    </w:p>
    <w:p w:rsidR="00000000" w:rsidRDefault="00D97886">
      <w:pPr>
        <w:pStyle w:val="rvps2"/>
        <w:divId w:val="662390928"/>
        <w:rPr>
          <w:color w:val="000000"/>
        </w:rPr>
      </w:pPr>
      <w:bookmarkStart w:id="2925" w:name="n8889"/>
      <w:bookmarkEnd w:id="2925"/>
      <w:r>
        <w:rPr>
          <w:color w:val="000000"/>
        </w:rPr>
        <w:t>2. Про закриття касаційного провадження суд касаційної інстанції постановляє ухвалу.</w:t>
      </w:r>
    </w:p>
    <w:p w:rsidR="00000000" w:rsidRDefault="00D97886">
      <w:pPr>
        <w:pStyle w:val="rvps2"/>
        <w:divId w:val="662390928"/>
        <w:rPr>
          <w:color w:val="000000"/>
        </w:rPr>
      </w:pPr>
      <w:bookmarkStart w:id="2926" w:name="n8890"/>
      <w:bookmarkEnd w:id="2926"/>
      <w:r>
        <w:rPr>
          <w:rStyle w:val="rvts9"/>
        </w:rPr>
        <w:t xml:space="preserve">Стаття 397. </w:t>
      </w:r>
      <w:r>
        <w:rPr>
          <w:color w:val="000000"/>
        </w:rPr>
        <w:t>Приєднання до касаційної скарги</w:t>
      </w:r>
    </w:p>
    <w:p w:rsidR="00000000" w:rsidRDefault="00D97886">
      <w:pPr>
        <w:pStyle w:val="rvps2"/>
        <w:divId w:val="662390928"/>
        <w:rPr>
          <w:color w:val="000000"/>
        </w:rPr>
      </w:pPr>
      <w:bookmarkStart w:id="2927" w:name="n8891"/>
      <w:bookmarkEnd w:id="2927"/>
      <w:r>
        <w:rPr>
          <w:color w:val="000000"/>
        </w:rPr>
        <w:t xml:space="preserve">1. Учасники справи мають </w:t>
      </w:r>
      <w:r>
        <w:rPr>
          <w:color w:val="000000"/>
        </w:rPr>
        <w:t>право приєднатися до касаційної скарги, поданої особою, на стороні якої вони виступали. До касаційної скарги мають право приєднатися особи, які не брали участі у справі, якщо суд вирішив питання про їхні права, свободи, інтереси та (або) обов’язки.</w:t>
      </w:r>
    </w:p>
    <w:p w:rsidR="00000000" w:rsidRDefault="00D97886">
      <w:pPr>
        <w:pStyle w:val="rvps2"/>
        <w:divId w:val="662390928"/>
        <w:rPr>
          <w:color w:val="000000"/>
        </w:rPr>
      </w:pPr>
      <w:bookmarkStart w:id="2928" w:name="n8892"/>
      <w:bookmarkEnd w:id="2928"/>
      <w:r>
        <w:rPr>
          <w:color w:val="000000"/>
        </w:rPr>
        <w:t>2. Заяв</w:t>
      </w:r>
      <w:r>
        <w:rPr>
          <w:color w:val="000000"/>
        </w:rPr>
        <w:t>у про приєднання до касаційної скарги може бути подано до початку розгляду справи в суді касаційної інстанції.</w:t>
      </w:r>
    </w:p>
    <w:p w:rsidR="00000000" w:rsidRDefault="00D97886">
      <w:pPr>
        <w:pStyle w:val="rvps2"/>
        <w:divId w:val="662390928"/>
        <w:rPr>
          <w:color w:val="000000"/>
        </w:rPr>
      </w:pPr>
      <w:bookmarkStart w:id="2929" w:name="n8893"/>
      <w:bookmarkEnd w:id="2929"/>
      <w:r>
        <w:rPr>
          <w:color w:val="000000"/>
        </w:rPr>
        <w:t>3. До заяви про приєднання до касаційної скарги додаються документ про сплату судового збору та докази надсилання копії заяви іншим учасникам спр</w:t>
      </w:r>
      <w:r>
        <w:rPr>
          <w:color w:val="000000"/>
        </w:rPr>
        <w:t>ави.</w:t>
      </w:r>
    </w:p>
    <w:p w:rsidR="00000000" w:rsidRDefault="00D97886">
      <w:pPr>
        <w:pStyle w:val="rvps2"/>
        <w:divId w:val="662390928"/>
        <w:rPr>
          <w:color w:val="000000"/>
        </w:rPr>
      </w:pPr>
      <w:bookmarkStart w:id="2930" w:name="n8894"/>
      <w:bookmarkEnd w:id="2930"/>
      <w:r>
        <w:rPr>
          <w:rStyle w:val="rvts9"/>
        </w:rPr>
        <w:t xml:space="preserve">Стаття 398. </w:t>
      </w:r>
      <w:r>
        <w:rPr>
          <w:color w:val="000000"/>
        </w:rPr>
        <w:t>Доповнення, зміна або відкликання касаційної скарги або відмова від неї</w:t>
      </w:r>
    </w:p>
    <w:p w:rsidR="00000000" w:rsidRDefault="00D97886">
      <w:pPr>
        <w:pStyle w:val="rvps2"/>
        <w:divId w:val="662390928"/>
        <w:rPr>
          <w:color w:val="000000"/>
        </w:rPr>
      </w:pPr>
      <w:bookmarkStart w:id="2931" w:name="n8895"/>
      <w:bookmarkEnd w:id="2931"/>
      <w:r>
        <w:rPr>
          <w:color w:val="000000"/>
        </w:rPr>
        <w:t>1. Особа, яка подала касаційну скаргу, має право доповнити чи змінити її протягом строку на касаційне оскарження.</w:t>
      </w:r>
    </w:p>
    <w:p w:rsidR="00000000" w:rsidRDefault="00D97886">
      <w:pPr>
        <w:pStyle w:val="rvps2"/>
        <w:divId w:val="662390928"/>
        <w:rPr>
          <w:color w:val="000000"/>
        </w:rPr>
      </w:pPr>
      <w:bookmarkStart w:id="2932" w:name="n8896"/>
      <w:bookmarkEnd w:id="2932"/>
      <w:r>
        <w:rPr>
          <w:color w:val="000000"/>
        </w:rPr>
        <w:t>2. У разі доповнення чи зміни касаційної скарги особа</w:t>
      </w:r>
      <w:r>
        <w:rPr>
          <w:color w:val="000000"/>
        </w:rPr>
        <w:t>, яка подала касаційну скаргу, повинна подати докази надсилання копій відповідних доповнень чи змін до касаційної скарги іншим учасникам справи; в іншому випадку суд не враховує такі доповнення чи зміни.</w:t>
      </w:r>
    </w:p>
    <w:p w:rsidR="00000000" w:rsidRDefault="00D97886">
      <w:pPr>
        <w:pStyle w:val="rvps2"/>
        <w:divId w:val="662390928"/>
        <w:rPr>
          <w:color w:val="000000"/>
        </w:rPr>
      </w:pPr>
      <w:bookmarkStart w:id="2933" w:name="n8897"/>
      <w:bookmarkEnd w:id="2933"/>
      <w:r>
        <w:rPr>
          <w:color w:val="000000"/>
        </w:rPr>
        <w:t>3. Особа, яка подала касаційну скаргу, має право від</w:t>
      </w:r>
      <w:r>
        <w:rPr>
          <w:color w:val="000000"/>
        </w:rPr>
        <w:t>кликати її до постановлення ухвали про відкриття касаційного провадження.</w:t>
      </w:r>
    </w:p>
    <w:p w:rsidR="00000000" w:rsidRDefault="00D97886">
      <w:pPr>
        <w:pStyle w:val="rvps2"/>
        <w:divId w:val="662390928"/>
        <w:rPr>
          <w:color w:val="000000"/>
        </w:rPr>
      </w:pPr>
      <w:bookmarkStart w:id="2934" w:name="n8898"/>
      <w:bookmarkEnd w:id="2934"/>
      <w:r>
        <w:rPr>
          <w:color w:val="000000"/>
        </w:rPr>
        <w:t>4. Особа, яка подала касаційну скаргу, має право відмовитися від неї, а інша сторона має право визнати касаційну скаргу обґрунтованою в повному обсязі чи в певній частині до закінчен</w:t>
      </w:r>
      <w:r>
        <w:rPr>
          <w:color w:val="000000"/>
        </w:rPr>
        <w:t>ня касаційного провадження. У разі відмови від касаційної скарги суд, за відсутності заперечень інших осіб, які приєдналися до касаційної скарги, постановляє ухвалу про закриття касаційного провадження.</w:t>
      </w:r>
    </w:p>
    <w:p w:rsidR="00000000" w:rsidRDefault="00D97886">
      <w:pPr>
        <w:pStyle w:val="rvps2"/>
        <w:divId w:val="662390928"/>
        <w:rPr>
          <w:color w:val="000000"/>
        </w:rPr>
      </w:pPr>
      <w:bookmarkStart w:id="2935" w:name="n8899"/>
      <w:bookmarkEnd w:id="2935"/>
      <w:r>
        <w:rPr>
          <w:color w:val="000000"/>
        </w:rPr>
        <w:t xml:space="preserve">5. У разі закриття касаційного провадження у зв’язку </w:t>
      </w:r>
      <w:r>
        <w:rPr>
          <w:color w:val="000000"/>
        </w:rPr>
        <w:t>з відмовою від касаційної скарги на судові рішення повторне оскарження цих рішень особою, що відмовилася від скарги, не допускається.</w:t>
      </w:r>
    </w:p>
    <w:p w:rsidR="00000000" w:rsidRDefault="00D97886">
      <w:pPr>
        <w:pStyle w:val="rvps2"/>
        <w:divId w:val="662390928"/>
        <w:rPr>
          <w:color w:val="000000"/>
        </w:rPr>
      </w:pPr>
      <w:bookmarkStart w:id="2936" w:name="n8900"/>
      <w:bookmarkEnd w:id="2936"/>
      <w:r>
        <w:rPr>
          <w:color w:val="000000"/>
        </w:rPr>
        <w:t xml:space="preserve">6. Суд касаційної інстанції має право не приймати відмову від скарги або її відкликання з підстав, визначених у </w:t>
      </w:r>
      <w:hyperlink w:anchor="n7618" w:history="1">
        <w:r>
          <w:rPr>
            <w:rStyle w:val="a3"/>
            <w:color w:val="006600"/>
            <w:u w:val="none"/>
          </w:rPr>
          <w:t>частині п’ятій</w:t>
        </w:r>
      </w:hyperlink>
      <w:r>
        <w:rPr>
          <w:color w:val="000000"/>
        </w:rPr>
        <w:t xml:space="preserve"> статті 206 цього Кодексу.</w:t>
      </w:r>
    </w:p>
    <w:p w:rsidR="00000000" w:rsidRDefault="00D97886">
      <w:pPr>
        <w:pStyle w:val="rvps7"/>
        <w:divId w:val="662390928"/>
        <w:rPr>
          <w:color w:val="000000"/>
        </w:rPr>
      </w:pPr>
      <w:bookmarkStart w:id="2937" w:name="n8901"/>
      <w:bookmarkEnd w:id="2937"/>
      <w:r>
        <w:rPr>
          <w:rStyle w:val="rvts15"/>
        </w:rPr>
        <w:t>§ 3. Касаційний розгляд</w:t>
      </w:r>
    </w:p>
    <w:p w:rsidR="00000000" w:rsidRDefault="00D97886">
      <w:pPr>
        <w:pStyle w:val="rvps2"/>
        <w:divId w:val="662390928"/>
        <w:rPr>
          <w:color w:val="000000"/>
        </w:rPr>
      </w:pPr>
      <w:bookmarkStart w:id="2938" w:name="n8902"/>
      <w:bookmarkEnd w:id="2938"/>
      <w:r>
        <w:rPr>
          <w:rStyle w:val="rvts9"/>
        </w:rPr>
        <w:t xml:space="preserve">Стаття 399. </w:t>
      </w:r>
      <w:r>
        <w:rPr>
          <w:color w:val="000000"/>
        </w:rPr>
        <w:t>Підготовка справи до касаційного розгляду</w:t>
      </w:r>
    </w:p>
    <w:p w:rsidR="00000000" w:rsidRDefault="00D97886">
      <w:pPr>
        <w:pStyle w:val="rvps2"/>
        <w:divId w:val="662390928"/>
        <w:rPr>
          <w:color w:val="000000"/>
        </w:rPr>
      </w:pPr>
      <w:bookmarkStart w:id="2939" w:name="n8903"/>
      <w:bookmarkEnd w:id="2939"/>
      <w:r>
        <w:rPr>
          <w:color w:val="000000"/>
        </w:rPr>
        <w:t>1. Після отримання справи суддя-доповідач протягом десяти днів готує доповідь, у якій викладає обставини, необхідні для</w:t>
      </w:r>
      <w:r>
        <w:rPr>
          <w:color w:val="000000"/>
        </w:rPr>
        <w:t xml:space="preserve"> ухвалення рішення суду касаційної інстанції.</w:t>
      </w:r>
    </w:p>
    <w:p w:rsidR="00000000" w:rsidRDefault="00D97886">
      <w:pPr>
        <w:pStyle w:val="rvps2"/>
        <w:divId w:val="662390928"/>
        <w:rPr>
          <w:color w:val="000000"/>
        </w:rPr>
      </w:pPr>
      <w:bookmarkStart w:id="2940" w:name="n8904"/>
      <w:bookmarkEnd w:id="2940"/>
      <w:r>
        <w:rPr>
          <w:rStyle w:val="rvts9"/>
        </w:rPr>
        <w:t xml:space="preserve">Стаття 400. </w:t>
      </w:r>
      <w:r>
        <w:rPr>
          <w:color w:val="000000"/>
        </w:rPr>
        <w:t>Межі розгляду справи судом касаційної інстанції</w:t>
      </w:r>
    </w:p>
    <w:p w:rsidR="00000000" w:rsidRDefault="00D97886">
      <w:pPr>
        <w:pStyle w:val="rvps2"/>
        <w:divId w:val="662390928"/>
        <w:rPr>
          <w:color w:val="000000"/>
        </w:rPr>
      </w:pPr>
      <w:bookmarkStart w:id="2941" w:name="n8905"/>
      <w:bookmarkEnd w:id="2941"/>
      <w:r>
        <w:rPr>
          <w:color w:val="000000"/>
        </w:rPr>
        <w:t>1. Під час розгляду справи в касаційному порядку суд перевіряє в межах касаційної скарги правильність застосування судом першої або апеляційної інстан</w:t>
      </w:r>
      <w:r>
        <w:rPr>
          <w:color w:val="000000"/>
        </w:rPr>
        <w:t>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w:t>
      </w:r>
      <w:r>
        <w:rPr>
          <w:color w:val="000000"/>
        </w:rPr>
        <w:t>них доказів над іншими.</w:t>
      </w:r>
    </w:p>
    <w:p w:rsidR="00000000" w:rsidRDefault="00D97886">
      <w:pPr>
        <w:pStyle w:val="rvps2"/>
        <w:divId w:val="662390928"/>
        <w:rPr>
          <w:color w:val="000000"/>
        </w:rPr>
      </w:pPr>
      <w:bookmarkStart w:id="2942" w:name="n8906"/>
      <w:bookmarkEnd w:id="2942"/>
      <w:r>
        <w:rPr>
          <w:color w:val="000000"/>
        </w:rPr>
        <w:t>2. Суд касаційної інстанції перевіряє законність судових рішень лише в межах позовних вимог, заявлених у суді першої інстанції.</w:t>
      </w:r>
    </w:p>
    <w:p w:rsidR="00000000" w:rsidRDefault="00D97886">
      <w:pPr>
        <w:pStyle w:val="rvps2"/>
        <w:divId w:val="662390928"/>
        <w:rPr>
          <w:color w:val="000000"/>
        </w:rPr>
      </w:pPr>
      <w:bookmarkStart w:id="2943" w:name="n8907"/>
      <w:bookmarkEnd w:id="2943"/>
      <w:r>
        <w:rPr>
          <w:color w:val="000000"/>
        </w:rPr>
        <w:t>3. Суд не обмежений доводами та вимогами касаційної скарги, якщо під час розгляду справи буде виявлено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000000" w:rsidRDefault="00D97886">
      <w:pPr>
        <w:pStyle w:val="rvps2"/>
        <w:divId w:val="662390928"/>
        <w:rPr>
          <w:color w:val="000000"/>
        </w:rPr>
      </w:pPr>
      <w:bookmarkStart w:id="2944" w:name="n8908"/>
      <w:bookmarkEnd w:id="2944"/>
      <w:r>
        <w:rPr>
          <w:rStyle w:val="rvts9"/>
        </w:rPr>
        <w:t>Стаття 4</w:t>
      </w:r>
      <w:r>
        <w:rPr>
          <w:rStyle w:val="rvts9"/>
        </w:rPr>
        <w:t xml:space="preserve">01. </w:t>
      </w:r>
      <w:r>
        <w:rPr>
          <w:color w:val="000000"/>
        </w:rPr>
        <w:t>Попередній розгляд справи</w:t>
      </w:r>
    </w:p>
    <w:p w:rsidR="00000000" w:rsidRDefault="00D97886">
      <w:pPr>
        <w:pStyle w:val="rvps2"/>
        <w:divId w:val="662390928"/>
        <w:rPr>
          <w:color w:val="000000"/>
        </w:rPr>
      </w:pPr>
      <w:bookmarkStart w:id="2945" w:name="n8909"/>
      <w:bookmarkEnd w:id="2945"/>
      <w:r>
        <w:rPr>
          <w:color w:val="000000"/>
        </w:rPr>
        <w:t>1. Попередній розгляд справи має бути проведений протягом п’яти днів після складення доповіді суддею-доповідачем колегією у складі трьох суддів у порядку письмового провадження без повідомлення учасників справи.</w:t>
      </w:r>
    </w:p>
    <w:p w:rsidR="00000000" w:rsidRDefault="00D97886">
      <w:pPr>
        <w:pStyle w:val="rvps2"/>
        <w:divId w:val="662390928"/>
        <w:rPr>
          <w:color w:val="000000"/>
        </w:rPr>
      </w:pPr>
      <w:bookmarkStart w:id="2946" w:name="n8910"/>
      <w:bookmarkEnd w:id="2946"/>
      <w:r>
        <w:rPr>
          <w:color w:val="000000"/>
        </w:rPr>
        <w:t>Попередній роз</w:t>
      </w:r>
      <w:r>
        <w:rPr>
          <w:color w:val="000000"/>
        </w:rPr>
        <w:t>гляд справи палатою, об’єднаною палатою, Великою Палатою не проводиться.</w:t>
      </w:r>
    </w:p>
    <w:p w:rsidR="00000000" w:rsidRDefault="00D97886">
      <w:pPr>
        <w:pStyle w:val="rvps2"/>
        <w:divId w:val="662390928"/>
        <w:rPr>
          <w:color w:val="000000"/>
        </w:rPr>
      </w:pPr>
      <w:bookmarkStart w:id="2947" w:name="n9772"/>
      <w:bookmarkEnd w:id="2947"/>
      <w:r>
        <w:rPr>
          <w:rStyle w:val="rvts46"/>
        </w:rPr>
        <w:t xml:space="preserve">{Абзац другий частини першої статті 401 в редакції Закону </w:t>
      </w:r>
      <w:hyperlink r:id="rId138" w:anchor="n94"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2948" w:name="n8911"/>
      <w:bookmarkEnd w:id="2948"/>
      <w:r>
        <w:rPr>
          <w:color w:val="000000"/>
        </w:rPr>
        <w:t>2. У поп</w:t>
      </w:r>
      <w:r>
        <w:rPr>
          <w:color w:val="000000"/>
        </w:rPr>
        <w:t>ередньому судовому засіданні суддя-доповідач доповідає колегії суддів про проведення підготовчої дії та обставини, необхідні для ухвалення судового рішення судом касаційної інстанції.</w:t>
      </w:r>
    </w:p>
    <w:p w:rsidR="00000000" w:rsidRDefault="00D97886">
      <w:pPr>
        <w:pStyle w:val="rvps2"/>
        <w:divId w:val="662390928"/>
        <w:rPr>
          <w:color w:val="000000"/>
        </w:rPr>
      </w:pPr>
      <w:bookmarkStart w:id="2949" w:name="n8912"/>
      <w:bookmarkEnd w:id="2949"/>
      <w:r>
        <w:rPr>
          <w:color w:val="000000"/>
        </w:rPr>
        <w:t xml:space="preserve">3. Суд касаційної інстанції залишає касаційну скаргу без задоволення, а </w:t>
      </w:r>
      <w:r>
        <w:rPr>
          <w:color w:val="000000"/>
        </w:rPr>
        <w:t>рішення без змін, якщо відсутні підстави для скасування судового рішення.</w:t>
      </w:r>
    </w:p>
    <w:p w:rsidR="00000000" w:rsidRDefault="00D97886">
      <w:pPr>
        <w:pStyle w:val="rvps2"/>
        <w:divId w:val="662390928"/>
        <w:rPr>
          <w:color w:val="000000"/>
        </w:rPr>
      </w:pPr>
      <w:bookmarkStart w:id="2950" w:name="n8913"/>
      <w:bookmarkEnd w:id="2950"/>
      <w:r>
        <w:rPr>
          <w:color w:val="000000"/>
        </w:rPr>
        <w:t>4. Суд касаційної інстанції скасовує судове рішення за наявності підстав, які тягнуть за собою обов’язкове скасування судового рішення.</w:t>
      </w:r>
    </w:p>
    <w:p w:rsidR="00000000" w:rsidRDefault="00D97886">
      <w:pPr>
        <w:pStyle w:val="rvps2"/>
        <w:divId w:val="662390928"/>
        <w:rPr>
          <w:color w:val="000000"/>
        </w:rPr>
      </w:pPr>
      <w:bookmarkStart w:id="2951" w:name="n8914"/>
      <w:bookmarkEnd w:id="2951"/>
      <w:r>
        <w:rPr>
          <w:color w:val="000000"/>
        </w:rPr>
        <w:t>5. Суд касаційної інстанції призначає справу д</w:t>
      </w:r>
      <w:r>
        <w:rPr>
          <w:color w:val="000000"/>
        </w:rPr>
        <w:t>о судового розгляду за відсутності підстав, встановлених частинами третьою, четвертою цієї статті. Справа призначається до судового розгляду, якщо хоча б один суддя із складу суду дійшов такого висновку. Про призначення справи до судового розгляду постанов</w:t>
      </w:r>
      <w:r>
        <w:rPr>
          <w:color w:val="000000"/>
        </w:rPr>
        <w:t>ляється ухвала, яка підписується всім складом суду.</w:t>
      </w:r>
    </w:p>
    <w:p w:rsidR="00000000" w:rsidRDefault="00D97886">
      <w:pPr>
        <w:pStyle w:val="rvps2"/>
        <w:divId w:val="662390928"/>
        <w:rPr>
          <w:color w:val="000000"/>
        </w:rPr>
      </w:pPr>
      <w:bookmarkStart w:id="2952" w:name="n8915"/>
      <w:bookmarkEnd w:id="2952"/>
      <w:r>
        <w:rPr>
          <w:rStyle w:val="rvts9"/>
        </w:rPr>
        <w:t>Стаття 402.</w:t>
      </w:r>
      <w:r>
        <w:rPr>
          <w:color w:val="000000"/>
        </w:rPr>
        <w:t xml:space="preserve"> Порядок розгляду справи судом касаційної інстанції</w:t>
      </w:r>
    </w:p>
    <w:p w:rsidR="00000000" w:rsidRDefault="00D97886">
      <w:pPr>
        <w:pStyle w:val="rvps2"/>
        <w:divId w:val="662390928"/>
        <w:rPr>
          <w:color w:val="000000"/>
        </w:rPr>
      </w:pPr>
      <w:bookmarkStart w:id="2953" w:name="n8916"/>
      <w:bookmarkEnd w:id="2953"/>
      <w:r>
        <w:rPr>
          <w:color w:val="000000"/>
        </w:rPr>
        <w:t>1. У суді касаційної інстанції скарга розглядається за правилами розгляду справи судом першої інстанції в порядку спрощеного позовного провад</w:t>
      </w:r>
      <w:r>
        <w:rPr>
          <w:color w:val="000000"/>
        </w:rPr>
        <w:t xml:space="preserve">ження без повідомлення учасників справи з урахуванням </w:t>
      </w:r>
      <w:hyperlink w:anchor="n8904" w:history="1">
        <w:r>
          <w:rPr>
            <w:rStyle w:val="a3"/>
            <w:color w:val="006600"/>
            <w:u w:val="none"/>
          </w:rPr>
          <w:t>статті 400</w:t>
        </w:r>
      </w:hyperlink>
      <w:r>
        <w:rPr>
          <w:color w:val="000000"/>
        </w:rPr>
        <w:t xml:space="preserve"> цього Кодексу.</w:t>
      </w:r>
    </w:p>
    <w:p w:rsidR="00000000" w:rsidRDefault="00D97886">
      <w:pPr>
        <w:pStyle w:val="rvps2"/>
        <w:divId w:val="662390928"/>
        <w:rPr>
          <w:color w:val="000000"/>
        </w:rPr>
      </w:pPr>
      <w:bookmarkStart w:id="2954" w:name="n8917"/>
      <w:bookmarkEnd w:id="2954"/>
      <w:r>
        <w:rPr>
          <w:color w:val="000000"/>
        </w:rPr>
        <w:t>У разі необхідності учасники справи можуть бути викликані для надання пояснень у справі.</w:t>
      </w:r>
    </w:p>
    <w:p w:rsidR="00000000" w:rsidRDefault="00D97886">
      <w:pPr>
        <w:pStyle w:val="rvps2"/>
        <w:divId w:val="662390928"/>
        <w:rPr>
          <w:color w:val="000000"/>
        </w:rPr>
      </w:pPr>
      <w:bookmarkStart w:id="2955" w:name="n8918"/>
      <w:bookmarkEnd w:id="2955"/>
      <w:r>
        <w:rPr>
          <w:color w:val="000000"/>
        </w:rPr>
        <w:t>2. Розгляд справи в суді касаційної інстанції починається з</w:t>
      </w:r>
      <w:r>
        <w:rPr>
          <w:color w:val="000000"/>
        </w:rPr>
        <w:t xml:space="preserve"> відкриття першого судового засідання або через п’ятнадцять днів з дня відкриття касаційного провадження, якщо справа розглядається без повідомлення учасників справи.</w:t>
      </w:r>
    </w:p>
    <w:p w:rsidR="00000000" w:rsidRDefault="00D97886">
      <w:pPr>
        <w:pStyle w:val="rvps2"/>
        <w:divId w:val="662390928"/>
        <w:rPr>
          <w:color w:val="000000"/>
        </w:rPr>
      </w:pPr>
      <w:bookmarkStart w:id="2956" w:name="n9773"/>
      <w:bookmarkEnd w:id="2956"/>
      <w:r>
        <w:rPr>
          <w:rStyle w:val="rvts46"/>
        </w:rPr>
        <w:t xml:space="preserve">{Частина друга статті 402 із змінами, внесеними згідно із Законом </w:t>
      </w:r>
      <w:hyperlink r:id="rId139" w:anchor="n96"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2957" w:name="n8919"/>
      <w:bookmarkEnd w:id="2957"/>
      <w:r>
        <w:rPr>
          <w:color w:val="000000"/>
        </w:rPr>
        <w:t>3. Головуючий відкриває судове засідання і оголошує, яка справа, за чиєю скаргою та на судове рішення якого суду розглядається.</w:t>
      </w:r>
    </w:p>
    <w:p w:rsidR="00000000" w:rsidRDefault="00D97886">
      <w:pPr>
        <w:pStyle w:val="rvps2"/>
        <w:divId w:val="662390928"/>
        <w:rPr>
          <w:color w:val="000000"/>
        </w:rPr>
      </w:pPr>
      <w:bookmarkStart w:id="2958" w:name="n8920"/>
      <w:bookmarkEnd w:id="2958"/>
      <w:r>
        <w:rPr>
          <w:color w:val="000000"/>
        </w:rPr>
        <w:t>4. Суддя-доповідач доповідає в нео</w:t>
      </w:r>
      <w:r>
        <w:rPr>
          <w:color w:val="000000"/>
        </w:rPr>
        <w:t>бхідному обсязі зміст оскаржуваного судового рішення та доводи касаційної скарги і відзиву на касаційну скаргу.</w:t>
      </w:r>
    </w:p>
    <w:p w:rsidR="00000000" w:rsidRDefault="00D97886">
      <w:pPr>
        <w:pStyle w:val="rvps2"/>
        <w:divId w:val="662390928"/>
        <w:rPr>
          <w:color w:val="000000"/>
        </w:rPr>
      </w:pPr>
      <w:bookmarkStart w:id="2959" w:name="n8921"/>
      <w:bookmarkEnd w:id="2959"/>
      <w:r>
        <w:rPr>
          <w:color w:val="000000"/>
        </w:rPr>
        <w:t>5. Сторони та інші учасники справи дають свої пояснення, першою дає пояснення сторона, яка подала касаційну скаргу. Якщо рішення оскаржили обидв</w:t>
      </w:r>
      <w:r>
        <w:rPr>
          <w:color w:val="000000"/>
        </w:rPr>
        <w:t>і сторони, першим дає пояснення позивач. Суд може обмежити тривалість пояснень, встановивши для всіх учасників справи рівний проміжок часу, про що оголошується на початку судового засідання.</w:t>
      </w:r>
    </w:p>
    <w:p w:rsidR="00000000" w:rsidRDefault="00D97886">
      <w:pPr>
        <w:pStyle w:val="rvps2"/>
        <w:divId w:val="662390928"/>
        <w:rPr>
          <w:color w:val="000000"/>
        </w:rPr>
      </w:pPr>
      <w:bookmarkStart w:id="2960" w:name="n8922"/>
      <w:bookmarkEnd w:id="2960"/>
      <w:r>
        <w:rPr>
          <w:color w:val="000000"/>
        </w:rPr>
        <w:t>6. У своїх поясненнях сторони та інші учасники справи можуть наво</w:t>
      </w:r>
      <w:r>
        <w:rPr>
          <w:color w:val="000000"/>
        </w:rPr>
        <w:t>дити тільки ті доводи, які стосуються підстав касаційного розгляду справи.</w:t>
      </w:r>
    </w:p>
    <w:p w:rsidR="00000000" w:rsidRDefault="00D97886">
      <w:pPr>
        <w:pStyle w:val="rvps2"/>
        <w:divId w:val="662390928"/>
        <w:rPr>
          <w:color w:val="000000"/>
        </w:rPr>
      </w:pPr>
      <w:bookmarkStart w:id="2961" w:name="n8923"/>
      <w:bookmarkEnd w:id="2961"/>
      <w:r>
        <w:rPr>
          <w:color w:val="000000"/>
        </w:rPr>
        <w:t>7. Вислухавши пояснення учасників справи, суд виходить до нарадчої кімнати.</w:t>
      </w:r>
    </w:p>
    <w:p w:rsidR="00000000" w:rsidRDefault="00D97886">
      <w:pPr>
        <w:pStyle w:val="rvps2"/>
        <w:divId w:val="662390928"/>
        <w:rPr>
          <w:color w:val="000000"/>
        </w:rPr>
      </w:pPr>
      <w:bookmarkStart w:id="2962" w:name="n8924"/>
      <w:bookmarkEnd w:id="2962"/>
      <w:r>
        <w:rPr>
          <w:color w:val="000000"/>
        </w:rPr>
        <w:t>8. У разі потреби під час розгляду справи може бути оголошено перерву або розгляд її відкладено.</w:t>
      </w:r>
    </w:p>
    <w:p w:rsidR="00000000" w:rsidRDefault="00D97886">
      <w:pPr>
        <w:pStyle w:val="rvps2"/>
        <w:divId w:val="662390928"/>
        <w:rPr>
          <w:color w:val="000000"/>
        </w:rPr>
      </w:pPr>
      <w:bookmarkStart w:id="2963" w:name="n8925"/>
      <w:bookmarkEnd w:id="2963"/>
      <w:r>
        <w:rPr>
          <w:rStyle w:val="rvts9"/>
        </w:rPr>
        <w:t>Стаття 4</w:t>
      </w:r>
      <w:r>
        <w:rPr>
          <w:rStyle w:val="rvts9"/>
        </w:rPr>
        <w:t>03.</w:t>
      </w:r>
      <w:r>
        <w:rPr>
          <w:color w:val="000000"/>
        </w:rPr>
        <w:t xml:space="preserve"> Підстави для передачі справи на розгляд палати, об’єднаної палати або Великої Палати Верховного Суду</w:t>
      </w:r>
    </w:p>
    <w:p w:rsidR="00000000" w:rsidRDefault="00D97886">
      <w:pPr>
        <w:pStyle w:val="rvps2"/>
        <w:divId w:val="662390928"/>
        <w:rPr>
          <w:color w:val="000000"/>
        </w:rPr>
      </w:pPr>
      <w:bookmarkStart w:id="2964" w:name="n8926"/>
      <w:bookmarkEnd w:id="2964"/>
      <w:r>
        <w:rPr>
          <w:color w:val="000000"/>
        </w:rPr>
        <w:t>1. Суд, який розглядає справу в касаційному порядку у складі колегії суддів, передає справу на розгляд палати, до якої входить така колегія, якщо ця ко</w:t>
      </w:r>
      <w:r>
        <w:rPr>
          <w:color w:val="000000"/>
        </w:rPr>
        <w:t>легія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ж палати або у складі такої палати.</w:t>
      </w:r>
    </w:p>
    <w:p w:rsidR="00000000" w:rsidRDefault="00D97886">
      <w:pPr>
        <w:pStyle w:val="rvps2"/>
        <w:divId w:val="662390928"/>
        <w:rPr>
          <w:color w:val="000000"/>
        </w:rPr>
      </w:pPr>
      <w:bookmarkStart w:id="2965" w:name="n8927"/>
      <w:bookmarkEnd w:id="2965"/>
      <w:r>
        <w:rPr>
          <w:color w:val="000000"/>
        </w:rPr>
        <w:t>2. Суд, який розглядає сп</w:t>
      </w:r>
      <w:r>
        <w:rPr>
          <w:color w:val="000000"/>
        </w:rPr>
        <w:t>раву в касаційному порядку у складі колегії суддів або палати, передає справу на розгляд об’єднаної палати, якщо ця колегія або палата вважає за необхідне відступити від висновку щодо застосування норми права у подібних правовідносинах, викладеного в раніш</w:t>
      </w:r>
      <w:r>
        <w:rPr>
          <w:color w:val="000000"/>
        </w:rPr>
        <w:t>е ухваленому рішенні Верховного Суду у складі колегії суддів з іншої палати або у складі іншої палати чи об’єднаної палати.</w:t>
      </w:r>
    </w:p>
    <w:p w:rsidR="00000000" w:rsidRDefault="00D97886">
      <w:pPr>
        <w:pStyle w:val="rvps2"/>
        <w:divId w:val="662390928"/>
        <w:rPr>
          <w:color w:val="000000"/>
        </w:rPr>
      </w:pPr>
      <w:bookmarkStart w:id="2966" w:name="n8928"/>
      <w:bookmarkEnd w:id="2966"/>
      <w:r>
        <w:rPr>
          <w:color w:val="000000"/>
        </w:rPr>
        <w:t>3. Суд, який розглядає справу в касаційному порядку у складі колегії суддів, палати або об’єднаної палати, передає справу на розгляд</w:t>
      </w:r>
      <w:r>
        <w:rPr>
          <w:color w:val="000000"/>
        </w:rPr>
        <w:t xml:space="preserve"> Великої Палати,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(палати, об’</w:t>
      </w:r>
      <w:r>
        <w:rPr>
          <w:color w:val="000000"/>
        </w:rPr>
        <w:t>єднаної палати) іншого касаційного суду.</w:t>
      </w:r>
    </w:p>
    <w:p w:rsidR="00000000" w:rsidRDefault="00D97886">
      <w:pPr>
        <w:pStyle w:val="rvps2"/>
        <w:divId w:val="662390928"/>
        <w:rPr>
          <w:color w:val="000000"/>
        </w:rPr>
      </w:pPr>
      <w:bookmarkStart w:id="2967" w:name="n8929"/>
      <w:bookmarkEnd w:id="2967"/>
      <w:r>
        <w:rPr>
          <w:color w:val="000000"/>
        </w:rPr>
        <w:t>4. Суд, який розглядає справу в касаційному порядку у складі колегії суддів, палати або об’єднаної палати, передає справу на розгляд Великої Палати Верховного Суду, якщо така колегія (палата, об’єднана палата) вважа</w:t>
      </w:r>
      <w:r>
        <w:rPr>
          <w:color w:val="000000"/>
        </w:rPr>
        <w:t>є за необхідне відступити від висновку щодо застосування норми права у подібних правовідносинах, викладеного в раніше ухваленому рішенні Великої Палати.</w:t>
      </w:r>
    </w:p>
    <w:p w:rsidR="00000000" w:rsidRDefault="00D97886">
      <w:pPr>
        <w:pStyle w:val="rvps2"/>
        <w:divId w:val="662390928"/>
        <w:rPr>
          <w:color w:val="000000"/>
        </w:rPr>
      </w:pPr>
      <w:bookmarkStart w:id="2968" w:name="n8930"/>
      <w:bookmarkEnd w:id="2968"/>
      <w:r>
        <w:rPr>
          <w:color w:val="000000"/>
        </w:rPr>
        <w:t>5. Суд, який розглядає справу в касаційному порядку у складі колегії або палати, має право передати спр</w:t>
      </w:r>
      <w:r>
        <w:rPr>
          <w:color w:val="000000"/>
        </w:rPr>
        <w:t>аву на розгляд Великої Палати Верховного Суду, якщо дійде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практики.</w:t>
      </w:r>
    </w:p>
    <w:p w:rsidR="00000000" w:rsidRDefault="00D97886">
      <w:pPr>
        <w:pStyle w:val="rvps2"/>
        <w:divId w:val="662390928"/>
        <w:rPr>
          <w:color w:val="000000"/>
        </w:rPr>
      </w:pPr>
      <w:bookmarkStart w:id="2969" w:name="n8931"/>
      <w:bookmarkEnd w:id="2969"/>
      <w:r>
        <w:rPr>
          <w:color w:val="000000"/>
        </w:rPr>
        <w:t>6. Справа підлягає передачі на розгляд</w:t>
      </w:r>
      <w:r>
        <w:rPr>
          <w:color w:val="000000"/>
        </w:rPr>
        <w:t xml:space="preserve"> Великої Палати Верховного Суду у всіх випадках, коли учасник справи оскаржує судове рішення з підстав порушення правил предметної чи суб’єктної юрисдикції.</w:t>
      </w:r>
    </w:p>
    <w:p w:rsidR="00000000" w:rsidRDefault="00D97886">
      <w:pPr>
        <w:pStyle w:val="rvps2"/>
        <w:divId w:val="662390928"/>
        <w:rPr>
          <w:color w:val="000000"/>
        </w:rPr>
      </w:pPr>
      <w:bookmarkStart w:id="2970" w:name="n8932"/>
      <w:bookmarkEnd w:id="2970"/>
      <w:r>
        <w:rPr>
          <w:rStyle w:val="rvts9"/>
        </w:rPr>
        <w:t xml:space="preserve">Стаття 404. </w:t>
      </w:r>
      <w:r>
        <w:rPr>
          <w:color w:val="000000"/>
        </w:rPr>
        <w:t>Порядок передачі справи на розгляд палати, об’єднаної палати, Великої Палати Верховного</w:t>
      </w:r>
      <w:r>
        <w:rPr>
          <w:color w:val="000000"/>
        </w:rPr>
        <w:t xml:space="preserve"> Суду</w:t>
      </w:r>
    </w:p>
    <w:p w:rsidR="00000000" w:rsidRDefault="00D97886">
      <w:pPr>
        <w:pStyle w:val="rvps2"/>
        <w:divId w:val="662390928"/>
        <w:rPr>
          <w:color w:val="000000"/>
        </w:rPr>
      </w:pPr>
      <w:bookmarkStart w:id="2971" w:name="n8933"/>
      <w:bookmarkEnd w:id="2971"/>
      <w:r>
        <w:rPr>
          <w:color w:val="000000"/>
        </w:rPr>
        <w:t>1. Питання про передачу справи на розгляд палати, об’єднаної палати або Великої Палати Верховного Суду вирішується судом за власною ініціативою або за клопотанням учасника справи.</w:t>
      </w:r>
    </w:p>
    <w:p w:rsidR="00000000" w:rsidRDefault="00D97886">
      <w:pPr>
        <w:pStyle w:val="rvps2"/>
        <w:divId w:val="662390928"/>
        <w:rPr>
          <w:color w:val="000000"/>
        </w:rPr>
      </w:pPr>
      <w:bookmarkStart w:id="2972" w:name="n8934"/>
      <w:bookmarkEnd w:id="2972"/>
      <w:r>
        <w:rPr>
          <w:color w:val="000000"/>
        </w:rPr>
        <w:t>2. Питання про передачу справи на розгляд палати, об’єднаної палати або Великої Палати Верховного Суду вирішується більшістю від складу суду, що розглядає справу.</w:t>
      </w:r>
    </w:p>
    <w:p w:rsidR="00000000" w:rsidRDefault="00D97886">
      <w:pPr>
        <w:pStyle w:val="rvps2"/>
        <w:divId w:val="662390928"/>
        <w:rPr>
          <w:color w:val="000000"/>
        </w:rPr>
      </w:pPr>
      <w:bookmarkStart w:id="2973" w:name="n8935"/>
      <w:bookmarkEnd w:id="2973"/>
      <w:r>
        <w:rPr>
          <w:color w:val="000000"/>
        </w:rPr>
        <w:t>3. Питання про передачу справи на розгляд палати, об’єднаної палати або Великої Палати може б</w:t>
      </w:r>
      <w:r>
        <w:rPr>
          <w:color w:val="000000"/>
        </w:rPr>
        <w:t>ути вирішене до прийняття постанови судом касаційної інстанції.</w:t>
      </w:r>
    </w:p>
    <w:p w:rsidR="00000000" w:rsidRDefault="00D97886">
      <w:pPr>
        <w:pStyle w:val="rvps2"/>
        <w:divId w:val="662390928"/>
        <w:rPr>
          <w:color w:val="000000"/>
        </w:rPr>
      </w:pPr>
      <w:bookmarkStart w:id="2974" w:name="n8936"/>
      <w:bookmarkEnd w:id="2974"/>
      <w:r>
        <w:rPr>
          <w:color w:val="000000"/>
        </w:rPr>
        <w:t>4. Про передачу справи на розгляд палати, об’єднаної палати або Великої Палати Верховного Суду суд постановляє ухвалу із викладенням мотивів необхідності відступлення від висновку щодо застосу</w:t>
      </w:r>
      <w:r>
        <w:rPr>
          <w:color w:val="000000"/>
        </w:rPr>
        <w:t xml:space="preserve">вання норми права у подібних правовідносинах, викладеного у рішенні, визначеному в </w:t>
      </w:r>
      <w:hyperlink w:anchor="n8926" w:history="1">
        <w:r>
          <w:rPr>
            <w:rStyle w:val="a3"/>
            <w:color w:val="006600"/>
            <w:u w:val="none"/>
          </w:rPr>
          <w:t>частинах першій - четвертій</w:t>
        </w:r>
      </w:hyperlink>
      <w:r>
        <w:rPr>
          <w:color w:val="000000"/>
        </w:rPr>
        <w:t xml:space="preserve"> статті 403 цього Кодексу, або із обґрунтуванням підстав, визначених у частинах </w:t>
      </w:r>
      <w:hyperlink w:anchor="n8930" w:history="1">
        <w:r>
          <w:rPr>
            <w:rStyle w:val="a3"/>
            <w:color w:val="006600"/>
            <w:u w:val="none"/>
          </w:rPr>
          <w:t>п’ятій</w:t>
        </w:r>
      </w:hyperlink>
      <w:r>
        <w:rPr>
          <w:color w:val="000000"/>
        </w:rPr>
        <w:t xml:space="preserve"> або</w:t>
      </w:r>
      <w:r>
        <w:rPr>
          <w:color w:val="000000"/>
        </w:rPr>
        <w:t xml:space="preserve"> </w:t>
      </w:r>
      <w:hyperlink w:anchor="n8931" w:history="1">
        <w:r>
          <w:rPr>
            <w:rStyle w:val="a3"/>
            <w:color w:val="006600"/>
            <w:u w:val="none"/>
          </w:rPr>
          <w:t>шостій</w:t>
        </w:r>
      </w:hyperlink>
      <w:r>
        <w:rPr>
          <w:color w:val="000000"/>
        </w:rPr>
        <w:t xml:space="preserve"> статті 403 цього Кодексу.</w:t>
      </w:r>
    </w:p>
    <w:p w:rsidR="00000000" w:rsidRDefault="00D97886">
      <w:pPr>
        <w:pStyle w:val="rvps2"/>
        <w:divId w:val="662390928"/>
        <w:rPr>
          <w:color w:val="000000"/>
        </w:rPr>
      </w:pPr>
      <w:bookmarkStart w:id="2975" w:name="n8937"/>
      <w:bookmarkEnd w:id="2975"/>
      <w:r>
        <w:rPr>
          <w:color w:val="000000"/>
        </w:rPr>
        <w:t>5. Суддя, не згодний із рішенням про передачу (відмову у передачі) справи на розгляд палати, об’єднаної палати або Великої Палати, письмово викладає свою окрему думку в ухвалі про передачу справ</w:t>
      </w:r>
      <w:r>
        <w:rPr>
          <w:color w:val="000000"/>
        </w:rPr>
        <w:t>и на розгляд палати, об’єднаної палати або Великої Палати Верховного Суду або в постанові, прийнятій за результатами касаційного розгляду.</w:t>
      </w:r>
    </w:p>
    <w:p w:rsidR="00000000" w:rsidRDefault="00D97886">
      <w:pPr>
        <w:pStyle w:val="rvps2"/>
        <w:divId w:val="662390928"/>
        <w:rPr>
          <w:color w:val="000000"/>
        </w:rPr>
      </w:pPr>
      <w:bookmarkStart w:id="2976" w:name="n8938"/>
      <w:bookmarkEnd w:id="2976"/>
      <w:r>
        <w:rPr>
          <w:color w:val="000000"/>
        </w:rPr>
        <w:t>6. Якщо Велика Палата дійде висновку про відсутність підстав для передачі справи на її розгляд, справа повертається (</w:t>
      </w:r>
      <w:r>
        <w:rPr>
          <w:color w:val="000000"/>
        </w:rPr>
        <w:t>передається) відповідній колегії (палаті, об’єднаній палаті) для розгляду, про що постановляється ухвала. Справа, повернута на розгляд колегії (палати, об’єднаної палати), не може бути передана повторно на розгляд Великої Палати.</w:t>
      </w:r>
    </w:p>
    <w:p w:rsidR="00000000" w:rsidRDefault="00D97886">
      <w:pPr>
        <w:pStyle w:val="rvps2"/>
        <w:divId w:val="662390928"/>
        <w:rPr>
          <w:color w:val="000000"/>
        </w:rPr>
      </w:pPr>
      <w:bookmarkStart w:id="2977" w:name="n8939"/>
      <w:bookmarkEnd w:id="2977"/>
      <w:r>
        <w:rPr>
          <w:color w:val="000000"/>
        </w:rPr>
        <w:t>7. Після передачі справи н</w:t>
      </w:r>
      <w:r>
        <w:rPr>
          <w:color w:val="000000"/>
        </w:rPr>
        <w:t xml:space="preserve">а розгляд палати, об’єднаної палати або Великої Палати 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w:t>
      </w:r>
      <w:r>
        <w:rPr>
          <w:color w:val="000000"/>
        </w:rPr>
        <w:t>права, питання щодо якого стало підставою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w:t>
      </w:r>
    </w:p>
    <w:p w:rsidR="00000000" w:rsidRDefault="00D97886">
      <w:pPr>
        <w:pStyle w:val="rvps2"/>
        <w:divId w:val="662390928"/>
        <w:rPr>
          <w:color w:val="000000"/>
        </w:rPr>
      </w:pPr>
      <w:bookmarkStart w:id="2978" w:name="n8940"/>
      <w:bookmarkEnd w:id="2978"/>
      <w:r>
        <w:rPr>
          <w:rStyle w:val="rvts9"/>
        </w:rPr>
        <w:t xml:space="preserve">Стаття 405. </w:t>
      </w:r>
      <w:r>
        <w:rPr>
          <w:color w:val="000000"/>
        </w:rPr>
        <w:t>Порядок розгляду касаційної скар</w:t>
      </w:r>
      <w:r>
        <w:rPr>
          <w:color w:val="000000"/>
        </w:rPr>
        <w:t>ги, що надійшла до суду касаційної інстанції після закінчення касаційного розгляду справи</w:t>
      </w:r>
    </w:p>
    <w:p w:rsidR="00000000" w:rsidRDefault="00D97886">
      <w:pPr>
        <w:pStyle w:val="rvps2"/>
        <w:divId w:val="662390928"/>
        <w:rPr>
          <w:color w:val="000000"/>
        </w:rPr>
      </w:pPr>
      <w:bookmarkStart w:id="2979" w:name="n8941"/>
      <w:bookmarkEnd w:id="2979"/>
      <w:r>
        <w:rPr>
          <w:color w:val="000000"/>
        </w:rPr>
        <w:t>1. Якщо касаційна скарга надійшла до суду касаційної інстанції після закінчення касаційного розгляду справи, і особа, яка подала скаргу, не була присутня під час каса</w:t>
      </w:r>
      <w:r>
        <w:rPr>
          <w:color w:val="000000"/>
        </w:rPr>
        <w:t>ційного розгляду справи, суд касаційної інстанції розглядає відповідну скаргу за правилами цієї глави.</w:t>
      </w:r>
    </w:p>
    <w:p w:rsidR="00000000" w:rsidRDefault="00D97886">
      <w:pPr>
        <w:pStyle w:val="rvps2"/>
        <w:divId w:val="662390928"/>
        <w:rPr>
          <w:color w:val="000000"/>
        </w:rPr>
      </w:pPr>
      <w:bookmarkStart w:id="2980" w:name="n8942"/>
      <w:bookmarkEnd w:id="2980"/>
      <w:r>
        <w:rPr>
          <w:color w:val="000000"/>
        </w:rPr>
        <w:t>2. У випадку відкриття касаційного провадження за такою скаргою суд касаційної інстанції може зупинити дію раніше прийнятої ним постанови та судових ріше</w:t>
      </w:r>
      <w:r>
        <w:rPr>
          <w:color w:val="000000"/>
        </w:rPr>
        <w:t>нь, що оскаржуються.</w:t>
      </w:r>
    </w:p>
    <w:p w:rsidR="00000000" w:rsidRDefault="00D97886">
      <w:pPr>
        <w:pStyle w:val="rvps2"/>
        <w:divId w:val="662390928"/>
        <w:rPr>
          <w:color w:val="000000"/>
        </w:rPr>
      </w:pPr>
      <w:bookmarkStart w:id="2981" w:name="n8943"/>
      <w:bookmarkEnd w:id="2981"/>
      <w:r>
        <w:rPr>
          <w:color w:val="000000"/>
        </w:rPr>
        <w:t xml:space="preserve">3. За результатами розгляду касаційної скарги суд приймає постанову відповідно до </w:t>
      </w:r>
      <w:hyperlink w:anchor="n9001" w:history="1">
        <w:r>
          <w:rPr>
            <w:rStyle w:val="a3"/>
            <w:color w:val="006600"/>
            <w:u w:val="none"/>
          </w:rPr>
          <w:t>статті 416</w:t>
        </w:r>
      </w:hyperlink>
      <w:r>
        <w:rPr>
          <w:color w:val="000000"/>
        </w:rPr>
        <w:t xml:space="preserve"> цього Кодексу. При цьому за наявності підстав може бути скасовано раніше прийняту постанову суду касаційної інстан</w:t>
      </w:r>
      <w:r>
        <w:rPr>
          <w:color w:val="000000"/>
        </w:rPr>
        <w:t>ції.</w:t>
      </w:r>
    </w:p>
    <w:p w:rsidR="00000000" w:rsidRDefault="00D97886">
      <w:pPr>
        <w:pStyle w:val="rvps2"/>
        <w:divId w:val="662390928"/>
        <w:rPr>
          <w:color w:val="000000"/>
        </w:rPr>
      </w:pPr>
      <w:bookmarkStart w:id="2982" w:name="n8944"/>
      <w:bookmarkEnd w:id="2982"/>
      <w:r>
        <w:rPr>
          <w:color w:val="000000"/>
        </w:rPr>
        <w:t>4. Суд касаційної інстанції розглядає скаргу, вказану в частині першій цієї статті, в межах доводів, які не розглядалися під час касаційного розгляду справи за касаційною скаргою іншої особи.</w:t>
      </w:r>
    </w:p>
    <w:p w:rsidR="00000000" w:rsidRDefault="00D97886">
      <w:pPr>
        <w:pStyle w:val="rvps2"/>
        <w:divId w:val="662390928"/>
        <w:rPr>
          <w:color w:val="000000"/>
        </w:rPr>
      </w:pPr>
      <w:bookmarkStart w:id="2983" w:name="n8945"/>
      <w:bookmarkEnd w:id="2983"/>
      <w:r>
        <w:rPr>
          <w:color w:val="000000"/>
        </w:rPr>
        <w:t>5. Суд відмовляє у відкритті провадження за касаційною скар</w:t>
      </w:r>
      <w:r>
        <w:rPr>
          <w:color w:val="000000"/>
        </w:rPr>
        <w:t>гою, поданою відповідно до частини першої цієї статті, якщо суд розглянув наведені у ній доводи під час касаційного розгляду справи за касаційною скаргою іншої особи.</w:t>
      </w:r>
    </w:p>
    <w:p w:rsidR="00000000" w:rsidRDefault="00D97886">
      <w:pPr>
        <w:pStyle w:val="rvps2"/>
        <w:divId w:val="662390928"/>
        <w:rPr>
          <w:color w:val="000000"/>
        </w:rPr>
      </w:pPr>
      <w:bookmarkStart w:id="2984" w:name="n8946"/>
      <w:bookmarkEnd w:id="2984"/>
      <w:r>
        <w:rPr>
          <w:rStyle w:val="rvts9"/>
        </w:rPr>
        <w:t xml:space="preserve">Стаття 406. </w:t>
      </w:r>
      <w:r>
        <w:rPr>
          <w:color w:val="000000"/>
        </w:rPr>
        <w:t>Касаційні скарги на ухвали суду</w:t>
      </w:r>
    </w:p>
    <w:p w:rsidR="00000000" w:rsidRDefault="00D97886">
      <w:pPr>
        <w:pStyle w:val="rvps2"/>
        <w:divId w:val="662390928"/>
        <w:rPr>
          <w:color w:val="000000"/>
        </w:rPr>
      </w:pPr>
      <w:bookmarkStart w:id="2985" w:name="n8947"/>
      <w:bookmarkEnd w:id="2985"/>
      <w:r>
        <w:rPr>
          <w:color w:val="000000"/>
        </w:rPr>
        <w:t>1. Ухвали судів першої та апеляційної інстанц</w:t>
      </w:r>
      <w:r>
        <w:rPr>
          <w:color w:val="000000"/>
        </w:rPr>
        <w:t xml:space="preserve">ій можуть бути оскаржені в касаційному порядку у випадках, передбачених </w:t>
      </w:r>
      <w:hyperlink w:anchor="n8798" w:history="1">
        <w:r>
          <w:rPr>
            <w:rStyle w:val="a3"/>
            <w:color w:val="006600"/>
            <w:u w:val="none"/>
          </w:rPr>
          <w:t>пунктами 2</w:t>
        </w:r>
      </w:hyperlink>
      <w:r>
        <w:rPr>
          <w:color w:val="000000"/>
        </w:rPr>
        <w:t xml:space="preserve">, </w:t>
      </w:r>
      <w:hyperlink w:anchor="n8799" w:history="1">
        <w:r>
          <w:rPr>
            <w:rStyle w:val="a3"/>
            <w:color w:val="006600"/>
            <w:u w:val="none"/>
          </w:rPr>
          <w:t>3</w:t>
        </w:r>
      </w:hyperlink>
      <w:r>
        <w:rPr>
          <w:color w:val="000000"/>
        </w:rPr>
        <w:t xml:space="preserve"> частини першої статті 389 цього Кодексу.</w:t>
      </w:r>
    </w:p>
    <w:p w:rsidR="00000000" w:rsidRDefault="00D97886">
      <w:pPr>
        <w:pStyle w:val="rvps2"/>
        <w:divId w:val="662390928"/>
        <w:rPr>
          <w:color w:val="000000"/>
        </w:rPr>
      </w:pPr>
      <w:bookmarkStart w:id="2986" w:name="n8948"/>
      <w:bookmarkEnd w:id="2986"/>
      <w:r>
        <w:rPr>
          <w:color w:val="000000"/>
        </w:rPr>
        <w:t>2. Скарги на ухвали, що не підлягають оскарженню окремо від рішення суду першої інстанції чи постанови суду апеляційної інстанції, включаються до касаційної скарги на відповідне рішення чи постанову. У разі подання касаційної скарги на ухвалу, що не підляг</w:t>
      </w:r>
      <w:r>
        <w:rPr>
          <w:color w:val="000000"/>
        </w:rPr>
        <w:t>ає оскарженню окремо від рішення чи постанови суду, суд повертає її заявнику, про що постановляє ухвалу.</w:t>
      </w:r>
    </w:p>
    <w:p w:rsidR="00000000" w:rsidRDefault="00D97886">
      <w:pPr>
        <w:pStyle w:val="rvps2"/>
        <w:divId w:val="662390928"/>
        <w:rPr>
          <w:color w:val="000000"/>
        </w:rPr>
      </w:pPr>
      <w:bookmarkStart w:id="2987" w:name="n8949"/>
      <w:bookmarkEnd w:id="2987"/>
      <w:r>
        <w:rPr>
          <w:color w:val="000000"/>
        </w:rPr>
        <w:t>3. Касаційні скарги на ухвали судів першої чи апеляційної інстанцій розглядаються у порядку, передбаченому для розгляду касаційних скарг на рішення суд</w:t>
      </w:r>
      <w:r>
        <w:rPr>
          <w:color w:val="000000"/>
        </w:rPr>
        <w:t>у першої інстанції, постанови суду апеляційної інстанції.</w:t>
      </w:r>
    </w:p>
    <w:p w:rsidR="00000000" w:rsidRDefault="00D97886">
      <w:pPr>
        <w:pStyle w:val="rvps2"/>
        <w:divId w:val="662390928"/>
        <w:rPr>
          <w:color w:val="000000"/>
        </w:rPr>
      </w:pPr>
      <w:bookmarkStart w:id="2988" w:name="n8950"/>
      <w:bookmarkEnd w:id="2988"/>
      <w:r>
        <w:rPr>
          <w:color w:val="000000"/>
        </w:rPr>
        <w:t>4. У випадках скасування судом касаційної інстанції ухвал суду першої або апеляційної інстанцій, які перешкоджають провадженню у справі, справа передається на розгляд відповідного суду першої або ап</w:t>
      </w:r>
      <w:r>
        <w:rPr>
          <w:color w:val="000000"/>
        </w:rPr>
        <w:t>еляційної інстанції.</w:t>
      </w:r>
    </w:p>
    <w:p w:rsidR="00000000" w:rsidRDefault="00D97886">
      <w:pPr>
        <w:pStyle w:val="rvps2"/>
        <w:divId w:val="662390928"/>
        <w:rPr>
          <w:color w:val="000000"/>
        </w:rPr>
      </w:pPr>
      <w:bookmarkStart w:id="2989" w:name="n8951"/>
      <w:bookmarkEnd w:id="2989"/>
      <w:r>
        <w:rPr>
          <w:rStyle w:val="rvts9"/>
        </w:rPr>
        <w:t xml:space="preserve">Стаття 407. </w:t>
      </w:r>
      <w:r>
        <w:rPr>
          <w:color w:val="000000"/>
        </w:rPr>
        <w:t>Строки розгляду касаційної скарги</w:t>
      </w:r>
    </w:p>
    <w:p w:rsidR="00000000" w:rsidRDefault="00D97886">
      <w:pPr>
        <w:pStyle w:val="rvps2"/>
        <w:divId w:val="662390928"/>
        <w:rPr>
          <w:color w:val="000000"/>
        </w:rPr>
      </w:pPr>
      <w:bookmarkStart w:id="2990" w:name="n8952"/>
      <w:bookmarkEnd w:id="2990"/>
      <w:r>
        <w:rPr>
          <w:color w:val="000000"/>
        </w:rPr>
        <w:t xml:space="preserve">1. Касаційна скарга на судові рішення, передбачені </w:t>
      </w:r>
      <w:hyperlink w:anchor="n8797" w:history="1">
        <w:r>
          <w:rPr>
            <w:rStyle w:val="a3"/>
            <w:color w:val="006600"/>
            <w:u w:val="none"/>
          </w:rPr>
          <w:t>пунктом 1</w:t>
        </w:r>
      </w:hyperlink>
      <w:r>
        <w:rPr>
          <w:color w:val="000000"/>
        </w:rPr>
        <w:t xml:space="preserve"> частини першої статті 389 цього Кодексу, має бути розглянута протягом шістдесяти днів, а на ухвали, </w:t>
      </w:r>
      <w:r>
        <w:rPr>
          <w:color w:val="000000"/>
        </w:rPr>
        <w:t xml:space="preserve">передбачені </w:t>
      </w:r>
      <w:hyperlink w:anchor="n8798" w:history="1">
        <w:r>
          <w:rPr>
            <w:rStyle w:val="a3"/>
            <w:color w:val="006600"/>
            <w:u w:val="none"/>
          </w:rPr>
          <w:t>пунктами 2</w:t>
        </w:r>
      </w:hyperlink>
      <w:r>
        <w:rPr>
          <w:color w:val="000000"/>
        </w:rPr>
        <w:t xml:space="preserve"> і </w:t>
      </w:r>
      <w:hyperlink w:anchor="n8799" w:history="1">
        <w:r>
          <w:rPr>
            <w:rStyle w:val="a3"/>
            <w:color w:val="006600"/>
            <w:u w:val="none"/>
          </w:rPr>
          <w:t>3</w:t>
        </w:r>
      </w:hyperlink>
      <w:r>
        <w:rPr>
          <w:color w:val="000000"/>
        </w:rPr>
        <w:t xml:space="preserve"> частини першої статті 389 цього Кодексу, - протягом тридцяти днів з дня постановлення ухвали про відкриття касаційного провадження у справі.</w:t>
      </w:r>
    </w:p>
    <w:p w:rsidR="00000000" w:rsidRDefault="00D97886">
      <w:pPr>
        <w:pStyle w:val="rvps2"/>
        <w:divId w:val="662390928"/>
        <w:rPr>
          <w:color w:val="000000"/>
        </w:rPr>
      </w:pPr>
      <w:bookmarkStart w:id="2991" w:name="n8953"/>
      <w:bookmarkEnd w:id="2991"/>
      <w:r>
        <w:rPr>
          <w:rStyle w:val="rvts9"/>
        </w:rPr>
        <w:t xml:space="preserve">Стаття 408. </w:t>
      </w:r>
      <w:r>
        <w:rPr>
          <w:color w:val="000000"/>
        </w:rPr>
        <w:t>Відмова позивача від</w:t>
      </w:r>
      <w:r>
        <w:rPr>
          <w:color w:val="000000"/>
        </w:rPr>
        <w:t xml:space="preserve"> позову та укладення сторонами мирової угоди</w:t>
      </w:r>
    </w:p>
    <w:p w:rsidR="00000000" w:rsidRDefault="00D97886">
      <w:pPr>
        <w:pStyle w:val="rvps2"/>
        <w:divId w:val="662390928"/>
        <w:rPr>
          <w:color w:val="000000"/>
        </w:rPr>
      </w:pPr>
      <w:bookmarkStart w:id="2992" w:name="n8954"/>
      <w:bookmarkEnd w:id="2992"/>
      <w:r>
        <w:rPr>
          <w:color w:val="000000"/>
        </w:rPr>
        <w:t>1. Незалежно від того, за касаційною скаргою кого з учасників справи було відкрито касаційне провадження, у суді касаційної інстанції позивач має право відмовитися від позову, а сторони мають право укласти між с</w:t>
      </w:r>
      <w:r>
        <w:rPr>
          <w:color w:val="000000"/>
        </w:rPr>
        <w:t>обою мирову угоду з додержанням правил цього Кодексу, що регулюють порядок і наслідки вчинення цих процесуальних дій.</w:t>
      </w:r>
    </w:p>
    <w:p w:rsidR="00000000" w:rsidRDefault="00D97886">
      <w:pPr>
        <w:pStyle w:val="rvps2"/>
        <w:divId w:val="662390928"/>
        <w:rPr>
          <w:color w:val="000000"/>
        </w:rPr>
      </w:pPr>
      <w:bookmarkStart w:id="2993" w:name="n8955"/>
      <w:bookmarkEnd w:id="2993"/>
      <w:r>
        <w:rPr>
          <w:color w:val="000000"/>
        </w:rPr>
        <w:t xml:space="preserve">2. Якщо заява про відмову від позову чи мирова угода сторін відповідають вимогам </w:t>
      </w:r>
      <w:hyperlink w:anchor="n7613" w:history="1">
        <w:r>
          <w:rPr>
            <w:rStyle w:val="a3"/>
            <w:color w:val="006600"/>
            <w:u w:val="none"/>
          </w:rPr>
          <w:t>статей 206</w:t>
        </w:r>
      </w:hyperlink>
      <w:r>
        <w:rPr>
          <w:color w:val="000000"/>
        </w:rPr>
        <w:t xml:space="preserve"> і </w:t>
      </w:r>
      <w:hyperlink w:anchor="n7619" w:history="1">
        <w:r>
          <w:rPr>
            <w:rStyle w:val="a3"/>
            <w:color w:val="006600"/>
            <w:u w:val="none"/>
          </w:rPr>
          <w:t>207</w:t>
        </w:r>
      </w:hyperlink>
      <w:r>
        <w:rPr>
          <w:color w:val="000000"/>
        </w:rPr>
        <w:t xml:space="preserve"> цього Кодексу, суд визнає нечинними судові рішення судів першої та апеляційної інстанцій та постановляє ухвалу про прийняття відмови позивача від позову або про затвердження мирової угоди сторін, якою одночасно закриває провадження у справі</w:t>
      </w:r>
      <w:r>
        <w:rPr>
          <w:color w:val="000000"/>
        </w:rPr>
        <w:t>.</w:t>
      </w:r>
    </w:p>
    <w:p w:rsidR="00000000" w:rsidRDefault="00D97886">
      <w:pPr>
        <w:pStyle w:val="rvps2"/>
        <w:divId w:val="662390928"/>
        <w:rPr>
          <w:color w:val="000000"/>
        </w:rPr>
      </w:pPr>
      <w:bookmarkStart w:id="2994" w:name="n8956"/>
      <w:bookmarkEnd w:id="2994"/>
      <w:r>
        <w:rPr>
          <w:rStyle w:val="rvts9"/>
        </w:rPr>
        <w:t xml:space="preserve">Стаття 409. </w:t>
      </w:r>
      <w:r>
        <w:rPr>
          <w:color w:val="000000"/>
        </w:rPr>
        <w:t>Повноваження суду касаційної інстанції</w:t>
      </w:r>
    </w:p>
    <w:p w:rsidR="00000000" w:rsidRDefault="00D97886">
      <w:pPr>
        <w:pStyle w:val="rvps2"/>
        <w:divId w:val="662390928"/>
        <w:rPr>
          <w:color w:val="000000"/>
        </w:rPr>
      </w:pPr>
      <w:bookmarkStart w:id="2995" w:name="n8957"/>
      <w:bookmarkEnd w:id="2995"/>
      <w:r>
        <w:rPr>
          <w:color w:val="000000"/>
        </w:rPr>
        <w:t>1. Суд касаційної інстанції за результатами розгляду касаційної скарги має право:</w:t>
      </w:r>
    </w:p>
    <w:p w:rsidR="00000000" w:rsidRDefault="00D97886">
      <w:pPr>
        <w:pStyle w:val="rvps2"/>
        <w:divId w:val="662390928"/>
        <w:rPr>
          <w:color w:val="000000"/>
        </w:rPr>
      </w:pPr>
      <w:bookmarkStart w:id="2996" w:name="n8958"/>
      <w:bookmarkEnd w:id="2996"/>
      <w:r>
        <w:rPr>
          <w:color w:val="000000"/>
        </w:rPr>
        <w:t>1) залишити судові рішення судів першої інстанції та апеляційної інстанції без змін, а скаргу без задоволення;</w:t>
      </w:r>
    </w:p>
    <w:p w:rsidR="00000000" w:rsidRDefault="00D97886">
      <w:pPr>
        <w:pStyle w:val="rvps2"/>
        <w:divId w:val="662390928"/>
        <w:rPr>
          <w:color w:val="000000"/>
        </w:rPr>
      </w:pPr>
      <w:bookmarkStart w:id="2997" w:name="n8959"/>
      <w:bookmarkEnd w:id="2997"/>
      <w:r>
        <w:rPr>
          <w:color w:val="000000"/>
        </w:rPr>
        <w:t>2) скасува</w:t>
      </w:r>
      <w:r>
        <w:rPr>
          <w:color w:val="000000"/>
        </w:rPr>
        <w:t>ти судові рішення судів першої та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000000" w:rsidRDefault="00D97886">
      <w:pPr>
        <w:pStyle w:val="rvps2"/>
        <w:divId w:val="662390928"/>
        <w:rPr>
          <w:color w:val="000000"/>
        </w:rPr>
      </w:pPr>
      <w:bookmarkStart w:id="2998" w:name="n8960"/>
      <w:bookmarkEnd w:id="2998"/>
      <w:r>
        <w:rPr>
          <w:color w:val="000000"/>
        </w:rPr>
        <w:t>3) скасувати судові рішення повністю або частково і ух</w:t>
      </w:r>
      <w:r>
        <w:rPr>
          <w:color w:val="000000"/>
        </w:rPr>
        <w:t>валити нове рішення у відповідній частині або змінити рішення, не передаючи справи на новий розгляд;</w:t>
      </w:r>
    </w:p>
    <w:p w:rsidR="00000000" w:rsidRDefault="00D97886">
      <w:pPr>
        <w:pStyle w:val="rvps2"/>
        <w:divId w:val="662390928"/>
        <w:rPr>
          <w:color w:val="000000"/>
        </w:rPr>
      </w:pPr>
      <w:bookmarkStart w:id="2999" w:name="n8961"/>
      <w:bookmarkEnd w:id="2999"/>
      <w:r>
        <w:rPr>
          <w:color w:val="000000"/>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rsidR="00000000" w:rsidRDefault="00D97886">
      <w:pPr>
        <w:pStyle w:val="rvps2"/>
        <w:divId w:val="662390928"/>
        <w:rPr>
          <w:color w:val="000000"/>
        </w:rPr>
      </w:pPr>
      <w:bookmarkStart w:id="3000" w:name="n8962"/>
      <w:bookmarkEnd w:id="3000"/>
      <w:r>
        <w:rPr>
          <w:color w:val="000000"/>
        </w:rPr>
        <w:t>5) скасувати судові рішення суду першої та апеляційної інстанцій у відповідній частині і закрити провадження у справі чи залишити позов без розгляду у відповідній частині;</w:t>
      </w:r>
    </w:p>
    <w:p w:rsidR="00000000" w:rsidRDefault="00D97886">
      <w:pPr>
        <w:pStyle w:val="rvps2"/>
        <w:divId w:val="662390928"/>
        <w:rPr>
          <w:color w:val="000000"/>
        </w:rPr>
      </w:pPr>
      <w:bookmarkStart w:id="3001" w:name="n9774"/>
      <w:bookmarkEnd w:id="3001"/>
      <w:r>
        <w:rPr>
          <w:rStyle w:val="rvts46"/>
        </w:rPr>
        <w:t xml:space="preserve">{Пункт 5 частини першої статті 409 із змінами, внесеними згідно із Законом </w:t>
      </w:r>
      <w:hyperlink r:id="rId140" w:anchor="n97"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3002" w:name="n8963"/>
      <w:bookmarkEnd w:id="3002"/>
      <w:r>
        <w:rPr>
          <w:color w:val="000000"/>
        </w:rPr>
        <w:t>6) у передбачених цим Кодексом випадках визнати нечинними судові рішення судів першої та апеляційної інстанцій повністю або частково і закрити прова</w:t>
      </w:r>
      <w:r>
        <w:rPr>
          <w:color w:val="000000"/>
        </w:rPr>
        <w:t>дження у справі у відповідній частині;</w:t>
      </w:r>
    </w:p>
    <w:p w:rsidR="00000000" w:rsidRDefault="00D97886">
      <w:pPr>
        <w:pStyle w:val="rvps2"/>
        <w:divId w:val="662390928"/>
        <w:rPr>
          <w:color w:val="000000"/>
        </w:rPr>
      </w:pPr>
      <w:bookmarkStart w:id="3003" w:name="n8964"/>
      <w:bookmarkEnd w:id="3003"/>
      <w:r>
        <w:rPr>
          <w:color w:val="000000"/>
        </w:rPr>
        <w:t>7) у передбачених цим Кодексом випадках скасувати свою постанову (повністю або частково) і прийняти одне з рішень, зазначених в пунктах 1-6 частини першої цієї статті.</w:t>
      </w:r>
    </w:p>
    <w:p w:rsidR="00000000" w:rsidRDefault="00D97886">
      <w:pPr>
        <w:pStyle w:val="rvps2"/>
        <w:divId w:val="662390928"/>
        <w:rPr>
          <w:color w:val="000000"/>
        </w:rPr>
      </w:pPr>
      <w:bookmarkStart w:id="3004" w:name="n8965"/>
      <w:bookmarkEnd w:id="3004"/>
      <w:r>
        <w:rPr>
          <w:rStyle w:val="rvts9"/>
        </w:rPr>
        <w:t xml:space="preserve">Стаття 410. </w:t>
      </w:r>
      <w:r>
        <w:rPr>
          <w:color w:val="000000"/>
        </w:rPr>
        <w:t>Підстави для залишення касаційної ска</w:t>
      </w:r>
      <w:r>
        <w:rPr>
          <w:color w:val="000000"/>
        </w:rPr>
        <w:t>рги без задоволення, а судових рішень - без змін</w:t>
      </w:r>
    </w:p>
    <w:p w:rsidR="00000000" w:rsidRDefault="00D97886">
      <w:pPr>
        <w:pStyle w:val="rvps2"/>
        <w:divId w:val="662390928"/>
        <w:rPr>
          <w:color w:val="000000"/>
        </w:rPr>
      </w:pPr>
      <w:bookmarkStart w:id="3005" w:name="n8966"/>
      <w:bookmarkEnd w:id="3005"/>
      <w:r>
        <w:rPr>
          <w:color w:val="000000"/>
        </w:rPr>
        <w:t>1. Суд касаційної інстанції залишає касаційну скаргу без задоволення, а судові рішення - без змін, якщо визнає, що рішення ухвалено з додержанням норм матеріального і процесуального права.</w:t>
      </w:r>
    </w:p>
    <w:p w:rsidR="00000000" w:rsidRDefault="00D97886">
      <w:pPr>
        <w:pStyle w:val="rvps2"/>
        <w:divId w:val="662390928"/>
        <w:rPr>
          <w:color w:val="000000"/>
        </w:rPr>
      </w:pPr>
      <w:bookmarkStart w:id="3006" w:name="n8967"/>
      <w:bookmarkEnd w:id="3006"/>
      <w:r>
        <w:rPr>
          <w:color w:val="000000"/>
        </w:rPr>
        <w:t>2. Не може бути ск</w:t>
      </w:r>
      <w:r>
        <w:rPr>
          <w:color w:val="000000"/>
        </w:rPr>
        <w:t>асоване правильне по суті і законне рішення з одних лише формальних міркувань.</w:t>
      </w:r>
    </w:p>
    <w:p w:rsidR="00000000" w:rsidRDefault="00D97886">
      <w:pPr>
        <w:pStyle w:val="rvps2"/>
        <w:divId w:val="662390928"/>
        <w:rPr>
          <w:color w:val="000000"/>
        </w:rPr>
      </w:pPr>
      <w:bookmarkStart w:id="3007" w:name="n8968"/>
      <w:bookmarkEnd w:id="3007"/>
      <w:r>
        <w:rPr>
          <w:rStyle w:val="rvts9"/>
        </w:rPr>
        <w:t>Стаття 411.</w:t>
      </w:r>
      <w:r>
        <w:rPr>
          <w:color w:val="000000"/>
        </w:rPr>
        <w:t xml:space="preserve"> Підстави для повного або часткового скасування рішень і передачі справи повністю або частково на новий розгляд або для продовження розгляду</w:t>
      </w:r>
    </w:p>
    <w:p w:rsidR="00000000" w:rsidRDefault="00D97886">
      <w:pPr>
        <w:pStyle w:val="rvps2"/>
        <w:divId w:val="662390928"/>
        <w:rPr>
          <w:color w:val="000000"/>
        </w:rPr>
      </w:pPr>
      <w:bookmarkStart w:id="3008" w:name="n8969"/>
      <w:bookmarkEnd w:id="3008"/>
      <w:r>
        <w:rPr>
          <w:color w:val="000000"/>
        </w:rPr>
        <w:t>1. Судові рішення підляга</w:t>
      </w:r>
      <w:r>
        <w:rPr>
          <w:color w:val="000000"/>
        </w:rPr>
        <w:t>ють обов’язковому скасуванню з направленням справи на новий розгляд, якщо:</w:t>
      </w:r>
    </w:p>
    <w:p w:rsidR="00000000" w:rsidRDefault="00D97886">
      <w:pPr>
        <w:pStyle w:val="rvps2"/>
        <w:divId w:val="662390928"/>
        <w:rPr>
          <w:color w:val="000000"/>
        </w:rPr>
      </w:pPr>
      <w:bookmarkStart w:id="3009" w:name="n8970"/>
      <w:bookmarkEnd w:id="3009"/>
      <w:r>
        <w:rPr>
          <w:color w:val="000000"/>
        </w:rPr>
        <w:t>1) справу розглянуто і вирішено неповноважним складом суду;</w:t>
      </w:r>
    </w:p>
    <w:p w:rsidR="00000000" w:rsidRDefault="00D97886">
      <w:pPr>
        <w:pStyle w:val="rvps2"/>
        <w:divId w:val="662390928"/>
        <w:rPr>
          <w:color w:val="000000"/>
        </w:rPr>
      </w:pPr>
      <w:bookmarkStart w:id="3010" w:name="n8971"/>
      <w:bookmarkEnd w:id="3010"/>
      <w:r>
        <w:rPr>
          <w:color w:val="000000"/>
        </w:rPr>
        <w:t>2) в ухваленні судового рішення брав участь суддя, якому було заявлено відвід, і судом касаційної інстанції визнано підст</w:t>
      </w:r>
      <w:r>
        <w:rPr>
          <w:color w:val="000000"/>
        </w:rPr>
        <w:t>ави про відвід обґрунтованими;</w:t>
      </w:r>
    </w:p>
    <w:p w:rsidR="00000000" w:rsidRDefault="00D97886">
      <w:pPr>
        <w:pStyle w:val="rvps2"/>
        <w:divId w:val="662390928"/>
        <w:rPr>
          <w:color w:val="000000"/>
        </w:rPr>
      </w:pPr>
      <w:bookmarkStart w:id="3011" w:name="n8972"/>
      <w:bookmarkEnd w:id="3011"/>
      <w:r>
        <w:rPr>
          <w:color w:val="000000"/>
        </w:rPr>
        <w:t>3) судове рішення не підписано будь-яким із суддів або підписано не тими суддями, що зазначені в судовому рішенні;</w:t>
      </w:r>
    </w:p>
    <w:p w:rsidR="00000000" w:rsidRDefault="00D97886">
      <w:pPr>
        <w:pStyle w:val="rvps2"/>
        <w:divId w:val="662390928"/>
        <w:rPr>
          <w:color w:val="000000"/>
        </w:rPr>
      </w:pPr>
      <w:bookmarkStart w:id="3012" w:name="n8973"/>
      <w:bookmarkEnd w:id="3012"/>
      <w:r>
        <w:rPr>
          <w:color w:val="000000"/>
        </w:rPr>
        <w:t>4) судове рішення ухвалено суддями, які не входили до складу колегії, що розглянула справу;</w:t>
      </w:r>
    </w:p>
    <w:p w:rsidR="00000000" w:rsidRDefault="00D97886">
      <w:pPr>
        <w:pStyle w:val="rvps2"/>
        <w:divId w:val="662390928"/>
        <w:rPr>
          <w:color w:val="000000"/>
        </w:rPr>
      </w:pPr>
      <w:bookmarkStart w:id="3013" w:name="n8974"/>
      <w:bookmarkEnd w:id="3013"/>
      <w:r>
        <w:rPr>
          <w:color w:val="000000"/>
        </w:rPr>
        <w:t>5) справу розгляну</w:t>
      </w:r>
      <w:r>
        <w:rPr>
          <w:color w:val="000000"/>
        </w:rPr>
        <w:t>то за відсутності будь-кого з учасників справи, належним чином не повідомлених про дату, час і місце судового засідання, якщо такий учасник справи обґрунтовує свою касаційну скаргу такою підставою;</w:t>
      </w:r>
    </w:p>
    <w:p w:rsidR="00000000" w:rsidRDefault="00D97886">
      <w:pPr>
        <w:pStyle w:val="rvps2"/>
        <w:divId w:val="662390928"/>
        <w:rPr>
          <w:color w:val="000000"/>
        </w:rPr>
      </w:pPr>
      <w:bookmarkStart w:id="3014" w:name="n8975"/>
      <w:bookmarkEnd w:id="3014"/>
      <w:r>
        <w:rPr>
          <w:color w:val="000000"/>
        </w:rPr>
        <w:t>6) судове рішення ухвалено судом з порушенням правил інста</w:t>
      </w:r>
      <w:r>
        <w:rPr>
          <w:color w:val="000000"/>
        </w:rPr>
        <w:t>нційної або територіальної юрисдикції;</w:t>
      </w:r>
    </w:p>
    <w:p w:rsidR="00000000" w:rsidRDefault="00D97886">
      <w:pPr>
        <w:pStyle w:val="rvps2"/>
        <w:divId w:val="662390928"/>
        <w:rPr>
          <w:color w:val="000000"/>
        </w:rPr>
      </w:pPr>
      <w:bookmarkStart w:id="3015" w:name="n8976"/>
      <w:bookmarkEnd w:id="3015"/>
      <w:r>
        <w:rPr>
          <w:color w:val="000000"/>
        </w:rPr>
        <w:t>7) суд розглянув в порядку спрощеного позовного провадження справу, яка підлягала розгляду за правилами загального позовного провадження;</w:t>
      </w:r>
    </w:p>
    <w:p w:rsidR="00000000" w:rsidRDefault="00D97886">
      <w:pPr>
        <w:pStyle w:val="rvps2"/>
        <w:divId w:val="662390928"/>
        <w:rPr>
          <w:color w:val="000000"/>
        </w:rPr>
      </w:pPr>
      <w:bookmarkStart w:id="3016" w:name="n8977"/>
      <w:bookmarkEnd w:id="3016"/>
      <w:r>
        <w:rPr>
          <w:color w:val="000000"/>
        </w:rPr>
        <w:t>8) суд прийняв рішення про права, свободи, інтереси та (або) обов’язки осіб, що</w:t>
      </w:r>
      <w:r>
        <w:rPr>
          <w:color w:val="000000"/>
        </w:rPr>
        <w:t xml:space="preserve"> не були залучені до участі у справі.</w:t>
      </w:r>
    </w:p>
    <w:p w:rsidR="00000000" w:rsidRDefault="00D97886">
      <w:pPr>
        <w:pStyle w:val="rvps2"/>
        <w:divId w:val="662390928"/>
        <w:rPr>
          <w:color w:val="000000"/>
        </w:rPr>
      </w:pPr>
      <w:bookmarkStart w:id="3017" w:name="n8978"/>
      <w:bookmarkEnd w:id="3017"/>
      <w:r>
        <w:rPr>
          <w:color w:val="000000"/>
        </w:rPr>
        <w:t>2. Судове рішення, ухвалене судом з порушенням правил територіальної юрисдикції (підсудності), не підлягає скасуванню, якщо учасник справи, який подав касаційну скаргу, при розгляді справи судом першої інстанції без по</w:t>
      </w:r>
      <w:r>
        <w:rPr>
          <w:color w:val="000000"/>
        </w:rPr>
        <w:t>важних причин не заявив про непідсудність справи.</w:t>
      </w:r>
    </w:p>
    <w:p w:rsidR="00000000" w:rsidRDefault="00D97886">
      <w:pPr>
        <w:pStyle w:val="rvps2"/>
        <w:divId w:val="662390928"/>
        <w:rPr>
          <w:color w:val="000000"/>
        </w:rPr>
      </w:pPr>
      <w:bookmarkStart w:id="3018" w:name="n9775"/>
      <w:bookmarkEnd w:id="3018"/>
      <w:r>
        <w:rPr>
          <w:rStyle w:val="rvts46"/>
        </w:rPr>
        <w:t xml:space="preserve">{Частина друга статті 411 в редакції Закону </w:t>
      </w:r>
      <w:hyperlink r:id="rId141" w:anchor="n98"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3019" w:name="n8979"/>
      <w:bookmarkEnd w:id="3019"/>
      <w:r>
        <w:rPr>
          <w:color w:val="000000"/>
        </w:rPr>
        <w:t xml:space="preserve">3. Підставою для скасування судового рішення </w:t>
      </w:r>
      <w:r>
        <w:rPr>
          <w:color w:val="000000"/>
        </w:rPr>
        <w:t>та направлення справи на новий розгляд є також порушення норм процесуального права, що унеможливило встановлення фактичних обставин, які мають значення для правильного вирішення справи, якщо:</w:t>
      </w:r>
    </w:p>
    <w:p w:rsidR="00000000" w:rsidRDefault="00D97886">
      <w:pPr>
        <w:pStyle w:val="rvps2"/>
        <w:divId w:val="662390928"/>
        <w:rPr>
          <w:color w:val="000000"/>
        </w:rPr>
      </w:pPr>
      <w:bookmarkStart w:id="3020" w:name="n8980"/>
      <w:bookmarkEnd w:id="3020"/>
      <w:r>
        <w:rPr>
          <w:color w:val="000000"/>
        </w:rPr>
        <w:t>1) суд не дослідив зібрані у справі докази; або</w:t>
      </w:r>
    </w:p>
    <w:p w:rsidR="00000000" w:rsidRDefault="00D97886">
      <w:pPr>
        <w:pStyle w:val="rvps2"/>
        <w:divId w:val="662390928"/>
        <w:rPr>
          <w:color w:val="000000"/>
        </w:rPr>
      </w:pPr>
      <w:bookmarkStart w:id="3021" w:name="n8981"/>
      <w:bookmarkEnd w:id="3021"/>
      <w:r>
        <w:rPr>
          <w:color w:val="000000"/>
        </w:rPr>
        <w:t>2) суд необґрунт</w:t>
      </w:r>
      <w:r>
        <w:rPr>
          <w:color w:val="000000"/>
        </w:rPr>
        <w:t>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 або</w:t>
      </w:r>
    </w:p>
    <w:p w:rsidR="00000000" w:rsidRDefault="00D97886">
      <w:pPr>
        <w:pStyle w:val="rvps2"/>
        <w:divId w:val="662390928"/>
        <w:rPr>
          <w:color w:val="000000"/>
        </w:rPr>
      </w:pPr>
      <w:bookmarkStart w:id="3022" w:name="n8982"/>
      <w:bookmarkEnd w:id="3022"/>
      <w:r>
        <w:rPr>
          <w:color w:val="000000"/>
        </w:rPr>
        <w:t>3) суд встановив обставини, що мають суттєве значенн</w:t>
      </w:r>
      <w:r>
        <w:rPr>
          <w:color w:val="000000"/>
        </w:rPr>
        <w:t>я, на підставі недопустимих доказів.</w:t>
      </w:r>
    </w:p>
    <w:p w:rsidR="00000000" w:rsidRDefault="00D97886">
      <w:pPr>
        <w:pStyle w:val="rvps2"/>
        <w:divId w:val="662390928"/>
        <w:rPr>
          <w:color w:val="000000"/>
        </w:rPr>
      </w:pPr>
      <w:bookmarkStart w:id="3023" w:name="n8983"/>
      <w:bookmarkEnd w:id="3023"/>
      <w:r>
        <w:rPr>
          <w:color w:val="000000"/>
        </w:rPr>
        <w:t>4. Справа направляється на новий розгляд до суду апеляційної інстанції, якщо порушення норм процесуального права допущені тільки цим судом. У всіх інших випадках справа направляється до суду першої інстанції.</w:t>
      </w:r>
    </w:p>
    <w:p w:rsidR="00000000" w:rsidRDefault="00D97886">
      <w:pPr>
        <w:pStyle w:val="rvps2"/>
        <w:divId w:val="662390928"/>
        <w:rPr>
          <w:color w:val="000000"/>
        </w:rPr>
      </w:pPr>
      <w:bookmarkStart w:id="3024" w:name="n8984"/>
      <w:bookmarkEnd w:id="3024"/>
      <w:r>
        <w:rPr>
          <w:color w:val="000000"/>
        </w:rPr>
        <w:t>5. Висновк</w:t>
      </w:r>
      <w:r>
        <w:rPr>
          <w:color w:val="000000"/>
        </w:rPr>
        <w:t>и суду касаційної інстанції, в зв’язку з якими скасовано судові рішення, є обов’язковими для суду першої чи апеляційної інстанції під час нового розгляду справи.</w:t>
      </w:r>
    </w:p>
    <w:p w:rsidR="00000000" w:rsidRDefault="00D97886">
      <w:pPr>
        <w:pStyle w:val="rvps2"/>
        <w:divId w:val="662390928"/>
        <w:rPr>
          <w:color w:val="000000"/>
        </w:rPr>
      </w:pPr>
      <w:bookmarkStart w:id="3025" w:name="n8985"/>
      <w:bookmarkEnd w:id="3025"/>
      <w:r>
        <w:rPr>
          <w:color w:val="000000"/>
        </w:rPr>
        <w:t xml:space="preserve">6. Підставою для скасування судових рішень суду першої та апеляційної інстанцій і направлення </w:t>
      </w:r>
      <w:r>
        <w:rPr>
          <w:color w:val="000000"/>
        </w:rPr>
        <w:t>справи для продовження розгляду є порушення норм матеріального чи процесуального права, що призвели до постановлення незаконної ухвали суду першої інстанції та (або) постанови суду апеляційної інстанції, що перешкоджають подальшому провадженню у справі.</w:t>
      </w:r>
    </w:p>
    <w:p w:rsidR="00000000" w:rsidRDefault="00D97886">
      <w:pPr>
        <w:pStyle w:val="rvps2"/>
        <w:divId w:val="662390928"/>
        <w:rPr>
          <w:color w:val="000000"/>
        </w:rPr>
      </w:pPr>
      <w:bookmarkStart w:id="3026" w:name="n8986"/>
      <w:bookmarkEnd w:id="3026"/>
      <w:r>
        <w:rPr>
          <w:rStyle w:val="rvts9"/>
        </w:rPr>
        <w:t>Ст</w:t>
      </w:r>
      <w:r>
        <w:rPr>
          <w:rStyle w:val="rvts9"/>
        </w:rPr>
        <w:t xml:space="preserve">аття 412. </w:t>
      </w:r>
      <w:r>
        <w:rPr>
          <w:color w:val="000000"/>
        </w:rPr>
        <w:t>Підстави для скасування судових рішень повністю або частково і ухвалення нового рішення у відповідній частині або зміни рішення</w:t>
      </w:r>
    </w:p>
    <w:p w:rsidR="00000000" w:rsidRDefault="00D97886">
      <w:pPr>
        <w:pStyle w:val="rvps2"/>
        <w:divId w:val="662390928"/>
        <w:rPr>
          <w:color w:val="000000"/>
        </w:rPr>
      </w:pPr>
      <w:bookmarkStart w:id="3027" w:name="n8987"/>
      <w:bookmarkEnd w:id="3027"/>
      <w:r>
        <w:rPr>
          <w:color w:val="000000"/>
        </w:rPr>
        <w:t>1. Підставами для скасування судових рішень повністю або частково і ухвалення нового рішення у відповідній частині або</w:t>
      </w:r>
      <w:r>
        <w:rPr>
          <w:color w:val="000000"/>
        </w:rPr>
        <w:t xml:space="preserve"> зміни рішення є неправильне застосування норм матеріального права або порушення норм процесуального права.</w:t>
      </w:r>
    </w:p>
    <w:p w:rsidR="00000000" w:rsidRDefault="00D97886">
      <w:pPr>
        <w:pStyle w:val="rvps2"/>
        <w:divId w:val="662390928"/>
        <w:rPr>
          <w:color w:val="000000"/>
        </w:rPr>
      </w:pPr>
      <w:bookmarkStart w:id="3028" w:name="n8988"/>
      <w:bookmarkEnd w:id="3028"/>
      <w:r>
        <w:rPr>
          <w:color w:val="000000"/>
        </w:rPr>
        <w:t>2. Порушення норм процесуального права може бути підставою для скасування або зміни рішення лише за умови, якщо це порушення призвело до ухвалення н</w:t>
      </w:r>
      <w:r>
        <w:rPr>
          <w:color w:val="000000"/>
        </w:rPr>
        <w:t>езаконного рішення.</w:t>
      </w:r>
    </w:p>
    <w:p w:rsidR="00000000" w:rsidRDefault="00D97886">
      <w:pPr>
        <w:pStyle w:val="rvps2"/>
        <w:divId w:val="662390928"/>
        <w:rPr>
          <w:color w:val="000000"/>
        </w:rPr>
      </w:pPr>
      <w:bookmarkStart w:id="3029" w:name="n8989"/>
      <w:bookmarkEnd w:id="3029"/>
      <w:r>
        <w:rPr>
          <w:color w:val="000000"/>
        </w:rPr>
        <w:t>3.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000000" w:rsidRDefault="00D97886">
      <w:pPr>
        <w:pStyle w:val="rvps2"/>
        <w:divId w:val="662390928"/>
        <w:rPr>
          <w:color w:val="000000"/>
        </w:rPr>
      </w:pPr>
      <w:bookmarkStart w:id="3030" w:name="n8990"/>
      <w:bookmarkEnd w:id="3030"/>
      <w:r>
        <w:rPr>
          <w:color w:val="000000"/>
        </w:rPr>
        <w:t>4. Зміна судового рішення може полягати в доповненні або зміні його мотивувальної та (або) резолютивної частини.</w:t>
      </w:r>
    </w:p>
    <w:p w:rsidR="00000000" w:rsidRDefault="00D97886">
      <w:pPr>
        <w:pStyle w:val="rvps2"/>
        <w:divId w:val="662390928"/>
        <w:rPr>
          <w:color w:val="000000"/>
        </w:rPr>
      </w:pPr>
      <w:bookmarkStart w:id="3031" w:name="n8991"/>
      <w:bookmarkEnd w:id="3031"/>
      <w:r>
        <w:rPr>
          <w:rStyle w:val="rvts9"/>
        </w:rPr>
        <w:t>Стаття 413.</w:t>
      </w:r>
      <w:r>
        <w:rPr>
          <w:color w:val="000000"/>
        </w:rPr>
        <w:t xml:space="preserve"> Підстави для скасування постанови суду апеляційної інстанції повністю або частково і залишення в силі судового рішення суду першої </w:t>
      </w:r>
      <w:r>
        <w:rPr>
          <w:color w:val="000000"/>
        </w:rPr>
        <w:t>інстанції у відповідній частині</w:t>
      </w:r>
    </w:p>
    <w:p w:rsidR="00000000" w:rsidRDefault="00D97886">
      <w:pPr>
        <w:pStyle w:val="rvps2"/>
        <w:divId w:val="662390928"/>
        <w:rPr>
          <w:color w:val="000000"/>
        </w:rPr>
      </w:pPr>
      <w:bookmarkStart w:id="3032" w:name="n8992"/>
      <w:bookmarkEnd w:id="3032"/>
      <w:r>
        <w:rPr>
          <w:color w:val="000000"/>
        </w:rPr>
        <w:t>1. Суд касаційної інстанції скасовує постанову суду апеляційної інстанції повністю або частково і залишає в силі судове рішення суду першої інстанції у відповідній частині, якщо встановить, що судом апеляційної інстанції ска</w:t>
      </w:r>
      <w:r>
        <w:rPr>
          <w:color w:val="000000"/>
        </w:rPr>
        <w:t>совано судове рішення, яке відповідає закону.</w:t>
      </w:r>
    </w:p>
    <w:p w:rsidR="00000000" w:rsidRDefault="00D97886">
      <w:pPr>
        <w:pStyle w:val="rvps2"/>
        <w:divId w:val="662390928"/>
        <w:rPr>
          <w:color w:val="000000"/>
        </w:rPr>
      </w:pPr>
      <w:bookmarkStart w:id="3033" w:name="n8993"/>
      <w:bookmarkEnd w:id="3033"/>
      <w:r>
        <w:rPr>
          <w:rStyle w:val="rvts9"/>
        </w:rPr>
        <w:t xml:space="preserve">Стаття 414. </w:t>
      </w:r>
      <w:r>
        <w:rPr>
          <w:color w:val="000000"/>
        </w:rPr>
        <w:t>Підстави для скасування рішення повністю або частково із закриттям провадження в справі або залишенням позову без розгляду у відповідній частині</w:t>
      </w:r>
    </w:p>
    <w:p w:rsidR="00000000" w:rsidRDefault="00D97886">
      <w:pPr>
        <w:pStyle w:val="rvps2"/>
        <w:divId w:val="662390928"/>
        <w:rPr>
          <w:color w:val="000000"/>
        </w:rPr>
      </w:pPr>
      <w:bookmarkStart w:id="3034" w:name="n8994"/>
      <w:bookmarkEnd w:id="3034"/>
      <w:r>
        <w:rPr>
          <w:color w:val="000000"/>
        </w:rPr>
        <w:t>1. Судове рішення, яким закінчено розгляд справи, під</w:t>
      </w:r>
      <w:r>
        <w:rPr>
          <w:color w:val="000000"/>
        </w:rPr>
        <w:t xml:space="preserve">лягає скасуванню в касаційному порядку повністю або частково з закриттям провадження у справі або залишенням позову без розгляду у відповідній частині з підстав, передбачених </w:t>
      </w:r>
      <w:hyperlink w:anchor="n7919" w:history="1">
        <w:r>
          <w:rPr>
            <w:rStyle w:val="a3"/>
            <w:color w:val="006600"/>
            <w:u w:val="none"/>
          </w:rPr>
          <w:t>статтями 255</w:t>
        </w:r>
      </w:hyperlink>
      <w:r>
        <w:rPr>
          <w:color w:val="000000"/>
        </w:rPr>
        <w:t xml:space="preserve"> та </w:t>
      </w:r>
      <w:hyperlink w:anchor="n7934" w:history="1">
        <w:r>
          <w:rPr>
            <w:rStyle w:val="a3"/>
            <w:color w:val="006600"/>
            <w:u w:val="none"/>
          </w:rPr>
          <w:t>257</w:t>
        </w:r>
      </w:hyperlink>
      <w:r>
        <w:rPr>
          <w:color w:val="000000"/>
        </w:rPr>
        <w:t xml:space="preserve"> цього</w:t>
      </w:r>
      <w:r>
        <w:rPr>
          <w:color w:val="000000"/>
        </w:rPr>
        <w:t xml:space="preserve"> Кодексу.</w:t>
      </w:r>
    </w:p>
    <w:p w:rsidR="00000000" w:rsidRDefault="00D97886">
      <w:pPr>
        <w:pStyle w:val="rvps2"/>
        <w:divId w:val="662390928"/>
        <w:rPr>
          <w:color w:val="000000"/>
        </w:rPr>
      </w:pPr>
      <w:bookmarkStart w:id="3035" w:name="n8995"/>
      <w:bookmarkEnd w:id="3035"/>
      <w:r>
        <w:rPr>
          <w:color w:val="000000"/>
        </w:rPr>
        <w:t xml:space="preserve">2. Порушення правил юрисдикції загальних судів, визначених </w:t>
      </w:r>
      <w:hyperlink w:anchor="n6169" w:history="1">
        <w:r>
          <w:rPr>
            <w:rStyle w:val="a3"/>
            <w:color w:val="006600"/>
            <w:u w:val="none"/>
          </w:rPr>
          <w:t>статтями 19-22</w:t>
        </w:r>
      </w:hyperlink>
      <w:r>
        <w:rPr>
          <w:color w:val="000000"/>
        </w:rPr>
        <w:t xml:space="preserve"> цього Кодексу, є обов’язковою підставою для скасування рішення незалежно від доводів касаційної скарги.</w:t>
      </w:r>
    </w:p>
    <w:p w:rsidR="00000000" w:rsidRDefault="00D97886">
      <w:pPr>
        <w:pStyle w:val="rvps2"/>
        <w:divId w:val="662390928"/>
        <w:rPr>
          <w:color w:val="000000"/>
        </w:rPr>
      </w:pPr>
      <w:bookmarkStart w:id="3036" w:name="n8996"/>
      <w:bookmarkEnd w:id="3036"/>
      <w:r>
        <w:rPr>
          <w:color w:val="000000"/>
        </w:rPr>
        <w:t>3. Якщо суд першої або апеляційної інста</w:t>
      </w:r>
      <w:r>
        <w:rPr>
          <w:color w:val="000000"/>
        </w:rPr>
        <w:t>нції ухвалив законне і обґрунтоване рішення, смерть фізичної особи чи припинення юридичної особи -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w:t>
      </w:r>
      <w:r>
        <w:rPr>
          <w:color w:val="000000"/>
        </w:rPr>
        <w:t>ої цієї статті.</w:t>
      </w:r>
    </w:p>
    <w:p w:rsidR="00000000" w:rsidRDefault="00D97886">
      <w:pPr>
        <w:pStyle w:val="rvps2"/>
        <w:divId w:val="662390928"/>
        <w:rPr>
          <w:color w:val="000000"/>
        </w:rPr>
      </w:pPr>
      <w:bookmarkStart w:id="3037" w:name="n8997"/>
      <w:bookmarkEnd w:id="3037"/>
      <w:r>
        <w:rPr>
          <w:rStyle w:val="rvts9"/>
        </w:rPr>
        <w:t xml:space="preserve">Стаття 415. </w:t>
      </w:r>
      <w:r>
        <w:rPr>
          <w:color w:val="000000"/>
        </w:rPr>
        <w:t>Порядок прийняття постанов судом касаційної інстанції</w:t>
      </w:r>
    </w:p>
    <w:p w:rsidR="00000000" w:rsidRDefault="00D97886">
      <w:pPr>
        <w:pStyle w:val="rvps2"/>
        <w:divId w:val="662390928"/>
        <w:rPr>
          <w:color w:val="000000"/>
        </w:rPr>
      </w:pPr>
      <w:bookmarkStart w:id="3038" w:name="n8998"/>
      <w:bookmarkEnd w:id="3038"/>
      <w:r>
        <w:rPr>
          <w:color w:val="000000"/>
        </w:rPr>
        <w:t xml:space="preserve">1. Суд касаційної інстанції за наслідками розгляду касаційної скарги приймає постанову відповідно до правил, встановлених </w:t>
      </w:r>
      <w:hyperlink w:anchor="n6294" w:history="1">
        <w:r>
          <w:rPr>
            <w:rStyle w:val="a3"/>
            <w:color w:val="006600"/>
            <w:u w:val="none"/>
          </w:rPr>
          <w:t>статтею 35</w:t>
        </w:r>
      </w:hyperlink>
      <w:r>
        <w:rPr>
          <w:color w:val="000000"/>
        </w:rPr>
        <w:t xml:space="preserve"> та </w:t>
      </w:r>
      <w:hyperlink w:anchor="n7950" w:history="1">
        <w:r>
          <w:rPr>
            <w:rStyle w:val="a3"/>
            <w:color w:val="006600"/>
            <w:u w:val="none"/>
          </w:rPr>
          <w:t>главою 9 розділу III</w:t>
        </w:r>
      </w:hyperlink>
      <w:r>
        <w:rPr>
          <w:color w:val="000000"/>
        </w:rPr>
        <w:t xml:space="preserve"> цього Кодексу, з особливостями, зазначеними в </w:t>
      </w:r>
      <w:hyperlink w:anchor="n9001" w:history="1">
        <w:r>
          <w:rPr>
            <w:rStyle w:val="a3"/>
            <w:color w:val="006600"/>
            <w:u w:val="none"/>
          </w:rPr>
          <w:t>статті 416</w:t>
        </w:r>
      </w:hyperlink>
      <w:r>
        <w:rPr>
          <w:color w:val="000000"/>
        </w:rPr>
        <w:t xml:space="preserve"> цього Кодексу.</w:t>
      </w:r>
    </w:p>
    <w:p w:rsidR="00000000" w:rsidRDefault="00D97886">
      <w:pPr>
        <w:pStyle w:val="rvps2"/>
        <w:divId w:val="662390928"/>
        <w:rPr>
          <w:color w:val="000000"/>
        </w:rPr>
      </w:pPr>
      <w:bookmarkStart w:id="3039" w:name="n8999"/>
      <w:bookmarkEnd w:id="3039"/>
      <w:r>
        <w:rPr>
          <w:color w:val="000000"/>
        </w:rPr>
        <w:t>2. Процедурні питання, пов’язані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цим Кодексом, вирішуються судом касац</w:t>
      </w:r>
      <w:r>
        <w:rPr>
          <w:color w:val="000000"/>
        </w:rPr>
        <w:t>ійної інстанції шляхом постановлення ухвал в порядку, визначеному цим Кодексом для постановлення ухвал суду першої інстанції.</w:t>
      </w:r>
    </w:p>
    <w:p w:rsidR="00000000" w:rsidRDefault="00D97886">
      <w:pPr>
        <w:pStyle w:val="rvps2"/>
        <w:divId w:val="662390928"/>
        <w:rPr>
          <w:color w:val="000000"/>
        </w:rPr>
      </w:pPr>
      <w:bookmarkStart w:id="3040" w:name="n9000"/>
      <w:bookmarkEnd w:id="3040"/>
      <w:r>
        <w:rPr>
          <w:color w:val="000000"/>
        </w:rPr>
        <w:t>3. Постанова або ухвала суду касаційної інстанції оформлюється суддею-доповідачем (іншим суддею, якщо суддя-доповідач не згодний з</w:t>
      </w:r>
      <w:r>
        <w:rPr>
          <w:color w:val="000000"/>
        </w:rPr>
        <w:t xml:space="preserve"> постановою/ухвалою) і підписується всім складом суду, який розглядав справу, якщо інше не передбачено цим Кодексом.</w:t>
      </w:r>
    </w:p>
    <w:p w:rsidR="00000000" w:rsidRDefault="00D97886">
      <w:pPr>
        <w:pStyle w:val="rvps2"/>
        <w:divId w:val="662390928"/>
        <w:rPr>
          <w:color w:val="000000"/>
        </w:rPr>
      </w:pPr>
      <w:bookmarkStart w:id="3041" w:name="n9001"/>
      <w:bookmarkEnd w:id="3041"/>
      <w:r>
        <w:rPr>
          <w:rStyle w:val="rvts9"/>
        </w:rPr>
        <w:t xml:space="preserve">Стаття 416. </w:t>
      </w:r>
      <w:r>
        <w:rPr>
          <w:color w:val="000000"/>
        </w:rPr>
        <w:t>Постанова суду касаційної інстанції</w:t>
      </w:r>
    </w:p>
    <w:p w:rsidR="00000000" w:rsidRDefault="00D97886">
      <w:pPr>
        <w:pStyle w:val="rvps2"/>
        <w:divId w:val="662390928"/>
        <w:rPr>
          <w:color w:val="000000"/>
        </w:rPr>
      </w:pPr>
      <w:bookmarkStart w:id="3042" w:name="n9002"/>
      <w:bookmarkEnd w:id="3042"/>
      <w:r>
        <w:rPr>
          <w:color w:val="000000"/>
        </w:rPr>
        <w:t>1. Постанова суду касаційної інстанції складається з:</w:t>
      </w:r>
    </w:p>
    <w:p w:rsidR="00000000" w:rsidRDefault="00D97886">
      <w:pPr>
        <w:pStyle w:val="rvps2"/>
        <w:divId w:val="662390928"/>
        <w:rPr>
          <w:color w:val="000000"/>
        </w:rPr>
      </w:pPr>
      <w:bookmarkStart w:id="3043" w:name="n9003"/>
      <w:bookmarkEnd w:id="3043"/>
      <w:r>
        <w:rPr>
          <w:color w:val="000000"/>
        </w:rPr>
        <w:t>1) вступної частини із зазначенням:</w:t>
      </w:r>
    </w:p>
    <w:p w:rsidR="00000000" w:rsidRDefault="00D97886">
      <w:pPr>
        <w:pStyle w:val="rvps2"/>
        <w:divId w:val="662390928"/>
        <w:rPr>
          <w:color w:val="000000"/>
        </w:rPr>
      </w:pPr>
      <w:bookmarkStart w:id="3044" w:name="n9004"/>
      <w:bookmarkEnd w:id="3044"/>
      <w:r>
        <w:rPr>
          <w:color w:val="000000"/>
        </w:rPr>
        <w:t>а</w:t>
      </w:r>
      <w:r>
        <w:rPr>
          <w:color w:val="000000"/>
        </w:rPr>
        <w:t>) дати і місця її прийняття;</w:t>
      </w:r>
    </w:p>
    <w:p w:rsidR="00000000" w:rsidRDefault="00D97886">
      <w:pPr>
        <w:pStyle w:val="rvps2"/>
        <w:divId w:val="662390928"/>
        <w:rPr>
          <w:color w:val="000000"/>
        </w:rPr>
      </w:pPr>
      <w:bookmarkStart w:id="3045" w:name="n9005"/>
      <w:bookmarkEnd w:id="3045"/>
      <w:r>
        <w:rPr>
          <w:color w:val="000000"/>
        </w:rPr>
        <w:t>б) найменування суду касаційної інстанції, прізвищ та ініціалів суддів і секретаря судового засідання;</w:t>
      </w:r>
    </w:p>
    <w:p w:rsidR="00000000" w:rsidRDefault="00D97886">
      <w:pPr>
        <w:pStyle w:val="rvps2"/>
        <w:divId w:val="662390928"/>
        <w:rPr>
          <w:color w:val="000000"/>
        </w:rPr>
      </w:pPr>
      <w:bookmarkStart w:id="3046" w:name="n9006"/>
      <w:bookmarkEnd w:id="3046"/>
      <w:r>
        <w:rPr>
          <w:color w:val="000000"/>
        </w:rPr>
        <w:t>в) найменування (ім’я) учасників справи і найменування (ім’я) особи, яка подала касаційну скаргу;</w:t>
      </w:r>
    </w:p>
    <w:p w:rsidR="00000000" w:rsidRDefault="00D97886">
      <w:pPr>
        <w:pStyle w:val="rvps2"/>
        <w:divId w:val="662390928"/>
        <w:rPr>
          <w:color w:val="000000"/>
        </w:rPr>
      </w:pPr>
      <w:bookmarkStart w:id="3047" w:name="n9007"/>
      <w:bookmarkEnd w:id="3047"/>
      <w:r>
        <w:rPr>
          <w:color w:val="000000"/>
        </w:rPr>
        <w:t>г) найменування суду першо</w:t>
      </w:r>
      <w:r>
        <w:rPr>
          <w:color w:val="000000"/>
        </w:rPr>
        <w:t>ї та (або) апеляційної інстанції, судове рішення якого оскаржується, номера справи, дати ухвалення судового рішення, прізвища та ініціалів судді (суддів);</w:t>
      </w:r>
    </w:p>
    <w:p w:rsidR="00000000" w:rsidRDefault="00D97886">
      <w:pPr>
        <w:pStyle w:val="rvps2"/>
        <w:divId w:val="662390928"/>
        <w:rPr>
          <w:color w:val="000000"/>
        </w:rPr>
      </w:pPr>
      <w:bookmarkStart w:id="3048" w:name="n9008"/>
      <w:bookmarkEnd w:id="3048"/>
      <w:r>
        <w:rPr>
          <w:color w:val="000000"/>
        </w:rPr>
        <w:t>2) описової частини із зазначенням:</w:t>
      </w:r>
    </w:p>
    <w:p w:rsidR="00000000" w:rsidRDefault="00D97886">
      <w:pPr>
        <w:pStyle w:val="rvps2"/>
        <w:divId w:val="662390928"/>
        <w:rPr>
          <w:color w:val="000000"/>
        </w:rPr>
      </w:pPr>
      <w:bookmarkStart w:id="3049" w:name="n9009"/>
      <w:bookmarkEnd w:id="3049"/>
      <w:r>
        <w:rPr>
          <w:color w:val="000000"/>
        </w:rPr>
        <w:t>а) короткого змісту позовних вимог і рішень судів першої та апеля</w:t>
      </w:r>
      <w:r>
        <w:rPr>
          <w:color w:val="000000"/>
        </w:rPr>
        <w:t>ційної інстанцій;</w:t>
      </w:r>
    </w:p>
    <w:p w:rsidR="00000000" w:rsidRDefault="00D97886">
      <w:pPr>
        <w:pStyle w:val="rvps2"/>
        <w:divId w:val="662390928"/>
        <w:rPr>
          <w:color w:val="000000"/>
        </w:rPr>
      </w:pPr>
      <w:bookmarkStart w:id="3050" w:name="n9010"/>
      <w:bookmarkEnd w:id="3050"/>
      <w:r>
        <w:rPr>
          <w:color w:val="000000"/>
        </w:rPr>
        <w:t>б) короткого змісту вимог касаційної скарги;</w:t>
      </w:r>
    </w:p>
    <w:p w:rsidR="00000000" w:rsidRDefault="00D97886">
      <w:pPr>
        <w:pStyle w:val="rvps2"/>
        <w:divId w:val="662390928"/>
        <w:rPr>
          <w:color w:val="000000"/>
        </w:rPr>
      </w:pPr>
      <w:bookmarkStart w:id="3051" w:name="n9011"/>
      <w:bookmarkEnd w:id="3051"/>
      <w:r>
        <w:rPr>
          <w:color w:val="000000"/>
        </w:rPr>
        <w:t>в) узагальнених доводів особи, яка подала касаційну скаргу;</w:t>
      </w:r>
    </w:p>
    <w:p w:rsidR="00000000" w:rsidRDefault="00D97886">
      <w:pPr>
        <w:pStyle w:val="rvps2"/>
        <w:divId w:val="662390928"/>
        <w:rPr>
          <w:color w:val="000000"/>
        </w:rPr>
      </w:pPr>
      <w:bookmarkStart w:id="3052" w:name="n9012"/>
      <w:bookmarkEnd w:id="3052"/>
      <w:r>
        <w:rPr>
          <w:color w:val="000000"/>
        </w:rPr>
        <w:t>г) узагальненого викладу позиції інших учасників справи;</w:t>
      </w:r>
    </w:p>
    <w:p w:rsidR="00000000" w:rsidRDefault="00D97886">
      <w:pPr>
        <w:pStyle w:val="rvps2"/>
        <w:divId w:val="662390928"/>
        <w:rPr>
          <w:color w:val="000000"/>
        </w:rPr>
      </w:pPr>
      <w:bookmarkStart w:id="3053" w:name="n9013"/>
      <w:bookmarkEnd w:id="3053"/>
      <w:r>
        <w:rPr>
          <w:color w:val="000000"/>
        </w:rPr>
        <w:t>3) мотивувальної частини із зазначенням:</w:t>
      </w:r>
    </w:p>
    <w:p w:rsidR="00000000" w:rsidRDefault="00D97886">
      <w:pPr>
        <w:pStyle w:val="rvps2"/>
        <w:divId w:val="662390928"/>
        <w:rPr>
          <w:color w:val="000000"/>
        </w:rPr>
      </w:pPr>
      <w:bookmarkStart w:id="3054" w:name="n9014"/>
      <w:bookmarkEnd w:id="3054"/>
      <w:r>
        <w:rPr>
          <w:color w:val="000000"/>
        </w:rPr>
        <w:t>а) мотивів прийняття або відхилення</w:t>
      </w:r>
      <w:r>
        <w:rPr>
          <w:color w:val="000000"/>
        </w:rPr>
        <w:t xml:space="preserve"> кожного аргументу, викладеного в касаційній скарзі та відзиві на касаційну скаргу;</w:t>
      </w:r>
    </w:p>
    <w:p w:rsidR="00000000" w:rsidRDefault="00D97886">
      <w:pPr>
        <w:pStyle w:val="rvps2"/>
        <w:divId w:val="662390928"/>
        <w:rPr>
          <w:color w:val="000000"/>
        </w:rPr>
      </w:pPr>
      <w:bookmarkStart w:id="3055" w:name="n9015"/>
      <w:bookmarkEnd w:id="3055"/>
      <w:r>
        <w:rPr>
          <w:color w:val="000000"/>
        </w:rPr>
        <w:t>б) доводів, за якими суд касаційної інстанції погодився або не погодився з висновками суду першої та (або) апеляційної інстанції;</w:t>
      </w:r>
    </w:p>
    <w:p w:rsidR="00000000" w:rsidRDefault="00D97886">
      <w:pPr>
        <w:pStyle w:val="rvps2"/>
        <w:divId w:val="662390928"/>
        <w:rPr>
          <w:color w:val="000000"/>
        </w:rPr>
      </w:pPr>
      <w:bookmarkStart w:id="3056" w:name="n9016"/>
      <w:bookmarkEnd w:id="3056"/>
      <w:r>
        <w:rPr>
          <w:color w:val="000000"/>
        </w:rPr>
        <w:t>в) висновків за результатами розгляду каса</w:t>
      </w:r>
      <w:r>
        <w:rPr>
          <w:color w:val="000000"/>
        </w:rPr>
        <w:t>ційної скарги з посиланням на норми права, якими керувався суд;</w:t>
      </w:r>
    </w:p>
    <w:p w:rsidR="00000000" w:rsidRDefault="00D97886">
      <w:pPr>
        <w:pStyle w:val="rvps2"/>
        <w:divId w:val="662390928"/>
        <w:rPr>
          <w:color w:val="000000"/>
        </w:rPr>
      </w:pPr>
      <w:bookmarkStart w:id="3057" w:name="n9017"/>
      <w:bookmarkEnd w:id="3057"/>
      <w:r>
        <w:rPr>
          <w:color w:val="000000"/>
        </w:rPr>
        <w:t>г) дій, що їх повинні виконати суд першої та (або) апеляційної інстанції у разі скасування судового рішення і передачі справи на новий розгляд;</w:t>
      </w:r>
    </w:p>
    <w:p w:rsidR="00000000" w:rsidRDefault="00D97886">
      <w:pPr>
        <w:pStyle w:val="rvps2"/>
        <w:divId w:val="662390928"/>
        <w:rPr>
          <w:color w:val="000000"/>
        </w:rPr>
      </w:pPr>
      <w:bookmarkStart w:id="3058" w:name="n9018"/>
      <w:bookmarkEnd w:id="3058"/>
      <w:r>
        <w:rPr>
          <w:color w:val="000000"/>
        </w:rPr>
        <w:t>4) резолютивної частини із зазначенням:</w:t>
      </w:r>
    </w:p>
    <w:p w:rsidR="00000000" w:rsidRDefault="00D97886">
      <w:pPr>
        <w:pStyle w:val="rvps2"/>
        <w:divId w:val="662390928"/>
        <w:rPr>
          <w:color w:val="000000"/>
        </w:rPr>
      </w:pPr>
      <w:bookmarkStart w:id="3059" w:name="n9019"/>
      <w:bookmarkEnd w:id="3059"/>
      <w:r>
        <w:rPr>
          <w:color w:val="000000"/>
        </w:rPr>
        <w:t>а) висновку суду касаційної інстанції по суті вимог касаційної скарги і позовних вимог;</w:t>
      </w:r>
    </w:p>
    <w:p w:rsidR="00000000" w:rsidRDefault="00D97886">
      <w:pPr>
        <w:pStyle w:val="rvps2"/>
        <w:divId w:val="662390928"/>
        <w:rPr>
          <w:color w:val="000000"/>
        </w:rPr>
      </w:pPr>
      <w:bookmarkStart w:id="3060" w:name="n9020"/>
      <w:bookmarkEnd w:id="3060"/>
      <w:r>
        <w:rPr>
          <w:color w:val="000000"/>
        </w:rPr>
        <w:t>б) нового розподілу судових витрат, понесених у зв’язку із розглядом справи у суді першої інстанції та апеляційної інстанції, - у разі скасування рішення та ухвалення н</w:t>
      </w:r>
      <w:r>
        <w:rPr>
          <w:color w:val="000000"/>
        </w:rPr>
        <w:t>ового рішення або зміни рішення;</w:t>
      </w:r>
    </w:p>
    <w:p w:rsidR="00000000" w:rsidRDefault="00D97886">
      <w:pPr>
        <w:pStyle w:val="rvps2"/>
        <w:divId w:val="662390928"/>
        <w:rPr>
          <w:color w:val="000000"/>
        </w:rPr>
      </w:pPr>
      <w:bookmarkStart w:id="3061" w:name="n9021"/>
      <w:bookmarkEnd w:id="3061"/>
      <w:r>
        <w:rPr>
          <w:color w:val="000000"/>
        </w:rPr>
        <w:t>в) розподілу судових витрат, понесених у зв’язку з переглядом справи у суді касаційної інстанції;</w:t>
      </w:r>
    </w:p>
    <w:p w:rsidR="00000000" w:rsidRDefault="00D97886">
      <w:pPr>
        <w:pStyle w:val="rvps2"/>
        <w:divId w:val="662390928"/>
        <w:rPr>
          <w:color w:val="000000"/>
        </w:rPr>
      </w:pPr>
      <w:bookmarkStart w:id="3062" w:name="n9022"/>
      <w:bookmarkEnd w:id="3062"/>
      <w:r>
        <w:rPr>
          <w:color w:val="000000"/>
        </w:rPr>
        <w:t>г) повороту виконання у разі скасування рішень судів за наявності відповідної заяви та підстав.</w:t>
      </w:r>
    </w:p>
    <w:p w:rsidR="00000000" w:rsidRDefault="00D97886">
      <w:pPr>
        <w:pStyle w:val="rvps2"/>
        <w:divId w:val="662390928"/>
        <w:rPr>
          <w:color w:val="000000"/>
        </w:rPr>
      </w:pPr>
      <w:bookmarkStart w:id="3063" w:name="n9023"/>
      <w:bookmarkEnd w:id="3063"/>
      <w:r>
        <w:rPr>
          <w:color w:val="000000"/>
        </w:rPr>
        <w:t>2. У постанові палати, об’єдн</w:t>
      </w:r>
      <w:r>
        <w:rPr>
          <w:color w:val="000000"/>
        </w:rPr>
        <w:t>аної палати, Великої Палати Верховного Суду має міститися висновок про те, як саме повинна застосовуватися норма права, із застосуванням якої не погодилася колегія суддів, палата, об’єднана палата, що передала справу на розгляд палати, об’єднаної палати, В</w:t>
      </w:r>
      <w:r>
        <w:rPr>
          <w:color w:val="000000"/>
        </w:rPr>
        <w:t>еликої Палати.</w:t>
      </w:r>
    </w:p>
    <w:p w:rsidR="00000000" w:rsidRDefault="00D97886">
      <w:pPr>
        <w:pStyle w:val="rvps2"/>
        <w:divId w:val="662390928"/>
        <w:rPr>
          <w:color w:val="000000"/>
        </w:rPr>
      </w:pPr>
      <w:bookmarkStart w:id="3064" w:name="n9024"/>
      <w:bookmarkEnd w:id="3064"/>
      <w:r>
        <w:rPr>
          <w:rStyle w:val="rvts9"/>
        </w:rPr>
        <w:t xml:space="preserve">Стаття 417. </w:t>
      </w:r>
      <w:r>
        <w:rPr>
          <w:color w:val="000000"/>
        </w:rPr>
        <w:t>Обов’язковість вказівок, що містяться в постанові суду касаційної інстанції</w:t>
      </w:r>
    </w:p>
    <w:p w:rsidR="00000000" w:rsidRDefault="00D97886">
      <w:pPr>
        <w:pStyle w:val="rvps2"/>
        <w:divId w:val="662390928"/>
        <w:rPr>
          <w:color w:val="000000"/>
        </w:rPr>
      </w:pPr>
      <w:bookmarkStart w:id="3065" w:name="n9025"/>
      <w:bookmarkEnd w:id="3065"/>
      <w:r>
        <w:rPr>
          <w:color w:val="000000"/>
        </w:rPr>
        <w:t>1. Вказівки, що містяться в постанові суду касаційної інстанції, є обов’язковими для суду першої та апеляційної інстанцій під час нового розгляду справи.</w:t>
      </w:r>
    </w:p>
    <w:p w:rsidR="00000000" w:rsidRDefault="00D97886">
      <w:pPr>
        <w:pStyle w:val="rvps2"/>
        <w:divId w:val="662390928"/>
        <w:rPr>
          <w:color w:val="000000"/>
        </w:rPr>
      </w:pPr>
      <w:bookmarkStart w:id="3066" w:name="n9026"/>
      <w:bookmarkEnd w:id="3066"/>
      <w:r>
        <w:rPr>
          <w:color w:val="000000"/>
        </w:rPr>
        <w:t>2. Постанова суду касаційної інстанції не може містити вказівок для суду першої або апеляційної інстанції про достовірність чи недостовірність того чи іншого доказу, про переваги одних доказів над іншими, про те, яка норма матеріального права повинна бути</w:t>
      </w:r>
      <w:r>
        <w:rPr>
          <w:color w:val="000000"/>
        </w:rPr>
        <w:t xml:space="preserve"> застосована і яке рішення має бути прийнято за результатами нового розгляду справи.</w:t>
      </w:r>
    </w:p>
    <w:p w:rsidR="00000000" w:rsidRDefault="00D97886">
      <w:pPr>
        <w:pStyle w:val="rvps2"/>
        <w:divId w:val="662390928"/>
        <w:rPr>
          <w:color w:val="000000"/>
        </w:rPr>
      </w:pPr>
      <w:bookmarkStart w:id="3067" w:name="n9027"/>
      <w:bookmarkEnd w:id="3067"/>
      <w:r>
        <w:rPr>
          <w:rStyle w:val="rvts9"/>
        </w:rPr>
        <w:t xml:space="preserve">Стаття 418. </w:t>
      </w:r>
      <w:r>
        <w:rPr>
          <w:color w:val="000000"/>
        </w:rPr>
        <w:t>Проголошення постанови судом касаційної інстанції</w:t>
      </w:r>
    </w:p>
    <w:p w:rsidR="00000000" w:rsidRDefault="00D97886">
      <w:pPr>
        <w:pStyle w:val="rvps2"/>
        <w:divId w:val="662390928"/>
        <w:rPr>
          <w:color w:val="000000"/>
        </w:rPr>
      </w:pPr>
      <w:bookmarkStart w:id="3068" w:name="n9028"/>
      <w:bookmarkEnd w:id="3068"/>
      <w:r>
        <w:rPr>
          <w:color w:val="000000"/>
        </w:rPr>
        <w:t xml:space="preserve">1. Постанова суду касаційної інстанції проголошується за правилами, встановленими </w:t>
      </w:r>
      <w:hyperlink w:anchor="n8066" w:history="1">
        <w:r>
          <w:rPr>
            <w:rStyle w:val="a3"/>
            <w:color w:val="006600"/>
            <w:u w:val="none"/>
          </w:rPr>
          <w:t>статтею 268</w:t>
        </w:r>
      </w:hyperlink>
      <w:r>
        <w:rPr>
          <w:color w:val="000000"/>
        </w:rPr>
        <w:t xml:space="preserve"> цього Кодексу.</w:t>
      </w:r>
    </w:p>
    <w:p w:rsidR="00000000" w:rsidRDefault="00D97886">
      <w:pPr>
        <w:pStyle w:val="rvps2"/>
        <w:divId w:val="662390928"/>
        <w:rPr>
          <w:color w:val="000000"/>
        </w:rPr>
      </w:pPr>
      <w:bookmarkStart w:id="3069" w:name="n9029"/>
      <w:bookmarkEnd w:id="3069"/>
      <w:r>
        <w:rPr>
          <w:rStyle w:val="rvts9"/>
        </w:rPr>
        <w:t xml:space="preserve">Стаття 419. </w:t>
      </w:r>
      <w:r>
        <w:rPr>
          <w:color w:val="000000"/>
        </w:rPr>
        <w:t>Законна сила постанови суду касаційної інстанції</w:t>
      </w:r>
    </w:p>
    <w:p w:rsidR="00000000" w:rsidRDefault="00D97886">
      <w:pPr>
        <w:pStyle w:val="rvps2"/>
        <w:divId w:val="662390928"/>
        <w:rPr>
          <w:color w:val="000000"/>
        </w:rPr>
      </w:pPr>
      <w:bookmarkStart w:id="3070" w:name="n9030"/>
      <w:bookmarkEnd w:id="3070"/>
      <w:r>
        <w:rPr>
          <w:color w:val="000000"/>
        </w:rPr>
        <w:t>1. Постанова суду касаційної інстанції набирає законної сили з моменту її прийняття.</w:t>
      </w:r>
    </w:p>
    <w:p w:rsidR="00000000" w:rsidRDefault="00D97886">
      <w:pPr>
        <w:pStyle w:val="rvps2"/>
        <w:divId w:val="662390928"/>
        <w:rPr>
          <w:color w:val="000000"/>
        </w:rPr>
      </w:pPr>
      <w:bookmarkStart w:id="3071" w:name="n9031"/>
      <w:bookmarkEnd w:id="3071"/>
      <w:r>
        <w:rPr>
          <w:color w:val="000000"/>
        </w:rPr>
        <w:t xml:space="preserve">2. З моменту прийняття постанови судом касаційної інстанції скасовані або визнані </w:t>
      </w:r>
      <w:r>
        <w:rPr>
          <w:color w:val="000000"/>
        </w:rPr>
        <w:t>нечинними рішення, постанови та ухвали суду першої або апеляційної інстанції втрачають законну силу та подальшому виконанню не підлягають.</w:t>
      </w:r>
    </w:p>
    <w:p w:rsidR="00000000" w:rsidRDefault="00D97886">
      <w:pPr>
        <w:pStyle w:val="rvps2"/>
        <w:divId w:val="662390928"/>
        <w:rPr>
          <w:color w:val="000000"/>
        </w:rPr>
      </w:pPr>
      <w:bookmarkStart w:id="3072" w:name="n9032"/>
      <w:bookmarkEnd w:id="3072"/>
      <w:r>
        <w:rPr>
          <w:color w:val="000000"/>
        </w:rPr>
        <w:t>3. Постанова суду касаційної інстанції є остаточною і оскарженню не підлягає.</w:t>
      </w:r>
    </w:p>
    <w:p w:rsidR="00000000" w:rsidRDefault="00D97886">
      <w:pPr>
        <w:pStyle w:val="rvps2"/>
        <w:divId w:val="662390928"/>
        <w:rPr>
          <w:color w:val="000000"/>
        </w:rPr>
      </w:pPr>
      <w:bookmarkStart w:id="3073" w:name="n9033"/>
      <w:bookmarkEnd w:id="3073"/>
      <w:r>
        <w:rPr>
          <w:rStyle w:val="rvts9"/>
        </w:rPr>
        <w:t xml:space="preserve">Стаття 420. </w:t>
      </w:r>
      <w:r>
        <w:rPr>
          <w:color w:val="000000"/>
        </w:rPr>
        <w:t>Окрема ухвала суду касаційн</w:t>
      </w:r>
      <w:r>
        <w:rPr>
          <w:color w:val="000000"/>
        </w:rPr>
        <w:t>ої інстанції</w:t>
      </w:r>
    </w:p>
    <w:p w:rsidR="00000000" w:rsidRDefault="00D97886">
      <w:pPr>
        <w:pStyle w:val="rvps2"/>
        <w:divId w:val="662390928"/>
        <w:rPr>
          <w:color w:val="000000"/>
        </w:rPr>
      </w:pPr>
      <w:bookmarkStart w:id="3074" w:name="n9034"/>
      <w:bookmarkEnd w:id="3074"/>
      <w:r>
        <w:rPr>
          <w:color w:val="000000"/>
        </w:rPr>
        <w:t xml:space="preserve">1. Суд касаційної інстанції у випадках і в порядку, встановлених </w:t>
      </w:r>
      <w:hyperlink w:anchor="n7989" w:history="1">
        <w:r>
          <w:rPr>
            <w:rStyle w:val="a3"/>
            <w:color w:val="006600"/>
            <w:u w:val="none"/>
          </w:rPr>
          <w:t>статтею 262</w:t>
        </w:r>
      </w:hyperlink>
      <w:r>
        <w:rPr>
          <w:color w:val="000000"/>
        </w:rPr>
        <w:t xml:space="preserve"> цього Кодексу, може постановити окрему ухвалу.</w:t>
      </w:r>
    </w:p>
    <w:p w:rsidR="00000000" w:rsidRDefault="00D97886">
      <w:pPr>
        <w:pStyle w:val="rvps2"/>
        <w:divId w:val="662390928"/>
        <w:rPr>
          <w:color w:val="000000"/>
        </w:rPr>
      </w:pPr>
      <w:bookmarkStart w:id="3075" w:name="n9035"/>
      <w:bookmarkEnd w:id="3075"/>
      <w:r>
        <w:rPr>
          <w:rStyle w:val="rvts9"/>
        </w:rPr>
        <w:t xml:space="preserve">Стаття 421. </w:t>
      </w:r>
      <w:r>
        <w:rPr>
          <w:color w:val="000000"/>
        </w:rPr>
        <w:t>Вручення судових рішень суду касаційної інстанції</w:t>
      </w:r>
    </w:p>
    <w:p w:rsidR="00000000" w:rsidRDefault="00D97886">
      <w:pPr>
        <w:pStyle w:val="rvps2"/>
        <w:divId w:val="662390928"/>
        <w:rPr>
          <w:color w:val="000000"/>
        </w:rPr>
      </w:pPr>
      <w:bookmarkStart w:id="3076" w:name="n9036"/>
      <w:bookmarkEnd w:id="3076"/>
      <w:r>
        <w:rPr>
          <w:color w:val="000000"/>
        </w:rPr>
        <w:t>1. Судові рішення суду касаці</w:t>
      </w:r>
      <w:r>
        <w:rPr>
          <w:color w:val="000000"/>
        </w:rPr>
        <w:t xml:space="preserve">йної інстанції вручаються (видаються або надсилаються) в порядку, встановленому </w:t>
      </w:r>
      <w:hyperlink w:anchor="n8101" w:history="1">
        <w:r>
          <w:rPr>
            <w:rStyle w:val="a3"/>
            <w:color w:val="006600"/>
            <w:u w:val="none"/>
          </w:rPr>
          <w:t>статтею 272</w:t>
        </w:r>
      </w:hyperlink>
      <w:r>
        <w:rPr>
          <w:color w:val="000000"/>
        </w:rPr>
        <w:t xml:space="preserve"> цього Кодексу.</w:t>
      </w:r>
    </w:p>
    <w:p w:rsidR="00000000" w:rsidRDefault="00D97886">
      <w:pPr>
        <w:pStyle w:val="rvps2"/>
        <w:divId w:val="662390928"/>
        <w:rPr>
          <w:color w:val="000000"/>
        </w:rPr>
      </w:pPr>
      <w:bookmarkStart w:id="3077" w:name="n9037"/>
      <w:bookmarkEnd w:id="3077"/>
      <w:r>
        <w:rPr>
          <w:color w:val="000000"/>
        </w:rPr>
        <w:t>2. Копії судових рішень суду касаційної інстанції повторно видаються судом, який розглядав справу як суд першої інстанції</w:t>
      </w:r>
      <w:r>
        <w:rPr>
          <w:color w:val="000000"/>
        </w:rPr>
        <w:t>.</w:t>
      </w:r>
    </w:p>
    <w:p w:rsidR="00000000" w:rsidRDefault="00D97886">
      <w:pPr>
        <w:pStyle w:val="rvps2"/>
        <w:divId w:val="662390928"/>
        <w:rPr>
          <w:color w:val="000000"/>
        </w:rPr>
      </w:pPr>
      <w:bookmarkStart w:id="3078" w:name="n9038"/>
      <w:bookmarkEnd w:id="3078"/>
      <w:r>
        <w:rPr>
          <w:rStyle w:val="rvts9"/>
        </w:rPr>
        <w:t xml:space="preserve">Стаття 422. </w:t>
      </w:r>
      <w:r>
        <w:rPr>
          <w:color w:val="000000"/>
        </w:rPr>
        <w:t>Повернення справ</w:t>
      </w:r>
    </w:p>
    <w:p w:rsidR="00000000" w:rsidRDefault="00D97886">
      <w:pPr>
        <w:pStyle w:val="rvps2"/>
        <w:divId w:val="662390928"/>
        <w:rPr>
          <w:color w:val="000000"/>
        </w:rPr>
      </w:pPr>
      <w:bookmarkStart w:id="3079" w:name="n9039"/>
      <w:bookmarkEnd w:id="3079"/>
      <w:r>
        <w:rPr>
          <w:color w:val="000000"/>
        </w:rPr>
        <w:t>1. Після закінчення касаційного провадження справа протягом десяти днів повертається до суду, який її розглядав.</w:t>
      </w:r>
    </w:p>
    <w:p w:rsidR="00000000" w:rsidRDefault="00D97886">
      <w:pPr>
        <w:pStyle w:val="rvps7"/>
        <w:divId w:val="662390928"/>
        <w:rPr>
          <w:color w:val="000000"/>
        </w:rPr>
      </w:pPr>
      <w:bookmarkStart w:id="3080" w:name="n9040"/>
      <w:bookmarkEnd w:id="3080"/>
      <w:r>
        <w:rPr>
          <w:rStyle w:val="rvts15"/>
        </w:rPr>
        <w:t>Глава 3. Перегляд судових рішень за нововиявленими або виключними обставинами</w:t>
      </w:r>
    </w:p>
    <w:p w:rsidR="00000000" w:rsidRDefault="00D97886">
      <w:pPr>
        <w:pStyle w:val="rvps2"/>
        <w:divId w:val="662390928"/>
        <w:rPr>
          <w:color w:val="000000"/>
        </w:rPr>
      </w:pPr>
      <w:bookmarkStart w:id="3081" w:name="n9041"/>
      <w:bookmarkEnd w:id="3081"/>
      <w:r>
        <w:rPr>
          <w:rStyle w:val="rvts9"/>
        </w:rPr>
        <w:t xml:space="preserve">Стаття 423. </w:t>
      </w:r>
      <w:r>
        <w:rPr>
          <w:color w:val="000000"/>
        </w:rPr>
        <w:t>Підстави перегляду</w:t>
      </w:r>
    </w:p>
    <w:p w:rsidR="00000000" w:rsidRDefault="00D97886">
      <w:pPr>
        <w:pStyle w:val="rvps2"/>
        <w:divId w:val="662390928"/>
        <w:rPr>
          <w:color w:val="000000"/>
        </w:rPr>
      </w:pPr>
      <w:bookmarkStart w:id="3082" w:name="n9042"/>
      <w:bookmarkEnd w:id="3082"/>
      <w:r>
        <w:rPr>
          <w:color w:val="000000"/>
        </w:rPr>
        <w:t xml:space="preserve">1. </w:t>
      </w:r>
      <w:r>
        <w:rPr>
          <w:color w:val="000000"/>
        </w:rPr>
        <w:t>Рішення, постанова або ухвала суду, якими закінчено розгляд справи, що набрали законної сили, можуть бути переглянуті за нововиявленими або виключними обставинами.</w:t>
      </w:r>
    </w:p>
    <w:p w:rsidR="00000000" w:rsidRDefault="00D97886">
      <w:pPr>
        <w:pStyle w:val="rvps2"/>
        <w:divId w:val="662390928"/>
        <w:rPr>
          <w:color w:val="000000"/>
        </w:rPr>
      </w:pPr>
      <w:bookmarkStart w:id="3083" w:name="n9043"/>
      <w:bookmarkEnd w:id="3083"/>
      <w:r>
        <w:rPr>
          <w:color w:val="000000"/>
        </w:rPr>
        <w:t>2. Підставами для перегляду судового рішення за нововиявленими обставинами є:</w:t>
      </w:r>
    </w:p>
    <w:p w:rsidR="00000000" w:rsidRDefault="00D97886">
      <w:pPr>
        <w:pStyle w:val="rvps2"/>
        <w:divId w:val="662390928"/>
        <w:rPr>
          <w:color w:val="000000"/>
        </w:rPr>
      </w:pPr>
      <w:bookmarkStart w:id="3084" w:name="n9044"/>
      <w:bookmarkEnd w:id="3084"/>
      <w:r>
        <w:rPr>
          <w:color w:val="000000"/>
        </w:rPr>
        <w:t>1) істотні для</w:t>
      </w:r>
      <w:r>
        <w:rPr>
          <w:color w:val="000000"/>
        </w:rPr>
        <w:t xml:space="preserve"> справи обставини, що не були встановлені судом та не були і не могли бути відомі особі, яка звертається із заявою, на час розгляду справи;</w:t>
      </w:r>
    </w:p>
    <w:p w:rsidR="00000000" w:rsidRDefault="00D97886">
      <w:pPr>
        <w:pStyle w:val="rvps2"/>
        <w:divId w:val="662390928"/>
        <w:rPr>
          <w:color w:val="000000"/>
        </w:rPr>
      </w:pPr>
      <w:bookmarkStart w:id="3085" w:name="n9045"/>
      <w:bookmarkEnd w:id="3085"/>
      <w:r>
        <w:rPr>
          <w:color w:val="000000"/>
        </w:rPr>
        <w:t>2) встановлений вироком або ухвалою про закриття кримінального провадження та звільнення особи від кримінальної відп</w:t>
      </w:r>
      <w:r>
        <w:rPr>
          <w:color w:val="000000"/>
        </w:rPr>
        <w:t>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що призвели до ухвалення незаконно</w:t>
      </w:r>
      <w:r>
        <w:rPr>
          <w:color w:val="000000"/>
        </w:rPr>
        <w:t>го рішення у даній справі;</w:t>
      </w:r>
    </w:p>
    <w:p w:rsidR="00000000" w:rsidRDefault="00D97886">
      <w:pPr>
        <w:pStyle w:val="rvps2"/>
        <w:divId w:val="662390928"/>
        <w:rPr>
          <w:color w:val="000000"/>
        </w:rPr>
      </w:pPr>
      <w:bookmarkStart w:id="3086" w:name="n9046"/>
      <w:bookmarkEnd w:id="3086"/>
      <w:r>
        <w:rPr>
          <w:color w:val="000000"/>
        </w:rPr>
        <w:t>3) скасування судового рішення, яке стало підставою для ухвалення судового рішення, що підлягає перегляду.</w:t>
      </w:r>
    </w:p>
    <w:p w:rsidR="00000000" w:rsidRDefault="00D97886">
      <w:pPr>
        <w:pStyle w:val="rvps2"/>
        <w:divId w:val="662390928"/>
        <w:rPr>
          <w:color w:val="000000"/>
        </w:rPr>
      </w:pPr>
      <w:bookmarkStart w:id="3087" w:name="n9047"/>
      <w:bookmarkEnd w:id="3087"/>
      <w:r>
        <w:rPr>
          <w:color w:val="000000"/>
        </w:rPr>
        <w:t>3. Підставами для перегляду судових рішень у зв’язку з виключними обставинами є:</w:t>
      </w:r>
    </w:p>
    <w:p w:rsidR="00000000" w:rsidRDefault="00D97886">
      <w:pPr>
        <w:pStyle w:val="rvps2"/>
        <w:divId w:val="662390928"/>
        <w:rPr>
          <w:color w:val="000000"/>
        </w:rPr>
      </w:pPr>
      <w:bookmarkStart w:id="3088" w:name="n9048"/>
      <w:bookmarkEnd w:id="3088"/>
      <w:r>
        <w:rPr>
          <w:color w:val="000000"/>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w:t>
      </w:r>
    </w:p>
    <w:p w:rsidR="00000000" w:rsidRDefault="00D97886">
      <w:pPr>
        <w:pStyle w:val="rvps2"/>
        <w:divId w:val="662390928"/>
        <w:rPr>
          <w:color w:val="000000"/>
        </w:rPr>
      </w:pPr>
      <w:bookmarkStart w:id="3089" w:name="n9049"/>
      <w:bookmarkEnd w:id="3089"/>
      <w:r>
        <w:rPr>
          <w:color w:val="000000"/>
        </w:rPr>
        <w:t>2) встановлення міжнаро</w:t>
      </w:r>
      <w:r>
        <w:rPr>
          <w:color w:val="000000"/>
        </w:rPr>
        <w:t>дною судовою установою, юрисдикція якої визнана Україною, порушення Україною міжнародних зобов’язань при вирішенні даної справи судом;</w:t>
      </w:r>
    </w:p>
    <w:p w:rsidR="00000000" w:rsidRDefault="00D97886">
      <w:pPr>
        <w:pStyle w:val="rvps2"/>
        <w:divId w:val="662390928"/>
        <w:rPr>
          <w:color w:val="000000"/>
        </w:rPr>
      </w:pPr>
      <w:bookmarkStart w:id="3090" w:name="n9050"/>
      <w:bookmarkEnd w:id="3090"/>
      <w:r>
        <w:rPr>
          <w:color w:val="000000"/>
        </w:rPr>
        <w:t>3) встановлення вироком суду, що набрав законної сили, вини судді у вчиненні злочину, внаслідок якого було ухвалено судов</w:t>
      </w:r>
      <w:r>
        <w:rPr>
          <w:color w:val="000000"/>
        </w:rPr>
        <w:t>е рішення.</w:t>
      </w:r>
    </w:p>
    <w:p w:rsidR="00000000" w:rsidRDefault="00D97886">
      <w:pPr>
        <w:pStyle w:val="rvps2"/>
        <w:divId w:val="662390928"/>
        <w:rPr>
          <w:color w:val="000000"/>
        </w:rPr>
      </w:pPr>
      <w:bookmarkStart w:id="3091" w:name="n9051"/>
      <w:bookmarkEnd w:id="3091"/>
      <w:r>
        <w:rPr>
          <w:color w:val="000000"/>
        </w:rPr>
        <w:t>4. Не є підставою для перегляду рішення суду за нововиявленими обставинами:</w:t>
      </w:r>
    </w:p>
    <w:p w:rsidR="00000000" w:rsidRDefault="00D97886">
      <w:pPr>
        <w:pStyle w:val="rvps2"/>
        <w:divId w:val="662390928"/>
        <w:rPr>
          <w:color w:val="000000"/>
        </w:rPr>
      </w:pPr>
      <w:bookmarkStart w:id="3092" w:name="n9052"/>
      <w:bookmarkEnd w:id="3092"/>
      <w:r>
        <w:rPr>
          <w:color w:val="000000"/>
        </w:rPr>
        <w:t>1) переоцінка доказів, оцінених судом у процесі розгляду справи;</w:t>
      </w:r>
    </w:p>
    <w:p w:rsidR="00000000" w:rsidRDefault="00D97886">
      <w:pPr>
        <w:pStyle w:val="rvps2"/>
        <w:divId w:val="662390928"/>
        <w:rPr>
          <w:color w:val="000000"/>
        </w:rPr>
      </w:pPr>
      <w:bookmarkStart w:id="3093" w:name="n9053"/>
      <w:bookmarkEnd w:id="3093"/>
      <w:r>
        <w:rPr>
          <w:color w:val="000000"/>
        </w:rPr>
        <w:t>2) докази, які не оцінювалися судом, стосовно обставин, що були встановлені судом.</w:t>
      </w:r>
    </w:p>
    <w:p w:rsidR="00000000" w:rsidRDefault="00D97886">
      <w:pPr>
        <w:pStyle w:val="rvps2"/>
        <w:divId w:val="662390928"/>
        <w:rPr>
          <w:color w:val="000000"/>
        </w:rPr>
      </w:pPr>
      <w:bookmarkStart w:id="3094" w:name="n9054"/>
      <w:bookmarkEnd w:id="3094"/>
      <w:r>
        <w:rPr>
          <w:color w:val="000000"/>
        </w:rPr>
        <w:t>5. При перегляді судо</w:t>
      </w:r>
      <w:r>
        <w:rPr>
          <w:color w:val="000000"/>
        </w:rPr>
        <w:t>вого рішення за нововиявленими або виключними обставинами суд не може виходити за межі тих вимог, які були предметом розгляду при ухваленні судового рішення, яке переглядається, розглядати інші вимоги або інші підстави позову.</w:t>
      </w:r>
    </w:p>
    <w:p w:rsidR="00000000" w:rsidRDefault="00D97886">
      <w:pPr>
        <w:pStyle w:val="rvps2"/>
        <w:divId w:val="662390928"/>
        <w:rPr>
          <w:color w:val="000000"/>
        </w:rPr>
      </w:pPr>
      <w:bookmarkStart w:id="3095" w:name="n9055"/>
      <w:bookmarkEnd w:id="3095"/>
      <w:r>
        <w:rPr>
          <w:rStyle w:val="rvts9"/>
        </w:rPr>
        <w:t xml:space="preserve">Стаття 424. </w:t>
      </w:r>
      <w:r>
        <w:rPr>
          <w:color w:val="000000"/>
        </w:rPr>
        <w:t>Строк подання зая</w:t>
      </w:r>
      <w:r>
        <w:rPr>
          <w:color w:val="000000"/>
        </w:rPr>
        <w:t>в про перегляд судових рішень за нововиявленими або виключними обставинами</w:t>
      </w:r>
    </w:p>
    <w:p w:rsidR="00000000" w:rsidRDefault="00D97886">
      <w:pPr>
        <w:pStyle w:val="rvps2"/>
        <w:divId w:val="662390928"/>
        <w:rPr>
          <w:color w:val="000000"/>
        </w:rPr>
      </w:pPr>
      <w:bookmarkStart w:id="3096" w:name="n9056"/>
      <w:bookmarkEnd w:id="3096"/>
      <w:r>
        <w:rPr>
          <w:color w:val="000000"/>
        </w:rPr>
        <w:t>1. Заяву про перегляд судового рішення за нововиявленими або виключними обставинами може бути подано:</w:t>
      </w:r>
    </w:p>
    <w:p w:rsidR="00000000" w:rsidRDefault="00D97886">
      <w:pPr>
        <w:pStyle w:val="rvps2"/>
        <w:divId w:val="662390928"/>
        <w:rPr>
          <w:color w:val="000000"/>
        </w:rPr>
      </w:pPr>
      <w:bookmarkStart w:id="3097" w:name="n9057"/>
      <w:bookmarkEnd w:id="3097"/>
      <w:r>
        <w:rPr>
          <w:color w:val="000000"/>
        </w:rPr>
        <w:t xml:space="preserve">1) з підстави, визначеної </w:t>
      </w:r>
      <w:hyperlink w:anchor="n9044" w:history="1">
        <w:r>
          <w:rPr>
            <w:rStyle w:val="a3"/>
            <w:color w:val="006600"/>
            <w:u w:val="none"/>
          </w:rPr>
          <w:t>пунктом 1</w:t>
        </w:r>
      </w:hyperlink>
      <w:r>
        <w:rPr>
          <w:color w:val="000000"/>
        </w:rPr>
        <w:t xml:space="preserve"> частини другої </w:t>
      </w:r>
      <w:r>
        <w:rPr>
          <w:color w:val="000000"/>
        </w:rPr>
        <w:t>статті 423 цього Кодексу, - учасниками справи протягом тридцяти днів з дня, коли особа дізналася або могла дізнатися про існування обставин, що стали підставою для перегляду судового рішення;</w:t>
      </w:r>
    </w:p>
    <w:p w:rsidR="00000000" w:rsidRDefault="00D97886">
      <w:pPr>
        <w:pStyle w:val="rvps2"/>
        <w:divId w:val="662390928"/>
        <w:rPr>
          <w:color w:val="000000"/>
        </w:rPr>
      </w:pPr>
      <w:bookmarkStart w:id="3098" w:name="n9058"/>
      <w:bookmarkEnd w:id="3098"/>
      <w:r>
        <w:rPr>
          <w:color w:val="000000"/>
        </w:rPr>
        <w:t xml:space="preserve">2) з підстави, визначеної </w:t>
      </w:r>
      <w:hyperlink w:anchor="n9045" w:history="1">
        <w:r>
          <w:rPr>
            <w:rStyle w:val="a3"/>
            <w:color w:val="006600"/>
            <w:u w:val="none"/>
          </w:rPr>
          <w:t>пунктом 2</w:t>
        </w:r>
      </w:hyperlink>
      <w:r>
        <w:rPr>
          <w:color w:val="000000"/>
        </w:rPr>
        <w:t xml:space="preserve"> </w:t>
      </w:r>
      <w:r>
        <w:rPr>
          <w:color w:val="000000"/>
        </w:rPr>
        <w:t>частини другої статті 423 цього Кодексу, - учасниками справи протягом тридцяти днів з дня, коли вирок (ухвала) у кримінальному провадженні набрав законної сили;</w:t>
      </w:r>
    </w:p>
    <w:p w:rsidR="00000000" w:rsidRDefault="00D97886">
      <w:pPr>
        <w:pStyle w:val="rvps2"/>
        <w:divId w:val="662390928"/>
        <w:rPr>
          <w:color w:val="000000"/>
        </w:rPr>
      </w:pPr>
      <w:bookmarkStart w:id="3099" w:name="n9059"/>
      <w:bookmarkEnd w:id="3099"/>
      <w:r>
        <w:rPr>
          <w:color w:val="000000"/>
        </w:rPr>
        <w:t xml:space="preserve">3) з підстави, визначеної </w:t>
      </w:r>
      <w:hyperlink w:anchor="n9046" w:history="1">
        <w:r>
          <w:rPr>
            <w:rStyle w:val="a3"/>
            <w:color w:val="006600"/>
            <w:u w:val="none"/>
          </w:rPr>
          <w:t>пунктом 3</w:t>
        </w:r>
      </w:hyperlink>
      <w:r>
        <w:rPr>
          <w:color w:val="000000"/>
        </w:rPr>
        <w:t xml:space="preserve"> частини другої статті 423 цього</w:t>
      </w:r>
      <w:r>
        <w:rPr>
          <w:color w:val="000000"/>
        </w:rPr>
        <w:t xml:space="preserve"> Кодексу, - учасниками справи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p>
    <w:p w:rsidR="00000000" w:rsidRDefault="00D97886">
      <w:pPr>
        <w:pStyle w:val="rvps2"/>
        <w:divId w:val="662390928"/>
        <w:rPr>
          <w:color w:val="000000"/>
        </w:rPr>
      </w:pPr>
      <w:bookmarkStart w:id="3100" w:name="n9060"/>
      <w:bookmarkEnd w:id="3100"/>
      <w:r>
        <w:rPr>
          <w:color w:val="000000"/>
        </w:rPr>
        <w:t xml:space="preserve">4) з підстави, визначеної </w:t>
      </w:r>
      <w:hyperlink w:anchor="n9048" w:history="1">
        <w:r>
          <w:rPr>
            <w:rStyle w:val="a3"/>
            <w:color w:val="006600"/>
            <w:u w:val="none"/>
          </w:rPr>
          <w:t>пунктом 1</w:t>
        </w:r>
      </w:hyperlink>
      <w:r>
        <w:rPr>
          <w:color w:val="000000"/>
        </w:rPr>
        <w:t xml:space="preserve"> частини третьої статті 423 цього Кодексу, - учасниками справи протягом тридцяти днів з дня офіційного оприлюднення відповідного рішення Конституційного Суду України;</w:t>
      </w:r>
    </w:p>
    <w:p w:rsidR="00000000" w:rsidRDefault="00D97886">
      <w:pPr>
        <w:pStyle w:val="rvps2"/>
        <w:divId w:val="662390928"/>
        <w:rPr>
          <w:color w:val="000000"/>
        </w:rPr>
      </w:pPr>
      <w:bookmarkStart w:id="3101" w:name="n9061"/>
      <w:bookmarkEnd w:id="3101"/>
      <w:r>
        <w:rPr>
          <w:color w:val="000000"/>
        </w:rPr>
        <w:t xml:space="preserve">5) з підстави, передбаченої </w:t>
      </w:r>
      <w:hyperlink w:anchor="n9049" w:history="1">
        <w:r>
          <w:rPr>
            <w:rStyle w:val="a3"/>
            <w:color w:val="006600"/>
            <w:u w:val="none"/>
          </w:rPr>
          <w:t>пунктом 2</w:t>
        </w:r>
      </w:hyperlink>
      <w:r>
        <w:rPr>
          <w:color w:val="000000"/>
        </w:rPr>
        <w:t xml:space="preserve"> частини тр</w:t>
      </w:r>
      <w:r>
        <w:rPr>
          <w:color w:val="000000"/>
        </w:rPr>
        <w:t>етьої статті 423 цього Кодексу, - особою, на користь якої постановлено рішення міжнародною судовою установою, юрисдикція якої визнана Україною, не пізніше тридцяти днів з дня, коли така особа дізналася або могла дізнатися про набуття цим рішенням статусу о</w:t>
      </w:r>
      <w:r>
        <w:rPr>
          <w:color w:val="000000"/>
        </w:rPr>
        <w:t>статочного;</w:t>
      </w:r>
    </w:p>
    <w:p w:rsidR="00000000" w:rsidRDefault="00D97886">
      <w:pPr>
        <w:pStyle w:val="rvps2"/>
        <w:divId w:val="662390928"/>
        <w:rPr>
          <w:color w:val="000000"/>
        </w:rPr>
      </w:pPr>
      <w:bookmarkStart w:id="3102" w:name="n9062"/>
      <w:bookmarkEnd w:id="3102"/>
      <w:r>
        <w:rPr>
          <w:color w:val="000000"/>
        </w:rPr>
        <w:t xml:space="preserve">6) з підстави, передбаченої </w:t>
      </w:r>
      <w:hyperlink w:anchor="n9050" w:history="1">
        <w:r>
          <w:rPr>
            <w:rStyle w:val="a3"/>
            <w:color w:val="006600"/>
            <w:u w:val="none"/>
          </w:rPr>
          <w:t>пунктом 3</w:t>
        </w:r>
      </w:hyperlink>
      <w:r>
        <w:rPr>
          <w:color w:val="000000"/>
        </w:rPr>
        <w:t xml:space="preserve"> частини третьої статті 423 цього Кодексу, - учасниками справи протягом тридцяти днів з дня, коли вирок у кримінальному провадженні набрав законної сили.</w:t>
      </w:r>
    </w:p>
    <w:p w:rsidR="00000000" w:rsidRDefault="00D97886">
      <w:pPr>
        <w:pStyle w:val="rvps2"/>
        <w:divId w:val="662390928"/>
        <w:rPr>
          <w:color w:val="000000"/>
        </w:rPr>
      </w:pPr>
      <w:bookmarkStart w:id="3103" w:name="n9063"/>
      <w:bookmarkEnd w:id="3103"/>
      <w:r>
        <w:rPr>
          <w:color w:val="000000"/>
        </w:rPr>
        <w:t>2. З урахуванням приписів</w:t>
      </w:r>
      <w:r>
        <w:rPr>
          <w:color w:val="000000"/>
        </w:rPr>
        <w:t xml:space="preserve"> частини першої цієї статті заява про перегляд судового рішення за нововиявленими або виключними обставинами може бути подана:</w:t>
      </w:r>
    </w:p>
    <w:p w:rsidR="00000000" w:rsidRDefault="00D97886">
      <w:pPr>
        <w:pStyle w:val="rvps2"/>
        <w:divId w:val="662390928"/>
        <w:rPr>
          <w:color w:val="000000"/>
        </w:rPr>
      </w:pPr>
      <w:bookmarkStart w:id="3104" w:name="n9064"/>
      <w:bookmarkEnd w:id="3104"/>
      <w:r>
        <w:rPr>
          <w:color w:val="000000"/>
        </w:rPr>
        <w:t xml:space="preserve">1) з підстави, визначеної </w:t>
      </w:r>
      <w:hyperlink w:anchor="n9044" w:history="1">
        <w:r>
          <w:rPr>
            <w:rStyle w:val="a3"/>
            <w:color w:val="006600"/>
            <w:u w:val="none"/>
          </w:rPr>
          <w:t>пунктом 1</w:t>
        </w:r>
      </w:hyperlink>
      <w:r>
        <w:rPr>
          <w:color w:val="000000"/>
        </w:rPr>
        <w:t xml:space="preserve"> частини другої статті 423 цього Кодексу, - не пізніше трьох років</w:t>
      </w:r>
      <w:r>
        <w:rPr>
          <w:color w:val="000000"/>
        </w:rPr>
        <w:t xml:space="preserve"> з дня набрання таким судовим рішенням законної сили;</w:t>
      </w:r>
    </w:p>
    <w:p w:rsidR="00000000" w:rsidRDefault="00D97886">
      <w:pPr>
        <w:pStyle w:val="rvps2"/>
        <w:divId w:val="662390928"/>
        <w:rPr>
          <w:color w:val="000000"/>
        </w:rPr>
      </w:pPr>
      <w:bookmarkStart w:id="3105" w:name="n9065"/>
      <w:bookmarkEnd w:id="3105"/>
      <w:r>
        <w:rPr>
          <w:color w:val="000000"/>
        </w:rPr>
        <w:t xml:space="preserve">2) з підстав, визначених </w:t>
      </w:r>
      <w:hyperlink w:anchor="n9045" w:history="1">
        <w:r>
          <w:rPr>
            <w:rStyle w:val="a3"/>
            <w:color w:val="006600"/>
            <w:u w:val="none"/>
          </w:rPr>
          <w:t>пунктами 2-3 частини другої</w:t>
        </w:r>
      </w:hyperlink>
      <w:r>
        <w:rPr>
          <w:color w:val="000000"/>
        </w:rPr>
        <w:t xml:space="preserve"> та </w:t>
      </w:r>
      <w:hyperlink w:anchor="n9047" w:history="1">
        <w:r>
          <w:rPr>
            <w:rStyle w:val="a3"/>
            <w:color w:val="006600"/>
            <w:u w:val="none"/>
          </w:rPr>
          <w:t>частиною третьою</w:t>
        </w:r>
      </w:hyperlink>
      <w:r>
        <w:rPr>
          <w:color w:val="000000"/>
        </w:rPr>
        <w:t xml:space="preserve"> статті 423 цього Кодексу, - не пізніше десяти років з дня набрання таким </w:t>
      </w:r>
      <w:r>
        <w:rPr>
          <w:color w:val="000000"/>
        </w:rPr>
        <w:t>судовим рішенням законної сили.</w:t>
      </w:r>
    </w:p>
    <w:p w:rsidR="00000000" w:rsidRDefault="00D97886">
      <w:pPr>
        <w:pStyle w:val="rvps2"/>
        <w:divId w:val="662390928"/>
        <w:rPr>
          <w:color w:val="000000"/>
        </w:rPr>
      </w:pPr>
      <w:bookmarkStart w:id="3106" w:name="n9066"/>
      <w:bookmarkEnd w:id="3106"/>
      <w:r>
        <w:rPr>
          <w:color w:val="000000"/>
        </w:rPr>
        <w:t>3. Строки, визначені в частині другій цієї статті, не можуть бути поновлені.</w:t>
      </w:r>
    </w:p>
    <w:p w:rsidR="00000000" w:rsidRDefault="00D97886">
      <w:pPr>
        <w:pStyle w:val="rvps2"/>
        <w:divId w:val="662390928"/>
        <w:rPr>
          <w:color w:val="000000"/>
        </w:rPr>
      </w:pPr>
      <w:bookmarkStart w:id="3107" w:name="n9067"/>
      <w:bookmarkEnd w:id="3107"/>
      <w:r>
        <w:rPr>
          <w:rStyle w:val="rvts9"/>
        </w:rPr>
        <w:t>Стаття 425.</w:t>
      </w:r>
      <w:r>
        <w:rPr>
          <w:color w:val="000000"/>
        </w:rPr>
        <w:t xml:space="preserve"> Порядок подання заяви про перегляд судового рішення за нововиявленими або виключними обставинами</w:t>
      </w:r>
    </w:p>
    <w:p w:rsidR="00000000" w:rsidRDefault="00D97886">
      <w:pPr>
        <w:pStyle w:val="rvps2"/>
        <w:divId w:val="662390928"/>
        <w:rPr>
          <w:color w:val="000000"/>
        </w:rPr>
      </w:pPr>
      <w:bookmarkStart w:id="3108" w:name="n9068"/>
      <w:bookmarkEnd w:id="3108"/>
      <w:r>
        <w:rPr>
          <w:color w:val="000000"/>
        </w:rPr>
        <w:t>1. Заява про перегляд судового рішення</w:t>
      </w:r>
      <w:r>
        <w:rPr>
          <w:color w:val="000000"/>
        </w:rPr>
        <w:t xml:space="preserve"> суду першої інстанції з підстав, визначених </w:t>
      </w:r>
      <w:hyperlink w:anchor="n9043" w:history="1">
        <w:r>
          <w:rPr>
            <w:rStyle w:val="a3"/>
            <w:color w:val="006600"/>
            <w:u w:val="none"/>
          </w:rPr>
          <w:t>частиною другою</w:t>
        </w:r>
      </w:hyperlink>
      <w:r>
        <w:rPr>
          <w:color w:val="000000"/>
        </w:rPr>
        <w:t xml:space="preserve">, </w:t>
      </w:r>
      <w:hyperlink w:anchor="n9048" w:history="1">
        <w:r>
          <w:rPr>
            <w:rStyle w:val="a3"/>
            <w:color w:val="006600"/>
            <w:u w:val="none"/>
          </w:rPr>
          <w:t>пунктами 1</w:t>
        </w:r>
      </w:hyperlink>
      <w:r>
        <w:rPr>
          <w:color w:val="000000"/>
        </w:rPr>
        <w:t xml:space="preserve">, </w:t>
      </w:r>
      <w:hyperlink w:anchor="n9050" w:history="1">
        <w:r>
          <w:rPr>
            <w:rStyle w:val="a3"/>
            <w:color w:val="006600"/>
            <w:u w:val="none"/>
          </w:rPr>
          <w:t>3 частини третьої</w:t>
        </w:r>
      </w:hyperlink>
      <w:r>
        <w:rPr>
          <w:color w:val="000000"/>
        </w:rPr>
        <w:t xml:space="preserve"> статті 423 цього Кодексу, подається до суду, який ухвалив судове рішення.</w:t>
      </w:r>
    </w:p>
    <w:p w:rsidR="00000000" w:rsidRDefault="00D97886">
      <w:pPr>
        <w:pStyle w:val="rvps2"/>
        <w:divId w:val="662390928"/>
        <w:rPr>
          <w:color w:val="000000"/>
        </w:rPr>
      </w:pPr>
      <w:bookmarkStart w:id="3109" w:name="n9069"/>
      <w:bookmarkEnd w:id="3109"/>
      <w:r>
        <w:rPr>
          <w:color w:val="000000"/>
        </w:rPr>
        <w:t>2. Заява про перегляд судових рішень судів апеляційної і касаційної інстанцій з підстав, зазначених у частині першій цієї статті, якими змінено або скасовано судове рішення, подається до суду тієї інстанції, яким змінено або ухвалено нове судове рішення.</w:t>
      </w:r>
    </w:p>
    <w:p w:rsidR="00000000" w:rsidRDefault="00D97886">
      <w:pPr>
        <w:pStyle w:val="rvps2"/>
        <w:divId w:val="662390928"/>
        <w:rPr>
          <w:color w:val="000000"/>
        </w:rPr>
      </w:pPr>
      <w:bookmarkStart w:id="3110" w:name="n9070"/>
      <w:bookmarkEnd w:id="3110"/>
      <w:r>
        <w:rPr>
          <w:color w:val="000000"/>
        </w:rPr>
        <w:t>3</w:t>
      </w:r>
      <w:r>
        <w:rPr>
          <w:color w:val="000000"/>
        </w:rPr>
        <w:t xml:space="preserve">. Заява про перегляд судового рішення з підстави, визначеної </w:t>
      </w:r>
      <w:hyperlink w:anchor="n9049" w:history="1">
        <w:r>
          <w:rPr>
            <w:rStyle w:val="a3"/>
            <w:color w:val="006600"/>
            <w:u w:val="none"/>
          </w:rPr>
          <w:t>пунктом 2</w:t>
        </w:r>
      </w:hyperlink>
      <w:r>
        <w:rPr>
          <w:color w:val="000000"/>
        </w:rPr>
        <w:t xml:space="preserve"> частини третьої статті 423 цього Кодексу, подається до Верховного Суду і розглядається у складі Великої Палати.</w:t>
      </w:r>
    </w:p>
    <w:p w:rsidR="00000000" w:rsidRDefault="00D97886">
      <w:pPr>
        <w:pStyle w:val="rvps2"/>
        <w:divId w:val="662390928"/>
        <w:rPr>
          <w:color w:val="000000"/>
        </w:rPr>
      </w:pPr>
      <w:bookmarkStart w:id="3111" w:name="n9071"/>
      <w:bookmarkEnd w:id="3111"/>
      <w:r>
        <w:rPr>
          <w:rStyle w:val="rvts9"/>
        </w:rPr>
        <w:t xml:space="preserve">Стаття 426. </w:t>
      </w:r>
      <w:r>
        <w:rPr>
          <w:color w:val="000000"/>
        </w:rPr>
        <w:t>Форма і зміст заяви</w:t>
      </w:r>
    </w:p>
    <w:p w:rsidR="00000000" w:rsidRDefault="00D97886">
      <w:pPr>
        <w:pStyle w:val="rvps2"/>
        <w:divId w:val="662390928"/>
        <w:rPr>
          <w:color w:val="000000"/>
        </w:rPr>
      </w:pPr>
      <w:bookmarkStart w:id="3112" w:name="n9072"/>
      <w:bookmarkEnd w:id="3112"/>
      <w:r>
        <w:rPr>
          <w:color w:val="000000"/>
        </w:rPr>
        <w:t xml:space="preserve">1. Заяви про </w:t>
      </w:r>
      <w:r>
        <w:rPr>
          <w:color w:val="000000"/>
        </w:rPr>
        <w:t>перегляд судових рішень суду за нововиявленими або виключними обставинами за формою і змістом повинні відповідати вимогам цього Кодексу щодо оформлення заяв до суду першої інстанції.</w:t>
      </w:r>
    </w:p>
    <w:p w:rsidR="00000000" w:rsidRDefault="00D97886">
      <w:pPr>
        <w:pStyle w:val="rvps2"/>
        <w:divId w:val="662390928"/>
        <w:rPr>
          <w:color w:val="000000"/>
        </w:rPr>
      </w:pPr>
      <w:bookmarkStart w:id="3113" w:name="n9073"/>
      <w:bookmarkEnd w:id="3113"/>
      <w:r>
        <w:rPr>
          <w:color w:val="000000"/>
        </w:rPr>
        <w:t>2. У заяві зазначаються:</w:t>
      </w:r>
    </w:p>
    <w:p w:rsidR="00000000" w:rsidRDefault="00D97886">
      <w:pPr>
        <w:pStyle w:val="rvps2"/>
        <w:divId w:val="662390928"/>
        <w:rPr>
          <w:color w:val="000000"/>
        </w:rPr>
      </w:pPr>
      <w:bookmarkStart w:id="3114" w:name="n9074"/>
      <w:bookmarkEnd w:id="3114"/>
      <w:r>
        <w:rPr>
          <w:color w:val="000000"/>
        </w:rPr>
        <w:t>1) найменування суду, якому адресується заява;</w:t>
      </w:r>
    </w:p>
    <w:p w:rsidR="00000000" w:rsidRDefault="00D97886">
      <w:pPr>
        <w:pStyle w:val="rvps2"/>
        <w:divId w:val="662390928"/>
        <w:rPr>
          <w:color w:val="000000"/>
        </w:rPr>
      </w:pPr>
      <w:bookmarkStart w:id="3115" w:name="n9075"/>
      <w:bookmarkEnd w:id="3115"/>
      <w:r>
        <w:rPr>
          <w:color w:val="000000"/>
        </w:rPr>
        <w:t>2</w:t>
      </w:r>
      <w:r>
        <w:rPr>
          <w:color w:val="000000"/>
        </w:rPr>
        <w:t>) ім’я (найменування) особи, яка подає заяву, місце її проживання чи місцезнаходження;</w:t>
      </w:r>
    </w:p>
    <w:p w:rsidR="00000000" w:rsidRDefault="00D97886">
      <w:pPr>
        <w:pStyle w:val="rvps2"/>
        <w:divId w:val="662390928"/>
        <w:rPr>
          <w:color w:val="000000"/>
        </w:rPr>
      </w:pPr>
      <w:bookmarkStart w:id="3116" w:name="n9076"/>
      <w:bookmarkEnd w:id="3116"/>
      <w:r>
        <w:rPr>
          <w:color w:val="000000"/>
        </w:rPr>
        <w:t>3) інші учасники справи;</w:t>
      </w:r>
    </w:p>
    <w:p w:rsidR="00000000" w:rsidRDefault="00D97886">
      <w:pPr>
        <w:pStyle w:val="rvps2"/>
        <w:divId w:val="662390928"/>
        <w:rPr>
          <w:color w:val="000000"/>
        </w:rPr>
      </w:pPr>
      <w:bookmarkStart w:id="3117" w:name="n9077"/>
      <w:bookmarkEnd w:id="3117"/>
      <w:r>
        <w:rPr>
          <w:color w:val="000000"/>
        </w:rPr>
        <w:t>4) дата ухвалення і зміст судового рішення, про перегляд якого подано заяву;</w:t>
      </w:r>
    </w:p>
    <w:p w:rsidR="00000000" w:rsidRDefault="00D97886">
      <w:pPr>
        <w:pStyle w:val="rvps2"/>
        <w:divId w:val="662390928"/>
        <w:rPr>
          <w:color w:val="000000"/>
        </w:rPr>
      </w:pPr>
      <w:bookmarkStart w:id="3118" w:name="n9078"/>
      <w:bookmarkEnd w:id="3118"/>
      <w:r>
        <w:rPr>
          <w:color w:val="000000"/>
        </w:rPr>
        <w:t>5) нововиявлені або виключні обставини, якими обґрунтовується вимога про перегляд судового рішення, дата їх відкриття або встановлення;</w:t>
      </w:r>
    </w:p>
    <w:p w:rsidR="00000000" w:rsidRDefault="00D97886">
      <w:pPr>
        <w:pStyle w:val="rvps2"/>
        <w:divId w:val="662390928"/>
        <w:rPr>
          <w:color w:val="000000"/>
        </w:rPr>
      </w:pPr>
      <w:bookmarkStart w:id="3119" w:name="n9079"/>
      <w:bookmarkEnd w:id="3119"/>
      <w:r>
        <w:rPr>
          <w:color w:val="000000"/>
        </w:rPr>
        <w:t>6) посилання на докази, що підтверджують наявність нововиявлених або виключних обставин.</w:t>
      </w:r>
    </w:p>
    <w:p w:rsidR="00000000" w:rsidRDefault="00D97886">
      <w:pPr>
        <w:pStyle w:val="rvps2"/>
        <w:divId w:val="662390928"/>
        <w:rPr>
          <w:color w:val="000000"/>
        </w:rPr>
      </w:pPr>
      <w:bookmarkStart w:id="3120" w:name="n9080"/>
      <w:bookmarkEnd w:id="3120"/>
      <w:r>
        <w:rPr>
          <w:color w:val="000000"/>
        </w:rPr>
        <w:t>3. До заяви додаються:</w:t>
      </w:r>
    </w:p>
    <w:p w:rsidR="00000000" w:rsidRDefault="00D97886">
      <w:pPr>
        <w:pStyle w:val="rvps2"/>
        <w:divId w:val="662390928"/>
        <w:rPr>
          <w:color w:val="000000"/>
        </w:rPr>
      </w:pPr>
      <w:bookmarkStart w:id="3121" w:name="n9081"/>
      <w:bookmarkEnd w:id="3121"/>
      <w:r>
        <w:rPr>
          <w:color w:val="000000"/>
        </w:rPr>
        <w:t>1) копії</w:t>
      </w:r>
      <w:r>
        <w:rPr>
          <w:color w:val="000000"/>
        </w:rPr>
        <w:t xml:space="preserve"> заяви відповідно до кількості учасників справи;</w:t>
      </w:r>
    </w:p>
    <w:p w:rsidR="00000000" w:rsidRDefault="00D97886">
      <w:pPr>
        <w:pStyle w:val="rvps2"/>
        <w:divId w:val="662390928"/>
        <w:rPr>
          <w:color w:val="000000"/>
        </w:rPr>
      </w:pPr>
      <w:bookmarkStart w:id="3122" w:name="n9082"/>
      <w:bookmarkEnd w:id="3122"/>
      <w:r>
        <w:rPr>
          <w:color w:val="000000"/>
        </w:rPr>
        <w:t>2) документ про сплату судового збору;</w:t>
      </w:r>
    </w:p>
    <w:p w:rsidR="00000000" w:rsidRDefault="00D97886">
      <w:pPr>
        <w:pStyle w:val="rvps2"/>
        <w:divId w:val="662390928"/>
        <w:rPr>
          <w:color w:val="000000"/>
        </w:rPr>
      </w:pPr>
      <w:bookmarkStart w:id="3123" w:name="n9083"/>
      <w:bookmarkEnd w:id="3123"/>
      <w:r>
        <w:rPr>
          <w:color w:val="000000"/>
        </w:rPr>
        <w:t>3) докази, що підтверджують наявність нововиявлених або виключних обставин;</w:t>
      </w:r>
    </w:p>
    <w:p w:rsidR="00000000" w:rsidRDefault="00D97886">
      <w:pPr>
        <w:pStyle w:val="rvps2"/>
        <w:divId w:val="662390928"/>
        <w:rPr>
          <w:color w:val="000000"/>
        </w:rPr>
      </w:pPr>
      <w:bookmarkStart w:id="3124" w:name="n9084"/>
      <w:bookmarkEnd w:id="3124"/>
      <w:r>
        <w:rPr>
          <w:color w:val="000000"/>
        </w:rPr>
        <w:t>4) документ, що підтверджує повноваження представника особи, яка подає заяву, - якщо заява п</w:t>
      </w:r>
      <w:r>
        <w:rPr>
          <w:color w:val="000000"/>
        </w:rPr>
        <w:t>ідписана таким представником;</w:t>
      </w:r>
    </w:p>
    <w:p w:rsidR="00000000" w:rsidRDefault="00D97886">
      <w:pPr>
        <w:pStyle w:val="rvps2"/>
        <w:divId w:val="662390928"/>
        <w:rPr>
          <w:color w:val="000000"/>
        </w:rPr>
      </w:pPr>
      <w:bookmarkStart w:id="3125" w:name="n9085"/>
      <w:bookmarkEnd w:id="3125"/>
      <w:r>
        <w:rPr>
          <w:color w:val="000000"/>
        </w:rPr>
        <w:t>5)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w:t>
      </w:r>
      <w:r>
        <w:rPr>
          <w:color w:val="000000"/>
        </w:rPr>
        <w:t xml:space="preserve">дженні особи, яка подала заяву, - у разі подання заяви про перегляд судового рішення з підстави, передбаченої </w:t>
      </w:r>
      <w:hyperlink w:anchor="n9049" w:history="1">
        <w:r>
          <w:rPr>
            <w:rStyle w:val="a3"/>
            <w:color w:val="006600"/>
            <w:u w:val="none"/>
          </w:rPr>
          <w:t>пунктом 2</w:t>
        </w:r>
      </w:hyperlink>
      <w:r>
        <w:rPr>
          <w:color w:val="000000"/>
        </w:rPr>
        <w:t xml:space="preserve"> частини третьої статті 423 цього Кодексу;</w:t>
      </w:r>
    </w:p>
    <w:p w:rsidR="00000000" w:rsidRDefault="00D97886">
      <w:pPr>
        <w:pStyle w:val="rvps2"/>
        <w:divId w:val="662390928"/>
        <w:rPr>
          <w:color w:val="000000"/>
        </w:rPr>
      </w:pPr>
      <w:bookmarkStart w:id="3126" w:name="n9086"/>
      <w:bookmarkEnd w:id="3126"/>
      <w:r>
        <w:rPr>
          <w:color w:val="000000"/>
        </w:rPr>
        <w:t>6) у разі пропуску строку на подання заяви - клопотання про його п</w:t>
      </w:r>
      <w:r>
        <w:rPr>
          <w:color w:val="000000"/>
        </w:rPr>
        <w:t>оновлення.</w:t>
      </w:r>
    </w:p>
    <w:p w:rsidR="00000000" w:rsidRDefault="00D97886">
      <w:pPr>
        <w:pStyle w:val="rvps2"/>
        <w:divId w:val="662390928"/>
        <w:rPr>
          <w:color w:val="000000"/>
        </w:rPr>
      </w:pPr>
      <w:bookmarkStart w:id="3127" w:name="n9087"/>
      <w:bookmarkEnd w:id="3127"/>
      <w:r>
        <w:rPr>
          <w:color w:val="000000"/>
        </w:rPr>
        <w:t xml:space="preserve">За подання і розгляд заяви з підстави, встановленої </w:t>
      </w:r>
      <w:hyperlink w:anchor="n9049" w:history="1">
        <w:r>
          <w:rPr>
            <w:rStyle w:val="a3"/>
            <w:color w:val="006600"/>
            <w:u w:val="none"/>
          </w:rPr>
          <w:t>пунктом 2</w:t>
        </w:r>
      </w:hyperlink>
      <w:r>
        <w:rPr>
          <w:color w:val="000000"/>
        </w:rPr>
        <w:t xml:space="preserve"> частини третьої статті 423 цього Кодексу, судовий збір не сплачується.</w:t>
      </w:r>
    </w:p>
    <w:p w:rsidR="00000000" w:rsidRDefault="00D97886">
      <w:pPr>
        <w:pStyle w:val="rvps2"/>
        <w:divId w:val="662390928"/>
        <w:rPr>
          <w:color w:val="000000"/>
        </w:rPr>
      </w:pPr>
      <w:bookmarkStart w:id="3128" w:name="n9088"/>
      <w:bookmarkEnd w:id="3128"/>
      <w:r>
        <w:rPr>
          <w:rStyle w:val="rvts9"/>
        </w:rPr>
        <w:t xml:space="preserve">Стаття 427. </w:t>
      </w:r>
      <w:r>
        <w:rPr>
          <w:color w:val="000000"/>
        </w:rPr>
        <w:t>Відкриття провадження за нововиявленими або виключними обставинами</w:t>
      </w:r>
    </w:p>
    <w:p w:rsidR="00000000" w:rsidRDefault="00D97886">
      <w:pPr>
        <w:pStyle w:val="rvps2"/>
        <w:divId w:val="662390928"/>
        <w:rPr>
          <w:color w:val="000000"/>
        </w:rPr>
      </w:pPr>
      <w:bookmarkStart w:id="3129" w:name="n9089"/>
      <w:bookmarkEnd w:id="3129"/>
      <w:r>
        <w:rPr>
          <w:color w:val="000000"/>
        </w:rPr>
        <w:t>1. За</w:t>
      </w:r>
      <w:r>
        <w:rPr>
          <w:color w:val="000000"/>
        </w:rPr>
        <w:t xml:space="preserve">ява про перегляд судового рішення за нововиявленими або виключними обставинами, що надійшла до суду, передається судді або колегії суддів, які визначаються у порядку, встановленому </w:t>
      </w:r>
      <w:hyperlink w:anchor="n6255" w:history="1">
        <w:r>
          <w:rPr>
            <w:rStyle w:val="a3"/>
            <w:color w:val="006600"/>
            <w:u w:val="none"/>
          </w:rPr>
          <w:t>статтею 33</w:t>
        </w:r>
      </w:hyperlink>
      <w:r>
        <w:rPr>
          <w:color w:val="000000"/>
        </w:rPr>
        <w:t xml:space="preserve"> цього Кодексу.</w:t>
      </w:r>
    </w:p>
    <w:p w:rsidR="00000000" w:rsidRDefault="00D97886">
      <w:pPr>
        <w:pStyle w:val="rvps2"/>
        <w:divId w:val="662390928"/>
        <w:rPr>
          <w:color w:val="000000"/>
        </w:rPr>
      </w:pPr>
      <w:bookmarkStart w:id="3130" w:name="n9090"/>
      <w:bookmarkEnd w:id="3130"/>
      <w:r>
        <w:rPr>
          <w:color w:val="000000"/>
        </w:rPr>
        <w:t>2. Протягом п’яти дні</w:t>
      </w:r>
      <w:r>
        <w:rPr>
          <w:color w:val="000000"/>
        </w:rPr>
        <w:t xml:space="preserve">в після надходження заяви до суду суддя (суддя-доповідач) перевіряє її відповідність вимогам </w:t>
      </w:r>
      <w:hyperlink w:anchor="n9071" w:history="1">
        <w:r>
          <w:rPr>
            <w:rStyle w:val="a3"/>
            <w:color w:val="006600"/>
            <w:u w:val="none"/>
          </w:rPr>
          <w:t>статті 426</w:t>
        </w:r>
      </w:hyperlink>
      <w:r>
        <w:rPr>
          <w:color w:val="000000"/>
        </w:rPr>
        <w:t xml:space="preserve"> цього Кодексу і вирішує питання про відкриття провадження за нововиявленими або виключними обставинами.</w:t>
      </w:r>
    </w:p>
    <w:p w:rsidR="00000000" w:rsidRDefault="00D97886">
      <w:pPr>
        <w:pStyle w:val="rvps2"/>
        <w:divId w:val="662390928"/>
        <w:rPr>
          <w:color w:val="000000"/>
        </w:rPr>
      </w:pPr>
      <w:bookmarkStart w:id="3131" w:name="n9091"/>
      <w:bookmarkEnd w:id="3131"/>
      <w:r>
        <w:rPr>
          <w:color w:val="000000"/>
        </w:rPr>
        <w:t>3. До заяви про пере</w:t>
      </w:r>
      <w:r>
        <w:rPr>
          <w:color w:val="000000"/>
        </w:rPr>
        <w:t xml:space="preserve">гляд судового рішення за нововиявленими або виключними обставинами, яка не оформлена відповідно до вимог, встановлених </w:t>
      </w:r>
      <w:hyperlink w:anchor="n9071" w:history="1">
        <w:r>
          <w:rPr>
            <w:rStyle w:val="a3"/>
            <w:color w:val="006600"/>
            <w:u w:val="none"/>
          </w:rPr>
          <w:t>статтею 426</w:t>
        </w:r>
      </w:hyperlink>
      <w:r>
        <w:rPr>
          <w:color w:val="000000"/>
        </w:rPr>
        <w:t xml:space="preserve"> цього Кодексу, застосовуються положення </w:t>
      </w:r>
      <w:hyperlink w:anchor="n7423" w:history="1">
        <w:r>
          <w:rPr>
            <w:rStyle w:val="a3"/>
            <w:color w:val="006600"/>
            <w:u w:val="none"/>
          </w:rPr>
          <w:t>статті 185</w:t>
        </w:r>
      </w:hyperlink>
      <w:r>
        <w:rPr>
          <w:color w:val="000000"/>
        </w:rPr>
        <w:t xml:space="preserve"> цього Кодексу.</w:t>
      </w:r>
    </w:p>
    <w:p w:rsidR="00000000" w:rsidRDefault="00D97886">
      <w:pPr>
        <w:pStyle w:val="rvps2"/>
        <w:divId w:val="662390928"/>
        <w:rPr>
          <w:color w:val="000000"/>
        </w:rPr>
      </w:pPr>
      <w:bookmarkStart w:id="3132" w:name="n9092"/>
      <w:bookmarkEnd w:id="3132"/>
      <w:r>
        <w:rPr>
          <w:color w:val="000000"/>
        </w:rPr>
        <w:t xml:space="preserve">4. </w:t>
      </w:r>
      <w:r>
        <w:rPr>
          <w:color w:val="000000"/>
        </w:rPr>
        <w:t>Відкривши провадження за нововиявленими або виключними обставинами, суддя (суддя-доповідач) надсилає учасникам справи копії заяви про перегляд і призначає дату, час та місце судового засідання, про що повідомляє учасників справи.</w:t>
      </w:r>
    </w:p>
    <w:p w:rsidR="00000000" w:rsidRDefault="00D97886">
      <w:pPr>
        <w:pStyle w:val="rvps2"/>
        <w:divId w:val="662390928"/>
        <w:rPr>
          <w:color w:val="000000"/>
        </w:rPr>
      </w:pPr>
      <w:bookmarkStart w:id="3133" w:name="n9093"/>
      <w:bookmarkEnd w:id="3133"/>
      <w:r>
        <w:rPr>
          <w:color w:val="000000"/>
        </w:rPr>
        <w:t xml:space="preserve">5. Якщо в заяві міститься </w:t>
      </w:r>
      <w:r>
        <w:rPr>
          <w:color w:val="000000"/>
        </w:rPr>
        <w:t>клопотання особи про витребування копії рішення міжнародної судової установи, юрисдикція якої визнана Україною, суддя (суддя-доповідач) невідкладно після відкриття провадження у справі постановляє ухвалу про витребування такої копії рішення разом з її авте</w:t>
      </w:r>
      <w:r>
        <w:rPr>
          <w:color w:val="000000"/>
        </w:rPr>
        <w:t>нтичним перекладом від органу, відповідального за координацію виконання рішень міжнародної судової установи.</w:t>
      </w:r>
    </w:p>
    <w:p w:rsidR="00000000" w:rsidRDefault="00D97886">
      <w:pPr>
        <w:pStyle w:val="rvps2"/>
        <w:divId w:val="662390928"/>
        <w:rPr>
          <w:color w:val="000000"/>
        </w:rPr>
      </w:pPr>
      <w:bookmarkStart w:id="3134" w:name="n9094"/>
      <w:bookmarkEnd w:id="3134"/>
      <w:r>
        <w:rPr>
          <w:rStyle w:val="rvts9"/>
        </w:rPr>
        <w:t xml:space="preserve">Стаття 428. </w:t>
      </w:r>
      <w:r>
        <w:rPr>
          <w:color w:val="000000"/>
        </w:rPr>
        <w:t>Відмова від заяви про перегляд судового рішення за нововиявленими або виключними обставинами та її наслідки</w:t>
      </w:r>
    </w:p>
    <w:p w:rsidR="00000000" w:rsidRDefault="00D97886">
      <w:pPr>
        <w:pStyle w:val="rvps2"/>
        <w:divId w:val="662390928"/>
        <w:rPr>
          <w:color w:val="000000"/>
        </w:rPr>
      </w:pPr>
      <w:bookmarkStart w:id="3135" w:name="n9095"/>
      <w:bookmarkEnd w:id="3135"/>
      <w:r>
        <w:rPr>
          <w:color w:val="000000"/>
        </w:rPr>
        <w:t xml:space="preserve">1. Особа, яка подала заяву </w:t>
      </w:r>
      <w:r>
        <w:rPr>
          <w:color w:val="000000"/>
        </w:rPr>
        <w:t>про перегляд судового рішення за нововиявленими або виключними обставинами, може відмовитися від такої заяви до початку розгляду справи у судовому засіданні. У разі прийняття відмови від заяви суд закриває провадження за нововиявленими або виключними обста</w:t>
      </w:r>
      <w:r>
        <w:rPr>
          <w:color w:val="000000"/>
        </w:rPr>
        <w:t>винами, про що постановляє ухвалу.</w:t>
      </w:r>
    </w:p>
    <w:p w:rsidR="00000000" w:rsidRDefault="00D97886">
      <w:pPr>
        <w:pStyle w:val="rvps2"/>
        <w:divId w:val="662390928"/>
        <w:rPr>
          <w:color w:val="000000"/>
        </w:rPr>
      </w:pPr>
      <w:bookmarkStart w:id="3136" w:name="n9096"/>
      <w:bookmarkEnd w:id="3136"/>
      <w:r>
        <w:rPr>
          <w:color w:val="000000"/>
        </w:rPr>
        <w:t>2. У разі прийняття відмови від заяви про перегляд судового рішення за нововиявленими обставинами інші учасники справи можуть вимагати компенсації особою, яка її подала, судових витрат, понесених ними під час перегляду су</w:t>
      </w:r>
      <w:r>
        <w:rPr>
          <w:color w:val="000000"/>
        </w:rPr>
        <w:t>дового рішення за нововиявленими обставинами.</w:t>
      </w:r>
    </w:p>
    <w:p w:rsidR="00000000" w:rsidRDefault="00D97886">
      <w:pPr>
        <w:pStyle w:val="rvps2"/>
        <w:divId w:val="662390928"/>
        <w:rPr>
          <w:color w:val="000000"/>
        </w:rPr>
      </w:pPr>
      <w:bookmarkStart w:id="3137" w:name="n9097"/>
      <w:bookmarkEnd w:id="3137"/>
      <w:r>
        <w:rPr>
          <w:color w:val="000000"/>
        </w:rPr>
        <w:t>3. Особа, яка відмовилася від заяви про перегляд судового рішення за нововиявленими або виключними обставинами, не може повторно звертатися до суду із такою самою заявою на тих самих підставах.</w:t>
      </w:r>
    </w:p>
    <w:p w:rsidR="00000000" w:rsidRDefault="00D97886">
      <w:pPr>
        <w:pStyle w:val="rvps2"/>
        <w:divId w:val="662390928"/>
        <w:rPr>
          <w:color w:val="000000"/>
        </w:rPr>
      </w:pPr>
      <w:bookmarkStart w:id="3138" w:name="n9098"/>
      <w:bookmarkEnd w:id="3138"/>
      <w:r>
        <w:rPr>
          <w:rStyle w:val="rvts9"/>
        </w:rPr>
        <w:t xml:space="preserve">Стаття 429. </w:t>
      </w:r>
      <w:r>
        <w:rPr>
          <w:color w:val="000000"/>
        </w:rPr>
        <w:t>Розг</w:t>
      </w:r>
      <w:r>
        <w:rPr>
          <w:color w:val="000000"/>
        </w:rPr>
        <w:t>ляд заяви</w:t>
      </w:r>
    </w:p>
    <w:p w:rsidR="00000000" w:rsidRDefault="00D97886">
      <w:pPr>
        <w:pStyle w:val="rvps2"/>
        <w:divId w:val="662390928"/>
        <w:rPr>
          <w:color w:val="000000"/>
        </w:rPr>
      </w:pPr>
      <w:bookmarkStart w:id="3139" w:name="n9099"/>
      <w:bookmarkEnd w:id="3139"/>
      <w:r>
        <w:rPr>
          <w:color w:val="000000"/>
        </w:rPr>
        <w:t>1. Заява про перегляд судового рішення за нововиявленими або виключними обставинами розглядається судом у судовому засіданні протягом тридцяти днів з дня відкриття провадження за нововиявленими або виключними обставинами.</w:t>
      </w:r>
    </w:p>
    <w:p w:rsidR="00000000" w:rsidRDefault="00D97886">
      <w:pPr>
        <w:pStyle w:val="rvps2"/>
        <w:divId w:val="662390928"/>
        <w:rPr>
          <w:color w:val="000000"/>
        </w:rPr>
      </w:pPr>
      <w:bookmarkStart w:id="3140" w:name="n9100"/>
      <w:bookmarkEnd w:id="3140"/>
      <w:r>
        <w:rPr>
          <w:color w:val="000000"/>
        </w:rPr>
        <w:t xml:space="preserve">2. Справа розглядається </w:t>
      </w:r>
      <w:r>
        <w:rPr>
          <w:color w:val="000000"/>
        </w:rPr>
        <w:t>судом за правилами, встановленими цим Кодексом для провадження, у суді тієї інстанції, яка здійснює перегляд. У суді першої інстанції справа розглядається у порядку спрощеного позовного провадження з повідомленням учасників справи.</w:t>
      </w:r>
    </w:p>
    <w:p w:rsidR="00000000" w:rsidRDefault="00D97886">
      <w:pPr>
        <w:pStyle w:val="rvps2"/>
        <w:divId w:val="662390928"/>
        <w:rPr>
          <w:color w:val="000000"/>
        </w:rPr>
      </w:pPr>
      <w:bookmarkStart w:id="3141" w:name="n9101"/>
      <w:bookmarkEnd w:id="3141"/>
      <w:r>
        <w:rPr>
          <w:color w:val="000000"/>
        </w:rPr>
        <w:t>3. За результатами перег</w:t>
      </w:r>
      <w:r>
        <w:rPr>
          <w:color w:val="000000"/>
        </w:rPr>
        <w:t>ляду судового рішення за нововиявленими або виключними обставинами суд може:</w:t>
      </w:r>
    </w:p>
    <w:p w:rsidR="00000000" w:rsidRDefault="00D97886">
      <w:pPr>
        <w:pStyle w:val="rvps2"/>
        <w:divId w:val="662390928"/>
        <w:rPr>
          <w:color w:val="000000"/>
        </w:rPr>
      </w:pPr>
      <w:bookmarkStart w:id="3142" w:name="n9102"/>
      <w:bookmarkEnd w:id="3142"/>
      <w:r>
        <w:rPr>
          <w:color w:val="000000"/>
        </w:rPr>
        <w:t>1)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w:t>
      </w:r>
    </w:p>
    <w:p w:rsidR="00000000" w:rsidRDefault="00D97886">
      <w:pPr>
        <w:pStyle w:val="rvps2"/>
        <w:divId w:val="662390928"/>
        <w:rPr>
          <w:color w:val="000000"/>
        </w:rPr>
      </w:pPr>
      <w:bookmarkStart w:id="3143" w:name="n9103"/>
      <w:bookmarkEnd w:id="3143"/>
      <w:r>
        <w:rPr>
          <w:color w:val="000000"/>
        </w:rPr>
        <w:t>2) задовольнити заяву про</w:t>
      </w:r>
      <w:r>
        <w:rPr>
          <w:color w:val="000000"/>
        </w:rPr>
        <w:t xml:space="preserve">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w:t>
      </w:r>
    </w:p>
    <w:p w:rsidR="00000000" w:rsidRDefault="00D97886">
      <w:pPr>
        <w:pStyle w:val="rvps2"/>
        <w:divId w:val="662390928"/>
        <w:rPr>
          <w:color w:val="000000"/>
        </w:rPr>
      </w:pPr>
      <w:bookmarkStart w:id="3144" w:name="n9104"/>
      <w:bookmarkEnd w:id="3144"/>
      <w:r>
        <w:rPr>
          <w:color w:val="000000"/>
        </w:rPr>
        <w:t>3) скасувати судове рішення і закрити провадження у справі або залишити позов без розгляду.</w:t>
      </w:r>
    </w:p>
    <w:p w:rsidR="00000000" w:rsidRDefault="00D97886">
      <w:pPr>
        <w:pStyle w:val="rvps2"/>
        <w:divId w:val="662390928"/>
        <w:rPr>
          <w:color w:val="000000"/>
        </w:rPr>
      </w:pPr>
      <w:bookmarkStart w:id="3145" w:name="n9105"/>
      <w:bookmarkEnd w:id="3145"/>
      <w:r>
        <w:rPr>
          <w:color w:val="000000"/>
        </w:rPr>
        <w:t>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чи апеляційної інстанції.</w:t>
      </w:r>
    </w:p>
    <w:p w:rsidR="00000000" w:rsidRDefault="00D97886">
      <w:pPr>
        <w:pStyle w:val="rvps2"/>
        <w:divId w:val="662390928"/>
        <w:rPr>
          <w:color w:val="000000"/>
        </w:rPr>
      </w:pPr>
      <w:bookmarkStart w:id="3146" w:name="n9106"/>
      <w:bookmarkEnd w:id="3146"/>
      <w:r>
        <w:rPr>
          <w:color w:val="000000"/>
        </w:rPr>
        <w:t xml:space="preserve">4. </w:t>
      </w:r>
      <w:r>
        <w:rPr>
          <w:color w:val="000000"/>
        </w:rPr>
        <w:t xml:space="preserve">У разі відмови в задоволенні заяви про перегляд рішення, ухвали, постанови за нововиявленими або виключними обставинами суд постановляє ухвалу. У разі задоволення заяви про перегляд судового рішення з підстав, визначених </w:t>
      </w:r>
      <w:hyperlink w:anchor="n9043" w:history="1">
        <w:r>
          <w:rPr>
            <w:rStyle w:val="a3"/>
            <w:color w:val="006600"/>
            <w:u w:val="none"/>
          </w:rPr>
          <w:t>частино</w:t>
        </w:r>
        <w:r>
          <w:rPr>
            <w:rStyle w:val="a3"/>
            <w:color w:val="006600"/>
            <w:u w:val="none"/>
          </w:rPr>
          <w:t>ю другою</w:t>
        </w:r>
      </w:hyperlink>
      <w:r>
        <w:rPr>
          <w:color w:val="000000"/>
        </w:rPr>
        <w:t xml:space="preserve">, </w:t>
      </w:r>
      <w:hyperlink w:anchor="n9048" w:history="1">
        <w:r>
          <w:rPr>
            <w:rStyle w:val="a3"/>
            <w:color w:val="006600"/>
            <w:u w:val="none"/>
          </w:rPr>
          <w:t>пунктами 1</w:t>
        </w:r>
      </w:hyperlink>
      <w:r>
        <w:rPr>
          <w:color w:val="000000"/>
        </w:rPr>
        <w:t xml:space="preserve">, </w:t>
      </w:r>
      <w:hyperlink w:anchor="n9050" w:history="1">
        <w:r>
          <w:rPr>
            <w:rStyle w:val="a3"/>
            <w:color w:val="006600"/>
            <w:u w:val="none"/>
          </w:rPr>
          <w:t>3 частини третьої</w:t>
        </w:r>
      </w:hyperlink>
      <w:r>
        <w:rPr>
          <w:color w:val="000000"/>
        </w:rPr>
        <w:t xml:space="preserve"> статті 423 цього Кодексу, та скасування судового рішення, що переглядається, суд:</w:t>
      </w:r>
    </w:p>
    <w:p w:rsidR="00000000" w:rsidRDefault="00D97886">
      <w:pPr>
        <w:pStyle w:val="rvps2"/>
        <w:divId w:val="662390928"/>
        <w:rPr>
          <w:color w:val="000000"/>
        </w:rPr>
      </w:pPr>
      <w:bookmarkStart w:id="3147" w:name="n9107"/>
      <w:bookmarkEnd w:id="3147"/>
      <w:r>
        <w:rPr>
          <w:color w:val="000000"/>
        </w:rPr>
        <w:t>1) ухвалює рішення - якщо переглядалося рішення суду;</w:t>
      </w:r>
    </w:p>
    <w:p w:rsidR="00000000" w:rsidRDefault="00D97886">
      <w:pPr>
        <w:pStyle w:val="rvps2"/>
        <w:divId w:val="662390928"/>
        <w:rPr>
          <w:color w:val="000000"/>
        </w:rPr>
      </w:pPr>
      <w:bookmarkStart w:id="3148" w:name="n9108"/>
      <w:bookmarkEnd w:id="3148"/>
      <w:r>
        <w:rPr>
          <w:color w:val="000000"/>
        </w:rPr>
        <w:t xml:space="preserve">2) постановляє ухвалу - </w:t>
      </w:r>
      <w:r>
        <w:rPr>
          <w:color w:val="000000"/>
        </w:rPr>
        <w:t>якщо переглядалася ухвала суду;</w:t>
      </w:r>
    </w:p>
    <w:p w:rsidR="00000000" w:rsidRDefault="00D97886">
      <w:pPr>
        <w:pStyle w:val="rvps2"/>
        <w:divId w:val="662390928"/>
        <w:rPr>
          <w:color w:val="000000"/>
        </w:rPr>
      </w:pPr>
      <w:bookmarkStart w:id="3149" w:name="n9109"/>
      <w:bookmarkEnd w:id="3149"/>
      <w:r>
        <w:rPr>
          <w:color w:val="000000"/>
        </w:rPr>
        <w:t>3) приймає постанову - якщо переглядалася постанова.</w:t>
      </w:r>
    </w:p>
    <w:p w:rsidR="00000000" w:rsidRDefault="00D97886">
      <w:pPr>
        <w:pStyle w:val="rvps2"/>
        <w:divId w:val="662390928"/>
        <w:rPr>
          <w:color w:val="000000"/>
        </w:rPr>
      </w:pPr>
      <w:bookmarkStart w:id="3150" w:name="n9110"/>
      <w:bookmarkEnd w:id="3150"/>
      <w:r>
        <w:rPr>
          <w:color w:val="000000"/>
        </w:rPr>
        <w:t xml:space="preserve">Верховний Суд за наслідками розгляду заяви про перегляд судового рішення з підстави, визначеної </w:t>
      </w:r>
      <w:hyperlink w:anchor="n9049" w:history="1">
        <w:r>
          <w:rPr>
            <w:rStyle w:val="a3"/>
            <w:color w:val="006600"/>
            <w:u w:val="none"/>
          </w:rPr>
          <w:t>пунктом 2</w:t>
        </w:r>
      </w:hyperlink>
      <w:r>
        <w:rPr>
          <w:color w:val="000000"/>
        </w:rPr>
        <w:t xml:space="preserve"> частини третьої статті 423 цього Коде</w:t>
      </w:r>
      <w:r>
        <w:rPr>
          <w:color w:val="000000"/>
        </w:rPr>
        <w:t>ксу, приймає постанову.</w:t>
      </w:r>
    </w:p>
    <w:p w:rsidR="00000000" w:rsidRDefault="00D97886">
      <w:pPr>
        <w:pStyle w:val="rvps2"/>
        <w:divId w:val="662390928"/>
        <w:rPr>
          <w:color w:val="000000"/>
        </w:rPr>
      </w:pPr>
      <w:bookmarkStart w:id="3151" w:name="n9111"/>
      <w:bookmarkEnd w:id="3151"/>
      <w:r>
        <w:rPr>
          <w:color w:val="000000"/>
        </w:rPr>
        <w:t xml:space="preserve">5. Судове рішення, прийняте за результатами перегляду судового рішення за нововиявленими або виключними обставинами, видається або надсилається учасникам справи у порядку, передбаченому </w:t>
      </w:r>
      <w:hyperlink w:anchor="n8101" w:history="1">
        <w:r>
          <w:rPr>
            <w:rStyle w:val="a3"/>
            <w:color w:val="006600"/>
            <w:u w:val="none"/>
          </w:rPr>
          <w:t>статтею 272</w:t>
        </w:r>
      </w:hyperlink>
      <w:r>
        <w:rPr>
          <w:color w:val="000000"/>
        </w:rPr>
        <w:t xml:space="preserve"> цього </w:t>
      </w:r>
      <w:r>
        <w:rPr>
          <w:color w:val="000000"/>
        </w:rPr>
        <w:t>Кодексу.</w:t>
      </w:r>
    </w:p>
    <w:p w:rsidR="00000000" w:rsidRDefault="00D97886">
      <w:pPr>
        <w:pStyle w:val="rvps2"/>
        <w:divId w:val="662390928"/>
        <w:rPr>
          <w:color w:val="000000"/>
        </w:rPr>
      </w:pPr>
      <w:bookmarkStart w:id="3152" w:name="n9112"/>
      <w:bookmarkEnd w:id="3152"/>
      <w:r>
        <w:rPr>
          <w:color w:val="000000"/>
        </w:rPr>
        <w:t>6. З набранням законної сили новим судовим рішенням втрачають законну силу судові рішення інших судів у цій справі.</w:t>
      </w:r>
    </w:p>
    <w:p w:rsidR="00000000" w:rsidRDefault="00D97886">
      <w:pPr>
        <w:pStyle w:val="rvps2"/>
        <w:divId w:val="662390928"/>
        <w:rPr>
          <w:color w:val="000000"/>
        </w:rPr>
      </w:pPr>
      <w:bookmarkStart w:id="3153" w:name="n9113"/>
      <w:bookmarkEnd w:id="3153"/>
      <w:r>
        <w:rPr>
          <w:color w:val="000000"/>
        </w:rPr>
        <w:t>7. Судове рішення, ухвалене за результатами перегляду судового рішення за нововиявленими або виключними обставинами, може бути пере</w:t>
      </w:r>
      <w:r>
        <w:rPr>
          <w:color w:val="000000"/>
        </w:rPr>
        <w:t>глянуте на загальних підставах.</w:t>
      </w:r>
    </w:p>
    <w:p w:rsidR="00000000" w:rsidRDefault="00D97886">
      <w:pPr>
        <w:pStyle w:val="rvps7"/>
        <w:divId w:val="662390928"/>
        <w:rPr>
          <w:color w:val="000000"/>
        </w:rPr>
      </w:pPr>
      <w:bookmarkStart w:id="3154" w:name="n9114"/>
      <w:bookmarkEnd w:id="3154"/>
      <w:r>
        <w:rPr>
          <w:rStyle w:val="rvts15"/>
        </w:rPr>
        <w:t xml:space="preserve">Розділ VI </w:t>
      </w:r>
      <w:r>
        <w:rPr>
          <w:color w:val="000000"/>
        </w:rPr>
        <w:br/>
      </w:r>
      <w:r>
        <w:rPr>
          <w:rStyle w:val="rvts15"/>
        </w:rPr>
        <w:t>ПРОЦЕСУАЛЬНІ ПИТАННЯ, ПОВ’ЯЗАНІ З ВИКОНАННЯМ СУДОВИХ РІШЕНЬ У ЦИВІЛЬНИХ СПРАВАХ ТА РІШЕНЬ ІНШИХ ОРГАНІВ (ПОСАДОВИХ ОСІБ)</w:t>
      </w:r>
    </w:p>
    <w:p w:rsidR="00000000" w:rsidRDefault="00D97886">
      <w:pPr>
        <w:pStyle w:val="rvps2"/>
        <w:divId w:val="662390928"/>
        <w:rPr>
          <w:color w:val="000000"/>
        </w:rPr>
      </w:pPr>
      <w:bookmarkStart w:id="3155" w:name="n9115"/>
      <w:bookmarkEnd w:id="3155"/>
      <w:r>
        <w:rPr>
          <w:rStyle w:val="rvts9"/>
        </w:rPr>
        <w:t xml:space="preserve">Стаття 430. </w:t>
      </w:r>
      <w:r>
        <w:rPr>
          <w:color w:val="000000"/>
        </w:rPr>
        <w:t>Негайне виконання судових рішень</w:t>
      </w:r>
    </w:p>
    <w:p w:rsidR="00000000" w:rsidRDefault="00D97886">
      <w:pPr>
        <w:pStyle w:val="rvps2"/>
        <w:divId w:val="662390928"/>
        <w:rPr>
          <w:color w:val="000000"/>
        </w:rPr>
      </w:pPr>
      <w:bookmarkStart w:id="3156" w:name="n9116"/>
      <w:bookmarkEnd w:id="3156"/>
      <w:r>
        <w:rPr>
          <w:color w:val="000000"/>
        </w:rPr>
        <w:t>1. Суд допускає негайне виконання рішень у спра</w:t>
      </w:r>
      <w:r>
        <w:rPr>
          <w:color w:val="000000"/>
        </w:rPr>
        <w:t>вах про:</w:t>
      </w:r>
    </w:p>
    <w:p w:rsidR="00000000" w:rsidRDefault="00D97886">
      <w:pPr>
        <w:pStyle w:val="rvps2"/>
        <w:divId w:val="662390928"/>
        <w:rPr>
          <w:color w:val="000000"/>
        </w:rPr>
      </w:pPr>
      <w:bookmarkStart w:id="3157" w:name="n9117"/>
      <w:bookmarkEnd w:id="3157"/>
      <w:r>
        <w:rPr>
          <w:color w:val="000000"/>
        </w:rPr>
        <w:t>1) стягнення аліментів - у межах суми платежу за один місяць;</w:t>
      </w:r>
    </w:p>
    <w:p w:rsidR="00000000" w:rsidRDefault="00D97886">
      <w:pPr>
        <w:pStyle w:val="rvps2"/>
        <w:divId w:val="662390928"/>
        <w:rPr>
          <w:color w:val="000000"/>
        </w:rPr>
      </w:pPr>
      <w:bookmarkStart w:id="3158" w:name="n9118"/>
      <w:bookmarkEnd w:id="3158"/>
      <w:r>
        <w:rPr>
          <w:color w:val="000000"/>
        </w:rPr>
        <w:t>2) присудження працівникові виплати заробітної плати, але не більше ніж за один місяць;</w:t>
      </w:r>
    </w:p>
    <w:p w:rsidR="00000000" w:rsidRDefault="00D97886">
      <w:pPr>
        <w:pStyle w:val="rvps2"/>
        <w:divId w:val="662390928"/>
        <w:rPr>
          <w:color w:val="000000"/>
        </w:rPr>
      </w:pPr>
      <w:bookmarkStart w:id="3159" w:name="n9119"/>
      <w:bookmarkEnd w:id="3159"/>
      <w:r>
        <w:rPr>
          <w:color w:val="000000"/>
        </w:rPr>
        <w:t>3) відшкодування шкоди, заподіяної каліцтвом, іншим ушкодженням здоров’я або смертю фізичної особ</w:t>
      </w:r>
      <w:r>
        <w:rPr>
          <w:color w:val="000000"/>
        </w:rPr>
        <w:t>и, - у межах суми стягнення за один місяць;</w:t>
      </w:r>
    </w:p>
    <w:p w:rsidR="00000000" w:rsidRDefault="00D97886">
      <w:pPr>
        <w:pStyle w:val="rvps2"/>
        <w:divId w:val="662390928"/>
        <w:rPr>
          <w:color w:val="000000"/>
        </w:rPr>
      </w:pPr>
      <w:bookmarkStart w:id="3160" w:name="n9120"/>
      <w:bookmarkEnd w:id="3160"/>
      <w:r>
        <w:rPr>
          <w:color w:val="000000"/>
        </w:rPr>
        <w:t>4) поновлення на роботі незаконно звільненого або переведеного на іншу роботу працівника;</w:t>
      </w:r>
    </w:p>
    <w:p w:rsidR="00000000" w:rsidRDefault="00D97886">
      <w:pPr>
        <w:pStyle w:val="rvps2"/>
        <w:divId w:val="662390928"/>
        <w:rPr>
          <w:color w:val="000000"/>
        </w:rPr>
      </w:pPr>
      <w:bookmarkStart w:id="3161" w:name="n9121"/>
      <w:bookmarkEnd w:id="3161"/>
      <w:r>
        <w:rPr>
          <w:color w:val="000000"/>
        </w:rPr>
        <w:t>5) відібрання дитини і повернення її тому, з ким вона проживала;</w:t>
      </w:r>
    </w:p>
    <w:p w:rsidR="00000000" w:rsidRDefault="00D97886">
      <w:pPr>
        <w:pStyle w:val="rvps2"/>
        <w:divId w:val="662390928"/>
        <w:rPr>
          <w:color w:val="000000"/>
        </w:rPr>
      </w:pPr>
      <w:bookmarkStart w:id="3162" w:name="n9122"/>
      <w:bookmarkEnd w:id="3162"/>
      <w:r>
        <w:rPr>
          <w:color w:val="000000"/>
        </w:rPr>
        <w:t>6) розкриття банком інформації, яка містить банківську та</w:t>
      </w:r>
      <w:r>
        <w:rPr>
          <w:color w:val="000000"/>
        </w:rPr>
        <w:t>ємницю, щодо юридичних та фізичних осіб;</w:t>
      </w:r>
    </w:p>
    <w:p w:rsidR="00000000" w:rsidRDefault="00D97886">
      <w:pPr>
        <w:pStyle w:val="rvps2"/>
        <w:divId w:val="662390928"/>
        <w:rPr>
          <w:color w:val="000000"/>
        </w:rPr>
      </w:pPr>
      <w:bookmarkStart w:id="3163" w:name="n9123"/>
      <w:bookmarkEnd w:id="3163"/>
      <w:r>
        <w:rPr>
          <w:color w:val="000000"/>
        </w:rPr>
        <w:t>7) примусову госпіталізацію чи продовження строку примусової госпіталізації до протитуберкульозного закладу;</w:t>
      </w:r>
    </w:p>
    <w:p w:rsidR="00000000" w:rsidRDefault="00D97886">
      <w:pPr>
        <w:pStyle w:val="rvps2"/>
        <w:divId w:val="662390928"/>
        <w:rPr>
          <w:color w:val="000000"/>
        </w:rPr>
      </w:pPr>
      <w:bookmarkStart w:id="3164" w:name="n9124"/>
      <w:bookmarkEnd w:id="3164"/>
      <w:r>
        <w:rPr>
          <w:color w:val="000000"/>
        </w:rPr>
        <w:t>8) встановлення факту народження або смерті особи на тимчасово окупованій території України, визначеній Ве</w:t>
      </w:r>
      <w:r>
        <w:rPr>
          <w:color w:val="000000"/>
        </w:rPr>
        <w:t>рховною Радою України;</w:t>
      </w:r>
    </w:p>
    <w:p w:rsidR="00000000" w:rsidRDefault="00D97886">
      <w:pPr>
        <w:pStyle w:val="rvps2"/>
        <w:divId w:val="662390928"/>
        <w:rPr>
          <w:color w:val="000000"/>
        </w:rPr>
      </w:pPr>
      <w:bookmarkStart w:id="3165" w:name="n9125"/>
      <w:bookmarkEnd w:id="3165"/>
      <w:r>
        <w:rPr>
          <w:color w:val="000000"/>
        </w:rPr>
        <w:t>9) надання особі психіатричної допомоги у примусовому порядку;</w:t>
      </w:r>
    </w:p>
    <w:p w:rsidR="00000000" w:rsidRDefault="00D97886">
      <w:pPr>
        <w:pStyle w:val="rvps2"/>
        <w:divId w:val="662390928"/>
        <w:rPr>
          <w:color w:val="000000"/>
        </w:rPr>
      </w:pPr>
      <w:bookmarkStart w:id="3166" w:name="n9760"/>
      <w:bookmarkEnd w:id="3166"/>
      <w:r>
        <w:rPr>
          <w:color w:val="000000"/>
        </w:rPr>
        <w:t>10) видачу або продовження обмежувального припису.</w:t>
      </w:r>
    </w:p>
    <w:p w:rsidR="00000000" w:rsidRDefault="00D97886">
      <w:pPr>
        <w:pStyle w:val="rvps2"/>
        <w:divId w:val="662390928"/>
        <w:rPr>
          <w:color w:val="000000"/>
        </w:rPr>
      </w:pPr>
      <w:bookmarkStart w:id="3167" w:name="n9759"/>
      <w:bookmarkEnd w:id="3167"/>
      <w:r>
        <w:rPr>
          <w:rStyle w:val="rvts46"/>
        </w:rPr>
        <w:t xml:space="preserve">{Частину першу статті 430 доповнено пунктом 10 згідно із Законом </w:t>
      </w:r>
      <w:hyperlink r:id="rId142" w:anchor="n500" w:tgtFrame="_blank" w:history="1">
        <w:r>
          <w:rPr>
            <w:rStyle w:val="a3"/>
            <w:i/>
            <w:iCs/>
            <w:color w:val="000099"/>
            <w:u w:val="none"/>
          </w:rPr>
          <w:t>№ 2229-VIII від 07.12.2017</w:t>
        </w:r>
      </w:hyperlink>
      <w:r>
        <w:rPr>
          <w:rStyle w:val="rvts46"/>
        </w:rPr>
        <w:t>}</w:t>
      </w:r>
    </w:p>
    <w:p w:rsidR="00000000" w:rsidRDefault="00D97886">
      <w:pPr>
        <w:pStyle w:val="rvps2"/>
        <w:divId w:val="662390928"/>
        <w:rPr>
          <w:color w:val="000000"/>
        </w:rPr>
      </w:pPr>
      <w:bookmarkStart w:id="3168" w:name="n9126"/>
      <w:bookmarkEnd w:id="3168"/>
      <w:r>
        <w:rPr>
          <w:color w:val="000000"/>
        </w:rPr>
        <w:t>2. Суд, ухвалюючи рішення, може допустити негайне його виконання у разі стягнення всієї суми боргу при присудженні платежів, визначених п</w:t>
      </w:r>
      <w:r>
        <w:rPr>
          <w:color w:val="000000"/>
        </w:rPr>
        <w:t>унктами 1-3 частини першої цієї статті.</w:t>
      </w:r>
    </w:p>
    <w:p w:rsidR="00000000" w:rsidRDefault="00D97886">
      <w:pPr>
        <w:pStyle w:val="rvps2"/>
        <w:divId w:val="662390928"/>
        <w:rPr>
          <w:color w:val="000000"/>
        </w:rPr>
      </w:pPr>
      <w:bookmarkStart w:id="3169" w:name="n9127"/>
      <w:bookmarkEnd w:id="3169"/>
      <w:r>
        <w:rPr>
          <w:rStyle w:val="rvts9"/>
        </w:rPr>
        <w:t xml:space="preserve">Стаття 431. </w:t>
      </w:r>
      <w:r>
        <w:rPr>
          <w:color w:val="000000"/>
        </w:rPr>
        <w:t>Звернення судових рішень до виконання</w:t>
      </w:r>
    </w:p>
    <w:p w:rsidR="00000000" w:rsidRDefault="00D97886">
      <w:pPr>
        <w:pStyle w:val="rvps2"/>
        <w:divId w:val="662390928"/>
        <w:rPr>
          <w:color w:val="000000"/>
        </w:rPr>
      </w:pPr>
      <w:bookmarkStart w:id="3170" w:name="n9128"/>
      <w:bookmarkEnd w:id="3170"/>
      <w:r>
        <w:rPr>
          <w:color w:val="000000"/>
        </w:rPr>
        <w:t>1. Виконання судового рішення здійснюється на підставі виконавчого листа, виданого судом, який розглядав справу як суд першої інстанції.</w:t>
      </w:r>
    </w:p>
    <w:p w:rsidR="00000000" w:rsidRDefault="00D97886">
      <w:pPr>
        <w:pStyle w:val="rvps2"/>
        <w:divId w:val="662390928"/>
        <w:rPr>
          <w:color w:val="000000"/>
        </w:rPr>
      </w:pPr>
      <w:bookmarkStart w:id="3171" w:name="n9129"/>
      <w:bookmarkEnd w:id="3171"/>
      <w:r>
        <w:rPr>
          <w:color w:val="000000"/>
        </w:rPr>
        <w:t xml:space="preserve">Виконавчі листи викладаються </w:t>
      </w:r>
      <w:r>
        <w:rPr>
          <w:color w:val="000000"/>
        </w:rPr>
        <w:t>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w:t>
      </w:r>
      <w:r>
        <w:rPr>
          <w:color w:val="000000"/>
        </w:rPr>
        <w:t>ним цифровим підписом судді (в разі колегіального розгляду - електронними цифровими підписами всіх суддів, які входять до складу колегії).</w:t>
      </w:r>
    </w:p>
    <w:p w:rsidR="00000000" w:rsidRDefault="00D97886">
      <w:pPr>
        <w:pStyle w:val="rvps2"/>
        <w:divId w:val="662390928"/>
        <w:rPr>
          <w:color w:val="000000"/>
        </w:rPr>
      </w:pPr>
      <w:bookmarkStart w:id="3172" w:name="n9130"/>
      <w:bookmarkEnd w:id="3172"/>
      <w:r>
        <w:rPr>
          <w:color w:val="000000"/>
        </w:rPr>
        <w:t xml:space="preserve">2. Підставою для виконання суб’єктом державної реєстрації юридичних осіб, фізичних осіб - підприємців та громадських </w:t>
      </w:r>
      <w:r>
        <w:rPr>
          <w:color w:val="000000"/>
        </w:rPr>
        <w:t>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w:t>
      </w:r>
      <w:r>
        <w:rPr>
          <w:color w:val="000000"/>
        </w:rPr>
        <w:t xml:space="preserve">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000000" w:rsidRDefault="00D97886">
      <w:pPr>
        <w:pStyle w:val="rvps2"/>
        <w:divId w:val="662390928"/>
        <w:rPr>
          <w:color w:val="000000"/>
        </w:rPr>
      </w:pPr>
      <w:bookmarkStart w:id="3173" w:name="n9131"/>
      <w:bookmarkEnd w:id="3173"/>
      <w:r>
        <w:rPr>
          <w:color w:val="000000"/>
        </w:rPr>
        <w:t>3. Виконавчий лист, судовий наказ, а</w:t>
      </w:r>
      <w:r>
        <w:rPr>
          <w:color w:val="000000"/>
        </w:rPr>
        <w:t xml:space="preserve"> у випадках, встановлених цим Кодексом, - ухвала суду є виконавчими документами. Виконавчий лист, судовий наказ, ухвала мають відповідати вимогам до виконавчого документа, встановленим законом.</w:t>
      </w:r>
    </w:p>
    <w:p w:rsidR="00000000" w:rsidRDefault="00D97886">
      <w:pPr>
        <w:pStyle w:val="rvps2"/>
        <w:divId w:val="662390928"/>
        <w:rPr>
          <w:color w:val="000000"/>
        </w:rPr>
      </w:pPr>
      <w:bookmarkStart w:id="3174" w:name="n9132"/>
      <w:bookmarkEnd w:id="3174"/>
      <w:r>
        <w:rPr>
          <w:color w:val="000000"/>
        </w:rPr>
        <w:t>4. Протягом п’яти днів після набрання судовим рішенням законної сили виконавчий документ, зазначений в частині третій цієї статті, вноситься до Єдиного державного реєстру виконавчих документів, а його копія (текст), що містить інформацію про веб-адресу так</w:t>
      </w:r>
      <w:r>
        <w:rPr>
          <w:color w:val="000000"/>
        </w:rPr>
        <w:t>ого документа у Єдиному державному реєстрі виконавчих документів, надсилається стягувачу на його офіційну електронну адресу, або, у разі її відсутності, рекомендованим чи цінним листом.</w:t>
      </w:r>
    </w:p>
    <w:p w:rsidR="00000000" w:rsidRDefault="00D97886">
      <w:pPr>
        <w:pStyle w:val="rvps2"/>
        <w:divId w:val="662390928"/>
        <w:rPr>
          <w:color w:val="000000"/>
        </w:rPr>
      </w:pPr>
      <w:bookmarkStart w:id="3175" w:name="n9133"/>
      <w:bookmarkEnd w:id="3175"/>
      <w:r>
        <w:rPr>
          <w:color w:val="000000"/>
        </w:rPr>
        <w:t>5. Якщо судове рішення прийнято на користь декількох позивачів або про</w:t>
      </w:r>
      <w:r>
        <w:rPr>
          <w:color w:val="000000"/>
        </w:rPr>
        <w:t>ти декількох відповідачів, або якщо виконання повинно бути проведено в різних місцях чи рішенням передбачено вчинення кількох дій, видаються декілька виконавчих листів, у яких зазначаються один боржник та один стягувач, а також визначається, в якій частині</w:t>
      </w:r>
      <w:r>
        <w:rPr>
          <w:color w:val="000000"/>
        </w:rPr>
        <w:t xml:space="preserve"> необхідно виконати судове рішення, або зазначається, що обов’язок чи право стягнення є солідарним.</w:t>
      </w:r>
    </w:p>
    <w:p w:rsidR="00000000" w:rsidRDefault="00D97886">
      <w:pPr>
        <w:pStyle w:val="rvps2"/>
        <w:divId w:val="662390928"/>
        <w:rPr>
          <w:color w:val="000000"/>
        </w:rPr>
      </w:pPr>
      <w:bookmarkStart w:id="3176" w:name="n9134"/>
      <w:bookmarkEnd w:id="3176"/>
      <w:r>
        <w:rPr>
          <w:color w:val="000000"/>
        </w:rPr>
        <w:t xml:space="preserve">6. За заявою особи, на користь якої ухвалено рішення, суд з метою забезпечення виконання рішення суду може вжити заходів, передбачених </w:t>
      </w:r>
      <w:hyperlink w:anchor="n7091" w:history="1">
        <w:r>
          <w:rPr>
            <w:rStyle w:val="a3"/>
            <w:color w:val="006600"/>
            <w:u w:val="none"/>
          </w:rPr>
          <w:t>статтею 150</w:t>
        </w:r>
      </w:hyperlink>
      <w:r>
        <w:rPr>
          <w:color w:val="000000"/>
        </w:rPr>
        <w:t xml:space="preserve"> цього Кодексу.</w:t>
      </w:r>
    </w:p>
    <w:p w:rsidR="00000000" w:rsidRDefault="00D97886">
      <w:pPr>
        <w:pStyle w:val="rvps2"/>
        <w:divId w:val="662390928"/>
        <w:rPr>
          <w:color w:val="000000"/>
        </w:rPr>
      </w:pPr>
      <w:bookmarkStart w:id="3177" w:name="n9135"/>
      <w:bookmarkEnd w:id="3177"/>
      <w:r>
        <w:rPr>
          <w:color w:val="000000"/>
        </w:rPr>
        <w:t>7. У разі вирішення питання про виправлення помилки у виконавчому документі; визнання виконавчого документа таким, що не підлягає виконанню; забезпечення виконання судового рішення; стягнення на користь боржника безпідстав</w:t>
      </w:r>
      <w:r>
        <w:rPr>
          <w:color w:val="000000"/>
        </w:rPr>
        <w:t xml:space="preserve">но одержаного стягувачем за виконавчим документом; поновлення пропущеного строку для пред’явлення виконавчого документа до виконання; відстрочення чи розстрочення виконання, зміну чи встановлення способу і порядку виконання; звернення стягнення на грошові </w:t>
      </w:r>
      <w:r>
        <w:rPr>
          <w:color w:val="000000"/>
        </w:rPr>
        <w:t>кошти, що належать третім особам, та нерухоме майно, право власності на яке не зареєстровано в установленому законом порядку; зупинення виконання (дії) судового рішення; заміну сторони виконавчого провадження суд вносить відповідну ухвалу до Єдиного держав</w:t>
      </w:r>
      <w:r>
        <w:rPr>
          <w:color w:val="000000"/>
        </w:rPr>
        <w:t>ного реєстру виконавчих документів не пізніше двох днів з дня її постановлення у порядку, передбаченому частиною четвертою цієї статті.</w:t>
      </w:r>
    </w:p>
    <w:p w:rsidR="00000000" w:rsidRDefault="00D97886">
      <w:pPr>
        <w:pStyle w:val="rvps2"/>
        <w:divId w:val="662390928"/>
        <w:rPr>
          <w:color w:val="000000"/>
        </w:rPr>
      </w:pPr>
      <w:bookmarkStart w:id="3178" w:name="n9777"/>
      <w:bookmarkEnd w:id="3178"/>
      <w:r>
        <w:rPr>
          <w:rStyle w:val="rvts46"/>
        </w:rPr>
        <w:t xml:space="preserve">{Частина сьома статті 431 із змінами, внесеними згідно із Законом </w:t>
      </w:r>
      <w:hyperlink r:id="rId143" w:anchor="n100"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3179" w:name="n9136"/>
      <w:bookmarkEnd w:id="3179"/>
      <w:r>
        <w:rPr>
          <w:color w:val="000000"/>
        </w:rPr>
        <w:t>8. Якщо судом вживалися заходи забезпечення позову, суд вносить до Єдиного державного реєстру виконавчих документів наявні у суді документи, що підтверджують виконання відповідної ухвали суду</w:t>
      </w:r>
      <w:r>
        <w:rPr>
          <w:color w:val="000000"/>
        </w:rPr>
        <w:t>.</w:t>
      </w:r>
    </w:p>
    <w:p w:rsidR="00000000" w:rsidRDefault="00D97886">
      <w:pPr>
        <w:pStyle w:val="rvps2"/>
        <w:divId w:val="662390928"/>
        <w:rPr>
          <w:color w:val="000000"/>
        </w:rPr>
      </w:pPr>
      <w:bookmarkStart w:id="3180" w:name="n9137"/>
      <w:bookmarkEnd w:id="3180"/>
      <w:r>
        <w:rPr>
          <w:color w:val="000000"/>
        </w:rPr>
        <w:t>9. Положення про Єдиний державний реєстр виконавчих документів затверджується спільним нормативно-правовим актом Міністерства юстиції України та Державної судової адміністрації України.</w:t>
      </w:r>
    </w:p>
    <w:p w:rsidR="00000000" w:rsidRDefault="00D97886">
      <w:pPr>
        <w:pStyle w:val="rvps2"/>
        <w:divId w:val="662390928"/>
        <w:rPr>
          <w:color w:val="000000"/>
        </w:rPr>
      </w:pPr>
      <w:bookmarkStart w:id="3181" w:name="n9138"/>
      <w:bookmarkEnd w:id="3181"/>
      <w:r>
        <w:rPr>
          <w:rStyle w:val="rvts9"/>
        </w:rPr>
        <w:t xml:space="preserve">Стаття 432. </w:t>
      </w:r>
      <w:r>
        <w:rPr>
          <w:color w:val="000000"/>
        </w:rPr>
        <w:t xml:space="preserve">Виправлення помилки у виконавчому документі та визнання </w:t>
      </w:r>
      <w:r>
        <w:rPr>
          <w:color w:val="000000"/>
        </w:rPr>
        <w:t>його таким, що не підлягає виконанню</w:t>
      </w:r>
    </w:p>
    <w:p w:rsidR="00000000" w:rsidRDefault="00D97886">
      <w:pPr>
        <w:pStyle w:val="rvps2"/>
        <w:divId w:val="662390928"/>
        <w:rPr>
          <w:color w:val="000000"/>
        </w:rPr>
      </w:pPr>
      <w:bookmarkStart w:id="3182" w:name="n9139"/>
      <w:bookmarkEnd w:id="3182"/>
      <w:r>
        <w:rPr>
          <w:color w:val="000000"/>
        </w:rPr>
        <w:t>1. Суд, який видав виконавчий документ, може за заявою стягувача або боржника виправити помилку, допущену при його оформленні або видачі, чи визнати виконавчий документ таким, що не підлягає виконанню.</w:t>
      </w:r>
    </w:p>
    <w:p w:rsidR="00000000" w:rsidRDefault="00D97886">
      <w:pPr>
        <w:pStyle w:val="rvps2"/>
        <w:divId w:val="662390928"/>
        <w:rPr>
          <w:color w:val="000000"/>
        </w:rPr>
      </w:pPr>
      <w:bookmarkStart w:id="3183" w:name="n9140"/>
      <w:bookmarkEnd w:id="3183"/>
      <w:r>
        <w:rPr>
          <w:color w:val="000000"/>
        </w:rPr>
        <w:t>2. Суд визнає вик</w:t>
      </w:r>
      <w:r>
        <w:rPr>
          <w:color w:val="000000"/>
        </w:rPr>
        <w:t>онавчий документ таким, що не підлягає виконанню повністю або частково, якщо його було видано помилково або якщо обов’язок боржника відсутній повністю чи частково у зв’язку з його припиненням, добровільним виконанням боржником чи іншою особою або з інших п</w:t>
      </w:r>
      <w:r>
        <w:rPr>
          <w:color w:val="000000"/>
        </w:rPr>
        <w:t>ричин.</w:t>
      </w:r>
    </w:p>
    <w:p w:rsidR="00000000" w:rsidRDefault="00D97886">
      <w:pPr>
        <w:pStyle w:val="rvps2"/>
        <w:divId w:val="662390928"/>
        <w:rPr>
          <w:color w:val="000000"/>
        </w:rPr>
      </w:pPr>
      <w:bookmarkStart w:id="3184" w:name="n9141"/>
      <w:bookmarkEnd w:id="3184"/>
      <w:r>
        <w:rPr>
          <w:color w:val="000000"/>
        </w:rPr>
        <w:t>3. Суд розглядає заяву в десятиденний строк з дня її надходження у судовому засіданні з повідомленням стягувача та боржника і постановляє ухвалу. Неявка стягувача і боржника не є перешкодою для розгляду заяви. До розгляду заяви суд має право своєю у</w:t>
      </w:r>
      <w:r>
        <w:rPr>
          <w:color w:val="000000"/>
        </w:rPr>
        <w:t>хвалою зупинити виконання за виконавчим документом або заборонити приймати виконавчий документ до виконання.</w:t>
      </w:r>
    </w:p>
    <w:p w:rsidR="00000000" w:rsidRDefault="00D97886">
      <w:pPr>
        <w:pStyle w:val="rvps2"/>
        <w:divId w:val="662390928"/>
        <w:rPr>
          <w:color w:val="000000"/>
        </w:rPr>
      </w:pPr>
      <w:bookmarkStart w:id="3185" w:name="n9142"/>
      <w:bookmarkEnd w:id="3185"/>
      <w:r>
        <w:rPr>
          <w:color w:val="000000"/>
        </w:rPr>
        <w:t>4. Про виправлення помилки в виконавчому документі та визнання його таким, що не підлягає виконанню, суд постановляє ухвалу. Якщо стягнення за таки</w:t>
      </w:r>
      <w:r>
        <w:rPr>
          <w:color w:val="000000"/>
        </w:rPr>
        <w:t>м виконавчим документом уже відбулося повністю або частково, суд одночасно з вирішенням вказаних питань на вимогу боржника стягує на його користь безпідставно одержане стягувачем за виконавчим документом.</w:t>
      </w:r>
    </w:p>
    <w:p w:rsidR="00000000" w:rsidRDefault="00D97886">
      <w:pPr>
        <w:pStyle w:val="rvps2"/>
        <w:divId w:val="662390928"/>
        <w:rPr>
          <w:color w:val="000000"/>
        </w:rPr>
      </w:pPr>
      <w:bookmarkStart w:id="3186" w:name="n9143"/>
      <w:bookmarkEnd w:id="3186"/>
      <w:r>
        <w:rPr>
          <w:color w:val="000000"/>
        </w:rPr>
        <w:t xml:space="preserve">5. Ухвала суду за результатами розгляду заяви може </w:t>
      </w:r>
      <w:r>
        <w:rPr>
          <w:color w:val="000000"/>
        </w:rPr>
        <w:t>бути оскаржена у порядку, встановленому цим Кодексом.</w:t>
      </w:r>
    </w:p>
    <w:p w:rsidR="00000000" w:rsidRDefault="00D97886">
      <w:pPr>
        <w:pStyle w:val="rvps2"/>
        <w:divId w:val="662390928"/>
        <w:rPr>
          <w:color w:val="000000"/>
        </w:rPr>
      </w:pPr>
      <w:bookmarkStart w:id="3187" w:name="n9144"/>
      <w:bookmarkEnd w:id="3187"/>
      <w:r>
        <w:rPr>
          <w:rStyle w:val="rvts9"/>
        </w:rPr>
        <w:t xml:space="preserve">Стаття 433. </w:t>
      </w:r>
      <w:r>
        <w:rPr>
          <w:color w:val="000000"/>
        </w:rPr>
        <w:t>Поновлення пропущеного строку для пред’явлення виконавчого документа до виконання</w:t>
      </w:r>
    </w:p>
    <w:p w:rsidR="00000000" w:rsidRDefault="00D97886">
      <w:pPr>
        <w:pStyle w:val="rvps2"/>
        <w:divId w:val="662390928"/>
        <w:rPr>
          <w:color w:val="000000"/>
        </w:rPr>
      </w:pPr>
      <w:bookmarkStart w:id="3188" w:name="n9145"/>
      <w:bookmarkEnd w:id="3188"/>
      <w:r>
        <w:rPr>
          <w:color w:val="000000"/>
        </w:rPr>
        <w:t>1. У разі пропуску строку для пред’явлення виконавчого документа до виконання з причин, визнаних судом поваж</w:t>
      </w:r>
      <w:r>
        <w:rPr>
          <w:color w:val="000000"/>
        </w:rPr>
        <w:t>ними, пропущений строк може бути поновлено.</w:t>
      </w:r>
    </w:p>
    <w:p w:rsidR="00000000" w:rsidRDefault="00D97886">
      <w:pPr>
        <w:pStyle w:val="rvps2"/>
        <w:divId w:val="662390928"/>
        <w:rPr>
          <w:color w:val="000000"/>
        </w:rPr>
      </w:pPr>
      <w:bookmarkStart w:id="3189" w:name="n9146"/>
      <w:bookmarkEnd w:id="3189"/>
      <w:r>
        <w:rPr>
          <w:color w:val="000000"/>
        </w:rPr>
        <w:t>2. Заява про поновлення пропущеного строку для пред’явлення виконавчого документа, виданого судом, подається до суду, який розглядав справу як суд першої інстанції.</w:t>
      </w:r>
    </w:p>
    <w:p w:rsidR="00000000" w:rsidRDefault="00D97886">
      <w:pPr>
        <w:pStyle w:val="rvps2"/>
        <w:divId w:val="662390928"/>
        <w:rPr>
          <w:color w:val="000000"/>
        </w:rPr>
      </w:pPr>
      <w:bookmarkStart w:id="3190" w:name="n9147"/>
      <w:bookmarkEnd w:id="3190"/>
      <w:r>
        <w:rPr>
          <w:color w:val="000000"/>
        </w:rPr>
        <w:t>Заява про поновлення пропущеного строку для пре</w:t>
      </w:r>
      <w:r>
        <w:rPr>
          <w:color w:val="000000"/>
        </w:rPr>
        <w:t>д’явлення виконавчого документа, виданого іншими органами (посадовими особами), подається до суду за місцем виконання відповідного рішення.</w:t>
      </w:r>
    </w:p>
    <w:p w:rsidR="00000000" w:rsidRDefault="00D97886">
      <w:pPr>
        <w:pStyle w:val="rvps2"/>
        <w:divId w:val="662390928"/>
        <w:rPr>
          <w:color w:val="000000"/>
        </w:rPr>
      </w:pPr>
      <w:bookmarkStart w:id="3191" w:name="n9148"/>
      <w:bookmarkEnd w:id="3191"/>
      <w:r>
        <w:rPr>
          <w:color w:val="000000"/>
        </w:rPr>
        <w:t>3. Заява розглядається в судовому засіданні з повідомленням учасників справи. Їх неявка не є перешкодою для вирішенн</w:t>
      </w:r>
      <w:r>
        <w:rPr>
          <w:color w:val="000000"/>
        </w:rPr>
        <w:t>я питання про поновлення пропущеного строку. Суд розглядає таку заяву в десятиденний строк.</w:t>
      </w:r>
    </w:p>
    <w:p w:rsidR="00000000" w:rsidRDefault="00D97886">
      <w:pPr>
        <w:pStyle w:val="rvps2"/>
        <w:divId w:val="662390928"/>
        <w:rPr>
          <w:color w:val="000000"/>
        </w:rPr>
      </w:pPr>
      <w:bookmarkStart w:id="3192" w:name="n9149"/>
      <w:bookmarkEnd w:id="3192"/>
      <w:r>
        <w:rPr>
          <w:color w:val="000000"/>
        </w:rPr>
        <w:t>4. Про поновлення строку для пред’явлення виконавчого документа до виконання суд постановляє ухвалу.</w:t>
      </w:r>
    </w:p>
    <w:p w:rsidR="00000000" w:rsidRDefault="00D97886">
      <w:pPr>
        <w:pStyle w:val="rvps2"/>
        <w:divId w:val="662390928"/>
        <w:rPr>
          <w:color w:val="000000"/>
        </w:rPr>
      </w:pPr>
      <w:bookmarkStart w:id="3193" w:name="n9150"/>
      <w:bookmarkEnd w:id="3193"/>
      <w:r>
        <w:rPr>
          <w:rStyle w:val="rvts9"/>
        </w:rPr>
        <w:t xml:space="preserve">Стаття 434. </w:t>
      </w:r>
      <w:r>
        <w:rPr>
          <w:color w:val="000000"/>
        </w:rPr>
        <w:t>Мирова угода в процесі виконання</w:t>
      </w:r>
    </w:p>
    <w:p w:rsidR="00000000" w:rsidRDefault="00D97886">
      <w:pPr>
        <w:pStyle w:val="rvps2"/>
        <w:divId w:val="662390928"/>
        <w:rPr>
          <w:color w:val="000000"/>
        </w:rPr>
      </w:pPr>
      <w:bookmarkStart w:id="3194" w:name="n9151"/>
      <w:bookmarkEnd w:id="3194"/>
      <w:r>
        <w:rPr>
          <w:color w:val="000000"/>
        </w:rPr>
        <w:t>1. Мирова угода, у</w:t>
      </w:r>
      <w:r>
        <w:rPr>
          <w:color w:val="000000"/>
        </w:rPr>
        <w:t>кладена між сторонами, або заява про відмову стягувача від примусового виконання в процесі виконання рішення подається в письмовій формі державному або приватному виконавцеві, який не пізніше триденного строку передає її для затвердження до суду, який вида</w:t>
      </w:r>
      <w:r>
        <w:rPr>
          <w:color w:val="000000"/>
        </w:rPr>
        <w:t>в виконавчий документ.</w:t>
      </w:r>
    </w:p>
    <w:p w:rsidR="00000000" w:rsidRDefault="00D97886">
      <w:pPr>
        <w:pStyle w:val="rvps2"/>
        <w:divId w:val="662390928"/>
        <w:rPr>
          <w:color w:val="000000"/>
        </w:rPr>
      </w:pPr>
      <w:bookmarkStart w:id="3195" w:name="n9152"/>
      <w:bookmarkEnd w:id="3195"/>
      <w:r>
        <w:rPr>
          <w:color w:val="000000"/>
        </w:rPr>
        <w:t>2. Питання затвердження мирової угоди у процесі виконання рішення, задоволення заяви про відмову стягувача від примусового виконання рішення вирішується судом протягом десяти днів з дня надходження до суду відповідної заяви, про що п</w:t>
      </w:r>
      <w:r>
        <w:rPr>
          <w:color w:val="000000"/>
        </w:rPr>
        <w:t>остановляється ухвала.</w:t>
      </w:r>
    </w:p>
    <w:p w:rsidR="00000000" w:rsidRDefault="00D97886">
      <w:pPr>
        <w:pStyle w:val="rvps2"/>
        <w:divId w:val="662390928"/>
        <w:rPr>
          <w:color w:val="000000"/>
        </w:rPr>
      </w:pPr>
      <w:bookmarkStart w:id="3196" w:name="n9153"/>
      <w:bookmarkEnd w:id="3196"/>
      <w:r>
        <w:rPr>
          <w:color w:val="000000"/>
        </w:rPr>
        <w:t xml:space="preserve">3. Суд має право відмовити у затвердженні мирової угоди у процесі виконання рішення з підстав, визначених </w:t>
      </w:r>
      <w:hyperlink w:anchor="n7619" w:history="1">
        <w:r>
          <w:rPr>
            <w:rStyle w:val="a3"/>
            <w:color w:val="006600"/>
            <w:u w:val="none"/>
          </w:rPr>
          <w:t>статтею 207</w:t>
        </w:r>
      </w:hyperlink>
      <w:r>
        <w:rPr>
          <w:color w:val="000000"/>
        </w:rPr>
        <w:t xml:space="preserve"> цього Кодексу, а у задоволенні заяви про відмову від примусового виконання рішення - з </w:t>
      </w:r>
      <w:r>
        <w:rPr>
          <w:color w:val="000000"/>
        </w:rPr>
        <w:t xml:space="preserve">підстав, визначених </w:t>
      </w:r>
      <w:hyperlink w:anchor="n7613" w:history="1">
        <w:r>
          <w:rPr>
            <w:rStyle w:val="a3"/>
            <w:color w:val="006600"/>
            <w:u w:val="none"/>
          </w:rPr>
          <w:t>статтею 206</w:t>
        </w:r>
      </w:hyperlink>
      <w:r>
        <w:rPr>
          <w:color w:val="000000"/>
        </w:rPr>
        <w:t xml:space="preserve"> цього Кодексу.</w:t>
      </w:r>
    </w:p>
    <w:p w:rsidR="00000000" w:rsidRDefault="00D97886">
      <w:pPr>
        <w:pStyle w:val="rvps2"/>
        <w:divId w:val="662390928"/>
        <w:rPr>
          <w:color w:val="000000"/>
        </w:rPr>
      </w:pPr>
      <w:bookmarkStart w:id="3197" w:name="n9154"/>
      <w:bookmarkEnd w:id="3197"/>
      <w:r>
        <w:rPr>
          <w:rStyle w:val="rvts9"/>
        </w:rPr>
        <w:t>Стаття 435.</w:t>
      </w:r>
      <w:r>
        <w:rPr>
          <w:color w:val="000000"/>
        </w:rPr>
        <w:t xml:space="preserve"> Відстрочення і розстрочення виконання, зміна чи встановлення способу і порядку виконання</w:t>
      </w:r>
    </w:p>
    <w:p w:rsidR="00000000" w:rsidRDefault="00D97886">
      <w:pPr>
        <w:pStyle w:val="rvps2"/>
        <w:divId w:val="662390928"/>
        <w:rPr>
          <w:color w:val="000000"/>
        </w:rPr>
      </w:pPr>
      <w:bookmarkStart w:id="3198" w:name="n9155"/>
      <w:bookmarkEnd w:id="3198"/>
      <w:r>
        <w:rPr>
          <w:color w:val="000000"/>
        </w:rPr>
        <w:t>1. За заявою сторони суд, який розглядав справу як суд першої інстанції, може ві</w:t>
      </w:r>
      <w:r>
        <w:rPr>
          <w:color w:val="000000"/>
        </w:rPr>
        <w:t>дстрочити або розстрочити виконання рішення, а за заявою стягувача чи виконавця (у випадках, встановлених законом), - встановити чи змінити спосіб або порядок його виконання.</w:t>
      </w:r>
    </w:p>
    <w:p w:rsidR="00000000" w:rsidRDefault="00D97886">
      <w:pPr>
        <w:pStyle w:val="rvps2"/>
        <w:divId w:val="662390928"/>
        <w:rPr>
          <w:color w:val="000000"/>
        </w:rPr>
      </w:pPr>
      <w:bookmarkStart w:id="3199" w:name="n9156"/>
      <w:bookmarkEnd w:id="3199"/>
      <w:r>
        <w:rPr>
          <w:color w:val="000000"/>
        </w:rPr>
        <w:t>2. Заява про встановлення або зміну способу або порядку виконання, відстрочення а</w:t>
      </w:r>
      <w:r>
        <w:rPr>
          <w:color w:val="000000"/>
        </w:rPr>
        <w:t>бо розстрочення виконання судового рішення розглядається у десятиденний строк з дня її надходження у судовому засіданні з повідомленням учасників справи.</w:t>
      </w:r>
    </w:p>
    <w:p w:rsidR="00000000" w:rsidRDefault="00D97886">
      <w:pPr>
        <w:pStyle w:val="rvps2"/>
        <w:divId w:val="662390928"/>
        <w:rPr>
          <w:color w:val="000000"/>
        </w:rPr>
      </w:pPr>
      <w:bookmarkStart w:id="3200" w:name="n9157"/>
      <w:bookmarkEnd w:id="3200"/>
      <w:r>
        <w:rPr>
          <w:color w:val="000000"/>
        </w:rPr>
        <w:t>3. Підставою для встановлення або зміни способу або порядку виконання, відстрочення або розстрочення в</w:t>
      </w:r>
      <w:r>
        <w:rPr>
          <w:color w:val="000000"/>
        </w:rPr>
        <w:t>иконання судового рішення є обставини, що істотно ускладнюють виконання рішення або роблять його неможливим.</w:t>
      </w:r>
    </w:p>
    <w:p w:rsidR="00000000" w:rsidRDefault="00D97886">
      <w:pPr>
        <w:pStyle w:val="rvps2"/>
        <w:divId w:val="662390928"/>
        <w:rPr>
          <w:color w:val="000000"/>
        </w:rPr>
      </w:pPr>
      <w:bookmarkStart w:id="3201" w:name="n9158"/>
      <w:bookmarkEnd w:id="3201"/>
      <w:r>
        <w:rPr>
          <w:color w:val="000000"/>
        </w:rPr>
        <w:t>4. Вирішуючи питання про відстрочення чи розстрочення виконання судового рішення, суд також враховує:</w:t>
      </w:r>
    </w:p>
    <w:p w:rsidR="00000000" w:rsidRDefault="00D97886">
      <w:pPr>
        <w:pStyle w:val="rvps2"/>
        <w:divId w:val="662390928"/>
        <w:rPr>
          <w:color w:val="000000"/>
        </w:rPr>
      </w:pPr>
      <w:bookmarkStart w:id="3202" w:name="n9159"/>
      <w:bookmarkEnd w:id="3202"/>
      <w:r>
        <w:rPr>
          <w:color w:val="000000"/>
        </w:rPr>
        <w:t>1) ступінь вини відповідача у виникненні спор</w:t>
      </w:r>
      <w:r>
        <w:rPr>
          <w:color w:val="000000"/>
        </w:rPr>
        <w:t>у;</w:t>
      </w:r>
    </w:p>
    <w:p w:rsidR="00000000" w:rsidRDefault="00D97886">
      <w:pPr>
        <w:pStyle w:val="rvps2"/>
        <w:divId w:val="662390928"/>
        <w:rPr>
          <w:color w:val="000000"/>
        </w:rPr>
      </w:pPr>
      <w:bookmarkStart w:id="3203" w:name="n9160"/>
      <w:bookmarkEnd w:id="3203"/>
      <w:r>
        <w:rPr>
          <w:color w:val="000000"/>
        </w:rPr>
        <w:t>2) щодо фізичної особи - тяжке захворювання її самої або членів її сім’ї, її матеріальний стан;</w:t>
      </w:r>
    </w:p>
    <w:p w:rsidR="00000000" w:rsidRDefault="00D97886">
      <w:pPr>
        <w:pStyle w:val="rvps2"/>
        <w:divId w:val="662390928"/>
        <w:rPr>
          <w:color w:val="000000"/>
        </w:rPr>
      </w:pPr>
      <w:bookmarkStart w:id="3204" w:name="n9161"/>
      <w:bookmarkEnd w:id="3204"/>
      <w:r>
        <w:rPr>
          <w:color w:val="000000"/>
        </w:rPr>
        <w:t>3) стихійне лихо, інші надзвичайні події тощо.</w:t>
      </w:r>
    </w:p>
    <w:p w:rsidR="00000000" w:rsidRDefault="00D97886">
      <w:pPr>
        <w:pStyle w:val="rvps2"/>
        <w:divId w:val="662390928"/>
        <w:rPr>
          <w:color w:val="000000"/>
        </w:rPr>
      </w:pPr>
      <w:bookmarkStart w:id="3205" w:name="n9162"/>
      <w:bookmarkEnd w:id="3205"/>
      <w:r>
        <w:rPr>
          <w:color w:val="000000"/>
        </w:rPr>
        <w:t>5. Розстрочка та відстрочення виконання судового рішення не може перевищувати одного року з дня ухвалення такого рішення, ухвали, постанови.</w:t>
      </w:r>
    </w:p>
    <w:p w:rsidR="00000000" w:rsidRDefault="00D97886">
      <w:pPr>
        <w:pStyle w:val="rvps2"/>
        <w:divId w:val="662390928"/>
        <w:rPr>
          <w:color w:val="000000"/>
        </w:rPr>
      </w:pPr>
      <w:bookmarkStart w:id="3206" w:name="n9163"/>
      <w:bookmarkEnd w:id="3206"/>
      <w:r>
        <w:rPr>
          <w:color w:val="000000"/>
        </w:rPr>
        <w:t>6. При відстроченні або розстроченні виконання судового рішення суд може вжити заходів щодо забезпечення позову.</w:t>
      </w:r>
    </w:p>
    <w:p w:rsidR="00000000" w:rsidRDefault="00D97886">
      <w:pPr>
        <w:pStyle w:val="rvps2"/>
        <w:divId w:val="662390928"/>
        <w:rPr>
          <w:color w:val="000000"/>
        </w:rPr>
      </w:pPr>
      <w:bookmarkStart w:id="3207" w:name="n9164"/>
      <w:bookmarkEnd w:id="3207"/>
      <w:r>
        <w:rPr>
          <w:color w:val="000000"/>
        </w:rPr>
        <w:t>7.</w:t>
      </w:r>
      <w:r>
        <w:rPr>
          <w:color w:val="000000"/>
        </w:rPr>
        <w:t xml:space="preserve"> Про відстрочення або розстрочення виконання судового рішення, встановлення чи зміну способу та порядку його виконання або відмову у вчиненні відповідних процесуальних дій постановляється ухвала, яка може бути оскаржена. У необхідних випадках ухвала надсил</w:t>
      </w:r>
      <w:r>
        <w:rPr>
          <w:color w:val="000000"/>
        </w:rPr>
        <w:t>ається установі банку за місцезнаходженням боржника або державному виконавцю, приватному виконавцю.</w:t>
      </w:r>
    </w:p>
    <w:p w:rsidR="00000000" w:rsidRDefault="00D97886">
      <w:pPr>
        <w:pStyle w:val="rvps2"/>
        <w:divId w:val="662390928"/>
        <w:rPr>
          <w:color w:val="000000"/>
        </w:rPr>
      </w:pPr>
      <w:bookmarkStart w:id="3208" w:name="n9165"/>
      <w:bookmarkEnd w:id="3208"/>
      <w:r>
        <w:rPr>
          <w:rStyle w:val="rvts9"/>
        </w:rPr>
        <w:t xml:space="preserve">Стаття 436. </w:t>
      </w:r>
      <w:r>
        <w:rPr>
          <w:color w:val="000000"/>
        </w:rPr>
        <w:t>Зупинення виконання судового рішення</w:t>
      </w:r>
    </w:p>
    <w:p w:rsidR="00000000" w:rsidRDefault="00D97886">
      <w:pPr>
        <w:pStyle w:val="rvps2"/>
        <w:divId w:val="662390928"/>
        <w:rPr>
          <w:color w:val="000000"/>
        </w:rPr>
      </w:pPr>
      <w:bookmarkStart w:id="3209" w:name="n9166"/>
      <w:bookmarkEnd w:id="3209"/>
      <w:r>
        <w:rPr>
          <w:color w:val="000000"/>
        </w:rPr>
        <w:t>1. Суд касаційної інстанції за заявою учасника справи або за своєю ініціативою може зупинити виконання оска</w:t>
      </w:r>
      <w:r>
        <w:rPr>
          <w:color w:val="000000"/>
        </w:rPr>
        <w:t>рженого рішення суду або зупинити його дію (якщо рішення не передбачає примусового виконання) до закінчення його перегляду в касаційному порядку.</w:t>
      </w:r>
    </w:p>
    <w:p w:rsidR="00000000" w:rsidRDefault="00D97886">
      <w:pPr>
        <w:pStyle w:val="rvps2"/>
        <w:divId w:val="662390928"/>
        <w:rPr>
          <w:color w:val="000000"/>
        </w:rPr>
      </w:pPr>
      <w:bookmarkStart w:id="3210" w:name="n9167"/>
      <w:bookmarkEnd w:id="3210"/>
      <w:r>
        <w:rPr>
          <w:color w:val="000000"/>
        </w:rPr>
        <w:t>2. Про зупинення виконання або зупинення дії судового рішення постановляється ухвала.</w:t>
      </w:r>
    </w:p>
    <w:p w:rsidR="00000000" w:rsidRDefault="00D97886">
      <w:pPr>
        <w:pStyle w:val="rvps2"/>
        <w:divId w:val="662390928"/>
        <w:rPr>
          <w:color w:val="000000"/>
        </w:rPr>
      </w:pPr>
      <w:bookmarkStart w:id="3211" w:name="n9168"/>
      <w:bookmarkEnd w:id="3211"/>
      <w:r>
        <w:rPr>
          <w:color w:val="000000"/>
        </w:rPr>
        <w:t>3. Суд касаційної інстан</w:t>
      </w:r>
      <w:r>
        <w:rPr>
          <w:color w:val="000000"/>
        </w:rPr>
        <w:t>ції у постанові за результатами перегляду оскаржуваного судового рішення вирішує питання про поновлення його виконання (дії).</w:t>
      </w:r>
    </w:p>
    <w:p w:rsidR="00000000" w:rsidRDefault="00D97886">
      <w:pPr>
        <w:pStyle w:val="rvps2"/>
        <w:divId w:val="662390928"/>
        <w:rPr>
          <w:color w:val="000000"/>
        </w:rPr>
      </w:pPr>
      <w:bookmarkStart w:id="3212" w:name="n9169"/>
      <w:bookmarkEnd w:id="3212"/>
      <w:r>
        <w:rPr>
          <w:rStyle w:val="rvts9"/>
        </w:rPr>
        <w:t xml:space="preserve">Стаття 437. </w:t>
      </w:r>
      <w:r>
        <w:rPr>
          <w:color w:val="000000"/>
        </w:rPr>
        <w:t>Тимчасове влаштування дитини до дитячого або лікувального закладу</w:t>
      </w:r>
    </w:p>
    <w:p w:rsidR="00000000" w:rsidRDefault="00D97886">
      <w:pPr>
        <w:pStyle w:val="rvps2"/>
        <w:divId w:val="662390928"/>
        <w:rPr>
          <w:color w:val="000000"/>
        </w:rPr>
      </w:pPr>
      <w:bookmarkStart w:id="3213" w:name="n9170"/>
      <w:bookmarkEnd w:id="3213"/>
      <w:r>
        <w:rPr>
          <w:color w:val="000000"/>
        </w:rPr>
        <w:t>1. Питання про тимчасове влаштування дитини до дитяч</w:t>
      </w:r>
      <w:r>
        <w:rPr>
          <w:color w:val="000000"/>
        </w:rPr>
        <w:t>ого або лікувального закладу вирішується судом за поданням державного виконавця.</w:t>
      </w:r>
    </w:p>
    <w:p w:rsidR="00000000" w:rsidRDefault="00D97886">
      <w:pPr>
        <w:pStyle w:val="rvps2"/>
        <w:divId w:val="662390928"/>
        <w:rPr>
          <w:color w:val="000000"/>
        </w:rPr>
      </w:pPr>
      <w:bookmarkStart w:id="3214" w:name="n9171"/>
      <w:bookmarkEnd w:id="3214"/>
      <w:r>
        <w:rPr>
          <w:color w:val="000000"/>
        </w:rPr>
        <w:t>2. Суд у десятиденний строк розглядає це питання в судовому засіданні з викликом сторін та за обов’язковою участю представників органів опіки та піклування. Неявка сторін не є</w:t>
      </w:r>
      <w:r>
        <w:rPr>
          <w:color w:val="000000"/>
        </w:rPr>
        <w:t xml:space="preserve"> перешкодою для вирішення питання про тимчасове влаштування дитини до дитячого або лікувального закладу.</w:t>
      </w:r>
    </w:p>
    <w:p w:rsidR="00000000" w:rsidRDefault="00D97886">
      <w:pPr>
        <w:pStyle w:val="rvps2"/>
        <w:divId w:val="662390928"/>
        <w:rPr>
          <w:color w:val="000000"/>
        </w:rPr>
      </w:pPr>
      <w:bookmarkStart w:id="3215" w:name="n9172"/>
      <w:bookmarkEnd w:id="3215"/>
      <w:r>
        <w:rPr>
          <w:rStyle w:val="rvts9"/>
        </w:rPr>
        <w:t xml:space="preserve">Стаття 438. </w:t>
      </w:r>
      <w:r>
        <w:rPr>
          <w:color w:val="000000"/>
        </w:rPr>
        <w:t>Оголошення розшуку боржника або дитини, привід боржника</w:t>
      </w:r>
    </w:p>
    <w:p w:rsidR="00000000" w:rsidRDefault="00D97886">
      <w:pPr>
        <w:pStyle w:val="rvps2"/>
        <w:divId w:val="662390928"/>
        <w:rPr>
          <w:color w:val="000000"/>
        </w:rPr>
      </w:pPr>
      <w:bookmarkStart w:id="3216" w:name="n9173"/>
      <w:bookmarkEnd w:id="3216"/>
      <w:r>
        <w:rPr>
          <w:color w:val="000000"/>
        </w:rPr>
        <w:t>1. Розшук боржника або дитини, привід боржника оголошуються за місцем виконання ріш</w:t>
      </w:r>
      <w:r>
        <w:rPr>
          <w:color w:val="000000"/>
        </w:rPr>
        <w:t>ення або за останнім відомим місцем проживання (перебування) боржника або дитини чи місцезнаходженням їхнього майна, або за місцем проживання (перебування) стягувача.</w:t>
      </w:r>
    </w:p>
    <w:p w:rsidR="00000000" w:rsidRDefault="00D97886">
      <w:pPr>
        <w:pStyle w:val="rvps2"/>
        <w:divId w:val="662390928"/>
        <w:rPr>
          <w:color w:val="000000"/>
        </w:rPr>
      </w:pPr>
      <w:bookmarkStart w:id="3217" w:name="n9174"/>
      <w:bookmarkEnd w:id="3217"/>
      <w:r>
        <w:rPr>
          <w:color w:val="000000"/>
        </w:rPr>
        <w:t xml:space="preserve">2. Суд має право витребувати від виконавця всі необхідні документи для вирішення питання </w:t>
      </w:r>
      <w:r>
        <w:rPr>
          <w:color w:val="000000"/>
        </w:rPr>
        <w:t>про оголошення розшуку.</w:t>
      </w:r>
    </w:p>
    <w:p w:rsidR="00000000" w:rsidRDefault="00D97886">
      <w:pPr>
        <w:pStyle w:val="rvps2"/>
        <w:divId w:val="662390928"/>
        <w:rPr>
          <w:color w:val="000000"/>
        </w:rPr>
      </w:pPr>
      <w:bookmarkStart w:id="3218" w:name="n9175"/>
      <w:bookmarkEnd w:id="3218"/>
      <w:r>
        <w:rPr>
          <w:color w:val="000000"/>
        </w:rPr>
        <w:t>3. Суд розглядає подання виконавця протягом десяти днів.</w:t>
      </w:r>
    </w:p>
    <w:p w:rsidR="00000000" w:rsidRDefault="00D97886">
      <w:pPr>
        <w:pStyle w:val="rvps2"/>
        <w:divId w:val="662390928"/>
        <w:rPr>
          <w:color w:val="000000"/>
        </w:rPr>
      </w:pPr>
      <w:bookmarkStart w:id="3219" w:name="n9176"/>
      <w:bookmarkEnd w:id="3219"/>
      <w:r>
        <w:rPr>
          <w:rStyle w:val="rvts9"/>
        </w:rPr>
        <w:t xml:space="preserve">Стаття 439. </w:t>
      </w:r>
      <w:r>
        <w:rPr>
          <w:color w:val="000000"/>
        </w:rPr>
        <w:t>Вирішення питання про примусове проникнення до житла чи іншого володіння особи</w:t>
      </w:r>
    </w:p>
    <w:p w:rsidR="00000000" w:rsidRDefault="00D97886">
      <w:pPr>
        <w:pStyle w:val="rvps2"/>
        <w:divId w:val="662390928"/>
        <w:rPr>
          <w:color w:val="000000"/>
        </w:rPr>
      </w:pPr>
      <w:bookmarkStart w:id="3220" w:name="n9177"/>
      <w:bookmarkEnd w:id="3220"/>
      <w:r>
        <w:rPr>
          <w:color w:val="000000"/>
        </w:rPr>
        <w:t>1. Питання про примусове проникнення до житла чи іншого володіння боржника - фізично</w:t>
      </w:r>
      <w:r>
        <w:rPr>
          <w:color w:val="000000"/>
        </w:rPr>
        <w:t>ї особи або особи, у якої знаходиться майно боржника чи майно та кошти, належні боржникові від інших осіб, або дитина, щодо якої є виконавчий документ про її відібрання, при виконанні судових рішень та рішень інших органів (посадових осіб) вирішується судо</w:t>
      </w:r>
      <w:r>
        <w:rPr>
          <w:color w:val="000000"/>
        </w:rPr>
        <w:t>м за місцезнаходженням житла чи іншого володіння особи або судом, який ухвалив рішення за поданням державного виконавця, приватного виконавця.</w:t>
      </w:r>
    </w:p>
    <w:p w:rsidR="00000000" w:rsidRDefault="00D97886">
      <w:pPr>
        <w:pStyle w:val="rvps2"/>
        <w:divId w:val="662390928"/>
        <w:rPr>
          <w:color w:val="000000"/>
        </w:rPr>
      </w:pPr>
      <w:bookmarkStart w:id="3221" w:name="n9178"/>
      <w:bookmarkEnd w:id="3221"/>
      <w:r>
        <w:rPr>
          <w:color w:val="000000"/>
        </w:rPr>
        <w:t>2. Суд розглядає подання, зазначене в частині першій цієї статті, негайно, але не пізніше наступного дня з дня йо</w:t>
      </w:r>
      <w:r>
        <w:rPr>
          <w:color w:val="000000"/>
        </w:rPr>
        <w:t>го надходження до суду, без повідомлення (виклику) сторін та інших заінтересованих осіб за участю державного чи приватного виконавця.</w:t>
      </w:r>
    </w:p>
    <w:p w:rsidR="00000000" w:rsidRDefault="00D97886">
      <w:pPr>
        <w:pStyle w:val="rvps2"/>
        <w:divId w:val="662390928"/>
        <w:rPr>
          <w:color w:val="000000"/>
        </w:rPr>
      </w:pPr>
      <w:bookmarkStart w:id="3222" w:name="n9179"/>
      <w:bookmarkEnd w:id="3222"/>
      <w:r>
        <w:rPr>
          <w:rStyle w:val="rvts9"/>
        </w:rPr>
        <w:t xml:space="preserve">Стаття 440. </w:t>
      </w:r>
      <w:r>
        <w:rPr>
          <w:color w:val="000000"/>
        </w:rPr>
        <w:t>Звернення стягнення на грошові кошти, що належать іншим особам, та нерухоме майно, право власності на яке не з</w:t>
      </w:r>
      <w:r>
        <w:rPr>
          <w:color w:val="000000"/>
        </w:rPr>
        <w:t>ареєстровано в установленому законом порядку</w:t>
      </w:r>
    </w:p>
    <w:p w:rsidR="00000000" w:rsidRDefault="00D97886">
      <w:pPr>
        <w:pStyle w:val="rvps2"/>
        <w:divId w:val="662390928"/>
        <w:rPr>
          <w:color w:val="000000"/>
        </w:rPr>
      </w:pPr>
      <w:bookmarkStart w:id="3223" w:name="n9180"/>
      <w:bookmarkEnd w:id="3223"/>
      <w:r>
        <w:rPr>
          <w:color w:val="000000"/>
        </w:rPr>
        <w:t>1. Суд, що розглядав справу як суд першої інстанції, може за заявою стягувача або державного чи приватного виконавця звернути стягнення на грошові кошти, що належать особі, яка має заборгованість перед боржником</w:t>
      </w:r>
      <w:r>
        <w:rPr>
          <w:color w:val="000000"/>
        </w:rPr>
        <w:t>, яка не оспорюється зазначеною особою або підтверджена судовим рішенням, що набрало законної сили.</w:t>
      </w:r>
    </w:p>
    <w:p w:rsidR="00000000" w:rsidRDefault="00D97886">
      <w:pPr>
        <w:pStyle w:val="rvps2"/>
        <w:divId w:val="662390928"/>
        <w:rPr>
          <w:color w:val="000000"/>
        </w:rPr>
      </w:pPr>
      <w:bookmarkStart w:id="3224" w:name="n9181"/>
      <w:bookmarkEnd w:id="3224"/>
      <w:r>
        <w:rPr>
          <w:color w:val="000000"/>
        </w:rPr>
        <w:t>2. Суд відмовляє в задоволенні такої заяви, якщо вона подана після закінчення строку позовної давності для відповідної вимоги боржника до такої особи, або с</w:t>
      </w:r>
      <w:r>
        <w:rPr>
          <w:color w:val="000000"/>
        </w:rPr>
        <w:t>троку на пред’явлення до виконання виконавчого документа про стягнення коштів з такої особи на користь боржника за судовим рішенням, що набрало законної сили.</w:t>
      </w:r>
    </w:p>
    <w:p w:rsidR="00000000" w:rsidRDefault="00D97886">
      <w:pPr>
        <w:pStyle w:val="rvps2"/>
        <w:divId w:val="662390928"/>
        <w:rPr>
          <w:color w:val="000000"/>
        </w:rPr>
      </w:pPr>
      <w:bookmarkStart w:id="3225" w:name="n9182"/>
      <w:bookmarkEnd w:id="3225"/>
      <w:r>
        <w:rPr>
          <w:color w:val="000000"/>
        </w:rPr>
        <w:t>3. Заява розглядається судом протягом десяти днів з дня її надходження.</w:t>
      </w:r>
    </w:p>
    <w:p w:rsidR="00000000" w:rsidRDefault="00D97886">
      <w:pPr>
        <w:pStyle w:val="rvps2"/>
        <w:divId w:val="662390928"/>
        <w:rPr>
          <w:color w:val="000000"/>
        </w:rPr>
      </w:pPr>
      <w:bookmarkStart w:id="3226" w:name="n9183"/>
      <w:bookmarkEnd w:id="3226"/>
      <w:r>
        <w:rPr>
          <w:color w:val="000000"/>
        </w:rPr>
        <w:t>4. Суд розглядає заяву пр</w:t>
      </w:r>
      <w:r>
        <w:rPr>
          <w:color w:val="000000"/>
        </w:rPr>
        <w:t xml:space="preserve">о звернення стягнення на грошові кошти, що належать особі, яка має заборгованість перед боржником, в судовому засіданні з викликом такої особи та учасників справи, проте їх неявка не перешкоджає розгляду справи за умови належного їх повідомлення про дату, </w:t>
      </w:r>
      <w:r>
        <w:rPr>
          <w:color w:val="000000"/>
        </w:rPr>
        <w:t>час і місце розгляду справи.</w:t>
      </w:r>
    </w:p>
    <w:p w:rsidR="00000000" w:rsidRDefault="00D97886">
      <w:pPr>
        <w:pStyle w:val="rvps2"/>
        <w:divId w:val="662390928"/>
        <w:rPr>
          <w:color w:val="000000"/>
        </w:rPr>
      </w:pPr>
      <w:bookmarkStart w:id="3227" w:name="n9184"/>
      <w:bookmarkEnd w:id="3227"/>
      <w:r>
        <w:rPr>
          <w:color w:val="000000"/>
        </w:rPr>
        <w:t>5. За заявою стягувача суд може накласти арешт на грошові кошти, які перебувають на рахунках (вкладах) чи на зберіганні у банках, інших фінансових установах і належать особі, яка має заборгованість перед боржником, яка не оспор</w:t>
      </w:r>
      <w:r>
        <w:rPr>
          <w:color w:val="000000"/>
        </w:rPr>
        <w:t>юється зазначеною особою або підтверджена судовим рішенням, що набрало законної сили.</w:t>
      </w:r>
    </w:p>
    <w:p w:rsidR="00000000" w:rsidRDefault="00D97886">
      <w:pPr>
        <w:pStyle w:val="rvps2"/>
        <w:divId w:val="662390928"/>
        <w:rPr>
          <w:color w:val="000000"/>
        </w:rPr>
      </w:pPr>
      <w:bookmarkStart w:id="3228" w:name="n9185"/>
      <w:bookmarkEnd w:id="3228"/>
      <w:r>
        <w:rPr>
          <w:color w:val="000000"/>
        </w:rPr>
        <w:t>Арешт накладається у межах загальної суми стягнення в порядку, встановленому цим Кодексом для накладення арешту при вжитті заходів забезпечення позову.</w:t>
      </w:r>
    </w:p>
    <w:p w:rsidR="00000000" w:rsidRDefault="00D97886">
      <w:pPr>
        <w:pStyle w:val="rvps2"/>
        <w:divId w:val="662390928"/>
        <w:rPr>
          <w:color w:val="000000"/>
        </w:rPr>
      </w:pPr>
      <w:bookmarkStart w:id="3229" w:name="n9186"/>
      <w:bookmarkEnd w:id="3229"/>
      <w:r>
        <w:rPr>
          <w:color w:val="000000"/>
        </w:rPr>
        <w:t>6. Одночасно суд в</w:t>
      </w:r>
      <w:r>
        <w:rPr>
          <w:color w:val="000000"/>
        </w:rPr>
        <w:t>ирішує питання про зустрічне забезпечення та про заборону такій особі вчиняти дії щодо погашення заборгованості перед боржником та (або) зупиняє виконання судового рішення, згідно з яким з такої особи на користь боржника стягуються грошові кошти в межах за</w:t>
      </w:r>
      <w:r>
        <w:rPr>
          <w:color w:val="000000"/>
        </w:rPr>
        <w:t>гальної суми стягнення, до закінчення розгляду питання про звернення стягнення на грошові кошти.</w:t>
      </w:r>
    </w:p>
    <w:p w:rsidR="00000000" w:rsidRDefault="00D97886">
      <w:pPr>
        <w:pStyle w:val="rvps2"/>
        <w:divId w:val="662390928"/>
        <w:rPr>
          <w:color w:val="000000"/>
        </w:rPr>
      </w:pPr>
      <w:bookmarkStart w:id="3230" w:name="n9187"/>
      <w:bookmarkEnd w:id="3230"/>
      <w:r>
        <w:rPr>
          <w:color w:val="000000"/>
        </w:rPr>
        <w:t xml:space="preserve">7. Про задоволення заяви про звернення стягнення на грошові кошти, що належать особі, яка має заборгованість перед боржником, або про відмову у її задоволенні </w:t>
      </w:r>
      <w:r>
        <w:rPr>
          <w:color w:val="000000"/>
        </w:rPr>
        <w:t>суд постановляє ухвалу.</w:t>
      </w:r>
    </w:p>
    <w:p w:rsidR="00000000" w:rsidRDefault="00D97886">
      <w:pPr>
        <w:pStyle w:val="rvps2"/>
        <w:divId w:val="662390928"/>
        <w:rPr>
          <w:color w:val="000000"/>
        </w:rPr>
      </w:pPr>
      <w:bookmarkStart w:id="3231" w:name="n9188"/>
      <w:bookmarkEnd w:id="3231"/>
      <w:r>
        <w:rPr>
          <w:color w:val="000000"/>
        </w:rPr>
        <w:t>8. У разі задоволення заяви судове рішення може бути виконано шляхом звернення стягнення на грошові кошти, що належать особі в межах заборгованості такої особи перед боржником.</w:t>
      </w:r>
    </w:p>
    <w:p w:rsidR="00000000" w:rsidRDefault="00D97886">
      <w:pPr>
        <w:pStyle w:val="rvps2"/>
        <w:divId w:val="662390928"/>
        <w:rPr>
          <w:color w:val="000000"/>
        </w:rPr>
      </w:pPr>
      <w:bookmarkStart w:id="3232" w:name="n9189"/>
      <w:bookmarkEnd w:id="3232"/>
      <w:r>
        <w:rPr>
          <w:color w:val="000000"/>
        </w:rPr>
        <w:t>9. Звернення стягнення на грошові кошти, що належать особі, яка має заборгованість перед боржником, є підставою для визнання виконавчого документа, за яким боржник виступає стягувачем, таким, що не підлягає виконанню в розмірі стягнутої суми.</w:t>
      </w:r>
    </w:p>
    <w:p w:rsidR="00000000" w:rsidRDefault="00D97886">
      <w:pPr>
        <w:pStyle w:val="rvps2"/>
        <w:divId w:val="662390928"/>
        <w:rPr>
          <w:color w:val="000000"/>
        </w:rPr>
      </w:pPr>
      <w:bookmarkStart w:id="3233" w:name="n9190"/>
      <w:bookmarkEnd w:id="3233"/>
      <w:r>
        <w:rPr>
          <w:color w:val="000000"/>
        </w:rPr>
        <w:t>10. Питання п</w:t>
      </w:r>
      <w:r>
        <w:rPr>
          <w:color w:val="000000"/>
        </w:rPr>
        <w:t>ро звернення стягнення на нерухоме майно боржника, право власності на яке не зареєстровано в установленому законом порядку, під час виконання судових рішень та рішень інших органів (посадових осіб) вирішуються судом за поданням державного виконавця, приват</w:t>
      </w:r>
      <w:r>
        <w:rPr>
          <w:color w:val="000000"/>
        </w:rPr>
        <w:t>ного виконавця.</w:t>
      </w:r>
    </w:p>
    <w:p w:rsidR="00000000" w:rsidRDefault="00D97886">
      <w:pPr>
        <w:pStyle w:val="rvps2"/>
        <w:divId w:val="662390928"/>
        <w:rPr>
          <w:color w:val="000000"/>
        </w:rPr>
      </w:pPr>
      <w:bookmarkStart w:id="3234" w:name="n9191"/>
      <w:bookmarkEnd w:id="3234"/>
      <w:r>
        <w:rPr>
          <w:color w:val="000000"/>
        </w:rPr>
        <w:t>11. Суд негайно розглядає подання державного виконавця, приватного виконавця без повідомлення сторін та інших заінтересованих осіб за участю державного виконавця, приватного виконавця.</w:t>
      </w:r>
    </w:p>
    <w:p w:rsidR="00000000" w:rsidRDefault="00D97886">
      <w:pPr>
        <w:pStyle w:val="rvps2"/>
        <w:divId w:val="662390928"/>
        <w:rPr>
          <w:color w:val="000000"/>
        </w:rPr>
      </w:pPr>
      <w:bookmarkStart w:id="3235" w:name="n9192"/>
      <w:bookmarkEnd w:id="3235"/>
      <w:r>
        <w:rPr>
          <w:rStyle w:val="rvts9"/>
        </w:rPr>
        <w:t xml:space="preserve">Стаття 441. </w:t>
      </w:r>
      <w:r>
        <w:rPr>
          <w:color w:val="000000"/>
        </w:rPr>
        <w:t xml:space="preserve">Тимчасове обмеження у праві виїзду за межі </w:t>
      </w:r>
      <w:r>
        <w:rPr>
          <w:color w:val="000000"/>
        </w:rPr>
        <w:t>України</w:t>
      </w:r>
    </w:p>
    <w:p w:rsidR="00000000" w:rsidRDefault="00D97886">
      <w:pPr>
        <w:pStyle w:val="rvps2"/>
        <w:divId w:val="662390928"/>
        <w:rPr>
          <w:color w:val="000000"/>
        </w:rPr>
      </w:pPr>
      <w:bookmarkStart w:id="3236" w:name="n9193"/>
      <w:bookmarkEnd w:id="3236"/>
      <w:r>
        <w:rPr>
          <w:color w:val="000000"/>
        </w:rPr>
        <w:t>1. Тимчасове обмеження фізичної особи у праві виїзду за межі України може бути застосоване судом як захід забезпечення виконання судового рішення.</w:t>
      </w:r>
    </w:p>
    <w:p w:rsidR="00000000" w:rsidRDefault="00D97886">
      <w:pPr>
        <w:pStyle w:val="rvps2"/>
        <w:divId w:val="662390928"/>
        <w:rPr>
          <w:color w:val="000000"/>
        </w:rPr>
      </w:pPr>
      <w:bookmarkStart w:id="3237" w:name="n9194"/>
      <w:bookmarkEnd w:id="3237"/>
      <w:r>
        <w:rPr>
          <w:color w:val="000000"/>
        </w:rPr>
        <w:t>2. Тимчасове обмеження фізичної особи у праві виїзду за межі України застосовується в порядку, визнач</w:t>
      </w:r>
      <w:r>
        <w:rPr>
          <w:color w:val="000000"/>
        </w:rPr>
        <w:t>еному цим Кодексом для забезпечення позову, із особливостями, визначеними цією статтею.</w:t>
      </w:r>
    </w:p>
    <w:p w:rsidR="00000000" w:rsidRDefault="00D97886">
      <w:pPr>
        <w:pStyle w:val="rvps2"/>
        <w:divId w:val="662390928"/>
        <w:rPr>
          <w:color w:val="000000"/>
        </w:rPr>
      </w:pPr>
      <w:bookmarkStart w:id="3238" w:name="n9195"/>
      <w:bookmarkEnd w:id="3238"/>
      <w:r>
        <w:rPr>
          <w:color w:val="000000"/>
        </w:rPr>
        <w:t>3. Суд може постановити ухвалу про тимчасове обмеження у праві виїзду за межі України фізичної особи, яка є боржником за невиконаним нею судовим рішенням, на строк до п</w:t>
      </w:r>
      <w:r>
        <w:rPr>
          <w:color w:val="000000"/>
        </w:rPr>
        <w:t>овного виконання такого судового рішення.</w:t>
      </w:r>
    </w:p>
    <w:p w:rsidR="00000000" w:rsidRDefault="00D97886">
      <w:pPr>
        <w:pStyle w:val="rvps2"/>
        <w:divId w:val="662390928"/>
        <w:rPr>
          <w:color w:val="000000"/>
        </w:rPr>
      </w:pPr>
      <w:bookmarkStart w:id="3239" w:name="n9196"/>
      <w:bookmarkEnd w:id="3239"/>
      <w:r>
        <w:rPr>
          <w:color w:val="000000"/>
        </w:rPr>
        <w:t>4. Ухвала про тимчасове обмеження фізичної особи у праві виїзду за межі України може бути постановлена за поданням державного або приватного виконавця, яким відкрито відповідне виконавче провадження. Суд негайно ро</w:t>
      </w:r>
      <w:r>
        <w:rPr>
          <w:color w:val="000000"/>
        </w:rPr>
        <w:t>зглядає таке подання без повідомлення сторін та інших заінтересованих осіб за участю державного (приватного) виконавця.</w:t>
      </w:r>
    </w:p>
    <w:p w:rsidR="00000000" w:rsidRDefault="00D97886">
      <w:pPr>
        <w:pStyle w:val="rvps2"/>
        <w:divId w:val="662390928"/>
        <w:rPr>
          <w:color w:val="000000"/>
        </w:rPr>
      </w:pPr>
      <w:bookmarkStart w:id="3240" w:name="n9197"/>
      <w:bookmarkEnd w:id="3240"/>
      <w:r>
        <w:rPr>
          <w:rStyle w:val="rvts9"/>
        </w:rPr>
        <w:t xml:space="preserve">Стаття 442. </w:t>
      </w:r>
      <w:r>
        <w:rPr>
          <w:color w:val="000000"/>
        </w:rPr>
        <w:t>Заміна сторони виконавчого провадження</w:t>
      </w:r>
    </w:p>
    <w:p w:rsidR="00000000" w:rsidRDefault="00D97886">
      <w:pPr>
        <w:pStyle w:val="rvps2"/>
        <w:divId w:val="662390928"/>
        <w:rPr>
          <w:color w:val="000000"/>
        </w:rPr>
      </w:pPr>
      <w:bookmarkStart w:id="3241" w:name="n9198"/>
      <w:bookmarkEnd w:id="3241"/>
      <w:r>
        <w:rPr>
          <w:color w:val="000000"/>
        </w:rPr>
        <w:t>1. У разі вибуття однієї із сторін виконавчого провадження суд замінює таку сторону ї</w:t>
      </w:r>
      <w:r>
        <w:rPr>
          <w:color w:val="000000"/>
        </w:rPr>
        <w:t>ї правонаступником.</w:t>
      </w:r>
    </w:p>
    <w:p w:rsidR="00000000" w:rsidRDefault="00D97886">
      <w:pPr>
        <w:pStyle w:val="rvps2"/>
        <w:divId w:val="662390928"/>
        <w:rPr>
          <w:color w:val="000000"/>
        </w:rPr>
      </w:pPr>
      <w:bookmarkStart w:id="3242" w:name="n9199"/>
      <w:bookmarkEnd w:id="3242"/>
      <w:r>
        <w:rPr>
          <w:color w:val="000000"/>
        </w:rPr>
        <w:t>2. Заяву про заміну сторони її правонаступником може подати сторона (заінтересована особа), державний або приватний виконавець.</w:t>
      </w:r>
    </w:p>
    <w:p w:rsidR="00000000" w:rsidRDefault="00D97886">
      <w:pPr>
        <w:pStyle w:val="rvps2"/>
        <w:divId w:val="662390928"/>
        <w:rPr>
          <w:color w:val="000000"/>
        </w:rPr>
      </w:pPr>
      <w:bookmarkStart w:id="3243" w:name="n9200"/>
      <w:bookmarkEnd w:id="3243"/>
      <w:r>
        <w:rPr>
          <w:color w:val="000000"/>
        </w:rPr>
        <w:t>3. Суд розглядає заяву про заміну сторони її правонаступником у десятиденний строк з дня її надходження до с</w:t>
      </w:r>
      <w:r>
        <w:rPr>
          <w:color w:val="000000"/>
        </w:rPr>
        <w:t>уду у судовому засіданні з повідомленням учасників справи та заінтересованих осіб.</w:t>
      </w:r>
    </w:p>
    <w:p w:rsidR="00000000" w:rsidRDefault="00D97886">
      <w:pPr>
        <w:pStyle w:val="rvps2"/>
        <w:divId w:val="662390928"/>
        <w:rPr>
          <w:color w:val="000000"/>
        </w:rPr>
      </w:pPr>
      <w:bookmarkStart w:id="3244" w:name="n9201"/>
      <w:bookmarkEnd w:id="3244"/>
      <w:r>
        <w:rPr>
          <w:color w:val="000000"/>
        </w:rPr>
        <w:t>Неявка учасників справи та інших осіб не є перешкодою для вирішення питання про заміну сторони виконавчого провадження.</w:t>
      </w:r>
    </w:p>
    <w:p w:rsidR="00000000" w:rsidRDefault="00D97886">
      <w:pPr>
        <w:pStyle w:val="rvps2"/>
        <w:divId w:val="662390928"/>
        <w:rPr>
          <w:color w:val="000000"/>
        </w:rPr>
      </w:pPr>
      <w:bookmarkStart w:id="3245" w:name="n9202"/>
      <w:bookmarkEnd w:id="3245"/>
      <w:r>
        <w:rPr>
          <w:color w:val="000000"/>
        </w:rPr>
        <w:t xml:space="preserve">4. Ухвала про заміну сторони виконавчого провадження </w:t>
      </w:r>
      <w:r>
        <w:rPr>
          <w:color w:val="000000"/>
        </w:rPr>
        <w:t xml:space="preserve">надсилається (надається) учасникам справи, а також державному виконавцю, приватному виконавцю в порядку, передбаченому </w:t>
      </w:r>
      <w:hyperlink w:anchor="n8101" w:history="1">
        <w:r>
          <w:rPr>
            <w:rStyle w:val="a3"/>
            <w:color w:val="006600"/>
            <w:u w:val="none"/>
          </w:rPr>
          <w:t>статтею 272</w:t>
        </w:r>
      </w:hyperlink>
      <w:r>
        <w:rPr>
          <w:color w:val="000000"/>
        </w:rPr>
        <w:t xml:space="preserve"> цього Кодексу.</w:t>
      </w:r>
    </w:p>
    <w:p w:rsidR="00000000" w:rsidRDefault="00D97886">
      <w:pPr>
        <w:pStyle w:val="rvps2"/>
        <w:divId w:val="662390928"/>
        <w:rPr>
          <w:color w:val="000000"/>
        </w:rPr>
      </w:pPr>
      <w:bookmarkStart w:id="3246" w:name="n9203"/>
      <w:bookmarkEnd w:id="3246"/>
      <w:r>
        <w:rPr>
          <w:color w:val="000000"/>
        </w:rPr>
        <w:t>5. Положення цієї статті застосовуються також у випадку необхідності заміни боржни</w:t>
      </w:r>
      <w:r>
        <w:rPr>
          <w:color w:val="000000"/>
        </w:rPr>
        <w:t>ка або стягувача у виконавчому листі до відкриття виконавчого провадження.</w:t>
      </w:r>
    </w:p>
    <w:p w:rsidR="00000000" w:rsidRDefault="00D97886">
      <w:pPr>
        <w:pStyle w:val="rvps2"/>
        <w:divId w:val="662390928"/>
        <w:rPr>
          <w:color w:val="000000"/>
        </w:rPr>
      </w:pPr>
      <w:bookmarkStart w:id="3247" w:name="n9204"/>
      <w:bookmarkEnd w:id="3247"/>
      <w:r>
        <w:rPr>
          <w:rStyle w:val="rvts9"/>
        </w:rPr>
        <w:t xml:space="preserve">Стаття 443. </w:t>
      </w:r>
      <w:r>
        <w:rPr>
          <w:color w:val="000000"/>
        </w:rPr>
        <w:t>Визначення частки майна боржника у майні, яким він володіє спільно з іншими особами</w:t>
      </w:r>
    </w:p>
    <w:p w:rsidR="00000000" w:rsidRDefault="00D97886">
      <w:pPr>
        <w:pStyle w:val="rvps2"/>
        <w:divId w:val="662390928"/>
        <w:rPr>
          <w:color w:val="000000"/>
        </w:rPr>
      </w:pPr>
      <w:bookmarkStart w:id="3248" w:name="n9205"/>
      <w:bookmarkEnd w:id="3248"/>
      <w:r>
        <w:rPr>
          <w:color w:val="000000"/>
        </w:rPr>
        <w:t>1. Питання про визначення частки майна боржника у майні, яким він володіє спільно з і</w:t>
      </w:r>
      <w:r>
        <w:rPr>
          <w:color w:val="000000"/>
        </w:rPr>
        <w:t>ншими особами, вирішується судом за поданням державного чи приватного виконавця.</w:t>
      </w:r>
    </w:p>
    <w:p w:rsidR="00000000" w:rsidRDefault="00D97886">
      <w:pPr>
        <w:pStyle w:val="rvps2"/>
        <w:divId w:val="662390928"/>
        <w:rPr>
          <w:color w:val="000000"/>
        </w:rPr>
      </w:pPr>
      <w:bookmarkStart w:id="3249" w:name="n9206"/>
      <w:bookmarkEnd w:id="3249"/>
      <w:r>
        <w:rPr>
          <w:color w:val="000000"/>
        </w:rPr>
        <w:t>2. Суд у десятиденний строк розглядає це питання у судовому засіданні з повідомленням сторін та заінтересованих осіб. Неявка сторін та інших осіб не є перешкодою для вирішення</w:t>
      </w:r>
      <w:r>
        <w:rPr>
          <w:color w:val="000000"/>
        </w:rPr>
        <w:t xml:space="preserve"> питання про визначення частки майна боржника у майні, яким він володіє спільно з іншими особами.</w:t>
      </w:r>
    </w:p>
    <w:p w:rsidR="00000000" w:rsidRDefault="00D97886">
      <w:pPr>
        <w:pStyle w:val="rvps2"/>
        <w:divId w:val="662390928"/>
        <w:rPr>
          <w:color w:val="000000"/>
        </w:rPr>
      </w:pPr>
      <w:bookmarkStart w:id="3250" w:name="n9207"/>
      <w:bookmarkEnd w:id="3250"/>
      <w:r>
        <w:rPr>
          <w:rStyle w:val="rvts9"/>
        </w:rPr>
        <w:t xml:space="preserve">Стаття 444. </w:t>
      </w:r>
      <w:r>
        <w:rPr>
          <w:color w:val="000000"/>
        </w:rPr>
        <w:t>Поворот виконання рішення, постанови</w:t>
      </w:r>
    </w:p>
    <w:p w:rsidR="00000000" w:rsidRDefault="00D97886">
      <w:pPr>
        <w:pStyle w:val="rvps2"/>
        <w:divId w:val="662390928"/>
        <w:rPr>
          <w:color w:val="000000"/>
        </w:rPr>
      </w:pPr>
      <w:bookmarkStart w:id="3251" w:name="n9208"/>
      <w:bookmarkEnd w:id="3251"/>
      <w:r>
        <w:rPr>
          <w:color w:val="000000"/>
        </w:rPr>
        <w:t>1. Суд апеляційної чи касаційної інстанції, приймаючи постанову, вирішує питання про поворот виконання, якщо,</w:t>
      </w:r>
      <w:r>
        <w:rPr>
          <w:color w:val="000000"/>
        </w:rPr>
        <w:t xml:space="preserve"> скасувавши рішення (визнавши його нечинним), він:</w:t>
      </w:r>
    </w:p>
    <w:p w:rsidR="00000000" w:rsidRDefault="00D97886">
      <w:pPr>
        <w:pStyle w:val="rvps2"/>
        <w:divId w:val="662390928"/>
        <w:rPr>
          <w:color w:val="000000"/>
        </w:rPr>
      </w:pPr>
      <w:bookmarkStart w:id="3252" w:name="n9209"/>
      <w:bookmarkEnd w:id="3252"/>
      <w:r>
        <w:rPr>
          <w:color w:val="000000"/>
        </w:rPr>
        <w:t>1) закриває провадження у справі;</w:t>
      </w:r>
    </w:p>
    <w:p w:rsidR="00000000" w:rsidRDefault="00D97886">
      <w:pPr>
        <w:pStyle w:val="rvps2"/>
        <w:divId w:val="662390928"/>
        <w:rPr>
          <w:color w:val="000000"/>
        </w:rPr>
      </w:pPr>
      <w:bookmarkStart w:id="3253" w:name="n9210"/>
      <w:bookmarkEnd w:id="3253"/>
      <w:r>
        <w:rPr>
          <w:color w:val="000000"/>
        </w:rPr>
        <w:t>2) залишає позов без розгляду;</w:t>
      </w:r>
    </w:p>
    <w:p w:rsidR="00000000" w:rsidRDefault="00D97886">
      <w:pPr>
        <w:pStyle w:val="rvps2"/>
        <w:divId w:val="662390928"/>
        <w:rPr>
          <w:color w:val="000000"/>
        </w:rPr>
      </w:pPr>
      <w:bookmarkStart w:id="3254" w:name="n9211"/>
      <w:bookmarkEnd w:id="3254"/>
      <w:r>
        <w:rPr>
          <w:color w:val="000000"/>
        </w:rPr>
        <w:t>3) відмовляє в позові повністю;</w:t>
      </w:r>
    </w:p>
    <w:p w:rsidR="00000000" w:rsidRDefault="00D97886">
      <w:pPr>
        <w:pStyle w:val="rvps2"/>
        <w:divId w:val="662390928"/>
        <w:rPr>
          <w:color w:val="000000"/>
        </w:rPr>
      </w:pPr>
      <w:bookmarkStart w:id="3255" w:name="n9212"/>
      <w:bookmarkEnd w:id="3255"/>
      <w:r>
        <w:rPr>
          <w:color w:val="000000"/>
        </w:rPr>
        <w:t>4) задовольняє позовні вимоги в меншому розмірі.</w:t>
      </w:r>
    </w:p>
    <w:p w:rsidR="00000000" w:rsidRDefault="00D97886">
      <w:pPr>
        <w:pStyle w:val="rvps2"/>
        <w:divId w:val="662390928"/>
        <w:rPr>
          <w:color w:val="000000"/>
        </w:rPr>
      </w:pPr>
      <w:bookmarkStart w:id="3256" w:name="n9213"/>
      <w:bookmarkEnd w:id="3256"/>
      <w:r>
        <w:rPr>
          <w:color w:val="000000"/>
        </w:rPr>
        <w:t>2. Якщо рішення після його виконання скасовано і справу пов</w:t>
      </w:r>
      <w:r>
        <w:rPr>
          <w:color w:val="000000"/>
        </w:rPr>
        <w:t>ернуто на новий розгляд, суд, ухвалюючи рішення, вирішує питання про поворот виконання, якщо під час нового розгляду справи він:</w:t>
      </w:r>
    </w:p>
    <w:p w:rsidR="00000000" w:rsidRDefault="00D97886">
      <w:pPr>
        <w:pStyle w:val="rvps2"/>
        <w:divId w:val="662390928"/>
        <w:rPr>
          <w:color w:val="000000"/>
        </w:rPr>
      </w:pPr>
      <w:bookmarkStart w:id="3257" w:name="n9214"/>
      <w:bookmarkEnd w:id="3257"/>
      <w:r>
        <w:rPr>
          <w:color w:val="000000"/>
        </w:rPr>
        <w:t>1) закриває провадження у справі;</w:t>
      </w:r>
    </w:p>
    <w:p w:rsidR="00000000" w:rsidRDefault="00D97886">
      <w:pPr>
        <w:pStyle w:val="rvps2"/>
        <w:divId w:val="662390928"/>
        <w:rPr>
          <w:color w:val="000000"/>
        </w:rPr>
      </w:pPr>
      <w:bookmarkStart w:id="3258" w:name="n9215"/>
      <w:bookmarkEnd w:id="3258"/>
      <w:r>
        <w:rPr>
          <w:color w:val="000000"/>
        </w:rPr>
        <w:t>2) залишає позов без розгляду;</w:t>
      </w:r>
    </w:p>
    <w:p w:rsidR="00000000" w:rsidRDefault="00D97886">
      <w:pPr>
        <w:pStyle w:val="rvps2"/>
        <w:divId w:val="662390928"/>
        <w:rPr>
          <w:color w:val="000000"/>
        </w:rPr>
      </w:pPr>
      <w:bookmarkStart w:id="3259" w:name="n9216"/>
      <w:bookmarkEnd w:id="3259"/>
      <w:r>
        <w:rPr>
          <w:color w:val="000000"/>
        </w:rPr>
        <w:t>3) відмовляє в позові повністю;</w:t>
      </w:r>
    </w:p>
    <w:p w:rsidR="00000000" w:rsidRDefault="00D97886">
      <w:pPr>
        <w:pStyle w:val="rvps2"/>
        <w:divId w:val="662390928"/>
        <w:rPr>
          <w:color w:val="000000"/>
        </w:rPr>
      </w:pPr>
      <w:bookmarkStart w:id="3260" w:name="n9217"/>
      <w:bookmarkEnd w:id="3260"/>
      <w:r>
        <w:rPr>
          <w:color w:val="000000"/>
        </w:rPr>
        <w:t>4) або задовольняє позовні вим</w:t>
      </w:r>
      <w:r>
        <w:rPr>
          <w:color w:val="000000"/>
        </w:rPr>
        <w:t>оги в меншому розмірі.</w:t>
      </w:r>
    </w:p>
    <w:p w:rsidR="00000000" w:rsidRDefault="00D97886">
      <w:pPr>
        <w:pStyle w:val="rvps2"/>
        <w:divId w:val="662390928"/>
        <w:rPr>
          <w:color w:val="000000"/>
        </w:rPr>
      </w:pPr>
      <w:bookmarkStart w:id="3261" w:name="n9218"/>
      <w:bookmarkEnd w:id="3261"/>
      <w:r>
        <w:rPr>
          <w:color w:val="000000"/>
        </w:rPr>
        <w:t>3. Суд вирішує питання про поворот виконання, якщо за результатами перегляду судового рішення за нововиявленими або виключними обставинами він:</w:t>
      </w:r>
    </w:p>
    <w:p w:rsidR="00000000" w:rsidRDefault="00D97886">
      <w:pPr>
        <w:pStyle w:val="rvps2"/>
        <w:divId w:val="662390928"/>
        <w:rPr>
          <w:color w:val="000000"/>
        </w:rPr>
      </w:pPr>
      <w:bookmarkStart w:id="3262" w:name="n9219"/>
      <w:bookmarkEnd w:id="3262"/>
      <w:r>
        <w:rPr>
          <w:color w:val="000000"/>
        </w:rPr>
        <w:t>1) закриває провадження у справі;</w:t>
      </w:r>
    </w:p>
    <w:p w:rsidR="00000000" w:rsidRDefault="00D97886">
      <w:pPr>
        <w:pStyle w:val="rvps2"/>
        <w:divId w:val="662390928"/>
        <w:rPr>
          <w:color w:val="000000"/>
        </w:rPr>
      </w:pPr>
      <w:bookmarkStart w:id="3263" w:name="n9220"/>
      <w:bookmarkEnd w:id="3263"/>
      <w:r>
        <w:rPr>
          <w:color w:val="000000"/>
        </w:rPr>
        <w:t>2) залишає позов без розгляду;</w:t>
      </w:r>
    </w:p>
    <w:p w:rsidR="00000000" w:rsidRDefault="00D97886">
      <w:pPr>
        <w:pStyle w:val="rvps2"/>
        <w:divId w:val="662390928"/>
        <w:rPr>
          <w:color w:val="000000"/>
        </w:rPr>
      </w:pPr>
      <w:bookmarkStart w:id="3264" w:name="n9221"/>
      <w:bookmarkEnd w:id="3264"/>
      <w:r>
        <w:rPr>
          <w:color w:val="000000"/>
        </w:rPr>
        <w:t>3) відмовляє в позові повністю;</w:t>
      </w:r>
    </w:p>
    <w:p w:rsidR="00000000" w:rsidRDefault="00D97886">
      <w:pPr>
        <w:pStyle w:val="rvps2"/>
        <w:divId w:val="662390928"/>
        <w:rPr>
          <w:color w:val="000000"/>
        </w:rPr>
      </w:pPr>
      <w:bookmarkStart w:id="3265" w:name="n9222"/>
      <w:bookmarkEnd w:id="3265"/>
      <w:r>
        <w:rPr>
          <w:color w:val="000000"/>
        </w:rPr>
        <w:t>4) задовольняє позовні вимоги в меншому розмірі.</w:t>
      </w:r>
    </w:p>
    <w:p w:rsidR="00000000" w:rsidRDefault="00D97886">
      <w:pPr>
        <w:pStyle w:val="rvps2"/>
        <w:divId w:val="662390928"/>
        <w:rPr>
          <w:color w:val="000000"/>
        </w:rPr>
      </w:pPr>
      <w:bookmarkStart w:id="3266" w:name="n9223"/>
      <w:bookmarkEnd w:id="3266"/>
      <w:r>
        <w:rPr>
          <w:color w:val="000000"/>
        </w:rPr>
        <w:t>4. Якщо скасовано рішення третейського суду, боржникові повертається все те, що з нього стягнуто на користь стягувача за вказаним рішенням.</w:t>
      </w:r>
    </w:p>
    <w:p w:rsidR="00000000" w:rsidRDefault="00D97886">
      <w:pPr>
        <w:pStyle w:val="rvps2"/>
        <w:divId w:val="662390928"/>
        <w:rPr>
          <w:color w:val="000000"/>
        </w:rPr>
      </w:pPr>
      <w:bookmarkStart w:id="3267" w:name="n9224"/>
      <w:bookmarkEnd w:id="3267"/>
      <w:r>
        <w:rPr>
          <w:color w:val="000000"/>
        </w:rPr>
        <w:t>5. Питання про поворот виконання рі</w:t>
      </w:r>
      <w:r>
        <w:rPr>
          <w:color w:val="000000"/>
        </w:rPr>
        <w:t>шення суд вирішує за наявності відповідної заяви сторони.</w:t>
      </w:r>
    </w:p>
    <w:p w:rsidR="00000000" w:rsidRDefault="00D97886">
      <w:pPr>
        <w:pStyle w:val="rvps2"/>
        <w:divId w:val="662390928"/>
        <w:rPr>
          <w:color w:val="000000"/>
        </w:rPr>
      </w:pPr>
      <w:bookmarkStart w:id="3268" w:name="n9225"/>
      <w:bookmarkEnd w:id="3268"/>
      <w:r>
        <w:rPr>
          <w:color w:val="000000"/>
        </w:rPr>
        <w:t>6. До заяви про поворот виконання рішення шляхом повернення стягнутих грошових сум, майна або його вартості додається документ, який підтверджує те, що суму, стягнуту за раніше прийнятим рішенням, с</w:t>
      </w:r>
      <w:r>
        <w:rPr>
          <w:color w:val="000000"/>
        </w:rPr>
        <w:t>писано установою банку або майно вилучено державним або приватним виконавцем.</w:t>
      </w:r>
    </w:p>
    <w:p w:rsidR="00000000" w:rsidRDefault="00D97886">
      <w:pPr>
        <w:pStyle w:val="rvps2"/>
        <w:divId w:val="662390928"/>
        <w:rPr>
          <w:color w:val="000000"/>
        </w:rPr>
      </w:pPr>
      <w:bookmarkStart w:id="3269" w:name="n9226"/>
      <w:bookmarkEnd w:id="3269"/>
      <w:r>
        <w:rPr>
          <w:color w:val="000000"/>
        </w:rPr>
        <w:t>7. За подання заяви про поворот виконання судовий збір не сплачується.</w:t>
      </w:r>
    </w:p>
    <w:p w:rsidR="00000000" w:rsidRDefault="00D97886">
      <w:pPr>
        <w:pStyle w:val="rvps2"/>
        <w:divId w:val="662390928"/>
        <w:rPr>
          <w:color w:val="000000"/>
        </w:rPr>
      </w:pPr>
      <w:bookmarkStart w:id="3270" w:name="n9227"/>
      <w:bookmarkEnd w:id="3270"/>
      <w:r>
        <w:rPr>
          <w:color w:val="000000"/>
        </w:rPr>
        <w:t>8. При вирішенні питання про поворот виконання судового рішення суд може вжити заходів щодо забезпечення по</w:t>
      </w:r>
      <w:r>
        <w:rPr>
          <w:color w:val="000000"/>
        </w:rPr>
        <w:t>зову.</w:t>
      </w:r>
    </w:p>
    <w:p w:rsidR="00000000" w:rsidRDefault="00D97886">
      <w:pPr>
        <w:pStyle w:val="rvps2"/>
        <w:divId w:val="662390928"/>
        <w:rPr>
          <w:color w:val="000000"/>
        </w:rPr>
      </w:pPr>
      <w:bookmarkStart w:id="3271" w:name="n9228"/>
      <w:bookmarkEnd w:id="3271"/>
      <w:r>
        <w:rPr>
          <w:color w:val="000000"/>
        </w:rPr>
        <w:t>9. Якщо питання про поворот виконання рішення не було вирішено судом відповідно до частин першої - третьої цієї статті, заява відповідача про поворот виконання рішення розглядається судом, який розглядав справу як суд першої інстанції.</w:t>
      </w:r>
    </w:p>
    <w:p w:rsidR="00000000" w:rsidRDefault="00D97886">
      <w:pPr>
        <w:pStyle w:val="rvps2"/>
        <w:divId w:val="662390928"/>
        <w:rPr>
          <w:color w:val="000000"/>
        </w:rPr>
      </w:pPr>
      <w:bookmarkStart w:id="3272" w:name="n9229"/>
      <w:bookmarkEnd w:id="3272"/>
      <w:r>
        <w:rPr>
          <w:color w:val="000000"/>
        </w:rPr>
        <w:t xml:space="preserve">10. Заява про </w:t>
      </w:r>
      <w:r>
        <w:rPr>
          <w:color w:val="000000"/>
        </w:rPr>
        <w:t>поворот виконання може бути подана протягом одного року з дня ухвалення відповідного рішення суду апеляційної чи касаційної інстанції або з дня ухвалення рішення при новому розгляді справи. Така заява розглядається у судовому засіданні з повідомленням стяг</w:t>
      </w:r>
      <w:r>
        <w:rPr>
          <w:color w:val="000000"/>
        </w:rPr>
        <w:t>увача та боржника у двадцятиденний строк з дня надходження заяви, проте їх неявка не перешкоджає її розгляду.</w:t>
      </w:r>
    </w:p>
    <w:p w:rsidR="00000000" w:rsidRDefault="00D97886">
      <w:pPr>
        <w:pStyle w:val="rvps2"/>
        <w:divId w:val="662390928"/>
        <w:rPr>
          <w:color w:val="000000"/>
        </w:rPr>
      </w:pPr>
      <w:bookmarkStart w:id="3273" w:name="n9230"/>
      <w:bookmarkEnd w:id="3273"/>
      <w:r>
        <w:rPr>
          <w:rStyle w:val="rvts9"/>
        </w:rPr>
        <w:t xml:space="preserve">Стаття 445. </w:t>
      </w:r>
      <w:r>
        <w:rPr>
          <w:color w:val="000000"/>
        </w:rPr>
        <w:t>Особливості повороту виконання в окремих категоріях справ</w:t>
      </w:r>
    </w:p>
    <w:p w:rsidR="00000000" w:rsidRDefault="00D97886">
      <w:pPr>
        <w:pStyle w:val="rvps2"/>
        <w:divId w:val="662390928"/>
        <w:rPr>
          <w:color w:val="000000"/>
        </w:rPr>
      </w:pPr>
      <w:bookmarkStart w:id="3274" w:name="n9231"/>
      <w:bookmarkEnd w:id="3274"/>
      <w:r>
        <w:rPr>
          <w:color w:val="000000"/>
        </w:rPr>
        <w:t>1. У разі скасування за нововиявленими чи виключними обставинами рішень у сп</w:t>
      </w:r>
      <w:r>
        <w:rPr>
          <w:color w:val="000000"/>
        </w:rPr>
        <w:t>равах про відшкодування шкоди, заподіяної каліцтвом, іншим ушкодженням здоров’я або смертю фізичної особи, поворот виконання допускається, якщо скасоване рішення було обґрунтоване на повідомлених позивачем неправдивих відомостях або поданих ним підроблених</w:t>
      </w:r>
      <w:r>
        <w:rPr>
          <w:color w:val="000000"/>
        </w:rPr>
        <w:t xml:space="preserve"> документах.</w:t>
      </w:r>
    </w:p>
    <w:p w:rsidR="00000000" w:rsidRDefault="00D97886">
      <w:pPr>
        <w:pStyle w:val="rvps2"/>
        <w:divId w:val="662390928"/>
        <w:rPr>
          <w:color w:val="000000"/>
        </w:rPr>
      </w:pPr>
      <w:bookmarkStart w:id="3275" w:name="n9232"/>
      <w:bookmarkEnd w:id="3275"/>
      <w:r>
        <w:rPr>
          <w:color w:val="000000"/>
        </w:rPr>
        <w:t>2. У справах про стягнення аліментів, а також у справах про стягнення заробітної плати чи інших виплат, що випливають з трудових правовідносин, поворот виконання не допускається незалежно від того, у якому порядку ухвалено рішення, за винятком</w:t>
      </w:r>
      <w:r>
        <w:rPr>
          <w:color w:val="000000"/>
        </w:rPr>
        <w:t xml:space="preserve"> випадків, коли рішення було обґрунтоване на підроблених документах або на завідомо неправдивих відомостях позивача.</w:t>
      </w:r>
    </w:p>
    <w:p w:rsidR="00000000" w:rsidRDefault="00D97886">
      <w:pPr>
        <w:pStyle w:val="rvps2"/>
        <w:divId w:val="662390928"/>
        <w:rPr>
          <w:color w:val="000000"/>
        </w:rPr>
      </w:pPr>
      <w:bookmarkStart w:id="3276" w:name="n9233"/>
      <w:bookmarkEnd w:id="3276"/>
      <w:r>
        <w:rPr>
          <w:rStyle w:val="rvts9"/>
        </w:rPr>
        <w:t xml:space="preserve">Стаття 446. </w:t>
      </w:r>
      <w:r>
        <w:rPr>
          <w:color w:val="000000"/>
        </w:rPr>
        <w:t>Підсудність справ</w:t>
      </w:r>
    </w:p>
    <w:p w:rsidR="00000000" w:rsidRDefault="00D97886">
      <w:pPr>
        <w:pStyle w:val="rvps2"/>
        <w:divId w:val="662390928"/>
        <w:rPr>
          <w:color w:val="000000"/>
        </w:rPr>
      </w:pPr>
      <w:bookmarkStart w:id="3277" w:name="n9234"/>
      <w:bookmarkEnd w:id="3277"/>
      <w:r>
        <w:rPr>
          <w:color w:val="000000"/>
        </w:rPr>
        <w:t>1. Процесуальні питання, пов’язані з виконанням судових рішень у цивільних справах, вирішуються судом, який р</w:t>
      </w:r>
      <w:r>
        <w:rPr>
          <w:color w:val="000000"/>
        </w:rPr>
        <w:t>озглядав справу як суд першої інстанції, якщо інше не визначено цим розділом.</w:t>
      </w:r>
    </w:p>
    <w:p w:rsidR="00000000" w:rsidRDefault="00D97886">
      <w:pPr>
        <w:pStyle w:val="rvps2"/>
        <w:divId w:val="662390928"/>
        <w:rPr>
          <w:color w:val="000000"/>
        </w:rPr>
      </w:pPr>
      <w:bookmarkStart w:id="3278" w:name="n9235"/>
      <w:bookmarkEnd w:id="3278"/>
      <w:r>
        <w:rPr>
          <w:color w:val="000000"/>
        </w:rPr>
        <w:t>2. Процесуальні питання, пов’язані з виконанням рішень інших органів (посадових осіб), вирішуються судом за місцем виконання відповідного рішення.</w:t>
      </w:r>
    </w:p>
    <w:p w:rsidR="00000000" w:rsidRDefault="00D97886">
      <w:pPr>
        <w:pStyle w:val="rvps7"/>
        <w:divId w:val="662390928"/>
        <w:rPr>
          <w:color w:val="000000"/>
        </w:rPr>
      </w:pPr>
      <w:bookmarkStart w:id="3279" w:name="n9236"/>
      <w:bookmarkEnd w:id="3279"/>
      <w:r>
        <w:rPr>
          <w:rStyle w:val="rvts15"/>
        </w:rPr>
        <w:t xml:space="preserve">Розділ VII </w:t>
      </w:r>
      <w:r>
        <w:rPr>
          <w:color w:val="000000"/>
        </w:rPr>
        <w:br/>
      </w:r>
      <w:r>
        <w:rPr>
          <w:rStyle w:val="rvts15"/>
        </w:rPr>
        <w:t>СУДОВИЙ КОНТРОЛЬ ЗА</w:t>
      </w:r>
      <w:r>
        <w:rPr>
          <w:rStyle w:val="rvts15"/>
        </w:rPr>
        <w:t xml:space="preserve"> ВИКОНАННЯМ СУДОВИХ РІШЕНЬ</w:t>
      </w:r>
    </w:p>
    <w:p w:rsidR="00000000" w:rsidRDefault="00D97886">
      <w:pPr>
        <w:pStyle w:val="rvps2"/>
        <w:divId w:val="662390928"/>
        <w:rPr>
          <w:color w:val="000000"/>
        </w:rPr>
      </w:pPr>
      <w:bookmarkStart w:id="3280" w:name="n9237"/>
      <w:bookmarkEnd w:id="3280"/>
      <w:r>
        <w:rPr>
          <w:rStyle w:val="rvts9"/>
        </w:rPr>
        <w:t>Стаття 447.</w:t>
      </w:r>
      <w:r>
        <w:rPr>
          <w:color w:val="000000"/>
        </w:rPr>
        <w:t xml:space="preserve"> Право на звернення із скаргою до суду</w:t>
      </w:r>
    </w:p>
    <w:p w:rsidR="00000000" w:rsidRDefault="00D97886">
      <w:pPr>
        <w:pStyle w:val="rvps2"/>
        <w:divId w:val="662390928"/>
        <w:rPr>
          <w:color w:val="000000"/>
        </w:rPr>
      </w:pPr>
      <w:bookmarkStart w:id="3281" w:name="n9238"/>
      <w:bookmarkEnd w:id="3281"/>
      <w:r>
        <w:rPr>
          <w:color w:val="000000"/>
        </w:rPr>
        <w:t>1.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w:t>
      </w:r>
      <w:r>
        <w:rPr>
          <w:color w:val="000000"/>
        </w:rPr>
        <w:t>ну державної виконавчої служби або приватного виконавця під час виконання судового рішення, ухваленого відповідно до цього Кодексу, порушено їхні права чи свободи.</w:t>
      </w:r>
    </w:p>
    <w:p w:rsidR="00000000" w:rsidRDefault="00D97886">
      <w:pPr>
        <w:pStyle w:val="rvps2"/>
        <w:divId w:val="662390928"/>
        <w:rPr>
          <w:color w:val="000000"/>
        </w:rPr>
      </w:pPr>
      <w:bookmarkStart w:id="3282" w:name="n9239"/>
      <w:bookmarkEnd w:id="3282"/>
      <w:r>
        <w:rPr>
          <w:rStyle w:val="rvts9"/>
        </w:rPr>
        <w:t xml:space="preserve">Стаття 448. </w:t>
      </w:r>
      <w:r>
        <w:rPr>
          <w:color w:val="000000"/>
        </w:rPr>
        <w:t>Подання скарги</w:t>
      </w:r>
    </w:p>
    <w:p w:rsidR="00000000" w:rsidRDefault="00D97886">
      <w:pPr>
        <w:pStyle w:val="rvps2"/>
        <w:divId w:val="662390928"/>
        <w:rPr>
          <w:color w:val="000000"/>
        </w:rPr>
      </w:pPr>
      <w:bookmarkStart w:id="3283" w:name="n9240"/>
      <w:bookmarkEnd w:id="3283"/>
      <w:r>
        <w:rPr>
          <w:color w:val="000000"/>
        </w:rPr>
        <w:t xml:space="preserve">1. Скарга подається до суду, який розглянув справу як суд першої </w:t>
      </w:r>
      <w:r>
        <w:rPr>
          <w:color w:val="000000"/>
        </w:rPr>
        <w:t>інстанції.</w:t>
      </w:r>
    </w:p>
    <w:p w:rsidR="00000000" w:rsidRDefault="00D97886">
      <w:pPr>
        <w:pStyle w:val="rvps2"/>
        <w:divId w:val="662390928"/>
        <w:rPr>
          <w:color w:val="000000"/>
        </w:rPr>
      </w:pPr>
      <w:bookmarkStart w:id="3284" w:name="n9241"/>
      <w:bookmarkEnd w:id="3284"/>
      <w:r>
        <w:rPr>
          <w:color w:val="000000"/>
        </w:rPr>
        <w:t>2. Про подання скарги суд повідомляє відповідний орган державної виконавчої служби, приватного виконавця не пізніше наступного дня після її надходження до суду.</w:t>
      </w:r>
    </w:p>
    <w:p w:rsidR="00000000" w:rsidRDefault="00D97886">
      <w:pPr>
        <w:pStyle w:val="rvps2"/>
        <w:divId w:val="662390928"/>
        <w:rPr>
          <w:color w:val="000000"/>
        </w:rPr>
      </w:pPr>
      <w:bookmarkStart w:id="3285" w:name="n9242"/>
      <w:bookmarkEnd w:id="3285"/>
      <w:r>
        <w:rPr>
          <w:rStyle w:val="rvts9"/>
        </w:rPr>
        <w:t xml:space="preserve">Стаття 449. </w:t>
      </w:r>
      <w:r>
        <w:rPr>
          <w:color w:val="000000"/>
        </w:rPr>
        <w:t>Строки для звернення зі скаргою</w:t>
      </w:r>
    </w:p>
    <w:p w:rsidR="00000000" w:rsidRDefault="00D97886">
      <w:pPr>
        <w:pStyle w:val="rvps2"/>
        <w:divId w:val="662390928"/>
        <w:rPr>
          <w:color w:val="000000"/>
        </w:rPr>
      </w:pPr>
      <w:bookmarkStart w:id="3286" w:name="n9243"/>
      <w:bookmarkEnd w:id="3286"/>
      <w:r>
        <w:rPr>
          <w:color w:val="000000"/>
        </w:rPr>
        <w:t>1. Скаргу може бути подано до суду:</w:t>
      </w:r>
    </w:p>
    <w:p w:rsidR="00000000" w:rsidRDefault="00D97886">
      <w:pPr>
        <w:pStyle w:val="rvps2"/>
        <w:divId w:val="662390928"/>
        <w:rPr>
          <w:color w:val="000000"/>
        </w:rPr>
      </w:pPr>
      <w:bookmarkStart w:id="3287" w:name="n9244"/>
      <w:bookmarkEnd w:id="3287"/>
      <w:r>
        <w:rPr>
          <w:color w:val="000000"/>
        </w:rPr>
        <w:t>а) у</w:t>
      </w:r>
      <w:r>
        <w:rPr>
          <w:color w:val="000000"/>
        </w:rPr>
        <w:t xml:space="preserve"> десятиденний строк з дня, коли особа дізналася або повинна була дізнатися про порушення її права або свободи;</w:t>
      </w:r>
    </w:p>
    <w:p w:rsidR="00000000" w:rsidRDefault="00D97886">
      <w:pPr>
        <w:pStyle w:val="rvps2"/>
        <w:divId w:val="662390928"/>
        <w:rPr>
          <w:color w:val="000000"/>
        </w:rPr>
      </w:pPr>
      <w:bookmarkStart w:id="3288" w:name="n9245"/>
      <w:bookmarkEnd w:id="3288"/>
      <w:r>
        <w:rPr>
          <w:color w:val="000000"/>
        </w:rPr>
        <w:t>б) у триденний строк з дня, коли особа дізналася або повинна була дізнатися про порушення її права, у разі оскарження постанови про відкладення п</w:t>
      </w:r>
      <w:r>
        <w:rPr>
          <w:color w:val="000000"/>
        </w:rPr>
        <w:t>ровадження виконавчих дій.</w:t>
      </w:r>
    </w:p>
    <w:p w:rsidR="00000000" w:rsidRDefault="00D97886">
      <w:pPr>
        <w:pStyle w:val="rvps2"/>
        <w:divId w:val="662390928"/>
        <w:rPr>
          <w:color w:val="000000"/>
        </w:rPr>
      </w:pPr>
      <w:bookmarkStart w:id="3289" w:name="n9246"/>
      <w:bookmarkEnd w:id="3289"/>
      <w:r>
        <w:rPr>
          <w:color w:val="000000"/>
        </w:rPr>
        <w:t>2. Пропущений з поважних причин строк для подання скарги може бути поновлено судом.</w:t>
      </w:r>
    </w:p>
    <w:p w:rsidR="00000000" w:rsidRDefault="00D97886">
      <w:pPr>
        <w:pStyle w:val="rvps2"/>
        <w:divId w:val="662390928"/>
        <w:rPr>
          <w:color w:val="000000"/>
        </w:rPr>
      </w:pPr>
      <w:bookmarkStart w:id="3290" w:name="n9247"/>
      <w:bookmarkEnd w:id="3290"/>
      <w:r>
        <w:rPr>
          <w:rStyle w:val="rvts9"/>
        </w:rPr>
        <w:t xml:space="preserve">Стаття 450. </w:t>
      </w:r>
      <w:r>
        <w:rPr>
          <w:color w:val="000000"/>
        </w:rPr>
        <w:t>Розгляд скарги</w:t>
      </w:r>
    </w:p>
    <w:p w:rsidR="00000000" w:rsidRDefault="00D97886">
      <w:pPr>
        <w:pStyle w:val="rvps2"/>
        <w:divId w:val="662390928"/>
        <w:rPr>
          <w:color w:val="000000"/>
        </w:rPr>
      </w:pPr>
      <w:bookmarkStart w:id="3291" w:name="n9248"/>
      <w:bookmarkEnd w:id="3291"/>
      <w:r>
        <w:rPr>
          <w:color w:val="000000"/>
        </w:rPr>
        <w:t>1. Скарга розглядається у десятиденний строк у судовому засіданні за участю стягувача, боржника і державного виконавця або іншої посадової особи органу державної виконавчої служби чи приватного виконавця, рішення, дія чи бездіяльність яких оскаржуються.</w:t>
      </w:r>
    </w:p>
    <w:p w:rsidR="00000000" w:rsidRDefault="00D97886">
      <w:pPr>
        <w:pStyle w:val="rvps2"/>
        <w:divId w:val="662390928"/>
        <w:rPr>
          <w:color w:val="000000"/>
        </w:rPr>
      </w:pPr>
      <w:bookmarkStart w:id="3292" w:name="n9249"/>
      <w:bookmarkEnd w:id="3292"/>
      <w:r>
        <w:rPr>
          <w:color w:val="000000"/>
        </w:rPr>
        <w:t>2.</w:t>
      </w:r>
      <w:r>
        <w:rPr>
          <w:color w:val="000000"/>
        </w:rPr>
        <w:t xml:space="preserve"> Неявка стягувача, боржника, державного виконавця або іншої посадової особи органу державної виконавчої служби, приватного виконавця, які належним чином повідомлені про дату, час і місце розгляду скарги, не перешкоджають її розгляду.</w:t>
      </w:r>
    </w:p>
    <w:p w:rsidR="00000000" w:rsidRDefault="00D97886">
      <w:pPr>
        <w:pStyle w:val="rvps2"/>
        <w:divId w:val="662390928"/>
        <w:rPr>
          <w:color w:val="000000"/>
        </w:rPr>
      </w:pPr>
      <w:bookmarkStart w:id="3293" w:name="n9250"/>
      <w:bookmarkEnd w:id="3293"/>
      <w:r>
        <w:rPr>
          <w:color w:val="000000"/>
        </w:rPr>
        <w:t>3. Якщо суд встановить</w:t>
      </w:r>
      <w:r>
        <w:rPr>
          <w:color w:val="000000"/>
        </w:rPr>
        <w:t>, що особа, рішення, дія чи бездіяльність якої оскаржуються, звільнена з посади (не здійснює відповідну діяльність), він залучає до участі в справі посадову особу, до компетенції якої належить вирішення питання про усунення порушення права чи свободи заявн</w:t>
      </w:r>
      <w:r>
        <w:rPr>
          <w:color w:val="000000"/>
        </w:rPr>
        <w:t>ика.</w:t>
      </w:r>
    </w:p>
    <w:p w:rsidR="00000000" w:rsidRDefault="00D97886">
      <w:pPr>
        <w:pStyle w:val="rvps2"/>
        <w:divId w:val="662390928"/>
        <w:rPr>
          <w:color w:val="000000"/>
        </w:rPr>
      </w:pPr>
      <w:bookmarkStart w:id="3294" w:name="n9251"/>
      <w:bookmarkEnd w:id="3294"/>
      <w:r>
        <w:rPr>
          <w:rStyle w:val="rvts9"/>
        </w:rPr>
        <w:t xml:space="preserve">Стаття 451. </w:t>
      </w:r>
      <w:r>
        <w:rPr>
          <w:color w:val="000000"/>
        </w:rPr>
        <w:t>Судове рішення за скаргою</w:t>
      </w:r>
    </w:p>
    <w:p w:rsidR="00000000" w:rsidRDefault="00D97886">
      <w:pPr>
        <w:pStyle w:val="rvps2"/>
        <w:divId w:val="662390928"/>
        <w:rPr>
          <w:color w:val="000000"/>
        </w:rPr>
      </w:pPr>
      <w:bookmarkStart w:id="3295" w:name="n9252"/>
      <w:bookmarkEnd w:id="3295"/>
      <w:r>
        <w:rPr>
          <w:color w:val="000000"/>
        </w:rPr>
        <w:t>1. За результатами розгляду скарги суд постановляє ухвалу.</w:t>
      </w:r>
    </w:p>
    <w:p w:rsidR="00000000" w:rsidRDefault="00D97886">
      <w:pPr>
        <w:pStyle w:val="rvps2"/>
        <w:divId w:val="662390928"/>
        <w:rPr>
          <w:color w:val="000000"/>
        </w:rPr>
      </w:pPr>
      <w:bookmarkStart w:id="3296" w:name="n9253"/>
      <w:bookmarkEnd w:id="3296"/>
      <w:r>
        <w:rPr>
          <w:color w:val="000000"/>
        </w:rPr>
        <w:t>2. У разі встановлення обґрунтованості скарги суд визнає оскаржувані рішення, дії чи бездіяльність неправомірними і зобов’язує державного виконавця або ін</w:t>
      </w:r>
      <w:r>
        <w:rPr>
          <w:color w:val="000000"/>
        </w:rPr>
        <w:t>шу посадову особу органу державної виконавчої служби, приватного виконавця усунути порушення (поновити порушене право заявника).</w:t>
      </w:r>
    </w:p>
    <w:p w:rsidR="00000000" w:rsidRDefault="00D97886">
      <w:pPr>
        <w:pStyle w:val="rvps2"/>
        <w:divId w:val="662390928"/>
        <w:rPr>
          <w:color w:val="000000"/>
        </w:rPr>
      </w:pPr>
      <w:bookmarkStart w:id="3297" w:name="n9254"/>
      <w:bookmarkEnd w:id="3297"/>
      <w:r>
        <w:rPr>
          <w:color w:val="000000"/>
        </w:rPr>
        <w:t>3. Якщо оскаржувані рішення, дії чи бездіяльність були прийняті або вчинені відповідно до закону, в межах повноважень державног</w:t>
      </w:r>
      <w:r>
        <w:rPr>
          <w:color w:val="000000"/>
        </w:rPr>
        <w:t>о виконавця або іншої посадової особи органу державної виконавчої служби, приватного виконавця і право заявника не було порушено, суд постановляє ухвалу про відмову в задоволенні скарги.</w:t>
      </w:r>
    </w:p>
    <w:p w:rsidR="00000000" w:rsidRDefault="00D97886">
      <w:pPr>
        <w:pStyle w:val="rvps2"/>
        <w:divId w:val="662390928"/>
        <w:rPr>
          <w:color w:val="000000"/>
        </w:rPr>
      </w:pPr>
      <w:bookmarkStart w:id="3298" w:name="n9255"/>
      <w:bookmarkEnd w:id="3298"/>
      <w:r>
        <w:rPr>
          <w:rStyle w:val="rvts9"/>
        </w:rPr>
        <w:t xml:space="preserve">Стаття 452. </w:t>
      </w:r>
      <w:r>
        <w:rPr>
          <w:color w:val="000000"/>
        </w:rPr>
        <w:t>Розподіл витрат, пов’язаних з розглядом скарги</w:t>
      </w:r>
    </w:p>
    <w:p w:rsidR="00000000" w:rsidRDefault="00D97886">
      <w:pPr>
        <w:pStyle w:val="rvps2"/>
        <w:divId w:val="662390928"/>
        <w:rPr>
          <w:color w:val="000000"/>
        </w:rPr>
      </w:pPr>
      <w:bookmarkStart w:id="3299" w:name="n9256"/>
      <w:bookmarkEnd w:id="3299"/>
      <w:r>
        <w:rPr>
          <w:color w:val="000000"/>
        </w:rPr>
        <w:t>1. Судові витрати, пов’язані з розглядом скарги, покладаються судом на заявника, якщо було постановлено рішення про відмову в задоволенні його скарги, або на орган державної виконавчої служби чи приватного виконавця, якщо було постановлено ухвалу про задов</w:t>
      </w:r>
      <w:r>
        <w:rPr>
          <w:color w:val="000000"/>
        </w:rPr>
        <w:t>олення скарги заявника.</w:t>
      </w:r>
    </w:p>
    <w:p w:rsidR="00000000" w:rsidRDefault="00D97886">
      <w:pPr>
        <w:pStyle w:val="rvps2"/>
        <w:divId w:val="662390928"/>
        <w:rPr>
          <w:color w:val="000000"/>
        </w:rPr>
      </w:pPr>
      <w:bookmarkStart w:id="3300" w:name="n9257"/>
      <w:bookmarkEnd w:id="3300"/>
      <w:r>
        <w:rPr>
          <w:rStyle w:val="rvts9"/>
        </w:rPr>
        <w:t xml:space="preserve">Стаття 453. </w:t>
      </w:r>
      <w:r>
        <w:rPr>
          <w:color w:val="000000"/>
        </w:rPr>
        <w:t>Виконання ухвали суду</w:t>
      </w:r>
    </w:p>
    <w:p w:rsidR="00000000" w:rsidRDefault="00D97886">
      <w:pPr>
        <w:pStyle w:val="rvps2"/>
        <w:divId w:val="662390928"/>
        <w:rPr>
          <w:color w:val="000000"/>
        </w:rPr>
      </w:pPr>
      <w:bookmarkStart w:id="3301" w:name="n9258"/>
      <w:bookmarkEnd w:id="3301"/>
      <w:r>
        <w:rPr>
          <w:color w:val="000000"/>
        </w:rPr>
        <w:t xml:space="preserve">1. Про виконання ухвали, постановленої за результатами розгляду скарги, відповідний орган державної виконавчої служби, приватний виконавець повідомляють суд і заявника не пізніше ніж у десятиденний </w:t>
      </w:r>
      <w:r>
        <w:rPr>
          <w:color w:val="000000"/>
        </w:rPr>
        <w:t>строк з дня її одержання.</w:t>
      </w:r>
    </w:p>
    <w:p w:rsidR="00000000" w:rsidRDefault="00D97886">
      <w:pPr>
        <w:pStyle w:val="rvps7"/>
        <w:divId w:val="662390928"/>
        <w:rPr>
          <w:color w:val="000000"/>
        </w:rPr>
      </w:pPr>
      <w:bookmarkStart w:id="3302" w:name="n9259"/>
      <w:bookmarkEnd w:id="3302"/>
      <w:r>
        <w:rPr>
          <w:rStyle w:val="rvts15"/>
        </w:rPr>
        <w:t xml:space="preserve">Розділ VIII </w:t>
      </w:r>
      <w:r>
        <w:rPr>
          <w:color w:val="000000"/>
        </w:rPr>
        <w:br/>
      </w:r>
      <w:r>
        <w:rPr>
          <w:rStyle w:val="rvts15"/>
        </w:rPr>
        <w:t>ПРОВАДЖЕННЯ У СПРАВАХ ПРО ОСКАРЖЕННЯ РІШЕНЬ ТРЕТЕЙСЬКИХ СУДІВ, ОСПОРЮВАННЯ РІШЕНЬ МІЖНАРОДНИХ КОМЕРЦІЙНИХ АРБІТРАЖІВ</w:t>
      </w:r>
    </w:p>
    <w:p w:rsidR="00000000" w:rsidRDefault="00D97886">
      <w:pPr>
        <w:pStyle w:val="rvps2"/>
        <w:divId w:val="662390928"/>
        <w:rPr>
          <w:color w:val="000000"/>
        </w:rPr>
      </w:pPr>
      <w:bookmarkStart w:id="3303" w:name="n9260"/>
      <w:bookmarkEnd w:id="3303"/>
      <w:r>
        <w:rPr>
          <w:rStyle w:val="rvts9"/>
        </w:rPr>
        <w:t xml:space="preserve">Стаття 454. </w:t>
      </w:r>
      <w:r>
        <w:rPr>
          <w:color w:val="000000"/>
        </w:rPr>
        <w:t>Оскарження рішення третейського суду, оспорювання рішення міжнародного комерційного арбі</w:t>
      </w:r>
      <w:r>
        <w:rPr>
          <w:color w:val="000000"/>
        </w:rPr>
        <w:t>тражу</w:t>
      </w:r>
    </w:p>
    <w:p w:rsidR="00000000" w:rsidRDefault="00D97886">
      <w:pPr>
        <w:pStyle w:val="rvps2"/>
        <w:divId w:val="662390928"/>
        <w:rPr>
          <w:color w:val="000000"/>
        </w:rPr>
      </w:pPr>
      <w:bookmarkStart w:id="3304" w:name="n9261"/>
      <w:bookmarkEnd w:id="3304"/>
      <w:r>
        <w:rPr>
          <w:color w:val="000000"/>
        </w:rPr>
        <w:t>1. Сторони, треті особи, а також особи, які не брали участі у справі, у разі якщо третейський суд вирішив питання про їхні права та обов’язки, мають право звернутися до суду із заявою про скасування рішення третейського суду.</w:t>
      </w:r>
    </w:p>
    <w:p w:rsidR="00000000" w:rsidRDefault="00D97886">
      <w:pPr>
        <w:pStyle w:val="rvps2"/>
        <w:divId w:val="662390928"/>
        <w:rPr>
          <w:color w:val="000000"/>
        </w:rPr>
      </w:pPr>
      <w:bookmarkStart w:id="3305" w:name="n9262"/>
      <w:bookmarkEnd w:id="3305"/>
      <w:r>
        <w:rPr>
          <w:color w:val="000000"/>
        </w:rPr>
        <w:t>Сторони мають право звер</w:t>
      </w:r>
      <w:r>
        <w:rPr>
          <w:color w:val="000000"/>
        </w:rPr>
        <w:t>нутися до суду із заявою про скасування рішення міжнародного комерційного арбітражу.</w:t>
      </w:r>
    </w:p>
    <w:p w:rsidR="00000000" w:rsidRDefault="00D97886">
      <w:pPr>
        <w:pStyle w:val="rvps2"/>
        <w:divId w:val="662390928"/>
        <w:rPr>
          <w:color w:val="000000"/>
        </w:rPr>
      </w:pPr>
      <w:bookmarkStart w:id="3306" w:name="n9263"/>
      <w:bookmarkEnd w:id="3306"/>
      <w:r>
        <w:rPr>
          <w:color w:val="000000"/>
        </w:rPr>
        <w:t>2. Рішення міжнародного комерційного арбітражу може бути оспорено в порядку, передбаченому цим розділом, якщо місце арбітражу знаходиться на території України.</w:t>
      </w:r>
    </w:p>
    <w:p w:rsidR="00000000" w:rsidRDefault="00D97886">
      <w:pPr>
        <w:pStyle w:val="rvps2"/>
        <w:divId w:val="662390928"/>
        <w:rPr>
          <w:color w:val="000000"/>
        </w:rPr>
      </w:pPr>
      <w:bookmarkStart w:id="3307" w:name="n9264"/>
      <w:bookmarkEnd w:id="3307"/>
      <w:r>
        <w:rPr>
          <w:color w:val="000000"/>
        </w:rPr>
        <w:t>3. Заява пр</w:t>
      </w:r>
      <w:r>
        <w:rPr>
          <w:color w:val="000000"/>
        </w:rPr>
        <w:t>о скасування рішення третейського суду подається до апеляційного суду за місцем розгляду справи третейським судом.</w:t>
      </w:r>
    </w:p>
    <w:p w:rsidR="00000000" w:rsidRDefault="00D97886">
      <w:pPr>
        <w:pStyle w:val="rvps2"/>
        <w:divId w:val="662390928"/>
        <w:rPr>
          <w:color w:val="000000"/>
        </w:rPr>
      </w:pPr>
      <w:bookmarkStart w:id="3308" w:name="n9265"/>
      <w:bookmarkEnd w:id="3308"/>
      <w:r>
        <w:rPr>
          <w:color w:val="000000"/>
        </w:rPr>
        <w:t>4. Заява про скасування рішення міжнародного комерційного арбітражу подається до апеляційного загального суду за місцезнаходженням арбітражу.</w:t>
      </w:r>
    </w:p>
    <w:p w:rsidR="00000000" w:rsidRDefault="00D97886">
      <w:pPr>
        <w:pStyle w:val="rvps2"/>
        <w:divId w:val="662390928"/>
        <w:rPr>
          <w:color w:val="000000"/>
        </w:rPr>
      </w:pPr>
      <w:bookmarkStart w:id="3309" w:name="n9266"/>
      <w:bookmarkEnd w:id="3309"/>
      <w:r>
        <w:rPr>
          <w:color w:val="000000"/>
        </w:rPr>
        <w:t>5. Заява про скасування рішення третейського суду подається протягом дев’яноста днів:</w:t>
      </w:r>
    </w:p>
    <w:p w:rsidR="00000000" w:rsidRDefault="00D97886">
      <w:pPr>
        <w:pStyle w:val="rvps2"/>
        <w:divId w:val="662390928"/>
        <w:rPr>
          <w:color w:val="000000"/>
        </w:rPr>
      </w:pPr>
      <w:bookmarkStart w:id="3310" w:name="n9267"/>
      <w:bookmarkEnd w:id="3310"/>
      <w:r>
        <w:rPr>
          <w:color w:val="000000"/>
        </w:rPr>
        <w:t>1) стороною, третьою особою в справі, розглянутій третейським судом, - з дня прийняття рішення третейським судом;</w:t>
      </w:r>
    </w:p>
    <w:p w:rsidR="00000000" w:rsidRDefault="00D97886">
      <w:pPr>
        <w:pStyle w:val="rvps2"/>
        <w:divId w:val="662390928"/>
        <w:rPr>
          <w:color w:val="000000"/>
        </w:rPr>
      </w:pPr>
      <w:bookmarkStart w:id="3311" w:name="n9268"/>
      <w:bookmarkEnd w:id="3311"/>
      <w:r>
        <w:rPr>
          <w:color w:val="000000"/>
        </w:rPr>
        <w:t>2) особами, які не брали участі у справі, у разі якщо т</w:t>
      </w:r>
      <w:r>
        <w:rPr>
          <w:color w:val="000000"/>
        </w:rPr>
        <w:t>ретейський суд вирішив питання про їхні права та обов’язки, - з дня, коли вони дізналися або могли дізнатися про прийняття рішення третейським судом.</w:t>
      </w:r>
    </w:p>
    <w:p w:rsidR="00000000" w:rsidRDefault="00D97886">
      <w:pPr>
        <w:pStyle w:val="rvps2"/>
        <w:divId w:val="662390928"/>
        <w:rPr>
          <w:color w:val="000000"/>
        </w:rPr>
      </w:pPr>
      <w:bookmarkStart w:id="3312" w:name="n9269"/>
      <w:bookmarkEnd w:id="3312"/>
      <w:r>
        <w:rPr>
          <w:color w:val="000000"/>
        </w:rPr>
        <w:t>6. Заява про скасування рішення міжнародного комерційного арбітражу не може бути подана після закінчення т</w:t>
      </w:r>
      <w:r>
        <w:rPr>
          <w:color w:val="000000"/>
        </w:rPr>
        <w:t xml:space="preserve">рьох місяців, рахуючи з дня, коли сторона, що заявляє це клопотання, отримала арбітражне рішення, а у разі подання такою стороною клопотання до міжнародного комерційного арбітражу про виправлення або роз’яснення рішення чи ухвалення додаткового рішення, - </w:t>
      </w:r>
      <w:r>
        <w:rPr>
          <w:color w:val="000000"/>
        </w:rPr>
        <w:t>з дня винесення міжнародним комерційним арбітражем рішення з цього прохання.</w:t>
      </w:r>
    </w:p>
    <w:p w:rsidR="00000000" w:rsidRDefault="00D97886">
      <w:pPr>
        <w:pStyle w:val="rvps2"/>
        <w:divId w:val="662390928"/>
        <w:rPr>
          <w:color w:val="000000"/>
        </w:rPr>
      </w:pPr>
      <w:bookmarkStart w:id="3313" w:name="n9270"/>
      <w:bookmarkEnd w:id="3313"/>
      <w:r>
        <w:rPr>
          <w:color w:val="000000"/>
        </w:rPr>
        <w:t>7. Заява, подана після закінчення строку, встановленого частинами п’ятою або шостою цієї статті, повертається.</w:t>
      </w:r>
    </w:p>
    <w:p w:rsidR="00000000" w:rsidRDefault="00D97886">
      <w:pPr>
        <w:pStyle w:val="rvps2"/>
        <w:divId w:val="662390928"/>
        <w:rPr>
          <w:color w:val="000000"/>
        </w:rPr>
      </w:pPr>
      <w:bookmarkStart w:id="3314" w:name="n9271"/>
      <w:bookmarkEnd w:id="3314"/>
      <w:r>
        <w:rPr>
          <w:color w:val="000000"/>
        </w:rPr>
        <w:t>8. Суд постановляє ухвалу про відмову у відкритті провадження у спра</w:t>
      </w:r>
      <w:r>
        <w:rPr>
          <w:color w:val="000000"/>
        </w:rPr>
        <w:t xml:space="preserve">ві з підстав, передбачених </w:t>
      </w:r>
      <w:hyperlink w:anchor="n7443" w:history="1">
        <w:r>
          <w:rPr>
            <w:rStyle w:val="a3"/>
            <w:color w:val="006600"/>
            <w:u w:val="none"/>
          </w:rPr>
          <w:t>пунктами 1-3</w:t>
        </w:r>
      </w:hyperlink>
      <w:r>
        <w:rPr>
          <w:color w:val="000000"/>
        </w:rPr>
        <w:t xml:space="preserve"> і </w:t>
      </w:r>
      <w:hyperlink w:anchor="n7448" w:history="1">
        <w:r>
          <w:rPr>
            <w:rStyle w:val="a3"/>
            <w:color w:val="006600"/>
            <w:u w:val="none"/>
          </w:rPr>
          <w:t>6</w:t>
        </w:r>
      </w:hyperlink>
      <w:r>
        <w:rPr>
          <w:color w:val="000000"/>
        </w:rPr>
        <w:t xml:space="preserve"> частини першої статті 186 цього Кодексу, а також у разі якщо рішення третейського суду, міжнародного комерційного арбітражу оскаржено (оспорено) з підстав, </w:t>
      </w:r>
      <w:r>
        <w:rPr>
          <w:color w:val="000000"/>
        </w:rPr>
        <w:t>не передбачених законом або міжнародним договором, згода на обов’язковість якого надана Верховною Радою України.</w:t>
      </w:r>
    </w:p>
    <w:p w:rsidR="00000000" w:rsidRDefault="00D97886">
      <w:pPr>
        <w:pStyle w:val="rvps2"/>
        <w:divId w:val="662390928"/>
        <w:rPr>
          <w:color w:val="000000"/>
        </w:rPr>
      </w:pPr>
      <w:bookmarkStart w:id="3315" w:name="n9272"/>
      <w:bookmarkEnd w:id="3315"/>
      <w:r>
        <w:rPr>
          <w:rStyle w:val="rvts9"/>
        </w:rPr>
        <w:t>Стаття 455.</w:t>
      </w:r>
      <w:r>
        <w:rPr>
          <w:color w:val="000000"/>
        </w:rPr>
        <w:t xml:space="preserve"> Форма і зміст заяви про скасування рішення третейського суду, міжнародного комерційного арбітражу</w:t>
      </w:r>
    </w:p>
    <w:p w:rsidR="00000000" w:rsidRDefault="00D97886">
      <w:pPr>
        <w:pStyle w:val="rvps2"/>
        <w:divId w:val="662390928"/>
        <w:rPr>
          <w:color w:val="000000"/>
        </w:rPr>
      </w:pPr>
      <w:bookmarkStart w:id="3316" w:name="n9273"/>
      <w:bookmarkEnd w:id="3316"/>
      <w:r>
        <w:rPr>
          <w:color w:val="000000"/>
        </w:rPr>
        <w:t>1. Заява про скасування рішення т</w:t>
      </w:r>
      <w:r>
        <w:rPr>
          <w:color w:val="000000"/>
        </w:rPr>
        <w:t>ретейського суду, міжнародного комерційного арбітражу подається у письмовій формі і підписується особою, яка його оскаржує.</w:t>
      </w:r>
    </w:p>
    <w:p w:rsidR="00000000" w:rsidRDefault="00D97886">
      <w:pPr>
        <w:pStyle w:val="rvps2"/>
        <w:divId w:val="662390928"/>
        <w:rPr>
          <w:color w:val="000000"/>
        </w:rPr>
      </w:pPr>
      <w:bookmarkStart w:id="3317" w:name="n9274"/>
      <w:bookmarkEnd w:id="3317"/>
      <w:r>
        <w:rPr>
          <w:color w:val="000000"/>
        </w:rPr>
        <w:t>2. У заяві мають бути зазначені:</w:t>
      </w:r>
    </w:p>
    <w:p w:rsidR="00000000" w:rsidRDefault="00D97886">
      <w:pPr>
        <w:pStyle w:val="rvps2"/>
        <w:divId w:val="662390928"/>
        <w:rPr>
          <w:color w:val="000000"/>
        </w:rPr>
      </w:pPr>
      <w:bookmarkStart w:id="3318" w:name="n9275"/>
      <w:bookmarkEnd w:id="3318"/>
      <w:r>
        <w:rPr>
          <w:color w:val="000000"/>
        </w:rPr>
        <w:t>1) найменування суду, до якого подається заява;</w:t>
      </w:r>
    </w:p>
    <w:p w:rsidR="00000000" w:rsidRDefault="00D97886">
      <w:pPr>
        <w:pStyle w:val="rvps2"/>
        <w:divId w:val="662390928"/>
        <w:rPr>
          <w:color w:val="000000"/>
        </w:rPr>
      </w:pPr>
      <w:bookmarkStart w:id="3319" w:name="n9276"/>
      <w:bookmarkEnd w:id="3319"/>
      <w:r>
        <w:rPr>
          <w:color w:val="000000"/>
        </w:rPr>
        <w:t>2) повне найменування (для юридичних осіб) або ім’я (прізвище, ім’я та по батькові) (для фізичних осіб) заявника, його місцезнаходження (для юридичних осіб) або місце проживання чи перебування (для фізичних осіб), поштовий індекс, ідентифікаційний код юрид</w:t>
      </w:r>
      <w:r>
        <w:rPr>
          <w:color w:val="000000"/>
        </w:rPr>
        <w:t>ичної особи в Єдиному державному реєстрі підприємств і організацій України, реєстраційний номер облікової картки платника податків заявника (для фізичних осіб) за його наявності або номер і серія паспорта заявника для фізичних осіб - громадян України, номе</w:t>
      </w:r>
      <w:r>
        <w:rPr>
          <w:color w:val="000000"/>
        </w:rPr>
        <w:t>ри засобів зв’язку, офіційні електронні адреси та адреси електронної пошти, якщо такі є;</w:t>
      </w:r>
    </w:p>
    <w:p w:rsidR="00000000" w:rsidRDefault="00D97886">
      <w:pPr>
        <w:pStyle w:val="rvps2"/>
        <w:divId w:val="662390928"/>
        <w:rPr>
          <w:color w:val="000000"/>
        </w:rPr>
      </w:pPr>
      <w:bookmarkStart w:id="3320" w:name="n9778"/>
      <w:bookmarkEnd w:id="3320"/>
      <w:r>
        <w:rPr>
          <w:rStyle w:val="rvts46"/>
        </w:rPr>
        <w:t xml:space="preserve">{Пункт 2 частини другої статті 455 із змінами, внесеними згідно із Законом </w:t>
      </w:r>
      <w:hyperlink r:id="rId144" w:anchor="n101" w:tgtFrame="_blank" w:history="1">
        <w:r>
          <w:rPr>
            <w:rStyle w:val="a3"/>
            <w:i/>
            <w:iCs/>
            <w:color w:val="000099"/>
            <w:u w:val="none"/>
          </w:rPr>
          <w:t>№</w:t>
        </w:r>
        <w:r>
          <w:rPr>
            <w:rStyle w:val="a3"/>
            <w:i/>
            <w:iCs/>
            <w:color w:val="000099"/>
            <w:u w:val="none"/>
          </w:rPr>
          <w:t xml:space="preserve"> 2234-VIII від 07.12.2017</w:t>
        </w:r>
      </w:hyperlink>
      <w:r>
        <w:rPr>
          <w:rStyle w:val="rvts46"/>
        </w:rPr>
        <w:t>}</w:t>
      </w:r>
    </w:p>
    <w:p w:rsidR="00000000" w:rsidRDefault="00D97886">
      <w:pPr>
        <w:pStyle w:val="rvps2"/>
        <w:divId w:val="662390928"/>
        <w:rPr>
          <w:color w:val="000000"/>
        </w:rPr>
      </w:pPr>
      <w:bookmarkStart w:id="3321" w:name="n9277"/>
      <w:bookmarkEnd w:id="3321"/>
      <w:r>
        <w:rPr>
          <w:color w:val="000000"/>
        </w:rPr>
        <w:t>3) прізвища, імена та по батькові (для фізичних осіб), повне найменування (для юридичних осіб) учасників третейського розгляду, їх місце проживання (перебування) або місцезнаходження;</w:t>
      </w:r>
    </w:p>
    <w:p w:rsidR="00000000" w:rsidRDefault="00D97886">
      <w:pPr>
        <w:pStyle w:val="rvps2"/>
        <w:divId w:val="662390928"/>
        <w:rPr>
          <w:color w:val="000000"/>
        </w:rPr>
      </w:pPr>
      <w:bookmarkStart w:id="3322" w:name="n9278"/>
      <w:bookmarkEnd w:id="3322"/>
      <w:r>
        <w:rPr>
          <w:color w:val="000000"/>
        </w:rPr>
        <w:t>4) найменування (за наявності) та склад трете</w:t>
      </w:r>
      <w:r>
        <w:rPr>
          <w:color w:val="000000"/>
        </w:rPr>
        <w:t>йського суду, міжнародного комерційного арбітражу, який прийняв рішення;</w:t>
      </w:r>
    </w:p>
    <w:p w:rsidR="00000000" w:rsidRDefault="00D97886">
      <w:pPr>
        <w:pStyle w:val="rvps2"/>
        <w:divId w:val="662390928"/>
        <w:rPr>
          <w:color w:val="000000"/>
        </w:rPr>
      </w:pPr>
      <w:bookmarkStart w:id="3323" w:name="n9279"/>
      <w:bookmarkEnd w:id="3323"/>
      <w:r>
        <w:rPr>
          <w:color w:val="000000"/>
        </w:rPr>
        <w:t>5) відомості про рішення третейського суду, міжнародного комерційного арбітражу, яке оскаржується (оспорюється), а саме: номер справи (за наявності), дата і місце прийняття рішення, п</w:t>
      </w:r>
      <w:r>
        <w:rPr>
          <w:color w:val="000000"/>
        </w:rPr>
        <w:t>редмет спору, зміст резолютивної частини рішення, арбітражні правила (регламент), згідно з якими було вирішено справу;</w:t>
      </w:r>
    </w:p>
    <w:p w:rsidR="00000000" w:rsidRDefault="00D97886">
      <w:pPr>
        <w:pStyle w:val="rvps2"/>
        <w:divId w:val="662390928"/>
        <w:rPr>
          <w:color w:val="000000"/>
        </w:rPr>
      </w:pPr>
      <w:bookmarkStart w:id="3324" w:name="n9280"/>
      <w:bookmarkEnd w:id="3324"/>
      <w:r>
        <w:rPr>
          <w:color w:val="000000"/>
        </w:rPr>
        <w:t>6) дата отримання особою, яка звертається із заявою, рішення третейського суду, міжнародного комерційного арбітражу, яке оскаржується (ос</w:t>
      </w:r>
      <w:r>
        <w:rPr>
          <w:color w:val="000000"/>
        </w:rPr>
        <w:t>порюється);</w:t>
      </w:r>
    </w:p>
    <w:p w:rsidR="00000000" w:rsidRDefault="00D97886">
      <w:pPr>
        <w:pStyle w:val="rvps2"/>
        <w:divId w:val="662390928"/>
        <w:rPr>
          <w:color w:val="000000"/>
        </w:rPr>
      </w:pPr>
      <w:bookmarkStart w:id="3325" w:name="n9281"/>
      <w:bookmarkEnd w:id="3325"/>
      <w:r>
        <w:rPr>
          <w:color w:val="000000"/>
        </w:rPr>
        <w:t>7) підстава для оскарження (оспорювання) і скасування рішення третейського суду, міжнародного комерційного арбітражу;</w:t>
      </w:r>
    </w:p>
    <w:p w:rsidR="00000000" w:rsidRDefault="00D97886">
      <w:pPr>
        <w:pStyle w:val="rvps2"/>
        <w:divId w:val="662390928"/>
        <w:rPr>
          <w:color w:val="000000"/>
        </w:rPr>
      </w:pPr>
      <w:bookmarkStart w:id="3326" w:name="n9282"/>
      <w:bookmarkEnd w:id="3326"/>
      <w:r>
        <w:rPr>
          <w:color w:val="000000"/>
        </w:rPr>
        <w:t>8) зміст вимоги особи, яка подає заяву;</w:t>
      </w:r>
    </w:p>
    <w:p w:rsidR="00000000" w:rsidRDefault="00D97886">
      <w:pPr>
        <w:pStyle w:val="rvps2"/>
        <w:divId w:val="662390928"/>
        <w:rPr>
          <w:color w:val="000000"/>
        </w:rPr>
      </w:pPr>
      <w:bookmarkStart w:id="3327" w:name="n9283"/>
      <w:bookmarkEnd w:id="3327"/>
      <w:r>
        <w:rPr>
          <w:color w:val="000000"/>
        </w:rPr>
        <w:t>9) перелік документів та інших матеріалів, що додаються до заяви.</w:t>
      </w:r>
    </w:p>
    <w:p w:rsidR="00000000" w:rsidRDefault="00D97886">
      <w:pPr>
        <w:pStyle w:val="rvps2"/>
        <w:divId w:val="662390928"/>
        <w:rPr>
          <w:color w:val="000000"/>
        </w:rPr>
      </w:pPr>
      <w:bookmarkStart w:id="3328" w:name="n9284"/>
      <w:bookmarkEnd w:id="3328"/>
      <w:r>
        <w:rPr>
          <w:color w:val="000000"/>
        </w:rPr>
        <w:t>3. У заяві можуть бу</w:t>
      </w:r>
      <w:r>
        <w:rPr>
          <w:color w:val="000000"/>
        </w:rPr>
        <w:t>ти зазначені й інші відомості, якщо вони мають значення для розгляду цієї заяви (номери засобів зв’язку, факсів, офіційна електронна адреса, адреса електронної пошти сторін та третейського суду, міжнародного комерційного арбітражу тощо).</w:t>
      </w:r>
    </w:p>
    <w:p w:rsidR="00000000" w:rsidRDefault="00D97886">
      <w:pPr>
        <w:pStyle w:val="rvps2"/>
        <w:divId w:val="662390928"/>
        <w:rPr>
          <w:color w:val="000000"/>
        </w:rPr>
      </w:pPr>
      <w:bookmarkStart w:id="3329" w:name="n9285"/>
      <w:bookmarkEnd w:id="3329"/>
      <w:r>
        <w:rPr>
          <w:color w:val="000000"/>
        </w:rPr>
        <w:t>4. До заяви про ск</w:t>
      </w:r>
      <w:r>
        <w:rPr>
          <w:color w:val="000000"/>
        </w:rPr>
        <w:t>асування рішення третейського суду, міжнародного комерційного арбітражу додаються:</w:t>
      </w:r>
    </w:p>
    <w:p w:rsidR="00000000" w:rsidRDefault="00D97886">
      <w:pPr>
        <w:pStyle w:val="rvps2"/>
        <w:divId w:val="662390928"/>
        <w:rPr>
          <w:color w:val="000000"/>
        </w:rPr>
      </w:pPr>
      <w:bookmarkStart w:id="3330" w:name="n9286"/>
      <w:bookmarkEnd w:id="3330"/>
      <w:r>
        <w:rPr>
          <w:color w:val="000000"/>
        </w:rPr>
        <w:t>1) оригінал рішення третейського суду, оригінал належним чином засвідченого рішення міжнародного комерційного арбітражу або належним чином завірені їх копії. Копія рішення п</w:t>
      </w:r>
      <w:r>
        <w:rPr>
          <w:color w:val="000000"/>
        </w:rPr>
        <w:t>остійно діючого третейського суду, міжнародного комерційного арбітражу, який знаходиться на території України, може також посвідчуватися головою постійно діючого третейського суду, міжнародного комерційного арбітражу, а копія рішення третейського суду, між</w:t>
      </w:r>
      <w:r>
        <w:rPr>
          <w:color w:val="000000"/>
        </w:rPr>
        <w:t>народного комерційного арбітражу для вирішення конкретного спору має бути нотаріально завірена;</w:t>
      </w:r>
    </w:p>
    <w:p w:rsidR="00000000" w:rsidRDefault="00D97886">
      <w:pPr>
        <w:pStyle w:val="rvps2"/>
        <w:divId w:val="662390928"/>
        <w:rPr>
          <w:color w:val="000000"/>
        </w:rPr>
      </w:pPr>
      <w:bookmarkStart w:id="3331" w:name="n9287"/>
      <w:bookmarkEnd w:id="3331"/>
      <w:r>
        <w:rPr>
          <w:color w:val="000000"/>
        </w:rPr>
        <w:t>2) оригінал третейської або арбітражної угоди, або належним чином завірена її копія;</w:t>
      </w:r>
    </w:p>
    <w:p w:rsidR="00000000" w:rsidRDefault="00D97886">
      <w:pPr>
        <w:pStyle w:val="rvps2"/>
        <w:divId w:val="662390928"/>
        <w:rPr>
          <w:color w:val="000000"/>
        </w:rPr>
      </w:pPr>
      <w:bookmarkStart w:id="3332" w:name="n9288"/>
      <w:bookmarkEnd w:id="3332"/>
      <w:r>
        <w:rPr>
          <w:color w:val="000000"/>
        </w:rPr>
        <w:t>3) документи, що подані на обґрунтування підстав для скасування рішення тре</w:t>
      </w:r>
      <w:r>
        <w:rPr>
          <w:color w:val="000000"/>
        </w:rPr>
        <w:t>тейського суду, міжнародного комерційного арбітражу;</w:t>
      </w:r>
    </w:p>
    <w:p w:rsidR="00000000" w:rsidRDefault="00D97886">
      <w:pPr>
        <w:pStyle w:val="rvps2"/>
        <w:divId w:val="662390928"/>
        <w:rPr>
          <w:color w:val="000000"/>
        </w:rPr>
      </w:pPr>
      <w:bookmarkStart w:id="3333" w:name="n9289"/>
      <w:bookmarkEnd w:id="3333"/>
      <w:r>
        <w:rPr>
          <w:color w:val="000000"/>
        </w:rPr>
        <w:t>4) документ, що підтверджує сплату судового збору;</w:t>
      </w:r>
    </w:p>
    <w:p w:rsidR="00000000" w:rsidRDefault="00D97886">
      <w:pPr>
        <w:pStyle w:val="rvps2"/>
        <w:divId w:val="662390928"/>
        <w:rPr>
          <w:color w:val="000000"/>
        </w:rPr>
      </w:pPr>
      <w:bookmarkStart w:id="3334" w:name="n9290"/>
      <w:bookmarkEnd w:id="3334"/>
      <w:r>
        <w:rPr>
          <w:color w:val="000000"/>
        </w:rPr>
        <w:t>5) довіреність або інший документ, що посвідчує повноваження особи на подання заяви;</w:t>
      </w:r>
    </w:p>
    <w:p w:rsidR="00000000" w:rsidRDefault="00D97886">
      <w:pPr>
        <w:pStyle w:val="rvps2"/>
        <w:divId w:val="662390928"/>
        <w:rPr>
          <w:color w:val="000000"/>
        </w:rPr>
      </w:pPr>
      <w:bookmarkStart w:id="3335" w:name="n9291"/>
      <w:bookmarkEnd w:id="3335"/>
      <w:r>
        <w:rPr>
          <w:color w:val="000000"/>
        </w:rPr>
        <w:t>6) копії заяви про скасування рішення третейського суду, міжнародно</w:t>
      </w:r>
      <w:r>
        <w:rPr>
          <w:color w:val="000000"/>
        </w:rPr>
        <w:t>го комерційного арбітражу та доданих до неї документів відповідно до кількості учасників судового розгляду;</w:t>
      </w:r>
    </w:p>
    <w:p w:rsidR="00000000" w:rsidRDefault="00D97886">
      <w:pPr>
        <w:pStyle w:val="rvps2"/>
        <w:divId w:val="662390928"/>
        <w:rPr>
          <w:color w:val="000000"/>
        </w:rPr>
      </w:pPr>
      <w:bookmarkStart w:id="3336" w:name="n9292"/>
      <w:bookmarkEnd w:id="3336"/>
      <w:r>
        <w:rPr>
          <w:color w:val="000000"/>
        </w:rPr>
        <w:t>7) засвідчений відповідно до законодавства переклад перелічених у пунктах 1-3 цієї частини документів українською мовою або мовою, передбаченою міжн</w:t>
      </w:r>
      <w:r>
        <w:rPr>
          <w:color w:val="000000"/>
        </w:rPr>
        <w:t>ародним договором України, якщо вони викладені іншою мовою.</w:t>
      </w:r>
    </w:p>
    <w:p w:rsidR="00000000" w:rsidRDefault="00D97886">
      <w:pPr>
        <w:pStyle w:val="rvps2"/>
        <w:divId w:val="662390928"/>
        <w:rPr>
          <w:color w:val="000000"/>
        </w:rPr>
      </w:pPr>
      <w:bookmarkStart w:id="3337" w:name="n9293"/>
      <w:bookmarkEnd w:id="3337"/>
      <w:r>
        <w:rPr>
          <w:color w:val="000000"/>
        </w:rPr>
        <w:t xml:space="preserve">5. До заяви про скасування рішення третейського суду, міжнародного комерційного арбітражу, поданої без додержання вимог, визначених у цій статті, застосовуються положення </w:t>
      </w:r>
      <w:hyperlink w:anchor="n7423" w:history="1">
        <w:r>
          <w:rPr>
            <w:rStyle w:val="a3"/>
            <w:color w:val="006600"/>
            <w:u w:val="none"/>
          </w:rPr>
          <w:t>статті 185</w:t>
        </w:r>
      </w:hyperlink>
      <w:r>
        <w:rPr>
          <w:color w:val="000000"/>
        </w:rPr>
        <w:t xml:space="preserve"> цього Кодексу.</w:t>
      </w:r>
    </w:p>
    <w:p w:rsidR="00000000" w:rsidRDefault="00D97886">
      <w:pPr>
        <w:pStyle w:val="rvps2"/>
        <w:divId w:val="662390928"/>
        <w:rPr>
          <w:color w:val="000000"/>
        </w:rPr>
      </w:pPr>
      <w:bookmarkStart w:id="3338" w:name="n9294"/>
      <w:bookmarkEnd w:id="3338"/>
      <w:r>
        <w:rPr>
          <w:color w:val="000000"/>
        </w:rPr>
        <w:t>6. У випадку подання заяви про скасування рішення третейського суду, міжнародного комерційного арбітражу в електронній формі документи, зазначені в пунктах 1, 2 частини четвертої цієї статті, можуть подаватися в копіях, проте з</w:t>
      </w:r>
      <w:r>
        <w:rPr>
          <w:color w:val="000000"/>
        </w:rPr>
        <w:t>аявник повинен надати такі документи до суду до початку судового розгляду вказаної заяви. У разі неподання вказаних документів заява повертається, про що судом постановляється відповідна ухвала.</w:t>
      </w:r>
    </w:p>
    <w:p w:rsidR="00000000" w:rsidRDefault="00D97886">
      <w:pPr>
        <w:pStyle w:val="rvps2"/>
        <w:divId w:val="662390928"/>
        <w:rPr>
          <w:color w:val="000000"/>
        </w:rPr>
      </w:pPr>
      <w:bookmarkStart w:id="3339" w:name="n9295"/>
      <w:bookmarkEnd w:id="3339"/>
      <w:r>
        <w:rPr>
          <w:rStyle w:val="rvts9"/>
        </w:rPr>
        <w:t xml:space="preserve">Стаття 456. </w:t>
      </w:r>
      <w:r>
        <w:rPr>
          <w:color w:val="000000"/>
        </w:rPr>
        <w:t>Відкриття провадження у справі. Підготовка справи</w:t>
      </w:r>
      <w:r>
        <w:rPr>
          <w:color w:val="000000"/>
        </w:rPr>
        <w:t xml:space="preserve"> до розгляду</w:t>
      </w:r>
    </w:p>
    <w:p w:rsidR="00000000" w:rsidRDefault="00D97886">
      <w:pPr>
        <w:pStyle w:val="rvps2"/>
        <w:divId w:val="662390928"/>
        <w:rPr>
          <w:color w:val="000000"/>
        </w:rPr>
      </w:pPr>
      <w:bookmarkStart w:id="3340" w:name="n9296"/>
      <w:bookmarkEnd w:id="3340"/>
      <w:r>
        <w:rPr>
          <w:color w:val="000000"/>
        </w:rPr>
        <w:t>1. Суд за відсутності підстав для відмови у відкритті провадження у справі або повернення заяви про скасування рішення третейського суду, міжнародного комерційного арбітражу не пізніше п’яти днів з дня надходження такої заяви відкриває провадж</w:t>
      </w:r>
      <w:r>
        <w:rPr>
          <w:color w:val="000000"/>
        </w:rPr>
        <w:t>ення у справі та пропонує учасникам справи подати свої заперечення (пояснення) з приводу поданої заяви та докази, на яких такі заперечення (пояснення) ґрунтуються, та визначає строк для подання таких заперечень (пояснень) і доказів.</w:t>
      </w:r>
    </w:p>
    <w:p w:rsidR="00000000" w:rsidRDefault="00D97886">
      <w:pPr>
        <w:pStyle w:val="rvps2"/>
        <w:divId w:val="662390928"/>
        <w:rPr>
          <w:color w:val="000000"/>
        </w:rPr>
      </w:pPr>
      <w:bookmarkStart w:id="3341" w:name="n9297"/>
      <w:bookmarkEnd w:id="3341"/>
      <w:r>
        <w:rPr>
          <w:color w:val="000000"/>
        </w:rPr>
        <w:t>2. Суд до початку розгл</w:t>
      </w:r>
      <w:r>
        <w:rPr>
          <w:color w:val="000000"/>
        </w:rPr>
        <w:t xml:space="preserve">яду справи за клопотанням будь-кого з учасників судового розгляду або з власної ініціативи може запитати у третейського суду або міжнародного комерційного арбітражу необхідні матеріали справи, що стосуються підстав для скасування рішення третейського суду </w:t>
      </w:r>
      <w:r>
        <w:rPr>
          <w:color w:val="000000"/>
        </w:rPr>
        <w:t>або міжнародного комерційного арбітражу. Витребувані матеріали направляються до суду протягом п’яти днів з дня надходження такої вимоги.</w:t>
      </w:r>
    </w:p>
    <w:p w:rsidR="00000000" w:rsidRDefault="00D97886">
      <w:pPr>
        <w:pStyle w:val="rvps2"/>
        <w:divId w:val="662390928"/>
        <w:rPr>
          <w:color w:val="000000"/>
        </w:rPr>
      </w:pPr>
      <w:bookmarkStart w:id="3342" w:name="n9298"/>
      <w:bookmarkEnd w:id="3342"/>
      <w:r>
        <w:rPr>
          <w:rStyle w:val="rvts9"/>
        </w:rPr>
        <w:t xml:space="preserve">Стаття 457. </w:t>
      </w:r>
      <w:r>
        <w:rPr>
          <w:color w:val="000000"/>
        </w:rPr>
        <w:t>Судовий розгляд справи</w:t>
      </w:r>
    </w:p>
    <w:p w:rsidR="00000000" w:rsidRDefault="00D97886">
      <w:pPr>
        <w:pStyle w:val="rvps2"/>
        <w:divId w:val="662390928"/>
        <w:rPr>
          <w:color w:val="000000"/>
        </w:rPr>
      </w:pPr>
      <w:bookmarkStart w:id="3343" w:name="n9299"/>
      <w:bookmarkEnd w:id="3343"/>
      <w:r>
        <w:rPr>
          <w:color w:val="000000"/>
        </w:rPr>
        <w:t>1. Справа про оскарження рішення третейського суду, міжнародного комерційного арбітр</w:t>
      </w:r>
      <w:r>
        <w:rPr>
          <w:color w:val="000000"/>
        </w:rPr>
        <w:t>ажу розглядається суддею одноособово протягом тридцяти днів з дня надходження до суду заяви про скасування рішення третейського суду, міжнародного комерційного арбітражу, в судовому засіданні з повідомленням сторін.</w:t>
      </w:r>
    </w:p>
    <w:p w:rsidR="00000000" w:rsidRDefault="00D97886">
      <w:pPr>
        <w:pStyle w:val="rvps2"/>
        <w:divId w:val="662390928"/>
        <w:rPr>
          <w:color w:val="000000"/>
        </w:rPr>
      </w:pPr>
      <w:bookmarkStart w:id="3344" w:name="n9300"/>
      <w:bookmarkEnd w:id="3344"/>
      <w:r>
        <w:rPr>
          <w:color w:val="000000"/>
        </w:rPr>
        <w:t>2. Неявка осіб, належним чином повідомле</w:t>
      </w:r>
      <w:r>
        <w:rPr>
          <w:color w:val="000000"/>
        </w:rPr>
        <w:t>них про дату, час і місце розгляду справи, не перешкоджає розгляду справи.</w:t>
      </w:r>
    </w:p>
    <w:p w:rsidR="00000000" w:rsidRDefault="00D97886">
      <w:pPr>
        <w:pStyle w:val="rvps2"/>
        <w:divId w:val="662390928"/>
        <w:rPr>
          <w:color w:val="000000"/>
        </w:rPr>
      </w:pPr>
      <w:bookmarkStart w:id="3345" w:name="n9301"/>
      <w:bookmarkEnd w:id="3345"/>
      <w:r>
        <w:rPr>
          <w:color w:val="000000"/>
        </w:rPr>
        <w:t>3. При розгляді справи в судовому засіданні суд встановлює наявність або відсутність підстав для скасування рішення третейського суду, міжнародного комерційного арбітражу.</w:t>
      </w:r>
    </w:p>
    <w:p w:rsidR="00000000" w:rsidRDefault="00D97886">
      <w:pPr>
        <w:pStyle w:val="rvps2"/>
        <w:divId w:val="662390928"/>
        <w:rPr>
          <w:color w:val="000000"/>
        </w:rPr>
      </w:pPr>
      <w:bookmarkStart w:id="3346" w:name="n9302"/>
      <w:bookmarkEnd w:id="3346"/>
      <w:r>
        <w:rPr>
          <w:color w:val="000000"/>
        </w:rPr>
        <w:t>4. Суд не</w:t>
      </w:r>
      <w:r>
        <w:rPr>
          <w:color w:val="000000"/>
        </w:rPr>
        <w:t xml:space="preserve"> обмежений доводами заяви про скасування рішення третейського суду, міжнародного комерційного арбітражу, якщо під час розгляду справи буде встановлено підстави для скасування рішення третейського суду, міжнародного комерційного арбітражу, визначені </w:t>
      </w:r>
      <w:hyperlink w:anchor="n9313" w:history="1">
        <w:r>
          <w:rPr>
            <w:rStyle w:val="a3"/>
            <w:color w:val="006600"/>
            <w:u w:val="none"/>
          </w:rPr>
          <w:t>статтею 458</w:t>
        </w:r>
      </w:hyperlink>
      <w:r>
        <w:rPr>
          <w:color w:val="000000"/>
        </w:rPr>
        <w:t xml:space="preserve">, </w:t>
      </w:r>
      <w:hyperlink w:anchor="n9324" w:history="1">
        <w:r>
          <w:rPr>
            <w:rStyle w:val="a3"/>
            <w:color w:val="006600"/>
            <w:u w:val="none"/>
          </w:rPr>
          <w:t>частиною другою статті 459</w:t>
        </w:r>
      </w:hyperlink>
      <w:r>
        <w:rPr>
          <w:color w:val="000000"/>
        </w:rPr>
        <w:t xml:space="preserve"> цього Кодексу.</w:t>
      </w:r>
    </w:p>
    <w:p w:rsidR="00000000" w:rsidRDefault="00D97886">
      <w:pPr>
        <w:pStyle w:val="rvps2"/>
        <w:divId w:val="662390928"/>
        <w:rPr>
          <w:color w:val="000000"/>
        </w:rPr>
      </w:pPr>
      <w:bookmarkStart w:id="3347" w:name="n9303"/>
      <w:bookmarkEnd w:id="3347"/>
      <w:r>
        <w:rPr>
          <w:color w:val="000000"/>
        </w:rPr>
        <w:t>5. Справа розглядається судом за правилами, встановленими для розгляду справи судом першої інстанції у порядку спрощеного позовного провадження, з особл</w:t>
      </w:r>
      <w:r>
        <w:rPr>
          <w:color w:val="000000"/>
        </w:rPr>
        <w:t>ивостями, встановленими цим розділом.</w:t>
      </w:r>
    </w:p>
    <w:p w:rsidR="00000000" w:rsidRDefault="00D97886">
      <w:pPr>
        <w:pStyle w:val="rvps2"/>
        <w:divId w:val="662390928"/>
        <w:rPr>
          <w:color w:val="000000"/>
        </w:rPr>
      </w:pPr>
      <w:bookmarkStart w:id="3348" w:name="n9779"/>
      <w:bookmarkEnd w:id="3348"/>
      <w:r>
        <w:rPr>
          <w:rStyle w:val="rvts46"/>
        </w:rPr>
        <w:t xml:space="preserve">{Частина п'ята статті 457 із змінами, внесеними згідно із Законом </w:t>
      </w:r>
      <w:hyperlink r:id="rId145" w:anchor="n102" w:tgtFrame="_blank" w:history="1">
        <w:r>
          <w:rPr>
            <w:rStyle w:val="a3"/>
            <w:i/>
            <w:iCs/>
            <w:color w:val="000099"/>
            <w:u w:val="none"/>
          </w:rPr>
          <w:t>№ 2234-VIII від 07.12.2017</w:t>
        </w:r>
      </w:hyperlink>
      <w:r>
        <w:rPr>
          <w:rStyle w:val="rvts46"/>
        </w:rPr>
        <w:t>}</w:t>
      </w:r>
    </w:p>
    <w:p w:rsidR="00000000" w:rsidRDefault="00D97886">
      <w:pPr>
        <w:pStyle w:val="rvps2"/>
        <w:divId w:val="662390928"/>
        <w:rPr>
          <w:color w:val="000000"/>
        </w:rPr>
      </w:pPr>
      <w:bookmarkStart w:id="3349" w:name="n9304"/>
      <w:bookmarkEnd w:id="3349"/>
      <w:r>
        <w:rPr>
          <w:color w:val="000000"/>
        </w:rPr>
        <w:t>6. За наслідками розгляду заяви про скасування рішення третейського суду, міжнародного комерційного арбітражу суд має право:</w:t>
      </w:r>
    </w:p>
    <w:p w:rsidR="00000000" w:rsidRDefault="00D97886">
      <w:pPr>
        <w:pStyle w:val="rvps2"/>
        <w:divId w:val="662390928"/>
        <w:rPr>
          <w:color w:val="000000"/>
        </w:rPr>
      </w:pPr>
      <w:bookmarkStart w:id="3350" w:name="n9305"/>
      <w:bookmarkEnd w:id="3350"/>
      <w:r>
        <w:rPr>
          <w:color w:val="000000"/>
        </w:rPr>
        <w:t>1) постановити ухвалу про відмову у задоволенні заяви і залишення рішення третейського суду, міжнародного комерційного арбітражу бе</w:t>
      </w:r>
      <w:r>
        <w:rPr>
          <w:color w:val="000000"/>
        </w:rPr>
        <w:t>з змін;</w:t>
      </w:r>
    </w:p>
    <w:p w:rsidR="00000000" w:rsidRDefault="00D97886">
      <w:pPr>
        <w:pStyle w:val="rvps2"/>
        <w:divId w:val="662390928"/>
        <w:rPr>
          <w:color w:val="000000"/>
        </w:rPr>
      </w:pPr>
      <w:bookmarkStart w:id="3351" w:name="n9306"/>
      <w:bookmarkEnd w:id="3351"/>
      <w:r>
        <w:rPr>
          <w:color w:val="000000"/>
        </w:rPr>
        <w:t>2) постановити ухвалу про повне або часткове скасування рішення третейського суду, міжнародного комерційного арбітражу.</w:t>
      </w:r>
    </w:p>
    <w:p w:rsidR="00000000" w:rsidRDefault="00D97886">
      <w:pPr>
        <w:pStyle w:val="rvps2"/>
        <w:divId w:val="662390928"/>
        <w:rPr>
          <w:color w:val="000000"/>
        </w:rPr>
      </w:pPr>
      <w:bookmarkStart w:id="3352" w:name="n9307"/>
      <w:bookmarkEnd w:id="3352"/>
      <w:r>
        <w:rPr>
          <w:color w:val="000000"/>
        </w:rPr>
        <w:t xml:space="preserve">7. За клопотанням однієї із сторін третейського або арбітражного розгляду суд, у разі визнання такого клопотання обґрунтованим, </w:t>
      </w:r>
      <w:r>
        <w:rPr>
          <w:color w:val="000000"/>
        </w:rPr>
        <w:t>може зупинити провадження у справі на встановлений ним строк, з тим щоб надати третейському суду, міжнародному комерційному арбітражу можливість відновити третейський, арбітражний розгляд або вжити інших дій, які на розсуд третейського суду, міжнародного к</w:t>
      </w:r>
      <w:r>
        <w:rPr>
          <w:color w:val="000000"/>
        </w:rPr>
        <w:t>омерційного арбітражу можуть усунути підстави для скасування рішення третейського суду, міжнародного комерційного арбітражу.</w:t>
      </w:r>
    </w:p>
    <w:p w:rsidR="00000000" w:rsidRDefault="00D97886">
      <w:pPr>
        <w:pStyle w:val="rvps2"/>
        <w:divId w:val="662390928"/>
        <w:rPr>
          <w:color w:val="000000"/>
        </w:rPr>
      </w:pPr>
      <w:bookmarkStart w:id="3353" w:name="n9308"/>
      <w:bookmarkEnd w:id="3353"/>
      <w:r>
        <w:rPr>
          <w:color w:val="000000"/>
        </w:rPr>
        <w:t>Провадження у справі відновлюється ухвалою суду за заявою сторони третейського, арбітражного розгляду або з ініціативи суду після н</w:t>
      </w:r>
      <w:r>
        <w:rPr>
          <w:color w:val="000000"/>
        </w:rPr>
        <w:t>адходження до суду відомостей про результати виконання ухвали про зупинення провадження третейським судом, міжнародним комерційним арбітражем, а в разі відсутності таких відомостей - після спливу строку, встановленого судом на їх подання.</w:t>
      </w:r>
    </w:p>
    <w:p w:rsidR="00000000" w:rsidRDefault="00D97886">
      <w:pPr>
        <w:pStyle w:val="rvps2"/>
        <w:divId w:val="662390928"/>
        <w:rPr>
          <w:color w:val="000000"/>
        </w:rPr>
      </w:pPr>
      <w:bookmarkStart w:id="3354" w:name="n9309"/>
      <w:bookmarkEnd w:id="3354"/>
      <w:r>
        <w:rPr>
          <w:color w:val="000000"/>
        </w:rPr>
        <w:t>8. До постановлен</w:t>
      </w:r>
      <w:r>
        <w:rPr>
          <w:color w:val="000000"/>
        </w:rPr>
        <w:t>ня ухвали за наслідками розгляду заяви про скасування рішення третейського суду, міжнародного комерційного арбітражу будь-яка сторона має право в установлені законом порядку та строки звернутися до цього ж суду із заявою про видачу виконавчого листа (надан</w:t>
      </w:r>
      <w:r>
        <w:rPr>
          <w:color w:val="000000"/>
        </w:rPr>
        <w:t>ня дозволу) на виконання цього ж рішення та просити розглянути її спільно із заявою про скасування цього рішення в одному провадженні.</w:t>
      </w:r>
    </w:p>
    <w:p w:rsidR="00000000" w:rsidRDefault="00D97886">
      <w:pPr>
        <w:pStyle w:val="rvps2"/>
        <w:divId w:val="662390928"/>
        <w:rPr>
          <w:color w:val="000000"/>
        </w:rPr>
      </w:pPr>
      <w:bookmarkStart w:id="3355" w:name="n9310"/>
      <w:bookmarkEnd w:id="3355"/>
      <w:r>
        <w:rPr>
          <w:color w:val="000000"/>
        </w:rPr>
        <w:t xml:space="preserve">До заяви про видачу виконавчого листа (надання дозволу) на виконання рішення застосовуються загальні вимоги, передбачені </w:t>
      </w:r>
      <w:hyperlink w:anchor="n9430" w:history="1">
        <w:r>
          <w:rPr>
            <w:rStyle w:val="a3"/>
            <w:color w:val="006600"/>
            <w:u w:val="none"/>
          </w:rPr>
          <w:t>статтями 476</w:t>
        </w:r>
      </w:hyperlink>
      <w:r>
        <w:rPr>
          <w:color w:val="000000"/>
        </w:rPr>
        <w:t xml:space="preserve">, </w:t>
      </w:r>
      <w:hyperlink w:anchor="n9509" w:history="1">
        <w:r>
          <w:rPr>
            <w:rStyle w:val="a3"/>
            <w:color w:val="006600"/>
            <w:u w:val="none"/>
          </w:rPr>
          <w:t>484</w:t>
        </w:r>
      </w:hyperlink>
      <w:r>
        <w:rPr>
          <w:color w:val="000000"/>
        </w:rPr>
        <w:t xml:space="preserve"> цього Кодексу.</w:t>
      </w:r>
    </w:p>
    <w:p w:rsidR="00000000" w:rsidRDefault="00D97886">
      <w:pPr>
        <w:pStyle w:val="rvps2"/>
        <w:divId w:val="662390928"/>
        <w:rPr>
          <w:color w:val="000000"/>
        </w:rPr>
      </w:pPr>
      <w:bookmarkStart w:id="3356" w:name="n9311"/>
      <w:bookmarkEnd w:id="3356"/>
      <w:r>
        <w:rPr>
          <w:color w:val="000000"/>
        </w:rPr>
        <w:t>Про спільний розгляд таких заяв та об’єднання їх в одне провадження суд постановляє ухвалу в день надходження до суду заяви про видачу виконавчого листа (надання дозво</w:t>
      </w:r>
      <w:r>
        <w:rPr>
          <w:color w:val="000000"/>
        </w:rPr>
        <w:t>лу) на виконання рішення третейського суду, міжнародного комерційного арбітражу, а якщо це неможливо - не пізніше наступного дня.</w:t>
      </w:r>
    </w:p>
    <w:p w:rsidR="00000000" w:rsidRDefault="00D97886">
      <w:pPr>
        <w:pStyle w:val="rvps2"/>
        <w:divId w:val="662390928"/>
        <w:rPr>
          <w:color w:val="000000"/>
        </w:rPr>
      </w:pPr>
      <w:bookmarkStart w:id="3357" w:name="n9312"/>
      <w:bookmarkEnd w:id="3357"/>
      <w:r>
        <w:rPr>
          <w:color w:val="000000"/>
        </w:rPr>
        <w:t>9. Після розгляду судом заяви про скасування рішення третейського суду, міжнародного комерційного арбітражу відповідні матеріа</w:t>
      </w:r>
      <w:r>
        <w:rPr>
          <w:color w:val="000000"/>
        </w:rPr>
        <w:t>ли справи підлягають поверненню до третейського суду, міжнародного комерційного арбітражу, якщо суд витребував такі матеріали з третейського суду, міжнародного комерційного арбітражу.</w:t>
      </w:r>
    </w:p>
    <w:p w:rsidR="00000000" w:rsidRDefault="00D97886">
      <w:pPr>
        <w:pStyle w:val="rvps2"/>
        <w:divId w:val="662390928"/>
        <w:rPr>
          <w:color w:val="000000"/>
        </w:rPr>
      </w:pPr>
      <w:bookmarkStart w:id="3358" w:name="n9313"/>
      <w:bookmarkEnd w:id="3358"/>
      <w:r>
        <w:rPr>
          <w:rStyle w:val="rvts9"/>
        </w:rPr>
        <w:t xml:space="preserve">Стаття 458. </w:t>
      </w:r>
      <w:r>
        <w:rPr>
          <w:color w:val="000000"/>
        </w:rPr>
        <w:t>Підстави для скасування рішення третейського суду</w:t>
      </w:r>
    </w:p>
    <w:p w:rsidR="00000000" w:rsidRDefault="00D97886">
      <w:pPr>
        <w:pStyle w:val="rvps2"/>
        <w:divId w:val="662390928"/>
        <w:rPr>
          <w:color w:val="000000"/>
        </w:rPr>
      </w:pPr>
      <w:bookmarkStart w:id="3359" w:name="n9314"/>
      <w:bookmarkEnd w:id="3359"/>
      <w:r>
        <w:rPr>
          <w:color w:val="000000"/>
        </w:rPr>
        <w:t>1. Рішення</w:t>
      </w:r>
      <w:r>
        <w:rPr>
          <w:color w:val="000000"/>
        </w:rPr>
        <w:t xml:space="preserve"> третейського суду може бути скасовано лише у випадках, передбачених цією статтею.</w:t>
      </w:r>
    </w:p>
    <w:p w:rsidR="00000000" w:rsidRDefault="00D97886">
      <w:pPr>
        <w:pStyle w:val="rvps2"/>
        <w:divId w:val="662390928"/>
        <w:rPr>
          <w:color w:val="000000"/>
        </w:rPr>
      </w:pPr>
      <w:bookmarkStart w:id="3360" w:name="n9315"/>
      <w:bookmarkEnd w:id="3360"/>
      <w:r>
        <w:rPr>
          <w:color w:val="000000"/>
        </w:rPr>
        <w:t>2. Рішення третейського суду може бути скасовано у разі, якщо:</w:t>
      </w:r>
    </w:p>
    <w:p w:rsidR="00000000" w:rsidRDefault="00D97886">
      <w:pPr>
        <w:pStyle w:val="rvps2"/>
        <w:divId w:val="662390928"/>
        <w:rPr>
          <w:color w:val="000000"/>
        </w:rPr>
      </w:pPr>
      <w:bookmarkStart w:id="3361" w:name="n9316"/>
      <w:bookmarkEnd w:id="3361"/>
      <w:r>
        <w:rPr>
          <w:color w:val="000000"/>
        </w:rPr>
        <w:t>1) справа, в якій прийнято рішення третейського суду, не підвідомча третейському суду відповідно до закону;</w:t>
      </w:r>
    </w:p>
    <w:p w:rsidR="00000000" w:rsidRDefault="00D97886">
      <w:pPr>
        <w:pStyle w:val="rvps2"/>
        <w:divId w:val="662390928"/>
        <w:rPr>
          <w:color w:val="000000"/>
        </w:rPr>
      </w:pPr>
      <w:bookmarkStart w:id="3362" w:name="n9317"/>
      <w:bookmarkEnd w:id="3362"/>
      <w:r>
        <w:rPr>
          <w:color w:val="000000"/>
        </w:rPr>
        <w:t>2)</w:t>
      </w:r>
      <w:r>
        <w:rPr>
          <w:color w:val="000000"/>
        </w:rPr>
        <w:t xml:space="preserve">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w:t>
      </w:r>
      <w:r>
        <w:rPr>
          <w:color w:val="000000"/>
        </w:rPr>
        <w:t>ано може бути лише ту частину рішення, що стосується питань, які виходять за межі третейської угоди;</w:t>
      </w:r>
    </w:p>
    <w:p w:rsidR="00000000" w:rsidRDefault="00D97886">
      <w:pPr>
        <w:pStyle w:val="rvps2"/>
        <w:divId w:val="662390928"/>
        <w:rPr>
          <w:color w:val="000000"/>
        </w:rPr>
      </w:pPr>
      <w:bookmarkStart w:id="3363" w:name="n9318"/>
      <w:bookmarkEnd w:id="3363"/>
      <w:r>
        <w:rPr>
          <w:color w:val="000000"/>
        </w:rPr>
        <w:t>3) третейську угоду визнано судом недійсною;</w:t>
      </w:r>
    </w:p>
    <w:p w:rsidR="00000000" w:rsidRDefault="00D97886">
      <w:pPr>
        <w:pStyle w:val="rvps2"/>
        <w:divId w:val="662390928"/>
        <w:rPr>
          <w:color w:val="000000"/>
        </w:rPr>
      </w:pPr>
      <w:bookmarkStart w:id="3364" w:name="n9319"/>
      <w:bookmarkEnd w:id="3364"/>
      <w:r>
        <w:rPr>
          <w:color w:val="000000"/>
        </w:rPr>
        <w:t>4) склад третейського суду, яким прийнято рішення, не відповідав вимогам закону;</w:t>
      </w:r>
    </w:p>
    <w:p w:rsidR="00000000" w:rsidRDefault="00D97886">
      <w:pPr>
        <w:pStyle w:val="rvps2"/>
        <w:divId w:val="662390928"/>
        <w:rPr>
          <w:color w:val="000000"/>
        </w:rPr>
      </w:pPr>
      <w:bookmarkStart w:id="3365" w:name="n9320"/>
      <w:bookmarkEnd w:id="3365"/>
      <w:r>
        <w:rPr>
          <w:color w:val="000000"/>
        </w:rPr>
        <w:t>5) третейський суд вирішив пи</w:t>
      </w:r>
      <w:r>
        <w:rPr>
          <w:color w:val="000000"/>
        </w:rPr>
        <w:t>тання про права та обов’язки осіб, які не брали участі у справі.</w:t>
      </w:r>
    </w:p>
    <w:p w:rsidR="00000000" w:rsidRDefault="00D97886">
      <w:pPr>
        <w:pStyle w:val="rvps2"/>
        <w:divId w:val="662390928"/>
        <w:rPr>
          <w:color w:val="000000"/>
        </w:rPr>
      </w:pPr>
      <w:bookmarkStart w:id="3366" w:name="n9321"/>
      <w:bookmarkEnd w:id="3366"/>
      <w:r>
        <w:rPr>
          <w:color w:val="000000"/>
        </w:rPr>
        <w:t>3. Скасування судом рішення третейського суду не позбавляє сторони права повторно звернутися до третейського суду, крім випадків, передбачених законом.</w:t>
      </w:r>
    </w:p>
    <w:p w:rsidR="00000000" w:rsidRDefault="00D97886">
      <w:pPr>
        <w:pStyle w:val="rvps2"/>
        <w:divId w:val="662390928"/>
        <w:rPr>
          <w:color w:val="000000"/>
        </w:rPr>
      </w:pPr>
      <w:bookmarkStart w:id="3367" w:name="n9322"/>
      <w:bookmarkEnd w:id="3367"/>
      <w:r>
        <w:rPr>
          <w:rStyle w:val="rvts9"/>
        </w:rPr>
        <w:t xml:space="preserve">Стаття 459. </w:t>
      </w:r>
      <w:r>
        <w:rPr>
          <w:color w:val="000000"/>
        </w:rPr>
        <w:t>Підстави для скасування ріш</w:t>
      </w:r>
      <w:r>
        <w:rPr>
          <w:color w:val="000000"/>
        </w:rPr>
        <w:t>ення міжнародного комерційного арбітражу</w:t>
      </w:r>
    </w:p>
    <w:p w:rsidR="00000000" w:rsidRDefault="00D97886">
      <w:pPr>
        <w:pStyle w:val="rvps2"/>
        <w:divId w:val="662390928"/>
        <w:rPr>
          <w:color w:val="000000"/>
        </w:rPr>
      </w:pPr>
      <w:bookmarkStart w:id="3368" w:name="n9323"/>
      <w:bookmarkEnd w:id="3368"/>
      <w:r>
        <w:rPr>
          <w:color w:val="000000"/>
        </w:rPr>
        <w:t>1. Рішення міжнародного комерційного арбітражу може бути скасоване судом лише у випадках, передбачених цією статтею, якщо інше не передбачено міжнародним договором, згода на обов’язковість якого надана Верховною Рад</w:t>
      </w:r>
      <w:r>
        <w:rPr>
          <w:color w:val="000000"/>
        </w:rPr>
        <w:t xml:space="preserve">ою України, або </w:t>
      </w:r>
      <w:hyperlink r:id="rId146" w:tgtFrame="_blank" w:history="1">
        <w:r>
          <w:rPr>
            <w:rStyle w:val="a3"/>
            <w:color w:val="000099"/>
            <w:u w:val="none"/>
          </w:rPr>
          <w:t>Законом України</w:t>
        </w:r>
      </w:hyperlink>
      <w:r>
        <w:rPr>
          <w:color w:val="000000"/>
        </w:rPr>
        <w:t xml:space="preserve"> "Про міжнародний комерційний арбітраж".</w:t>
      </w:r>
    </w:p>
    <w:p w:rsidR="00000000" w:rsidRDefault="00D97886">
      <w:pPr>
        <w:pStyle w:val="rvps2"/>
        <w:divId w:val="662390928"/>
        <w:rPr>
          <w:color w:val="000000"/>
        </w:rPr>
      </w:pPr>
      <w:bookmarkStart w:id="3369" w:name="n9324"/>
      <w:bookmarkEnd w:id="3369"/>
      <w:r>
        <w:rPr>
          <w:color w:val="000000"/>
        </w:rPr>
        <w:t>2. Рішення міжнародного комерційного арбітражу може бути скасовано у разі, якщо:</w:t>
      </w:r>
    </w:p>
    <w:p w:rsidR="00000000" w:rsidRDefault="00D97886">
      <w:pPr>
        <w:pStyle w:val="rvps2"/>
        <w:divId w:val="662390928"/>
        <w:rPr>
          <w:color w:val="000000"/>
        </w:rPr>
      </w:pPr>
      <w:bookmarkStart w:id="3370" w:name="n9325"/>
      <w:bookmarkEnd w:id="3370"/>
      <w:r>
        <w:rPr>
          <w:color w:val="000000"/>
        </w:rPr>
        <w:t>1) сторона, що подала заяву про</w:t>
      </w:r>
      <w:r>
        <w:rPr>
          <w:color w:val="000000"/>
        </w:rPr>
        <w:t xml:space="preserve"> скасування, надасть докази того, що:</w:t>
      </w:r>
    </w:p>
    <w:p w:rsidR="00000000" w:rsidRDefault="00D97886">
      <w:pPr>
        <w:pStyle w:val="rvps2"/>
        <w:divId w:val="662390928"/>
        <w:rPr>
          <w:color w:val="000000"/>
        </w:rPr>
      </w:pPr>
      <w:bookmarkStart w:id="3371" w:name="n9326"/>
      <w:bookmarkEnd w:id="3371"/>
      <w:r>
        <w:rPr>
          <w:color w:val="000000"/>
        </w:rPr>
        <w:t>а) одна із сторін в арбітражній угоді була недієздатною; або ця угода є недійсною за законом, якому сторони цю угоду підпорядкували, а в разі відсутності такої вказівки - за законом України; або</w:t>
      </w:r>
    </w:p>
    <w:p w:rsidR="00000000" w:rsidRDefault="00D97886">
      <w:pPr>
        <w:pStyle w:val="rvps2"/>
        <w:divId w:val="662390928"/>
        <w:rPr>
          <w:color w:val="000000"/>
        </w:rPr>
      </w:pPr>
      <w:bookmarkStart w:id="3372" w:name="n9327"/>
      <w:bookmarkEnd w:id="3372"/>
      <w:r>
        <w:rPr>
          <w:color w:val="000000"/>
        </w:rPr>
        <w:t xml:space="preserve">б) її не було належним </w:t>
      </w:r>
      <w:r>
        <w:rPr>
          <w:color w:val="000000"/>
        </w:rPr>
        <w:t>чином повідомлено про призначення арбітра чи про арбітражний розгляд або з інших поважних причин вона не могла подати свої пояснення; або</w:t>
      </w:r>
    </w:p>
    <w:p w:rsidR="00000000" w:rsidRDefault="00D97886">
      <w:pPr>
        <w:pStyle w:val="rvps2"/>
        <w:divId w:val="662390928"/>
        <w:rPr>
          <w:color w:val="000000"/>
        </w:rPr>
      </w:pPr>
      <w:bookmarkStart w:id="3373" w:name="n9328"/>
      <w:bookmarkEnd w:id="3373"/>
      <w:r>
        <w:rPr>
          <w:color w:val="000000"/>
        </w:rPr>
        <w:t>в) рішення винесено щодо не передбаченого арбітражною угодою спору або такого, що не підпадає під її умови, або містит</w:t>
      </w:r>
      <w:r>
        <w:rPr>
          <w:color w:val="000000"/>
        </w:rPr>
        <w:t>ь постанови з питань, що виходять за межі арбітражної угоди, проте якщо постанови з питань, які охоплюються арбітражною угодою, можуть бути відокремлені від тих, що не охоплюються такою угодою, то може бути скасована тільки та частина арбітражного рішення,</w:t>
      </w:r>
      <w:r>
        <w:rPr>
          <w:color w:val="000000"/>
        </w:rPr>
        <w:t xml:space="preserve"> яка містить постанови з питань, що не охоплюються арбітражною угодою; або</w:t>
      </w:r>
    </w:p>
    <w:p w:rsidR="00000000" w:rsidRDefault="00D97886">
      <w:pPr>
        <w:pStyle w:val="rvps2"/>
        <w:divId w:val="662390928"/>
        <w:rPr>
          <w:color w:val="000000"/>
        </w:rPr>
      </w:pPr>
      <w:bookmarkStart w:id="3374" w:name="n9329"/>
      <w:bookmarkEnd w:id="3374"/>
      <w:r>
        <w:rPr>
          <w:color w:val="000000"/>
        </w:rPr>
        <w:t>г) склад міжнародного комерційного арбітражу або арбітражна процедура не відповідали угоді сторін, якщо тільки така угода не суперечить закону, від якого сторони не можуть відступат</w:t>
      </w:r>
      <w:r>
        <w:rPr>
          <w:color w:val="000000"/>
        </w:rPr>
        <w:t>и, або, за відсутності такої угоди, не відповідали закону; або</w:t>
      </w:r>
    </w:p>
    <w:p w:rsidR="00000000" w:rsidRDefault="00D97886">
      <w:pPr>
        <w:pStyle w:val="rvps2"/>
        <w:divId w:val="662390928"/>
        <w:rPr>
          <w:color w:val="000000"/>
        </w:rPr>
      </w:pPr>
      <w:bookmarkStart w:id="3375" w:name="n9330"/>
      <w:bookmarkEnd w:id="3375"/>
      <w:r>
        <w:rPr>
          <w:color w:val="000000"/>
        </w:rPr>
        <w:t>2) суд визначить, що:</w:t>
      </w:r>
    </w:p>
    <w:p w:rsidR="00000000" w:rsidRDefault="00D97886">
      <w:pPr>
        <w:pStyle w:val="rvps2"/>
        <w:divId w:val="662390928"/>
        <w:rPr>
          <w:color w:val="000000"/>
        </w:rPr>
      </w:pPr>
      <w:bookmarkStart w:id="3376" w:name="n9331"/>
      <w:bookmarkEnd w:id="3376"/>
      <w:r>
        <w:rPr>
          <w:color w:val="000000"/>
        </w:rPr>
        <w:t>а) відповідно до закону спір, з огляду на його предмет, не може бути переданий на вирішення міжнародного комерційного арбітражу; або</w:t>
      </w:r>
    </w:p>
    <w:p w:rsidR="00000000" w:rsidRDefault="00D97886">
      <w:pPr>
        <w:pStyle w:val="rvps2"/>
        <w:divId w:val="662390928"/>
        <w:rPr>
          <w:color w:val="000000"/>
        </w:rPr>
      </w:pPr>
      <w:bookmarkStart w:id="3377" w:name="n9332"/>
      <w:bookmarkEnd w:id="3377"/>
      <w:r>
        <w:rPr>
          <w:color w:val="000000"/>
        </w:rPr>
        <w:t>б) арбітражне рішення суперечить публічному порядку України.</w:t>
      </w:r>
    </w:p>
    <w:p w:rsidR="00000000" w:rsidRDefault="00D97886">
      <w:pPr>
        <w:pStyle w:val="rvps2"/>
        <w:divId w:val="662390928"/>
        <w:rPr>
          <w:color w:val="000000"/>
        </w:rPr>
      </w:pPr>
      <w:bookmarkStart w:id="3378" w:name="n9333"/>
      <w:bookmarkEnd w:id="3378"/>
      <w:r>
        <w:rPr>
          <w:color w:val="000000"/>
        </w:rPr>
        <w:t>3. Скасування судом рішення міжнародного комерційного арбітражу не позбавляє сторони права повторно звернутися до міжнародного комерційного арбітражу, крім випадків, передбачених законом.</w:t>
      </w:r>
    </w:p>
    <w:p w:rsidR="00000000" w:rsidRDefault="00D97886">
      <w:pPr>
        <w:pStyle w:val="rvps2"/>
        <w:divId w:val="662390928"/>
        <w:rPr>
          <w:color w:val="000000"/>
        </w:rPr>
      </w:pPr>
      <w:bookmarkStart w:id="3379" w:name="n9334"/>
      <w:bookmarkEnd w:id="3379"/>
      <w:r>
        <w:rPr>
          <w:rStyle w:val="rvts9"/>
        </w:rPr>
        <w:t xml:space="preserve">Стаття </w:t>
      </w:r>
      <w:r>
        <w:rPr>
          <w:rStyle w:val="rvts9"/>
        </w:rPr>
        <w:t>460.</w:t>
      </w:r>
      <w:r>
        <w:rPr>
          <w:color w:val="000000"/>
        </w:rPr>
        <w:t xml:space="preserve"> Ухвала суду у справі про скасування рішення третейського суду, міжнародного комерційного арбітражу</w:t>
      </w:r>
    </w:p>
    <w:p w:rsidR="00000000" w:rsidRDefault="00D97886">
      <w:pPr>
        <w:pStyle w:val="rvps2"/>
        <w:divId w:val="662390928"/>
        <w:rPr>
          <w:color w:val="000000"/>
        </w:rPr>
      </w:pPr>
      <w:bookmarkStart w:id="3380" w:name="n9335"/>
      <w:bookmarkEnd w:id="3380"/>
      <w:r>
        <w:rPr>
          <w:color w:val="000000"/>
        </w:rPr>
        <w:t>1. За наслідками розгляду справи про скасування рішення третейського суду, міжнародного комерційного арбітражу суд постановляє ухвалу за правилами, вста</w:t>
      </w:r>
      <w:r>
        <w:rPr>
          <w:color w:val="000000"/>
        </w:rPr>
        <w:t>новленими цим Кодексом для ухвалення рішення.</w:t>
      </w:r>
    </w:p>
    <w:p w:rsidR="00000000" w:rsidRDefault="00D97886">
      <w:pPr>
        <w:pStyle w:val="rvps2"/>
        <w:divId w:val="662390928"/>
        <w:rPr>
          <w:color w:val="000000"/>
        </w:rPr>
      </w:pPr>
      <w:bookmarkStart w:id="3381" w:name="n9336"/>
      <w:bookmarkEnd w:id="3381"/>
      <w:r>
        <w:rPr>
          <w:color w:val="000000"/>
        </w:rPr>
        <w:t>2. В ухвалі суду мають бути також зазначені:</w:t>
      </w:r>
    </w:p>
    <w:p w:rsidR="00000000" w:rsidRDefault="00D97886">
      <w:pPr>
        <w:pStyle w:val="rvps2"/>
        <w:divId w:val="662390928"/>
        <w:rPr>
          <w:color w:val="000000"/>
        </w:rPr>
      </w:pPr>
      <w:bookmarkStart w:id="3382" w:name="n9337"/>
      <w:bookmarkEnd w:id="3382"/>
      <w:r>
        <w:rPr>
          <w:color w:val="000000"/>
        </w:rPr>
        <w:t>1) відомості про рішення третейського суду, міжнародного комерційного арбітражу, що оскаржується (оспорюється), місце його прийняття;</w:t>
      </w:r>
    </w:p>
    <w:p w:rsidR="00000000" w:rsidRDefault="00D97886">
      <w:pPr>
        <w:pStyle w:val="rvps2"/>
        <w:divId w:val="662390928"/>
        <w:rPr>
          <w:color w:val="000000"/>
        </w:rPr>
      </w:pPr>
      <w:bookmarkStart w:id="3383" w:name="n9338"/>
      <w:bookmarkEnd w:id="3383"/>
      <w:r>
        <w:rPr>
          <w:color w:val="000000"/>
        </w:rPr>
        <w:t>2) найменування і склад третейс</w:t>
      </w:r>
      <w:r>
        <w:rPr>
          <w:color w:val="000000"/>
        </w:rPr>
        <w:t>ького суду, міжнародного комерційного арбітражу, що прийняв рішення, яке оскаржується;</w:t>
      </w:r>
    </w:p>
    <w:p w:rsidR="00000000" w:rsidRDefault="00D97886">
      <w:pPr>
        <w:pStyle w:val="rvps2"/>
        <w:divId w:val="662390928"/>
        <w:rPr>
          <w:color w:val="000000"/>
        </w:rPr>
      </w:pPr>
      <w:bookmarkStart w:id="3384" w:name="n9339"/>
      <w:bookmarkEnd w:id="3384"/>
      <w:r>
        <w:rPr>
          <w:color w:val="000000"/>
        </w:rPr>
        <w:t>3) імена (найменування) сторін третейського (арбітражного) спору;</w:t>
      </w:r>
    </w:p>
    <w:p w:rsidR="00000000" w:rsidRDefault="00D97886">
      <w:pPr>
        <w:pStyle w:val="rvps2"/>
        <w:divId w:val="662390928"/>
        <w:rPr>
          <w:color w:val="000000"/>
        </w:rPr>
      </w:pPr>
      <w:bookmarkStart w:id="3385" w:name="n9340"/>
      <w:bookmarkEnd w:id="3385"/>
      <w:r>
        <w:rPr>
          <w:color w:val="000000"/>
        </w:rPr>
        <w:t xml:space="preserve">4) вказівка про скасування рішення третейського суду, міжнародного комерційного арбітражу повністю або </w:t>
      </w:r>
      <w:r>
        <w:rPr>
          <w:color w:val="000000"/>
        </w:rPr>
        <w:t>частково чи про відмову в задоволенні вимог заявника повністю або частково.</w:t>
      </w:r>
    </w:p>
    <w:p w:rsidR="00000000" w:rsidRDefault="00D97886">
      <w:pPr>
        <w:pStyle w:val="rvps2"/>
        <w:divId w:val="662390928"/>
        <w:rPr>
          <w:color w:val="000000"/>
        </w:rPr>
      </w:pPr>
      <w:bookmarkStart w:id="3386" w:name="n9341"/>
      <w:bookmarkEnd w:id="3386"/>
      <w:r>
        <w:rPr>
          <w:color w:val="000000"/>
        </w:rPr>
        <w:t>3. Ухвала суду про скасування рішення третейського суду, міжнародного комерційного арбітражу або про відмову в його скасуванні може бути оскаржена в апеляційному порядку, передбаче</w:t>
      </w:r>
      <w:r>
        <w:rPr>
          <w:color w:val="000000"/>
        </w:rPr>
        <w:t>ному для оскарження рішень суду.</w:t>
      </w:r>
    </w:p>
    <w:p w:rsidR="00000000" w:rsidRDefault="00D97886">
      <w:pPr>
        <w:pStyle w:val="rvps2"/>
        <w:divId w:val="662390928"/>
        <w:rPr>
          <w:color w:val="000000"/>
        </w:rPr>
      </w:pPr>
      <w:bookmarkStart w:id="3387" w:name="n9342"/>
      <w:bookmarkEnd w:id="3387"/>
      <w:r>
        <w:rPr>
          <w:color w:val="000000"/>
        </w:rPr>
        <w:t>4. Ухвала суду за наслідками розгляду заяви про скасування рішення третейського суду, міжнародного комерційного арбітражу або про відмову в його скасуванні, якщо вона не була оскаржена в апеляційному порядку, набирає законн</w:t>
      </w:r>
      <w:r>
        <w:rPr>
          <w:color w:val="000000"/>
        </w:rPr>
        <w:t>ої сили після закінчення строку на апеляційне оскарження.</w:t>
      </w:r>
    </w:p>
    <w:p w:rsidR="00000000" w:rsidRDefault="00D97886">
      <w:pPr>
        <w:pStyle w:val="rvps2"/>
        <w:divId w:val="662390928"/>
        <w:rPr>
          <w:color w:val="000000"/>
        </w:rPr>
      </w:pPr>
      <w:bookmarkStart w:id="3388" w:name="n9343"/>
      <w:bookmarkEnd w:id="3388"/>
      <w:r>
        <w:rPr>
          <w:color w:val="000000"/>
        </w:rPr>
        <w:t>5. У разі подання апеляційної скарги ухвала суду набирає законної сили після розгляду справи судом апеляційної інстанції.</w:t>
      </w:r>
    </w:p>
    <w:p w:rsidR="00000000" w:rsidRDefault="00D97886">
      <w:pPr>
        <w:pStyle w:val="rvps2"/>
        <w:divId w:val="662390928"/>
        <w:rPr>
          <w:color w:val="000000"/>
        </w:rPr>
      </w:pPr>
      <w:bookmarkStart w:id="3389" w:name="n9344"/>
      <w:bookmarkEnd w:id="3389"/>
      <w:r>
        <w:rPr>
          <w:rStyle w:val="rvts9"/>
        </w:rPr>
        <w:t>Стаття 461.</w:t>
      </w:r>
      <w:r>
        <w:rPr>
          <w:color w:val="000000"/>
        </w:rPr>
        <w:t xml:space="preserve"> Порядок оскарження постанов міжнародного комерційного арбітражу </w:t>
      </w:r>
      <w:r>
        <w:rPr>
          <w:color w:val="000000"/>
        </w:rPr>
        <w:t>щодо наявності у нього компетенції, винесених в порядку розгляду питань попереднього характеру</w:t>
      </w:r>
    </w:p>
    <w:p w:rsidR="00000000" w:rsidRDefault="00D97886">
      <w:pPr>
        <w:pStyle w:val="rvps2"/>
        <w:divId w:val="662390928"/>
        <w:rPr>
          <w:color w:val="000000"/>
        </w:rPr>
      </w:pPr>
      <w:bookmarkStart w:id="3390" w:name="n9345"/>
      <w:bookmarkEnd w:id="3390"/>
      <w:r>
        <w:rPr>
          <w:color w:val="000000"/>
        </w:rPr>
        <w:t>1. Оскарження постанов міжнародного комерційного арбітражу про наявність у нього компетенції, винесених з питання попереднього характеру, якщо місце арбітражу зн</w:t>
      </w:r>
      <w:r>
        <w:rPr>
          <w:color w:val="000000"/>
        </w:rPr>
        <w:t xml:space="preserve">аходиться на території України, здійснюється в порядку, передбаченому цим розділом, з особливостями, встановленими міжнародним договором, згода на обов’язковість якого надана Верховною Радою України, або </w:t>
      </w:r>
      <w:hyperlink r:id="rId147" w:tgtFrame="_blank" w:history="1">
        <w:r>
          <w:rPr>
            <w:rStyle w:val="a3"/>
            <w:color w:val="000099"/>
            <w:u w:val="none"/>
          </w:rPr>
          <w:t>Законом України</w:t>
        </w:r>
      </w:hyperlink>
      <w:r>
        <w:rPr>
          <w:color w:val="000000"/>
        </w:rPr>
        <w:t xml:space="preserve"> "Про міжнародний комерційний арбітраж".</w:t>
      </w:r>
    </w:p>
    <w:p w:rsidR="00000000" w:rsidRDefault="00D97886">
      <w:pPr>
        <w:pStyle w:val="rvps2"/>
        <w:divId w:val="662390928"/>
        <w:rPr>
          <w:color w:val="000000"/>
        </w:rPr>
      </w:pPr>
      <w:bookmarkStart w:id="3391" w:name="n9780"/>
      <w:bookmarkEnd w:id="3391"/>
      <w:r>
        <w:rPr>
          <w:rStyle w:val="rvts46"/>
        </w:rPr>
        <w:t xml:space="preserve">{Стаття 461 із змінами, внесеними згідно із Законом </w:t>
      </w:r>
      <w:hyperlink r:id="rId148" w:anchor="n103" w:tgtFrame="_blank" w:history="1">
        <w:r>
          <w:rPr>
            <w:rStyle w:val="a3"/>
            <w:i/>
            <w:iCs/>
            <w:color w:val="000099"/>
            <w:u w:val="none"/>
          </w:rPr>
          <w:t>№ 2234-VIII від 07.12.2017</w:t>
        </w:r>
      </w:hyperlink>
      <w:r>
        <w:rPr>
          <w:rStyle w:val="rvts46"/>
        </w:rPr>
        <w:t>}</w:t>
      </w:r>
    </w:p>
    <w:p w:rsidR="00000000" w:rsidRDefault="00D97886">
      <w:pPr>
        <w:pStyle w:val="rvps7"/>
        <w:divId w:val="662390928"/>
        <w:rPr>
          <w:color w:val="000000"/>
        </w:rPr>
      </w:pPr>
      <w:bookmarkStart w:id="3392" w:name="n9346"/>
      <w:bookmarkEnd w:id="3392"/>
      <w:r>
        <w:rPr>
          <w:rStyle w:val="rvts15"/>
        </w:rPr>
        <w:t>Розділ IX</w:t>
      </w:r>
      <w:r>
        <w:rPr>
          <w:rStyle w:val="rvts15"/>
        </w:rPr>
        <w:t xml:space="preserve"> </w:t>
      </w:r>
      <w:r>
        <w:rPr>
          <w:color w:val="000000"/>
        </w:rPr>
        <w:br/>
      </w:r>
      <w:r>
        <w:rPr>
          <w:rStyle w:val="rvts15"/>
        </w:rPr>
        <w:t>ВИЗНАННЯ ТА ВИКОНАННЯ РІШЕНЬ ІНОЗЕМНИХ СУДІВ, МІЖНАРОДНИХ КОМЕРЦІЙНИХ АРБІТРАЖІВ В УКРАЇНІ, НАДАННЯ ДОЗВОЛУ НА ПРИМУСОВЕ ВИКОНАННЯ РІШЕНЬ ТРЕТЕЙСЬКИХ СУДІВ</w:t>
      </w:r>
    </w:p>
    <w:p w:rsidR="00000000" w:rsidRDefault="00D97886">
      <w:pPr>
        <w:pStyle w:val="rvps7"/>
        <w:divId w:val="662390928"/>
        <w:rPr>
          <w:color w:val="000000"/>
        </w:rPr>
      </w:pPr>
      <w:bookmarkStart w:id="3393" w:name="n9347"/>
      <w:bookmarkEnd w:id="3393"/>
      <w:r>
        <w:rPr>
          <w:rStyle w:val="rvts15"/>
        </w:rPr>
        <w:t>Глава 1. Визнання та звернення до виконання рішення іноземного суду, що підлягає примусовому викон</w:t>
      </w:r>
      <w:r>
        <w:rPr>
          <w:rStyle w:val="rvts15"/>
        </w:rPr>
        <w:t>анню</w:t>
      </w:r>
    </w:p>
    <w:p w:rsidR="00000000" w:rsidRDefault="00D97886">
      <w:pPr>
        <w:pStyle w:val="rvps2"/>
        <w:divId w:val="662390928"/>
        <w:rPr>
          <w:color w:val="000000"/>
        </w:rPr>
      </w:pPr>
      <w:bookmarkStart w:id="3394" w:name="n9348"/>
      <w:bookmarkEnd w:id="3394"/>
      <w:r>
        <w:rPr>
          <w:rStyle w:val="rvts9"/>
        </w:rPr>
        <w:t>Стаття 462.</w:t>
      </w:r>
      <w:r>
        <w:rPr>
          <w:color w:val="000000"/>
        </w:rPr>
        <w:t xml:space="preserve"> Умови визнання та виконання рішення іноземного суду, що підлягає примусовому виконанню</w:t>
      </w:r>
    </w:p>
    <w:p w:rsidR="00000000" w:rsidRDefault="00D97886">
      <w:pPr>
        <w:pStyle w:val="rvps2"/>
        <w:divId w:val="662390928"/>
        <w:rPr>
          <w:color w:val="000000"/>
        </w:rPr>
      </w:pPr>
      <w:bookmarkStart w:id="3395" w:name="n9349"/>
      <w:bookmarkEnd w:id="3395"/>
      <w:r>
        <w:rPr>
          <w:color w:val="000000"/>
        </w:rPr>
        <w:t>1. Рішення іноземного суду (суду іноземної держави, інших компетентних органів іноземних держав, до компетенції яких належить розгляд цивільних справ) в</w:t>
      </w:r>
      <w:r>
        <w:rPr>
          <w:color w:val="000000"/>
        </w:rPr>
        <w:t>изнаються та виконуються в Україні, якщо їх визнання та виконання передбачено міжнародним договором, згода на обов’язковість якого надана Верховною Радою України, або за принципом взаємності.</w:t>
      </w:r>
    </w:p>
    <w:p w:rsidR="00000000" w:rsidRDefault="00D97886">
      <w:pPr>
        <w:pStyle w:val="rvps2"/>
        <w:divId w:val="662390928"/>
        <w:rPr>
          <w:color w:val="000000"/>
        </w:rPr>
      </w:pPr>
      <w:bookmarkStart w:id="3396" w:name="n9350"/>
      <w:bookmarkEnd w:id="3396"/>
      <w:r>
        <w:rPr>
          <w:color w:val="000000"/>
        </w:rPr>
        <w:t>2. У разі якщо визнання та виконання рішення іноземного суду зал</w:t>
      </w:r>
      <w:r>
        <w:rPr>
          <w:color w:val="000000"/>
        </w:rPr>
        <w:t>ежить від принципу взаємності, вважається, що він існує, оскільки не доведено інше.</w:t>
      </w:r>
    </w:p>
    <w:p w:rsidR="00000000" w:rsidRDefault="00D97886">
      <w:pPr>
        <w:pStyle w:val="rvps2"/>
        <w:divId w:val="662390928"/>
        <w:rPr>
          <w:color w:val="000000"/>
        </w:rPr>
      </w:pPr>
      <w:bookmarkStart w:id="3397" w:name="n9351"/>
      <w:bookmarkEnd w:id="3397"/>
      <w:r>
        <w:rPr>
          <w:rStyle w:val="rvts9"/>
        </w:rPr>
        <w:t>Стаття 463.</w:t>
      </w:r>
      <w:r>
        <w:rPr>
          <w:color w:val="000000"/>
        </w:rPr>
        <w:t xml:space="preserve"> Строки пред’явлення рішення іноземного суду до примусового виконання</w:t>
      </w:r>
    </w:p>
    <w:p w:rsidR="00000000" w:rsidRDefault="00D97886">
      <w:pPr>
        <w:pStyle w:val="rvps2"/>
        <w:divId w:val="662390928"/>
        <w:rPr>
          <w:color w:val="000000"/>
        </w:rPr>
      </w:pPr>
      <w:bookmarkStart w:id="3398" w:name="n9352"/>
      <w:bookmarkEnd w:id="3398"/>
      <w:r>
        <w:rPr>
          <w:color w:val="000000"/>
        </w:rPr>
        <w:t>1. Рішення іноземного суду може бути пред’явлено до примусового виконання в Україні протяго</w:t>
      </w:r>
      <w:r>
        <w:rPr>
          <w:color w:val="000000"/>
        </w:rPr>
        <w:t>м трьох років з дня набрання ним законної сили, за винятком рішення про стягнення періодичних платежів, яке може бути пред’явлено до примусового виконання протягом усього строку проведення стягнення з погашенням заборгованості за останні три роки.</w:t>
      </w:r>
    </w:p>
    <w:p w:rsidR="00000000" w:rsidRDefault="00D97886">
      <w:pPr>
        <w:pStyle w:val="rvps2"/>
        <w:divId w:val="662390928"/>
        <w:rPr>
          <w:color w:val="000000"/>
        </w:rPr>
      </w:pPr>
      <w:bookmarkStart w:id="3399" w:name="n9353"/>
      <w:bookmarkEnd w:id="3399"/>
      <w:r>
        <w:rPr>
          <w:rStyle w:val="rvts9"/>
        </w:rPr>
        <w:t>Стаття 4</w:t>
      </w:r>
      <w:r>
        <w:rPr>
          <w:rStyle w:val="rvts9"/>
        </w:rPr>
        <w:t xml:space="preserve">64. </w:t>
      </w:r>
      <w:r>
        <w:rPr>
          <w:color w:val="000000"/>
        </w:rPr>
        <w:t>Суди, що розглядають справи про надання дозволу на примусове виконання рішення іноземного суду</w:t>
      </w:r>
    </w:p>
    <w:p w:rsidR="00000000" w:rsidRDefault="00D97886">
      <w:pPr>
        <w:pStyle w:val="rvps2"/>
        <w:divId w:val="662390928"/>
        <w:rPr>
          <w:color w:val="000000"/>
        </w:rPr>
      </w:pPr>
      <w:bookmarkStart w:id="3400" w:name="n9354"/>
      <w:bookmarkEnd w:id="3400"/>
      <w:r>
        <w:rPr>
          <w:color w:val="000000"/>
        </w:rPr>
        <w:t>1. Питання про надання дозволу на примусове виконання рішення іноземного суду розглядається судом за місцем проживання (перебування) або місцезнаходженням бо</w:t>
      </w:r>
      <w:r>
        <w:rPr>
          <w:color w:val="000000"/>
        </w:rPr>
        <w:t>ржника.</w:t>
      </w:r>
    </w:p>
    <w:p w:rsidR="00000000" w:rsidRDefault="00D97886">
      <w:pPr>
        <w:pStyle w:val="rvps2"/>
        <w:divId w:val="662390928"/>
        <w:rPr>
          <w:color w:val="000000"/>
        </w:rPr>
      </w:pPr>
      <w:bookmarkStart w:id="3401" w:name="n9355"/>
      <w:bookmarkEnd w:id="3401"/>
      <w:r>
        <w:rPr>
          <w:color w:val="000000"/>
        </w:rPr>
        <w:t>2. Якщо боржник не має місця проживання (перебування) або місцезнаходження на території України, або його місце проживання (перебування) чи місцезнаходження невідоме, питання про надання дозволу на примусове виконання рішення іноземного суду розгля</w:t>
      </w:r>
      <w:r>
        <w:rPr>
          <w:color w:val="000000"/>
        </w:rPr>
        <w:t>дається судом за місцезнаходженням в Україні майна боржника.</w:t>
      </w:r>
    </w:p>
    <w:p w:rsidR="00000000" w:rsidRDefault="00D97886">
      <w:pPr>
        <w:pStyle w:val="rvps2"/>
        <w:divId w:val="662390928"/>
        <w:rPr>
          <w:color w:val="000000"/>
        </w:rPr>
      </w:pPr>
      <w:bookmarkStart w:id="3402" w:name="n9356"/>
      <w:bookmarkEnd w:id="3402"/>
      <w:r>
        <w:rPr>
          <w:rStyle w:val="rvts9"/>
        </w:rPr>
        <w:t xml:space="preserve">Стаття 465. </w:t>
      </w:r>
      <w:r>
        <w:rPr>
          <w:color w:val="000000"/>
        </w:rPr>
        <w:t>Порядок подання клопотання про надання дозволу на примусове виконання рішення іноземного суду</w:t>
      </w:r>
    </w:p>
    <w:p w:rsidR="00000000" w:rsidRDefault="00D97886">
      <w:pPr>
        <w:pStyle w:val="rvps2"/>
        <w:divId w:val="662390928"/>
        <w:rPr>
          <w:color w:val="000000"/>
        </w:rPr>
      </w:pPr>
      <w:bookmarkStart w:id="3403" w:name="n9357"/>
      <w:bookmarkEnd w:id="3403"/>
      <w:r>
        <w:rPr>
          <w:color w:val="000000"/>
        </w:rPr>
        <w:t>1. Клопотання про надання дозволу на примусове виконання рішення іноземного суду подаєтьс</w:t>
      </w:r>
      <w:r>
        <w:rPr>
          <w:color w:val="000000"/>
        </w:rPr>
        <w:t>я до суду безпосередньо стягувачем (його представником) або відповідно до міжнародного договору, згода на обов’язковість якого надана Верховною Радою України, іншою особою (її представником).</w:t>
      </w:r>
    </w:p>
    <w:p w:rsidR="00000000" w:rsidRDefault="00D97886">
      <w:pPr>
        <w:pStyle w:val="rvps2"/>
        <w:divId w:val="662390928"/>
        <w:rPr>
          <w:color w:val="000000"/>
        </w:rPr>
      </w:pPr>
      <w:bookmarkStart w:id="3404" w:name="n9358"/>
      <w:bookmarkEnd w:id="3404"/>
      <w:r>
        <w:rPr>
          <w:color w:val="000000"/>
        </w:rPr>
        <w:t>2. Якщо міжнародними договорами, згода на обов’язковість яких на</w:t>
      </w:r>
      <w:r>
        <w:rPr>
          <w:color w:val="000000"/>
        </w:rPr>
        <w:t>дана Верховною Радою України, передбачено подання клопотання про надання дозволу на примусове виконання рішення іноземного суду через органи державної влади України, суд приймає до розгляду клопотання, що надійшло через орган державної влади України.</w:t>
      </w:r>
    </w:p>
    <w:p w:rsidR="00000000" w:rsidRDefault="00D97886">
      <w:pPr>
        <w:pStyle w:val="rvps2"/>
        <w:divId w:val="662390928"/>
        <w:rPr>
          <w:color w:val="000000"/>
        </w:rPr>
      </w:pPr>
      <w:bookmarkStart w:id="3405" w:name="n9359"/>
      <w:bookmarkEnd w:id="3405"/>
      <w:r>
        <w:rPr>
          <w:rStyle w:val="rvts9"/>
        </w:rPr>
        <w:t>Статт</w:t>
      </w:r>
      <w:r>
        <w:rPr>
          <w:rStyle w:val="rvts9"/>
        </w:rPr>
        <w:t xml:space="preserve">я 466. </w:t>
      </w:r>
      <w:r>
        <w:rPr>
          <w:color w:val="000000"/>
        </w:rPr>
        <w:t>Вимоги до клопотання про надання дозволу на примусове виконання рішення іноземного суду</w:t>
      </w:r>
    </w:p>
    <w:p w:rsidR="00000000" w:rsidRDefault="00D97886">
      <w:pPr>
        <w:pStyle w:val="rvps2"/>
        <w:divId w:val="662390928"/>
        <w:rPr>
          <w:color w:val="000000"/>
        </w:rPr>
      </w:pPr>
      <w:bookmarkStart w:id="3406" w:name="n9360"/>
      <w:bookmarkEnd w:id="3406"/>
      <w:r>
        <w:rPr>
          <w:color w:val="000000"/>
        </w:rPr>
        <w:t>1. Клопотання про надання дозволу на примусове виконання рішення іноземного суду подається у письмовій формі і повинно містити:</w:t>
      </w:r>
    </w:p>
    <w:p w:rsidR="00000000" w:rsidRDefault="00D97886">
      <w:pPr>
        <w:pStyle w:val="rvps2"/>
        <w:divId w:val="662390928"/>
        <w:rPr>
          <w:color w:val="000000"/>
        </w:rPr>
      </w:pPr>
      <w:bookmarkStart w:id="3407" w:name="n9361"/>
      <w:bookmarkEnd w:id="3407"/>
      <w:r>
        <w:rPr>
          <w:color w:val="000000"/>
        </w:rPr>
        <w:t>1) ім’я (найменування) особи, що подає клопотання, зазначення її місця проживання (перебування) або місцезнаходження;</w:t>
      </w:r>
    </w:p>
    <w:p w:rsidR="00000000" w:rsidRDefault="00D97886">
      <w:pPr>
        <w:pStyle w:val="rvps2"/>
        <w:divId w:val="662390928"/>
        <w:rPr>
          <w:color w:val="000000"/>
        </w:rPr>
      </w:pPr>
      <w:bookmarkStart w:id="3408" w:name="n9362"/>
      <w:bookmarkEnd w:id="3408"/>
      <w:r>
        <w:rPr>
          <w:color w:val="000000"/>
        </w:rPr>
        <w:t>2) ім’я (найменування) боржника, зазначення його місця проживання (перебування), його місцезнаходження чи місцезнаходження його майна в Ук</w:t>
      </w:r>
      <w:r>
        <w:rPr>
          <w:color w:val="000000"/>
        </w:rPr>
        <w:t>раїні;</w:t>
      </w:r>
    </w:p>
    <w:p w:rsidR="00000000" w:rsidRDefault="00D97886">
      <w:pPr>
        <w:pStyle w:val="rvps2"/>
        <w:divId w:val="662390928"/>
        <w:rPr>
          <w:color w:val="000000"/>
        </w:rPr>
      </w:pPr>
      <w:bookmarkStart w:id="3409" w:name="n9363"/>
      <w:bookmarkEnd w:id="3409"/>
      <w:r>
        <w:rPr>
          <w:color w:val="000000"/>
        </w:rPr>
        <w:t>3) мотиви подання клопотання.</w:t>
      </w:r>
    </w:p>
    <w:p w:rsidR="00000000" w:rsidRDefault="00D97886">
      <w:pPr>
        <w:pStyle w:val="rvps2"/>
        <w:divId w:val="662390928"/>
        <w:rPr>
          <w:color w:val="000000"/>
        </w:rPr>
      </w:pPr>
      <w:bookmarkStart w:id="3410" w:name="n9364"/>
      <w:bookmarkEnd w:id="3410"/>
      <w:r>
        <w:rPr>
          <w:color w:val="000000"/>
        </w:rPr>
        <w:t>Суд за заявою особи, яка подає клопотання про надання дозволу на примусове виконання рішення іноземного суду, може вжити передбачені цим Кодексом заходи забезпечення позову. Забезпечення позову допускається на будь-якій</w:t>
      </w:r>
      <w:r>
        <w:rPr>
          <w:color w:val="000000"/>
        </w:rPr>
        <w:t xml:space="preserve"> стадії розгляду такого клопотання, якщо невжиття заходів забезпечення позову може ускладнити чи унеможливити виконання рішення суду.</w:t>
      </w:r>
    </w:p>
    <w:p w:rsidR="00000000" w:rsidRDefault="00D97886">
      <w:pPr>
        <w:pStyle w:val="rvps2"/>
        <w:divId w:val="662390928"/>
        <w:rPr>
          <w:color w:val="000000"/>
        </w:rPr>
      </w:pPr>
      <w:bookmarkStart w:id="3411" w:name="n9365"/>
      <w:bookmarkEnd w:id="3411"/>
      <w:r>
        <w:rPr>
          <w:color w:val="000000"/>
        </w:rPr>
        <w:t>2. До клопотання про надання дозволу на примусове виконання рішення іноземного суду додаються документи, передбачені міжна</w:t>
      </w:r>
      <w:r>
        <w:rPr>
          <w:color w:val="000000"/>
        </w:rPr>
        <w:t>родними договорами, згода на обов’язковість яких надана Верховною Радою України.</w:t>
      </w:r>
    </w:p>
    <w:p w:rsidR="00000000" w:rsidRDefault="00D97886">
      <w:pPr>
        <w:pStyle w:val="rvps2"/>
        <w:divId w:val="662390928"/>
        <w:rPr>
          <w:color w:val="000000"/>
        </w:rPr>
      </w:pPr>
      <w:bookmarkStart w:id="3412" w:name="n9366"/>
      <w:bookmarkEnd w:id="3412"/>
      <w:r>
        <w:rPr>
          <w:color w:val="000000"/>
        </w:rPr>
        <w:t>3. Якщо міжнародними договорами, згода на обов’язковість яких надана Верховною Радою України, не визначено перелік документів, що мають додаватися до клопотання, або за відсут</w:t>
      </w:r>
      <w:r>
        <w:rPr>
          <w:color w:val="000000"/>
        </w:rPr>
        <w:t>ності такого договору, до клопотання додаються такі документи:</w:t>
      </w:r>
    </w:p>
    <w:p w:rsidR="00000000" w:rsidRDefault="00D97886">
      <w:pPr>
        <w:pStyle w:val="rvps2"/>
        <w:divId w:val="662390928"/>
        <w:rPr>
          <w:color w:val="000000"/>
        </w:rPr>
      </w:pPr>
      <w:bookmarkStart w:id="3413" w:name="n9367"/>
      <w:bookmarkEnd w:id="3413"/>
      <w:r>
        <w:rPr>
          <w:color w:val="000000"/>
        </w:rPr>
        <w:t>1) засвідчена в установленому порядку копія рішення іноземного суду, про примусове виконання якого подається клопотання;</w:t>
      </w:r>
    </w:p>
    <w:p w:rsidR="00000000" w:rsidRDefault="00D97886">
      <w:pPr>
        <w:pStyle w:val="rvps2"/>
        <w:divId w:val="662390928"/>
        <w:rPr>
          <w:color w:val="000000"/>
        </w:rPr>
      </w:pPr>
      <w:bookmarkStart w:id="3414" w:name="n9368"/>
      <w:bookmarkEnd w:id="3414"/>
      <w:r>
        <w:rPr>
          <w:color w:val="000000"/>
        </w:rPr>
        <w:t>2) офіційний документ про те, що рішення іноземного суду набрало законно</w:t>
      </w:r>
      <w:r>
        <w:rPr>
          <w:color w:val="000000"/>
        </w:rPr>
        <w:t>ї сили (якщо це не зазначено в самому рішенні);</w:t>
      </w:r>
    </w:p>
    <w:p w:rsidR="00000000" w:rsidRDefault="00D97886">
      <w:pPr>
        <w:pStyle w:val="rvps2"/>
        <w:divId w:val="662390928"/>
        <w:rPr>
          <w:color w:val="000000"/>
        </w:rPr>
      </w:pPr>
      <w:bookmarkStart w:id="3415" w:name="n9369"/>
      <w:bookmarkEnd w:id="3415"/>
      <w:r>
        <w:rPr>
          <w:color w:val="000000"/>
        </w:rPr>
        <w:t>3) документ, який засвідчує, що сторона, стосовно якої постановлено рішення іноземного суду і яка не брала участі в судовому процесі, була належним чином повідомлена про дату, час і місце розгляду справи;</w:t>
      </w:r>
    </w:p>
    <w:p w:rsidR="00000000" w:rsidRDefault="00D97886">
      <w:pPr>
        <w:pStyle w:val="rvps2"/>
        <w:divId w:val="662390928"/>
        <w:rPr>
          <w:color w:val="000000"/>
        </w:rPr>
      </w:pPr>
      <w:bookmarkStart w:id="3416" w:name="n9370"/>
      <w:bookmarkEnd w:id="3416"/>
      <w:r>
        <w:rPr>
          <w:color w:val="000000"/>
        </w:rPr>
        <w:t xml:space="preserve">4) </w:t>
      </w:r>
      <w:r>
        <w:rPr>
          <w:color w:val="000000"/>
        </w:rPr>
        <w:t>документ, що визначає, в якій частині чи з якого часу рішення іноземного суду підлягає виконанню (якщо воно вже виконувалося раніше);</w:t>
      </w:r>
    </w:p>
    <w:p w:rsidR="00000000" w:rsidRDefault="00D97886">
      <w:pPr>
        <w:pStyle w:val="rvps2"/>
        <w:divId w:val="662390928"/>
        <w:rPr>
          <w:color w:val="000000"/>
        </w:rPr>
      </w:pPr>
      <w:bookmarkStart w:id="3417" w:name="n9371"/>
      <w:bookmarkEnd w:id="3417"/>
      <w:r>
        <w:rPr>
          <w:color w:val="000000"/>
        </w:rPr>
        <w:t>5) документ, що посвідчує повноваження представника (якщо клопотання подається представником);</w:t>
      </w:r>
    </w:p>
    <w:p w:rsidR="00000000" w:rsidRDefault="00D97886">
      <w:pPr>
        <w:pStyle w:val="rvps2"/>
        <w:divId w:val="662390928"/>
        <w:rPr>
          <w:color w:val="000000"/>
        </w:rPr>
      </w:pPr>
      <w:bookmarkStart w:id="3418" w:name="n9372"/>
      <w:bookmarkEnd w:id="3418"/>
      <w:r>
        <w:rPr>
          <w:color w:val="000000"/>
        </w:rPr>
        <w:t>6) засвідчений відповідно д</w:t>
      </w:r>
      <w:r>
        <w:rPr>
          <w:color w:val="000000"/>
        </w:rPr>
        <w:t>о законодавства переклад перелічених документів українською мовою або мовою, передбаченою міжнародними договорами України.</w:t>
      </w:r>
    </w:p>
    <w:p w:rsidR="00000000" w:rsidRDefault="00D97886">
      <w:pPr>
        <w:pStyle w:val="rvps2"/>
        <w:divId w:val="662390928"/>
        <w:rPr>
          <w:color w:val="000000"/>
        </w:rPr>
      </w:pPr>
      <w:bookmarkStart w:id="3419" w:name="n9373"/>
      <w:bookmarkEnd w:id="3419"/>
      <w:r>
        <w:rPr>
          <w:color w:val="000000"/>
        </w:rPr>
        <w:t>4. Суд, встановивши, що клопотання і документи, що додаються до нього, не оформлено відповідно до вимог, передбачених цією главою, аб</w:t>
      </w:r>
      <w:r>
        <w:rPr>
          <w:color w:val="000000"/>
        </w:rPr>
        <w:t>о до клопотання не додано всі перелічені документи, залишає його без розгляду та повертає клопотання разом з документами, що додані до нього, особі, яка його подала.</w:t>
      </w:r>
    </w:p>
    <w:p w:rsidR="00000000" w:rsidRDefault="00D97886">
      <w:pPr>
        <w:pStyle w:val="rvps2"/>
        <w:divId w:val="662390928"/>
        <w:rPr>
          <w:color w:val="000000"/>
        </w:rPr>
      </w:pPr>
      <w:bookmarkStart w:id="3420" w:name="n9374"/>
      <w:bookmarkEnd w:id="3420"/>
      <w:r>
        <w:rPr>
          <w:color w:val="000000"/>
        </w:rPr>
        <w:t>5. У випадку подання клопотання про надання дозволу на примусове виконання рішення іноземн</w:t>
      </w:r>
      <w:r>
        <w:rPr>
          <w:color w:val="000000"/>
        </w:rPr>
        <w:t>ого суду в електронній формі документи, зазначені в пунктах 1-4 частини третьої цієї статті, можуть подаватися у копіях, проте заявник повинен надати такі документи до суду до початку судового розгляду вказаного клопотання. У разі неподання вказаних докуме</w:t>
      </w:r>
      <w:r>
        <w:rPr>
          <w:color w:val="000000"/>
        </w:rPr>
        <w:t>нтів клопотання повертається без розгляду, про що судом постановляється відповідна ухвала.</w:t>
      </w:r>
    </w:p>
    <w:p w:rsidR="00000000" w:rsidRDefault="00D97886">
      <w:pPr>
        <w:pStyle w:val="rvps2"/>
        <w:divId w:val="662390928"/>
        <w:rPr>
          <w:color w:val="000000"/>
        </w:rPr>
      </w:pPr>
      <w:bookmarkStart w:id="3421" w:name="n9375"/>
      <w:bookmarkEnd w:id="3421"/>
      <w:r>
        <w:rPr>
          <w:rStyle w:val="rvts9"/>
        </w:rPr>
        <w:t xml:space="preserve">Стаття 467. </w:t>
      </w:r>
      <w:r>
        <w:rPr>
          <w:color w:val="000000"/>
        </w:rPr>
        <w:t>Розгляд клопотання про надання дозволу на примусове виконання рішення іноземного суду</w:t>
      </w:r>
    </w:p>
    <w:p w:rsidR="00000000" w:rsidRDefault="00D97886">
      <w:pPr>
        <w:pStyle w:val="rvps2"/>
        <w:divId w:val="662390928"/>
        <w:rPr>
          <w:color w:val="000000"/>
        </w:rPr>
      </w:pPr>
      <w:bookmarkStart w:id="3422" w:name="n9376"/>
      <w:bookmarkEnd w:id="3422"/>
      <w:r>
        <w:rPr>
          <w:color w:val="000000"/>
        </w:rPr>
        <w:t>1. Про надходження клопотання про надання дозволу на примусове вико</w:t>
      </w:r>
      <w:r>
        <w:rPr>
          <w:color w:val="000000"/>
        </w:rPr>
        <w:t>нання рішення іноземного суду суд у п’ятиденний строк письмово повідомляє боржника і пропонує йому у місячний строк подати можливі заперечення проти цього клопотання.</w:t>
      </w:r>
    </w:p>
    <w:p w:rsidR="00000000" w:rsidRDefault="00D97886">
      <w:pPr>
        <w:pStyle w:val="rvps2"/>
        <w:divId w:val="662390928"/>
        <w:rPr>
          <w:color w:val="000000"/>
        </w:rPr>
      </w:pPr>
      <w:bookmarkStart w:id="3423" w:name="n9377"/>
      <w:bookmarkEnd w:id="3423"/>
      <w:r>
        <w:rPr>
          <w:color w:val="000000"/>
        </w:rPr>
        <w:t>2. Після подання боржником заперечень у письмовій формі або у разі його відмови від подан</w:t>
      </w:r>
      <w:r>
        <w:rPr>
          <w:color w:val="000000"/>
        </w:rPr>
        <w:t xml:space="preserve">ня заперечень, а також якщо у місячний строк з часу повідомлення боржника про одержане судом клопотання заперечення не подано, суддя постановляє ухвалу, в якій визначає дату, час і місце судового розгляду клопотання, про що сторони повідомляються письмово </w:t>
      </w:r>
      <w:r>
        <w:rPr>
          <w:color w:val="000000"/>
        </w:rPr>
        <w:t>не пізніше ніж за десять днів до його розгляду.</w:t>
      </w:r>
    </w:p>
    <w:p w:rsidR="00000000" w:rsidRDefault="00D97886">
      <w:pPr>
        <w:pStyle w:val="rvps2"/>
        <w:divId w:val="662390928"/>
        <w:rPr>
          <w:color w:val="000000"/>
        </w:rPr>
      </w:pPr>
      <w:bookmarkStart w:id="3424" w:name="n9378"/>
      <w:bookmarkEnd w:id="3424"/>
      <w:r>
        <w:rPr>
          <w:color w:val="000000"/>
        </w:rPr>
        <w:t>3. За заявою будь-якої із сторін і за наявності поважних причин суд може перенести час розгляду клопотання, про що повідомляє сторони.</w:t>
      </w:r>
    </w:p>
    <w:p w:rsidR="00000000" w:rsidRDefault="00D97886">
      <w:pPr>
        <w:pStyle w:val="rvps2"/>
        <w:divId w:val="662390928"/>
        <w:rPr>
          <w:color w:val="000000"/>
        </w:rPr>
      </w:pPr>
      <w:bookmarkStart w:id="3425" w:name="n9379"/>
      <w:bookmarkEnd w:id="3425"/>
      <w:r>
        <w:rPr>
          <w:color w:val="000000"/>
        </w:rPr>
        <w:t xml:space="preserve">4. Розгляд клопотання про надання дозволу на примусове виконання рішення </w:t>
      </w:r>
      <w:r>
        <w:rPr>
          <w:color w:val="000000"/>
        </w:rPr>
        <w:t>іноземного суду проводиться суддею одноособово у відкритому судовому засіданні.</w:t>
      </w:r>
    </w:p>
    <w:p w:rsidR="00000000" w:rsidRDefault="00D97886">
      <w:pPr>
        <w:pStyle w:val="rvps2"/>
        <w:divId w:val="662390928"/>
        <w:rPr>
          <w:color w:val="000000"/>
        </w:rPr>
      </w:pPr>
      <w:bookmarkStart w:id="3426" w:name="n9380"/>
      <w:bookmarkEnd w:id="3426"/>
      <w:r>
        <w:rPr>
          <w:color w:val="000000"/>
        </w:rPr>
        <w:t>5. Неявка без поважних причин у судове засідання будь-якої із сторін або їх представників, стосовно яких суду відомо про своєчасне вручення їм повістки про виклик до суду, не є</w:t>
      </w:r>
      <w:r>
        <w:rPr>
          <w:color w:val="000000"/>
        </w:rPr>
        <w:t xml:space="preserve"> перешкодою для розгляду клопотання, якщо будь-якою із сторін не було порушено питання про перенесення його розгляду.</w:t>
      </w:r>
    </w:p>
    <w:p w:rsidR="00000000" w:rsidRDefault="00D97886">
      <w:pPr>
        <w:pStyle w:val="rvps2"/>
        <w:divId w:val="662390928"/>
        <w:rPr>
          <w:color w:val="000000"/>
        </w:rPr>
      </w:pPr>
      <w:bookmarkStart w:id="3427" w:name="n9381"/>
      <w:bookmarkEnd w:id="3427"/>
      <w:r>
        <w:rPr>
          <w:color w:val="000000"/>
        </w:rPr>
        <w:t xml:space="preserve">6. Розглянувши подані документи та вислухавши пояснення сторін, суд постановляє ухвалу про надання дозволу на примусове виконання рішення </w:t>
      </w:r>
      <w:r>
        <w:rPr>
          <w:color w:val="000000"/>
        </w:rPr>
        <w:t>іноземного суду або про відмову у задоволенні клопотання з цього питання. Копія ухвали надсилається судом сторонам у триденний строк з дня постановлення ухвали.</w:t>
      </w:r>
    </w:p>
    <w:p w:rsidR="00000000" w:rsidRDefault="00D97886">
      <w:pPr>
        <w:pStyle w:val="rvps2"/>
        <w:divId w:val="662390928"/>
        <w:rPr>
          <w:color w:val="000000"/>
        </w:rPr>
      </w:pPr>
      <w:bookmarkStart w:id="3428" w:name="n9382"/>
      <w:bookmarkEnd w:id="3428"/>
      <w:r>
        <w:rPr>
          <w:color w:val="000000"/>
        </w:rPr>
        <w:t>7. Якщо рішення іноземного суду вже виконувалося раніше, суд визначає, в якій частині чи з яког</w:t>
      </w:r>
      <w:r>
        <w:rPr>
          <w:color w:val="000000"/>
        </w:rPr>
        <w:t>о часу воно підлягає виконанню.</w:t>
      </w:r>
    </w:p>
    <w:p w:rsidR="00000000" w:rsidRDefault="00D97886">
      <w:pPr>
        <w:pStyle w:val="rvps2"/>
        <w:divId w:val="662390928"/>
        <w:rPr>
          <w:color w:val="000000"/>
        </w:rPr>
      </w:pPr>
      <w:bookmarkStart w:id="3429" w:name="n9383"/>
      <w:bookmarkEnd w:id="3429"/>
      <w:r>
        <w:rPr>
          <w:color w:val="000000"/>
        </w:rPr>
        <w:t>8. Якщо в рішенні іноземного суду суму стягнення зазначено в іноземній валюті, суд, який розглядає це клопотання, визначає суму в національній валюті за курсом Національного банку України на день постановлення ухвали.</w:t>
      </w:r>
    </w:p>
    <w:p w:rsidR="00000000" w:rsidRDefault="00D97886">
      <w:pPr>
        <w:pStyle w:val="rvps2"/>
        <w:divId w:val="662390928"/>
        <w:rPr>
          <w:color w:val="000000"/>
        </w:rPr>
      </w:pPr>
      <w:bookmarkStart w:id="3430" w:name="n9384"/>
      <w:bookmarkEnd w:id="3430"/>
      <w:r>
        <w:rPr>
          <w:color w:val="000000"/>
        </w:rPr>
        <w:t>9. Роз</w:t>
      </w:r>
      <w:r>
        <w:rPr>
          <w:color w:val="000000"/>
        </w:rPr>
        <w:t xml:space="preserve">гляд питання про вжиття передбачених цим Кодексом заходів забезпечення позову здійснюється відповідно до </w:t>
      </w:r>
      <w:hyperlink w:anchor="n7086" w:history="1">
        <w:r>
          <w:rPr>
            <w:rStyle w:val="a3"/>
            <w:color w:val="006600"/>
            <w:u w:val="none"/>
          </w:rPr>
          <w:t>глави 10</w:t>
        </w:r>
      </w:hyperlink>
      <w:r>
        <w:rPr>
          <w:color w:val="000000"/>
        </w:rPr>
        <w:t xml:space="preserve"> розділу I цього Кодексу.</w:t>
      </w:r>
    </w:p>
    <w:p w:rsidR="00000000" w:rsidRDefault="00D97886">
      <w:pPr>
        <w:pStyle w:val="rvps2"/>
        <w:divId w:val="662390928"/>
        <w:rPr>
          <w:color w:val="000000"/>
        </w:rPr>
      </w:pPr>
      <w:bookmarkStart w:id="3431" w:name="n9385"/>
      <w:bookmarkEnd w:id="3431"/>
      <w:r>
        <w:rPr>
          <w:rStyle w:val="rvts9"/>
        </w:rPr>
        <w:t xml:space="preserve">Стаття 468. </w:t>
      </w:r>
      <w:r>
        <w:rPr>
          <w:color w:val="000000"/>
        </w:rPr>
        <w:t>Підстави для відмови у задоволенні клопотання про надання дозволу на примусов</w:t>
      </w:r>
      <w:r>
        <w:rPr>
          <w:color w:val="000000"/>
        </w:rPr>
        <w:t>е виконання рішення іноземного суду</w:t>
      </w:r>
    </w:p>
    <w:p w:rsidR="00000000" w:rsidRDefault="00D97886">
      <w:pPr>
        <w:pStyle w:val="rvps2"/>
        <w:divId w:val="662390928"/>
        <w:rPr>
          <w:color w:val="000000"/>
        </w:rPr>
      </w:pPr>
      <w:bookmarkStart w:id="3432" w:name="n9386"/>
      <w:bookmarkEnd w:id="3432"/>
      <w:r>
        <w:rPr>
          <w:color w:val="000000"/>
        </w:rPr>
        <w:t>1. Клопотання про надання дозволу на примусове виконання рішення іноземного суду не задовольняється у випадках, передбачених міжнародними договорами, згода на обов’язковість яких надана Верховною Радою України.</w:t>
      </w:r>
    </w:p>
    <w:p w:rsidR="00000000" w:rsidRDefault="00D97886">
      <w:pPr>
        <w:pStyle w:val="rvps2"/>
        <w:divId w:val="662390928"/>
        <w:rPr>
          <w:color w:val="000000"/>
        </w:rPr>
      </w:pPr>
      <w:bookmarkStart w:id="3433" w:name="n9387"/>
      <w:bookmarkEnd w:id="3433"/>
      <w:r>
        <w:rPr>
          <w:color w:val="000000"/>
        </w:rPr>
        <w:t>2. Якщо м</w:t>
      </w:r>
      <w:r>
        <w:rPr>
          <w:color w:val="000000"/>
        </w:rPr>
        <w:t>іжнародними договорами, згода на обов’язковість яких надана Верховною Радою України, такі випадки не передбачено, у задоволенні клопотання може бути відмовлено:</w:t>
      </w:r>
    </w:p>
    <w:p w:rsidR="00000000" w:rsidRDefault="00D97886">
      <w:pPr>
        <w:pStyle w:val="rvps2"/>
        <w:divId w:val="662390928"/>
        <w:rPr>
          <w:color w:val="000000"/>
        </w:rPr>
      </w:pPr>
      <w:bookmarkStart w:id="3434" w:name="n9388"/>
      <w:bookmarkEnd w:id="3434"/>
      <w:r>
        <w:rPr>
          <w:color w:val="000000"/>
        </w:rPr>
        <w:t>1) якщо рішення іноземного суду за законодавством держави, на території якої воно постановлено,</w:t>
      </w:r>
      <w:r>
        <w:rPr>
          <w:color w:val="000000"/>
        </w:rPr>
        <w:t xml:space="preserve"> не набрало законної сили;</w:t>
      </w:r>
    </w:p>
    <w:p w:rsidR="00000000" w:rsidRDefault="00D97886">
      <w:pPr>
        <w:pStyle w:val="rvps2"/>
        <w:divId w:val="662390928"/>
        <w:rPr>
          <w:color w:val="000000"/>
        </w:rPr>
      </w:pPr>
      <w:bookmarkStart w:id="3435" w:name="n9389"/>
      <w:bookmarkEnd w:id="3435"/>
      <w:r>
        <w:rPr>
          <w:color w:val="000000"/>
        </w:rPr>
        <w:t>2) якщо сторона, стосовно якої постановлено рішення іноземного суду, була позбавлена можливості взяти участь у судовому процесі через те, що їй не було належним чином і вчасно повідомлено про розгляд справи;</w:t>
      </w:r>
    </w:p>
    <w:p w:rsidR="00000000" w:rsidRDefault="00D97886">
      <w:pPr>
        <w:pStyle w:val="rvps2"/>
        <w:divId w:val="662390928"/>
        <w:rPr>
          <w:color w:val="000000"/>
        </w:rPr>
      </w:pPr>
      <w:bookmarkStart w:id="3436" w:name="n9390"/>
      <w:bookmarkEnd w:id="3436"/>
      <w:r>
        <w:rPr>
          <w:color w:val="000000"/>
        </w:rPr>
        <w:t>3) якщо рішення ухвалене у справі, розгляд якої належить виключно до компетенції суду або іншого уповноваженого відповідно до закону органу України;</w:t>
      </w:r>
    </w:p>
    <w:p w:rsidR="00000000" w:rsidRDefault="00D97886">
      <w:pPr>
        <w:pStyle w:val="rvps2"/>
        <w:divId w:val="662390928"/>
        <w:rPr>
          <w:color w:val="000000"/>
        </w:rPr>
      </w:pPr>
      <w:bookmarkStart w:id="3437" w:name="n9391"/>
      <w:bookmarkEnd w:id="3437"/>
      <w:r>
        <w:rPr>
          <w:color w:val="000000"/>
        </w:rPr>
        <w:t>4) якщо раніше ухвалене рішення суду України у спорі між тими самими сторонами, з того самого предмета і на</w:t>
      </w:r>
      <w:r>
        <w:rPr>
          <w:color w:val="000000"/>
        </w:rPr>
        <w:t xml:space="preserve"> тих самих підставах, що набрало законної сили, або якщо у провадженні суду України є справа у спорі між тими самими сторонами, з того самого предмета і на тих самих підставах, яка порушена до часу відкриття провадження у справі в іноземному суді;</w:t>
      </w:r>
    </w:p>
    <w:p w:rsidR="00000000" w:rsidRDefault="00D97886">
      <w:pPr>
        <w:pStyle w:val="rvps2"/>
        <w:divId w:val="662390928"/>
        <w:rPr>
          <w:color w:val="000000"/>
        </w:rPr>
      </w:pPr>
      <w:bookmarkStart w:id="3438" w:name="n9392"/>
      <w:bookmarkEnd w:id="3438"/>
      <w:r>
        <w:rPr>
          <w:color w:val="000000"/>
        </w:rPr>
        <w:t xml:space="preserve">5) якщо </w:t>
      </w:r>
      <w:r>
        <w:rPr>
          <w:color w:val="000000"/>
        </w:rPr>
        <w:t>пропущено встановлений міжнародними договорами, згода на обов’язковість яких надана Верховною Радою України, та цим Кодексом строк пред’явлення рішення іноземного суду до примусового виконання в Україні;</w:t>
      </w:r>
    </w:p>
    <w:p w:rsidR="00000000" w:rsidRDefault="00D97886">
      <w:pPr>
        <w:pStyle w:val="rvps2"/>
        <w:divId w:val="662390928"/>
        <w:rPr>
          <w:color w:val="000000"/>
        </w:rPr>
      </w:pPr>
      <w:bookmarkStart w:id="3439" w:name="n9393"/>
      <w:bookmarkEnd w:id="3439"/>
      <w:r>
        <w:rPr>
          <w:color w:val="000000"/>
        </w:rPr>
        <w:t>6) якщо предмет спору за законами України не підляга</w:t>
      </w:r>
      <w:r>
        <w:rPr>
          <w:color w:val="000000"/>
        </w:rPr>
        <w:t>є судовому розгляду;</w:t>
      </w:r>
    </w:p>
    <w:p w:rsidR="00000000" w:rsidRDefault="00D97886">
      <w:pPr>
        <w:pStyle w:val="rvps2"/>
        <w:divId w:val="662390928"/>
        <w:rPr>
          <w:color w:val="000000"/>
        </w:rPr>
      </w:pPr>
      <w:bookmarkStart w:id="3440" w:name="n9394"/>
      <w:bookmarkEnd w:id="3440"/>
      <w:r>
        <w:rPr>
          <w:color w:val="000000"/>
        </w:rPr>
        <w:t>7) якщо виконання рішення загрожувало б інтересам України;</w:t>
      </w:r>
    </w:p>
    <w:p w:rsidR="00000000" w:rsidRDefault="00D97886">
      <w:pPr>
        <w:pStyle w:val="rvps2"/>
        <w:divId w:val="662390928"/>
        <w:rPr>
          <w:color w:val="000000"/>
        </w:rPr>
      </w:pPr>
      <w:bookmarkStart w:id="3441" w:name="n9395"/>
      <w:bookmarkEnd w:id="3441"/>
      <w:r>
        <w:rPr>
          <w:color w:val="000000"/>
        </w:rPr>
        <w:t>8) якщо раніше в Україні було визнано та надано дозвіл на виконання рішення суду іноземної держави у спорі між тими самими сторонами, з того самого предмета і на тих самих підс</w:t>
      </w:r>
      <w:r>
        <w:rPr>
          <w:color w:val="000000"/>
        </w:rPr>
        <w:t>тавах, що і рішення, що запитується до виконання;</w:t>
      </w:r>
    </w:p>
    <w:p w:rsidR="00000000" w:rsidRDefault="00D97886">
      <w:pPr>
        <w:pStyle w:val="rvps2"/>
        <w:divId w:val="662390928"/>
        <w:rPr>
          <w:color w:val="000000"/>
        </w:rPr>
      </w:pPr>
      <w:bookmarkStart w:id="3442" w:name="n9396"/>
      <w:bookmarkEnd w:id="3442"/>
      <w:r>
        <w:rPr>
          <w:color w:val="000000"/>
        </w:rPr>
        <w:t>9) в інших випадках, встановлених законами України.</w:t>
      </w:r>
    </w:p>
    <w:p w:rsidR="00000000" w:rsidRDefault="00D97886">
      <w:pPr>
        <w:pStyle w:val="rvps2"/>
        <w:divId w:val="662390928"/>
        <w:rPr>
          <w:color w:val="000000"/>
        </w:rPr>
      </w:pPr>
      <w:bookmarkStart w:id="3443" w:name="n9397"/>
      <w:bookmarkEnd w:id="3443"/>
      <w:r>
        <w:rPr>
          <w:rStyle w:val="rvts9"/>
        </w:rPr>
        <w:t xml:space="preserve">Стаття 469. </w:t>
      </w:r>
      <w:r>
        <w:rPr>
          <w:color w:val="000000"/>
        </w:rPr>
        <w:t>Оскарження ухвали суду</w:t>
      </w:r>
    </w:p>
    <w:p w:rsidR="00000000" w:rsidRDefault="00D97886">
      <w:pPr>
        <w:pStyle w:val="rvps2"/>
        <w:divId w:val="662390928"/>
        <w:rPr>
          <w:color w:val="000000"/>
        </w:rPr>
      </w:pPr>
      <w:bookmarkStart w:id="3444" w:name="n9398"/>
      <w:bookmarkEnd w:id="3444"/>
      <w:r>
        <w:rPr>
          <w:color w:val="000000"/>
        </w:rPr>
        <w:t>1. Ухвала про надання дозволу на примусове виконання рішення іноземного суду або про відмову у задоволенні клопотання з</w:t>
      </w:r>
      <w:r>
        <w:rPr>
          <w:color w:val="000000"/>
        </w:rPr>
        <w:t xml:space="preserve"> цього питання може бути оскаржена у порядку і строки, передбачені цим Кодексом.</w:t>
      </w:r>
    </w:p>
    <w:p w:rsidR="00000000" w:rsidRDefault="00D97886">
      <w:pPr>
        <w:pStyle w:val="rvps2"/>
        <w:divId w:val="662390928"/>
        <w:rPr>
          <w:color w:val="000000"/>
        </w:rPr>
      </w:pPr>
      <w:bookmarkStart w:id="3445" w:name="n9399"/>
      <w:bookmarkEnd w:id="3445"/>
      <w:r>
        <w:rPr>
          <w:rStyle w:val="rvts9"/>
        </w:rPr>
        <w:t xml:space="preserve">Стаття 470. </w:t>
      </w:r>
      <w:r>
        <w:rPr>
          <w:color w:val="000000"/>
        </w:rPr>
        <w:t>Звернення до примусового виконання рішення іноземного суду</w:t>
      </w:r>
    </w:p>
    <w:p w:rsidR="00000000" w:rsidRDefault="00D97886">
      <w:pPr>
        <w:pStyle w:val="rvps2"/>
        <w:divId w:val="662390928"/>
        <w:rPr>
          <w:color w:val="000000"/>
        </w:rPr>
      </w:pPr>
      <w:bookmarkStart w:id="3446" w:name="n9400"/>
      <w:bookmarkEnd w:id="3446"/>
      <w:r>
        <w:rPr>
          <w:color w:val="000000"/>
        </w:rPr>
        <w:t>1. На підставі рішення іноземного суду та ухвали про надання дозволу на його примусове виконання, що наб</w:t>
      </w:r>
      <w:r>
        <w:rPr>
          <w:color w:val="000000"/>
        </w:rPr>
        <w:t>рала законної сили, суд видає виконавчий лист, який пред’являється для виконання в порядку, встановленому законом.</w:t>
      </w:r>
    </w:p>
    <w:p w:rsidR="00000000" w:rsidRDefault="00D97886">
      <w:pPr>
        <w:pStyle w:val="rvps2"/>
        <w:divId w:val="662390928"/>
        <w:rPr>
          <w:color w:val="000000"/>
        </w:rPr>
      </w:pPr>
      <w:bookmarkStart w:id="3447" w:name="n9401"/>
      <w:bookmarkEnd w:id="3447"/>
      <w:r>
        <w:rPr>
          <w:color w:val="000000"/>
        </w:rPr>
        <w:t>2. Виконавчий лист вноситься до Єдиного державного реєстру виконавчих документів в порядку, встановленому Положенням про Єдиний державний реє</w:t>
      </w:r>
      <w:r>
        <w:rPr>
          <w:color w:val="000000"/>
        </w:rPr>
        <w:t>стр виконавчих документів.</w:t>
      </w:r>
    </w:p>
    <w:p w:rsidR="00000000" w:rsidRDefault="00D97886">
      <w:pPr>
        <w:pStyle w:val="rvps7"/>
        <w:divId w:val="662390928"/>
        <w:rPr>
          <w:color w:val="000000"/>
        </w:rPr>
      </w:pPr>
      <w:bookmarkStart w:id="3448" w:name="n9402"/>
      <w:bookmarkEnd w:id="3448"/>
      <w:r>
        <w:rPr>
          <w:rStyle w:val="rvts15"/>
        </w:rPr>
        <w:t>Глава 2. Визнання рішення іноземного суду, що не підлягає примусовому виконанню</w:t>
      </w:r>
    </w:p>
    <w:p w:rsidR="00000000" w:rsidRDefault="00D97886">
      <w:pPr>
        <w:pStyle w:val="rvps2"/>
        <w:divId w:val="662390928"/>
        <w:rPr>
          <w:color w:val="000000"/>
        </w:rPr>
      </w:pPr>
      <w:bookmarkStart w:id="3449" w:name="n9403"/>
      <w:bookmarkEnd w:id="3449"/>
      <w:r>
        <w:rPr>
          <w:rStyle w:val="rvts9"/>
        </w:rPr>
        <w:t xml:space="preserve">Стаття 471. </w:t>
      </w:r>
      <w:r>
        <w:rPr>
          <w:color w:val="000000"/>
        </w:rPr>
        <w:t>Умови визнання рішення іноземного суду, що не підлягає примусовому виконанню</w:t>
      </w:r>
    </w:p>
    <w:p w:rsidR="00000000" w:rsidRDefault="00D97886">
      <w:pPr>
        <w:pStyle w:val="rvps2"/>
        <w:divId w:val="662390928"/>
        <w:rPr>
          <w:color w:val="000000"/>
        </w:rPr>
      </w:pPr>
      <w:bookmarkStart w:id="3450" w:name="n9404"/>
      <w:bookmarkEnd w:id="3450"/>
      <w:r>
        <w:rPr>
          <w:color w:val="000000"/>
        </w:rPr>
        <w:t>1. Рішення іноземного суду, що не підлягає примусовому викон</w:t>
      </w:r>
      <w:r>
        <w:rPr>
          <w:color w:val="000000"/>
        </w:rPr>
        <w:t>анню, визнається в Україні, якщо його визнання передбачено міжнародними договорами, згода на обов’язковість яких надана Верховною Радою України, або за принципом взаємності.</w:t>
      </w:r>
    </w:p>
    <w:p w:rsidR="00000000" w:rsidRDefault="00D97886">
      <w:pPr>
        <w:pStyle w:val="rvps2"/>
        <w:divId w:val="662390928"/>
        <w:rPr>
          <w:color w:val="000000"/>
        </w:rPr>
      </w:pPr>
      <w:bookmarkStart w:id="3451" w:name="n9405"/>
      <w:bookmarkEnd w:id="3451"/>
      <w:r>
        <w:rPr>
          <w:rStyle w:val="rvts9"/>
        </w:rPr>
        <w:t xml:space="preserve">Стаття 472. </w:t>
      </w:r>
      <w:r>
        <w:rPr>
          <w:color w:val="000000"/>
        </w:rPr>
        <w:t>Порядок подання клопотання про визнання рішення іноземного суду, що не</w:t>
      </w:r>
      <w:r>
        <w:rPr>
          <w:color w:val="000000"/>
        </w:rPr>
        <w:t xml:space="preserve"> підлягає примусовому виконанню</w:t>
      </w:r>
    </w:p>
    <w:p w:rsidR="00000000" w:rsidRDefault="00D97886">
      <w:pPr>
        <w:pStyle w:val="rvps2"/>
        <w:divId w:val="662390928"/>
        <w:rPr>
          <w:color w:val="000000"/>
        </w:rPr>
      </w:pPr>
      <w:bookmarkStart w:id="3452" w:name="n9406"/>
      <w:bookmarkEnd w:id="3452"/>
      <w:r>
        <w:rPr>
          <w:color w:val="000000"/>
        </w:rPr>
        <w:t xml:space="preserve">1. Клопотання про визнання рішення іноземного суду, що не підлягає примусовому виконанню, подається заінтересованою особою до суду в порядку, встановленому </w:t>
      </w:r>
      <w:hyperlink w:anchor="n9353" w:history="1">
        <w:r>
          <w:rPr>
            <w:rStyle w:val="a3"/>
            <w:color w:val="006600"/>
            <w:u w:val="none"/>
          </w:rPr>
          <w:t>статтями 464-466</w:t>
        </w:r>
      </w:hyperlink>
      <w:r>
        <w:rPr>
          <w:color w:val="000000"/>
        </w:rPr>
        <w:t xml:space="preserve"> цього Кодексу для подан</w:t>
      </w:r>
      <w:r>
        <w:rPr>
          <w:color w:val="000000"/>
        </w:rPr>
        <w:t>ня клопотання про надання дозволу на примусове виконання рішення іноземного суду, з урахуванням особливостей, визначених цією главою.</w:t>
      </w:r>
    </w:p>
    <w:p w:rsidR="00000000" w:rsidRDefault="00D97886">
      <w:pPr>
        <w:pStyle w:val="rvps2"/>
        <w:divId w:val="662390928"/>
        <w:rPr>
          <w:color w:val="000000"/>
        </w:rPr>
      </w:pPr>
      <w:bookmarkStart w:id="3453" w:name="n9407"/>
      <w:bookmarkEnd w:id="3453"/>
      <w:r>
        <w:rPr>
          <w:color w:val="000000"/>
        </w:rPr>
        <w:t>2. До клопотання про визнання рішення іноземного суду, що не підлягає примусовому виконанню, додаються такі документи:</w:t>
      </w:r>
    </w:p>
    <w:p w:rsidR="00000000" w:rsidRDefault="00D97886">
      <w:pPr>
        <w:pStyle w:val="rvps2"/>
        <w:divId w:val="662390928"/>
        <w:rPr>
          <w:color w:val="000000"/>
        </w:rPr>
      </w:pPr>
      <w:bookmarkStart w:id="3454" w:name="n9408"/>
      <w:bookmarkEnd w:id="3454"/>
      <w:r>
        <w:rPr>
          <w:color w:val="000000"/>
        </w:rPr>
        <w:t xml:space="preserve">1) </w:t>
      </w:r>
      <w:r>
        <w:rPr>
          <w:color w:val="000000"/>
        </w:rPr>
        <w:t>засвідчена в установленому порядку копія рішення іноземного суду, про визнання якого порушується клопотання;</w:t>
      </w:r>
    </w:p>
    <w:p w:rsidR="00000000" w:rsidRDefault="00D97886">
      <w:pPr>
        <w:pStyle w:val="rvps2"/>
        <w:divId w:val="662390928"/>
        <w:rPr>
          <w:color w:val="000000"/>
        </w:rPr>
      </w:pPr>
      <w:bookmarkStart w:id="3455" w:name="n9409"/>
      <w:bookmarkEnd w:id="3455"/>
      <w:r>
        <w:rPr>
          <w:color w:val="000000"/>
        </w:rPr>
        <w:t>2) офіційний документ про те, що рішення іноземного суду набрало законної сили, якщо це не зазначено в самому рішенні;</w:t>
      </w:r>
    </w:p>
    <w:p w:rsidR="00000000" w:rsidRDefault="00D97886">
      <w:pPr>
        <w:pStyle w:val="rvps2"/>
        <w:divId w:val="662390928"/>
        <w:rPr>
          <w:color w:val="000000"/>
        </w:rPr>
      </w:pPr>
      <w:bookmarkStart w:id="3456" w:name="n9410"/>
      <w:bookmarkEnd w:id="3456"/>
      <w:r>
        <w:rPr>
          <w:color w:val="000000"/>
        </w:rPr>
        <w:t>3) засвідчений відповідно до</w:t>
      </w:r>
      <w:r>
        <w:rPr>
          <w:color w:val="000000"/>
        </w:rPr>
        <w:t xml:space="preserve"> законодавства переклад перелічених документів українською мовою або мовою, передбаченою міжнародними договорами, згода на обов’язковість яких надана Верховною Радою України.</w:t>
      </w:r>
    </w:p>
    <w:p w:rsidR="00000000" w:rsidRDefault="00D97886">
      <w:pPr>
        <w:pStyle w:val="rvps2"/>
        <w:divId w:val="662390928"/>
        <w:rPr>
          <w:color w:val="000000"/>
        </w:rPr>
      </w:pPr>
      <w:bookmarkStart w:id="3457" w:name="n9411"/>
      <w:bookmarkEnd w:id="3457"/>
      <w:r>
        <w:rPr>
          <w:rStyle w:val="rvts9"/>
        </w:rPr>
        <w:t xml:space="preserve">Стаття 473. </w:t>
      </w:r>
      <w:r>
        <w:rPr>
          <w:color w:val="000000"/>
        </w:rPr>
        <w:t>Розгляд клопотання про визнання рішення іноземного суду, що не підляг</w:t>
      </w:r>
      <w:r>
        <w:rPr>
          <w:color w:val="000000"/>
        </w:rPr>
        <w:t>ає примусовому виконанню</w:t>
      </w:r>
    </w:p>
    <w:p w:rsidR="00000000" w:rsidRDefault="00D97886">
      <w:pPr>
        <w:pStyle w:val="rvps2"/>
        <w:divId w:val="662390928"/>
        <w:rPr>
          <w:color w:val="000000"/>
        </w:rPr>
      </w:pPr>
      <w:bookmarkStart w:id="3458" w:name="n9412"/>
      <w:bookmarkEnd w:id="3458"/>
      <w:r>
        <w:rPr>
          <w:color w:val="000000"/>
        </w:rPr>
        <w:t>1. Про надходження клопотання про визнання рішення іноземного суду, що не підлягає примусовому виконанню, суд у п’ятиденний строк письмово повідомляє заінтересовану особу і пропонує їй у місячний строк подати можливі заперечення пр</w:t>
      </w:r>
      <w:r>
        <w:rPr>
          <w:color w:val="000000"/>
        </w:rPr>
        <w:t>оти цього клопотання.</w:t>
      </w:r>
    </w:p>
    <w:p w:rsidR="00000000" w:rsidRDefault="00D97886">
      <w:pPr>
        <w:pStyle w:val="rvps2"/>
        <w:divId w:val="662390928"/>
        <w:rPr>
          <w:color w:val="000000"/>
        </w:rPr>
      </w:pPr>
      <w:bookmarkStart w:id="3459" w:name="n9413"/>
      <w:bookmarkEnd w:id="3459"/>
      <w:r>
        <w:rPr>
          <w:color w:val="000000"/>
        </w:rPr>
        <w:t>2. Після подання заінтересованою особою заперечень у письмовій формі або у разі її відмови від подання заперечень, а також якщо у місячний строк з часу повідомлення заінтересованої особи про одержане судом клопотання заперечення не по</w:t>
      </w:r>
      <w:r>
        <w:rPr>
          <w:color w:val="000000"/>
        </w:rPr>
        <w:t>дано, суддя постановляє ухвалу, в якій визначає дату, час і місце судового розгляду клопотання, про що заінтересовані особи повідомляються письмово не пізніше ніж за десять днів до його розгляду.</w:t>
      </w:r>
    </w:p>
    <w:p w:rsidR="00000000" w:rsidRDefault="00D97886">
      <w:pPr>
        <w:pStyle w:val="rvps2"/>
        <w:divId w:val="662390928"/>
        <w:rPr>
          <w:color w:val="000000"/>
        </w:rPr>
      </w:pPr>
      <w:bookmarkStart w:id="3460" w:name="n9414"/>
      <w:bookmarkEnd w:id="3460"/>
      <w:r>
        <w:rPr>
          <w:color w:val="000000"/>
        </w:rPr>
        <w:t>3. За заявою заінтересованої особи і за наявності поважних п</w:t>
      </w:r>
      <w:r>
        <w:rPr>
          <w:color w:val="000000"/>
        </w:rPr>
        <w:t>ричин суд може перенести час розгляду клопотання, про що повідомляє заінтересовані особи.</w:t>
      </w:r>
    </w:p>
    <w:p w:rsidR="00000000" w:rsidRDefault="00D97886">
      <w:pPr>
        <w:pStyle w:val="rvps2"/>
        <w:divId w:val="662390928"/>
        <w:rPr>
          <w:color w:val="000000"/>
        </w:rPr>
      </w:pPr>
      <w:bookmarkStart w:id="3461" w:name="n9415"/>
      <w:bookmarkEnd w:id="3461"/>
      <w:r>
        <w:rPr>
          <w:color w:val="000000"/>
        </w:rPr>
        <w:t>4. Розгляд клопотання про визнання рішення іноземного суду, що не підлягає примусовому виконанню, проводиться суддею одноособово у відкритому судовому засіданні.</w:t>
      </w:r>
    </w:p>
    <w:p w:rsidR="00000000" w:rsidRDefault="00D97886">
      <w:pPr>
        <w:pStyle w:val="rvps2"/>
        <w:divId w:val="662390928"/>
        <w:rPr>
          <w:color w:val="000000"/>
        </w:rPr>
      </w:pPr>
      <w:bookmarkStart w:id="3462" w:name="n9416"/>
      <w:bookmarkEnd w:id="3462"/>
      <w:r>
        <w:rPr>
          <w:color w:val="000000"/>
        </w:rPr>
        <w:t>5. Н</w:t>
      </w:r>
      <w:r>
        <w:rPr>
          <w:color w:val="000000"/>
        </w:rPr>
        <w:t>еявка без поважних причин у судове засідання заінтересованих осіб або їх представників, стосовно яких суду відомо про своєчасне вручення їм повістки про виклик до суду, не є перешкодою для розгляду клопотання, якщо будь-якою із заінтересованих осіб не було</w:t>
      </w:r>
      <w:r>
        <w:rPr>
          <w:color w:val="000000"/>
        </w:rPr>
        <w:t xml:space="preserve"> порушено питання про перенесення його розгляду.</w:t>
      </w:r>
    </w:p>
    <w:p w:rsidR="00000000" w:rsidRDefault="00D97886">
      <w:pPr>
        <w:pStyle w:val="rvps2"/>
        <w:divId w:val="662390928"/>
        <w:rPr>
          <w:color w:val="000000"/>
        </w:rPr>
      </w:pPr>
      <w:bookmarkStart w:id="3463" w:name="n9417"/>
      <w:bookmarkEnd w:id="3463"/>
      <w:r>
        <w:rPr>
          <w:color w:val="000000"/>
        </w:rPr>
        <w:t>6. За наслідками розгляду клопотання, а також заперечення у разі його надходження суд постановляє ухвалу про визнання в Україні рішення іноземного суду та залишення заперечення без задоволення або про відмов</w:t>
      </w:r>
      <w:r>
        <w:rPr>
          <w:color w:val="000000"/>
        </w:rPr>
        <w:t>у у задоволенні клопотання про визнання рішення іноземного суду, що не підлягає примусовому виконанню.</w:t>
      </w:r>
    </w:p>
    <w:p w:rsidR="00000000" w:rsidRDefault="00D97886">
      <w:pPr>
        <w:pStyle w:val="rvps2"/>
        <w:divId w:val="662390928"/>
        <w:rPr>
          <w:color w:val="000000"/>
        </w:rPr>
      </w:pPr>
      <w:bookmarkStart w:id="3464" w:name="n9418"/>
      <w:bookmarkEnd w:id="3464"/>
      <w:r>
        <w:rPr>
          <w:color w:val="000000"/>
        </w:rPr>
        <w:t xml:space="preserve">7. У визнанні в Україні рішення іноземного суду, що не підлягає примусовому виконанню, може бути відмовлено з підстав, встановлених </w:t>
      </w:r>
      <w:hyperlink w:anchor="n9385" w:history="1">
        <w:r>
          <w:rPr>
            <w:rStyle w:val="a3"/>
            <w:color w:val="006600"/>
            <w:u w:val="none"/>
          </w:rPr>
          <w:t>статтею 468</w:t>
        </w:r>
      </w:hyperlink>
      <w:r>
        <w:rPr>
          <w:color w:val="000000"/>
        </w:rPr>
        <w:t xml:space="preserve"> цього Кодексу.</w:t>
      </w:r>
    </w:p>
    <w:p w:rsidR="00000000" w:rsidRDefault="00D97886">
      <w:pPr>
        <w:pStyle w:val="rvps2"/>
        <w:divId w:val="662390928"/>
        <w:rPr>
          <w:color w:val="000000"/>
        </w:rPr>
      </w:pPr>
      <w:bookmarkStart w:id="3465" w:name="n9419"/>
      <w:bookmarkEnd w:id="3465"/>
      <w:r>
        <w:rPr>
          <w:color w:val="000000"/>
        </w:rPr>
        <w:t>8. Копія ухвали надсилається судом заінтересованим особам у триденний строк з дня постановлення ухвали.</w:t>
      </w:r>
    </w:p>
    <w:p w:rsidR="00000000" w:rsidRDefault="00D97886">
      <w:pPr>
        <w:pStyle w:val="rvps2"/>
        <w:divId w:val="662390928"/>
        <w:rPr>
          <w:color w:val="000000"/>
        </w:rPr>
      </w:pPr>
      <w:bookmarkStart w:id="3466" w:name="n9420"/>
      <w:bookmarkEnd w:id="3466"/>
      <w:r>
        <w:rPr>
          <w:color w:val="000000"/>
        </w:rPr>
        <w:t>9. Ухвала про визнання в Україні рішення іноземного суду або про відмову у задоволенні клопотання</w:t>
      </w:r>
      <w:r>
        <w:rPr>
          <w:color w:val="000000"/>
        </w:rPr>
        <w:t xml:space="preserve"> про визнання рішення іноземного суду, що не підлягає примусовому виконанню, може бути оскаржена в порядку і строки, встановлені цим Кодексом.</w:t>
      </w:r>
    </w:p>
    <w:p w:rsidR="00000000" w:rsidRDefault="00D97886">
      <w:pPr>
        <w:pStyle w:val="rvps7"/>
        <w:divId w:val="662390928"/>
        <w:rPr>
          <w:color w:val="000000"/>
        </w:rPr>
      </w:pPr>
      <w:bookmarkStart w:id="3467" w:name="n9421"/>
      <w:bookmarkEnd w:id="3467"/>
      <w:r>
        <w:rPr>
          <w:rStyle w:val="rvts15"/>
        </w:rPr>
        <w:t>Глава 3. Визнання та надання дозволу на виконання рішення міжнародного комерційного арбітражу</w:t>
      </w:r>
    </w:p>
    <w:p w:rsidR="00000000" w:rsidRDefault="00D97886">
      <w:pPr>
        <w:pStyle w:val="rvps2"/>
        <w:divId w:val="662390928"/>
        <w:rPr>
          <w:color w:val="000000"/>
        </w:rPr>
      </w:pPr>
      <w:bookmarkStart w:id="3468" w:name="n9422"/>
      <w:bookmarkEnd w:id="3468"/>
      <w:r>
        <w:rPr>
          <w:rStyle w:val="rvts9"/>
        </w:rPr>
        <w:t>Стаття 474.</w:t>
      </w:r>
      <w:r>
        <w:rPr>
          <w:color w:val="000000"/>
        </w:rPr>
        <w:t xml:space="preserve"> Умови в</w:t>
      </w:r>
      <w:r>
        <w:rPr>
          <w:color w:val="000000"/>
        </w:rPr>
        <w:t>изнання та надання дозволу на виконання рішення міжнародного комерційного арбітражу, якщо його місце знаходиться за межами України</w:t>
      </w:r>
    </w:p>
    <w:p w:rsidR="00000000" w:rsidRDefault="00D97886">
      <w:pPr>
        <w:pStyle w:val="rvps2"/>
        <w:divId w:val="662390928"/>
        <w:rPr>
          <w:color w:val="000000"/>
        </w:rPr>
      </w:pPr>
      <w:bookmarkStart w:id="3469" w:name="n9423"/>
      <w:bookmarkEnd w:id="3469"/>
      <w:r>
        <w:rPr>
          <w:color w:val="000000"/>
        </w:rPr>
        <w:t>1. Рішення міжнародного комерційного арбітражу (якщо його місце знаходиться за межами України), незалежно від того, в якій кр</w:t>
      </w:r>
      <w:r>
        <w:rPr>
          <w:color w:val="000000"/>
        </w:rPr>
        <w:t>аїні воно було винесено, визнається та виконується в Україні, якщо їх визнання та виконання передбачено міжнародним договором, згода на обов’язковість якого надана Верховною Радою України, або за принципом взаємності.</w:t>
      </w:r>
    </w:p>
    <w:p w:rsidR="00000000" w:rsidRDefault="00D97886">
      <w:pPr>
        <w:pStyle w:val="rvps2"/>
        <w:divId w:val="662390928"/>
        <w:rPr>
          <w:color w:val="000000"/>
        </w:rPr>
      </w:pPr>
      <w:bookmarkStart w:id="3470" w:name="n9424"/>
      <w:bookmarkEnd w:id="3470"/>
      <w:r>
        <w:rPr>
          <w:color w:val="000000"/>
        </w:rPr>
        <w:t>2. У разі якщо визнання та виконання р</w:t>
      </w:r>
      <w:r>
        <w:rPr>
          <w:color w:val="000000"/>
        </w:rPr>
        <w:t>ішення міжнародного комерційного арбітражу залежить від принципу взаємності, вважається, що він існує, оскільки не доведено інше.</w:t>
      </w:r>
    </w:p>
    <w:p w:rsidR="00000000" w:rsidRDefault="00D97886">
      <w:pPr>
        <w:pStyle w:val="rvps2"/>
        <w:divId w:val="662390928"/>
        <w:rPr>
          <w:color w:val="000000"/>
        </w:rPr>
      </w:pPr>
      <w:bookmarkStart w:id="3471" w:name="n9425"/>
      <w:bookmarkEnd w:id="3471"/>
      <w:r>
        <w:rPr>
          <w:rStyle w:val="rvts9"/>
        </w:rPr>
        <w:t xml:space="preserve">Стаття 475. </w:t>
      </w:r>
      <w:r>
        <w:rPr>
          <w:color w:val="000000"/>
        </w:rPr>
        <w:t>Порядок і строки подання заяви про визнання і надання дозволу на виконання рішення міжнародного комерційного арбіт</w:t>
      </w:r>
      <w:r>
        <w:rPr>
          <w:color w:val="000000"/>
        </w:rPr>
        <w:t>ражу</w:t>
      </w:r>
    </w:p>
    <w:p w:rsidR="00000000" w:rsidRDefault="00D97886">
      <w:pPr>
        <w:pStyle w:val="rvps2"/>
        <w:divId w:val="662390928"/>
        <w:rPr>
          <w:color w:val="000000"/>
        </w:rPr>
      </w:pPr>
      <w:bookmarkStart w:id="3472" w:name="n9426"/>
      <w:bookmarkEnd w:id="3472"/>
      <w:r>
        <w:rPr>
          <w:color w:val="000000"/>
        </w:rPr>
        <w:t>1. Питання визнання і надання дозволу на виконання рішення міжнародного комерційного арбітражу розглядається судом за заявою стягувача відповідно до цієї глави, якщо боржник має місце проживання (перебування) або місцезнаходження на території України.</w:t>
      </w:r>
    </w:p>
    <w:p w:rsidR="00000000" w:rsidRDefault="00D97886">
      <w:pPr>
        <w:pStyle w:val="rvps2"/>
        <w:divId w:val="662390928"/>
        <w:rPr>
          <w:color w:val="000000"/>
        </w:rPr>
      </w:pPr>
      <w:bookmarkStart w:id="3473" w:name="n9427"/>
      <w:bookmarkEnd w:id="3473"/>
      <w:r>
        <w:rPr>
          <w:color w:val="000000"/>
        </w:rPr>
        <w:t>2. Якщо боржник не має місця проживання (перебування) або місцезнаходження на території України, або його місце проживання (перебування) чи місцезнаходження невідоме, питання про надання дозволу на примусове виконання рішення міжнародного комерційного арб</w:t>
      </w:r>
      <w:r>
        <w:rPr>
          <w:color w:val="000000"/>
        </w:rPr>
        <w:t>ітражу розглядається судом, якщо на території України знаходиться майно боржника.</w:t>
      </w:r>
    </w:p>
    <w:p w:rsidR="00000000" w:rsidRDefault="00D97886">
      <w:pPr>
        <w:pStyle w:val="rvps2"/>
        <w:divId w:val="662390928"/>
        <w:rPr>
          <w:color w:val="000000"/>
        </w:rPr>
      </w:pPr>
      <w:bookmarkStart w:id="3474" w:name="n9428"/>
      <w:bookmarkEnd w:id="3474"/>
      <w:r>
        <w:rPr>
          <w:color w:val="000000"/>
        </w:rPr>
        <w:t>3. Заява про визнання і надання дозволу на виконання рішення міжнародного комерційного арбітражу подається до апеляційного суду, юрисдикція якого поширюється на місто Київ, п</w:t>
      </w:r>
      <w:r>
        <w:rPr>
          <w:color w:val="000000"/>
        </w:rPr>
        <w:t>ротягом трьох років з дня прийняття рішення міжнародним комерційним арбітражем.</w:t>
      </w:r>
    </w:p>
    <w:p w:rsidR="00000000" w:rsidRDefault="00D97886">
      <w:pPr>
        <w:pStyle w:val="rvps2"/>
        <w:divId w:val="662390928"/>
        <w:rPr>
          <w:color w:val="000000"/>
        </w:rPr>
      </w:pPr>
      <w:bookmarkStart w:id="3475" w:name="n9429"/>
      <w:bookmarkEnd w:id="3475"/>
      <w:r>
        <w:rPr>
          <w:color w:val="000000"/>
        </w:rPr>
        <w:t>4. Заява, подана після закінчення строку, встановленого частиною третьою цієї статті, повертається без розгляду. Суд за клопотанням заявника може поновити пропущений строк на п</w:t>
      </w:r>
      <w:r>
        <w:rPr>
          <w:color w:val="000000"/>
        </w:rPr>
        <w:t>одання заяви про визнання і надання дозволу на виконання рішення міжнародного комерційного арбітражу, якщо визнає причини його пропуску поважними.</w:t>
      </w:r>
    </w:p>
    <w:p w:rsidR="00000000" w:rsidRDefault="00D97886">
      <w:pPr>
        <w:pStyle w:val="rvps2"/>
        <w:divId w:val="662390928"/>
        <w:rPr>
          <w:color w:val="000000"/>
        </w:rPr>
      </w:pPr>
      <w:bookmarkStart w:id="3476" w:name="n9430"/>
      <w:bookmarkEnd w:id="3476"/>
      <w:r>
        <w:rPr>
          <w:rStyle w:val="rvts9"/>
        </w:rPr>
        <w:t xml:space="preserve">Стаття 476. </w:t>
      </w:r>
      <w:r>
        <w:rPr>
          <w:color w:val="000000"/>
        </w:rPr>
        <w:t>Форма і зміст заяви про визнання і надання дозволу на виконання рішення міжнародного комерційного</w:t>
      </w:r>
      <w:r>
        <w:rPr>
          <w:color w:val="000000"/>
        </w:rPr>
        <w:t xml:space="preserve"> арбітражу</w:t>
      </w:r>
    </w:p>
    <w:p w:rsidR="00000000" w:rsidRDefault="00D97886">
      <w:pPr>
        <w:pStyle w:val="rvps2"/>
        <w:divId w:val="662390928"/>
        <w:rPr>
          <w:color w:val="000000"/>
        </w:rPr>
      </w:pPr>
      <w:bookmarkStart w:id="3477" w:name="n9431"/>
      <w:bookmarkEnd w:id="3477"/>
      <w:r>
        <w:rPr>
          <w:color w:val="000000"/>
        </w:rPr>
        <w:t>1. Заява про визнання і надання дозволу на виконання рішення міжнародного комерційного арбітражу подається у письмовій формі і має бути підписана особою, на користь якої прийнято рішення міжнародного комерційного арбітражу, або її представником.</w:t>
      </w:r>
    </w:p>
    <w:p w:rsidR="00000000" w:rsidRDefault="00D97886">
      <w:pPr>
        <w:pStyle w:val="rvps2"/>
        <w:divId w:val="662390928"/>
        <w:rPr>
          <w:color w:val="000000"/>
        </w:rPr>
      </w:pPr>
      <w:bookmarkStart w:id="3478" w:name="n9432"/>
      <w:bookmarkEnd w:id="3478"/>
      <w:r>
        <w:rPr>
          <w:color w:val="000000"/>
        </w:rPr>
        <w:t>2. У заяві про визнання і надання дозволу на виконання рішення міжнародного комерційного арбітражу мають бути зазначені:</w:t>
      </w:r>
    </w:p>
    <w:p w:rsidR="00000000" w:rsidRDefault="00D97886">
      <w:pPr>
        <w:pStyle w:val="rvps2"/>
        <w:divId w:val="662390928"/>
        <w:rPr>
          <w:color w:val="000000"/>
        </w:rPr>
      </w:pPr>
      <w:bookmarkStart w:id="3479" w:name="n9433"/>
      <w:bookmarkEnd w:id="3479"/>
      <w:r>
        <w:rPr>
          <w:color w:val="000000"/>
        </w:rPr>
        <w:t>1) найменування суду, до якого подається заява;</w:t>
      </w:r>
    </w:p>
    <w:p w:rsidR="00000000" w:rsidRDefault="00D97886">
      <w:pPr>
        <w:pStyle w:val="rvps2"/>
        <w:divId w:val="662390928"/>
        <w:rPr>
          <w:color w:val="000000"/>
        </w:rPr>
      </w:pPr>
      <w:bookmarkStart w:id="3480" w:name="n9434"/>
      <w:bookmarkEnd w:id="3480"/>
      <w:r>
        <w:rPr>
          <w:color w:val="000000"/>
        </w:rPr>
        <w:t>2) найменування (за наявності) і склад міжнародного комерційного арбітражу, який прийн</w:t>
      </w:r>
      <w:r>
        <w:rPr>
          <w:color w:val="000000"/>
        </w:rPr>
        <w:t>яв рішення, за яким має бути виданий виконавчий лист;</w:t>
      </w:r>
    </w:p>
    <w:p w:rsidR="00000000" w:rsidRDefault="00D97886">
      <w:pPr>
        <w:pStyle w:val="rvps2"/>
        <w:divId w:val="662390928"/>
        <w:rPr>
          <w:color w:val="000000"/>
        </w:rPr>
      </w:pPr>
      <w:bookmarkStart w:id="3481" w:name="n9435"/>
      <w:bookmarkEnd w:id="3481"/>
      <w:r>
        <w:rPr>
          <w:color w:val="000000"/>
        </w:rPr>
        <w:t>3) імена (найменування) учасників арбітражного розгляду (їх представників), їх місце проживання (перебування) чи місцезнаходження;</w:t>
      </w:r>
    </w:p>
    <w:p w:rsidR="00000000" w:rsidRDefault="00D97886">
      <w:pPr>
        <w:pStyle w:val="rvps2"/>
        <w:divId w:val="662390928"/>
        <w:rPr>
          <w:color w:val="000000"/>
        </w:rPr>
      </w:pPr>
      <w:bookmarkStart w:id="3482" w:name="n9436"/>
      <w:bookmarkEnd w:id="3482"/>
      <w:r>
        <w:rPr>
          <w:color w:val="000000"/>
        </w:rPr>
        <w:t>4) дата і місце прийняття рішення міжнародним комерційним арбітражем;</w:t>
      </w:r>
    </w:p>
    <w:p w:rsidR="00000000" w:rsidRDefault="00D97886">
      <w:pPr>
        <w:pStyle w:val="rvps2"/>
        <w:divId w:val="662390928"/>
        <w:rPr>
          <w:color w:val="000000"/>
        </w:rPr>
      </w:pPr>
      <w:bookmarkStart w:id="3483" w:name="n9437"/>
      <w:bookmarkEnd w:id="3483"/>
      <w:r>
        <w:rPr>
          <w:color w:val="000000"/>
        </w:rPr>
        <w:t>5</w:t>
      </w:r>
      <w:r>
        <w:rPr>
          <w:color w:val="000000"/>
        </w:rPr>
        <w:t>) дата отримання рішення міжнародного комерційного арбітражу особою, яка звернулася із заявою;</w:t>
      </w:r>
    </w:p>
    <w:p w:rsidR="00000000" w:rsidRDefault="00D97886">
      <w:pPr>
        <w:pStyle w:val="rvps2"/>
        <w:divId w:val="662390928"/>
        <w:rPr>
          <w:color w:val="000000"/>
        </w:rPr>
      </w:pPr>
      <w:bookmarkStart w:id="3484" w:name="n9438"/>
      <w:bookmarkEnd w:id="3484"/>
      <w:r>
        <w:rPr>
          <w:color w:val="000000"/>
        </w:rPr>
        <w:t>6) вимога заявника про видачу виконавчого листа на примусове виконання рішення міжнародного комерційного арбітражу.</w:t>
      </w:r>
    </w:p>
    <w:p w:rsidR="00000000" w:rsidRDefault="00D97886">
      <w:pPr>
        <w:pStyle w:val="rvps2"/>
        <w:divId w:val="662390928"/>
        <w:rPr>
          <w:color w:val="000000"/>
        </w:rPr>
      </w:pPr>
      <w:bookmarkStart w:id="3485" w:name="n9439"/>
      <w:bookmarkEnd w:id="3485"/>
      <w:r>
        <w:rPr>
          <w:color w:val="000000"/>
        </w:rPr>
        <w:t>3. У заяві можуть бути зазначені й інші відом</w:t>
      </w:r>
      <w:r>
        <w:rPr>
          <w:color w:val="000000"/>
        </w:rPr>
        <w:t>ості, якщо вони мають значення для розгляду цієї заяви (номери засобів зв’язку, факсів, офіційна електронна адреса, адреса електронної пошти сторін та міжнародного комерційного арбітражу тощо).</w:t>
      </w:r>
    </w:p>
    <w:p w:rsidR="00000000" w:rsidRDefault="00D97886">
      <w:pPr>
        <w:pStyle w:val="rvps2"/>
        <w:divId w:val="662390928"/>
        <w:rPr>
          <w:color w:val="000000"/>
        </w:rPr>
      </w:pPr>
      <w:bookmarkStart w:id="3486" w:name="n9440"/>
      <w:bookmarkEnd w:id="3486"/>
      <w:r>
        <w:rPr>
          <w:color w:val="000000"/>
        </w:rPr>
        <w:t>4. До заяви про визнання і надання дозволу на виконання рішенн</w:t>
      </w:r>
      <w:r>
        <w:rPr>
          <w:color w:val="000000"/>
        </w:rPr>
        <w:t>я міжнародного комерційного арбітражу додаються:</w:t>
      </w:r>
    </w:p>
    <w:p w:rsidR="00000000" w:rsidRDefault="00D97886">
      <w:pPr>
        <w:pStyle w:val="rvps2"/>
        <w:divId w:val="662390928"/>
        <w:rPr>
          <w:color w:val="000000"/>
        </w:rPr>
      </w:pPr>
      <w:bookmarkStart w:id="3487" w:name="n9441"/>
      <w:bookmarkEnd w:id="3487"/>
      <w:r>
        <w:rPr>
          <w:color w:val="000000"/>
        </w:rPr>
        <w:t>1) оригінал належним чином засвідченого арбітражного рішення або нотаріально завірена копія такого рішення;</w:t>
      </w:r>
    </w:p>
    <w:p w:rsidR="00000000" w:rsidRDefault="00D97886">
      <w:pPr>
        <w:pStyle w:val="rvps2"/>
        <w:divId w:val="662390928"/>
        <w:rPr>
          <w:color w:val="000000"/>
        </w:rPr>
      </w:pPr>
      <w:bookmarkStart w:id="3488" w:name="n9442"/>
      <w:bookmarkEnd w:id="3488"/>
      <w:r>
        <w:rPr>
          <w:color w:val="000000"/>
        </w:rPr>
        <w:t>2) оригінал арбітражної угоди або нотаріально завірена копія такої угоди;</w:t>
      </w:r>
    </w:p>
    <w:p w:rsidR="00000000" w:rsidRDefault="00D97886">
      <w:pPr>
        <w:pStyle w:val="rvps2"/>
        <w:divId w:val="662390928"/>
        <w:rPr>
          <w:color w:val="000000"/>
        </w:rPr>
      </w:pPr>
      <w:bookmarkStart w:id="3489" w:name="n9443"/>
      <w:bookmarkEnd w:id="3489"/>
      <w:r>
        <w:rPr>
          <w:color w:val="000000"/>
        </w:rPr>
        <w:t>3) документ, що підтвердж</w:t>
      </w:r>
      <w:r>
        <w:rPr>
          <w:color w:val="000000"/>
        </w:rPr>
        <w:t>ує сплату судового збору;</w:t>
      </w:r>
    </w:p>
    <w:p w:rsidR="00000000" w:rsidRDefault="00D97886">
      <w:pPr>
        <w:pStyle w:val="rvps2"/>
        <w:divId w:val="662390928"/>
        <w:rPr>
          <w:color w:val="000000"/>
        </w:rPr>
      </w:pPr>
      <w:bookmarkStart w:id="3490" w:name="n9444"/>
      <w:bookmarkEnd w:id="3490"/>
      <w:r>
        <w:rPr>
          <w:color w:val="000000"/>
        </w:rPr>
        <w:t>4) копії заяви про визнання і надання дозволу на виконання рішення міжнародного комерційного арбітражу відповідно до кількості учасників судового розгляду;</w:t>
      </w:r>
    </w:p>
    <w:p w:rsidR="00000000" w:rsidRDefault="00D97886">
      <w:pPr>
        <w:pStyle w:val="rvps2"/>
        <w:divId w:val="662390928"/>
        <w:rPr>
          <w:color w:val="000000"/>
        </w:rPr>
      </w:pPr>
      <w:bookmarkStart w:id="3491" w:name="n9445"/>
      <w:bookmarkEnd w:id="3491"/>
      <w:r>
        <w:rPr>
          <w:color w:val="000000"/>
        </w:rPr>
        <w:t>5) довіреність або інший документ, що підтверджує повноваження особи на пі</w:t>
      </w:r>
      <w:r>
        <w:rPr>
          <w:color w:val="000000"/>
        </w:rPr>
        <w:t>дписання заяви;</w:t>
      </w:r>
    </w:p>
    <w:p w:rsidR="00000000" w:rsidRDefault="00D97886">
      <w:pPr>
        <w:pStyle w:val="rvps2"/>
        <w:divId w:val="662390928"/>
        <w:rPr>
          <w:color w:val="000000"/>
        </w:rPr>
      </w:pPr>
      <w:bookmarkStart w:id="3492" w:name="n9446"/>
      <w:bookmarkEnd w:id="3492"/>
      <w:r>
        <w:rPr>
          <w:color w:val="000000"/>
        </w:rPr>
        <w:t>6) засвідчений відповідно до законодавства переклад перелічених у пунктах 1-3 та 5 цієї частини документів українською мовою або мовою, передбаченою міжнародним договором, згода на обов’язковість якого надана Верховною Радою України, якщо в</w:t>
      </w:r>
      <w:r>
        <w:rPr>
          <w:color w:val="000000"/>
        </w:rPr>
        <w:t>они викладені іншою мовою.</w:t>
      </w:r>
    </w:p>
    <w:p w:rsidR="00000000" w:rsidRDefault="00D97886">
      <w:pPr>
        <w:pStyle w:val="rvps2"/>
        <w:divId w:val="662390928"/>
        <w:rPr>
          <w:color w:val="000000"/>
        </w:rPr>
      </w:pPr>
      <w:bookmarkStart w:id="3493" w:name="n9447"/>
      <w:bookmarkEnd w:id="3493"/>
      <w:r>
        <w:rPr>
          <w:color w:val="000000"/>
        </w:rPr>
        <w:t xml:space="preserve">5. До заяви про визнання і надання дозволу на виконання рішення міжнародного комерційного арбітражу, поданої без додержання вимог, визначених у цій статті, застосовуються положення </w:t>
      </w:r>
      <w:hyperlink w:anchor="n7423" w:history="1">
        <w:r>
          <w:rPr>
            <w:rStyle w:val="a3"/>
            <w:color w:val="006600"/>
            <w:u w:val="none"/>
          </w:rPr>
          <w:t>статті 185</w:t>
        </w:r>
      </w:hyperlink>
      <w:r>
        <w:rPr>
          <w:color w:val="000000"/>
        </w:rPr>
        <w:t xml:space="preserve"> </w:t>
      </w:r>
      <w:r>
        <w:rPr>
          <w:color w:val="000000"/>
        </w:rPr>
        <w:t>цього Кодексу.</w:t>
      </w:r>
    </w:p>
    <w:p w:rsidR="00000000" w:rsidRDefault="00D97886">
      <w:pPr>
        <w:pStyle w:val="rvps2"/>
        <w:divId w:val="662390928"/>
        <w:rPr>
          <w:color w:val="000000"/>
        </w:rPr>
      </w:pPr>
      <w:bookmarkStart w:id="3494" w:name="n9448"/>
      <w:bookmarkEnd w:id="3494"/>
      <w:r>
        <w:rPr>
          <w:color w:val="000000"/>
        </w:rPr>
        <w:t>6. У випадку подання заяви про визнання і надання дозволу на виконання рішення міжнародного комерційного арбітражу в електронній формі документи, зазначені в пунктах 1, 2 частини четвертої цієї статті, можуть подаватися в копіях, проте заявн</w:t>
      </w:r>
      <w:r>
        <w:rPr>
          <w:color w:val="000000"/>
        </w:rPr>
        <w:t>ик повинен надати такі документи до суду до початку судового розгляду вказаної заяви. У разі неподання вказаних документів заява повертається без розгляду, про що судом постановляється відповідна ухвала.</w:t>
      </w:r>
    </w:p>
    <w:p w:rsidR="00000000" w:rsidRDefault="00D97886">
      <w:pPr>
        <w:pStyle w:val="rvps2"/>
        <w:divId w:val="662390928"/>
        <w:rPr>
          <w:color w:val="000000"/>
        </w:rPr>
      </w:pPr>
      <w:bookmarkStart w:id="3495" w:name="n9449"/>
      <w:bookmarkEnd w:id="3495"/>
      <w:r>
        <w:rPr>
          <w:rStyle w:val="rvts9"/>
        </w:rPr>
        <w:t xml:space="preserve">Стаття 477. </w:t>
      </w:r>
      <w:r>
        <w:rPr>
          <w:color w:val="000000"/>
        </w:rPr>
        <w:t>Порядок розгляду заяви про визнання і на</w:t>
      </w:r>
      <w:r>
        <w:rPr>
          <w:color w:val="000000"/>
        </w:rPr>
        <w:t>дання дозволу на виконання рішення міжнародного комерційного арбітражу</w:t>
      </w:r>
    </w:p>
    <w:p w:rsidR="00000000" w:rsidRDefault="00D97886">
      <w:pPr>
        <w:pStyle w:val="rvps2"/>
        <w:divId w:val="662390928"/>
        <w:rPr>
          <w:color w:val="000000"/>
        </w:rPr>
      </w:pPr>
      <w:bookmarkStart w:id="3496" w:name="n9450"/>
      <w:bookmarkEnd w:id="3496"/>
      <w:r>
        <w:rPr>
          <w:color w:val="000000"/>
        </w:rPr>
        <w:t>1. Заява про визнання та надання дозволу на виконання рішення міжнародного комерційного арбітражу розглядається суддею одноособово протягом двох місяців з дня її надходження до суду в с</w:t>
      </w:r>
      <w:r>
        <w:rPr>
          <w:color w:val="000000"/>
        </w:rPr>
        <w:t>удовому засіданні з повідомленням сторін.</w:t>
      </w:r>
    </w:p>
    <w:p w:rsidR="00000000" w:rsidRDefault="00D97886">
      <w:pPr>
        <w:pStyle w:val="rvps2"/>
        <w:divId w:val="662390928"/>
        <w:rPr>
          <w:color w:val="000000"/>
        </w:rPr>
      </w:pPr>
      <w:bookmarkStart w:id="3497" w:name="n9451"/>
      <w:bookmarkEnd w:id="3497"/>
      <w:r>
        <w:rPr>
          <w:color w:val="000000"/>
        </w:rPr>
        <w:t>Неявка сторін чи однієї із сторін, належним чином повідомлених про дату, час і місце розгляду справи, не перешкоджає судовому розгляду заяви.</w:t>
      </w:r>
    </w:p>
    <w:p w:rsidR="00000000" w:rsidRDefault="00D97886">
      <w:pPr>
        <w:pStyle w:val="rvps2"/>
        <w:divId w:val="662390928"/>
        <w:rPr>
          <w:color w:val="000000"/>
        </w:rPr>
      </w:pPr>
      <w:bookmarkStart w:id="3498" w:name="n9452"/>
      <w:bookmarkEnd w:id="3498"/>
      <w:r>
        <w:rPr>
          <w:color w:val="000000"/>
        </w:rPr>
        <w:t>2. За клопотанням однієї із сторін суд витребовує докази у порядку, вста</w:t>
      </w:r>
      <w:r>
        <w:rPr>
          <w:color w:val="000000"/>
        </w:rPr>
        <w:t>новленому цим Кодексом.</w:t>
      </w:r>
    </w:p>
    <w:p w:rsidR="00000000" w:rsidRDefault="00D97886">
      <w:pPr>
        <w:pStyle w:val="rvps2"/>
        <w:divId w:val="662390928"/>
        <w:rPr>
          <w:color w:val="000000"/>
        </w:rPr>
      </w:pPr>
      <w:bookmarkStart w:id="3499" w:name="n9453"/>
      <w:bookmarkEnd w:id="3499"/>
      <w:r>
        <w:rPr>
          <w:color w:val="000000"/>
        </w:rPr>
        <w:t>3. Суд за заявою особи, яка подає заяву про визнання та надання дозволу на примусове виконання рішення міжнародного комерційного арбітражу, може вжити передбачені цим Кодексом заходи забезпечення позову. Забезпечення позову допускає</w:t>
      </w:r>
      <w:r>
        <w:rPr>
          <w:color w:val="000000"/>
        </w:rPr>
        <w:t>ться на будь-якій стадії розгляду такої заяви, якщо невжиття заходів забезпечення позову може ускладнити чи унеможливити виконання рішення міжнародного комерційного арбітражу у разі надання дозволу на його виконання.</w:t>
      </w:r>
    </w:p>
    <w:p w:rsidR="00000000" w:rsidRDefault="00D97886">
      <w:pPr>
        <w:pStyle w:val="rvps2"/>
        <w:divId w:val="662390928"/>
        <w:rPr>
          <w:color w:val="000000"/>
        </w:rPr>
      </w:pPr>
      <w:bookmarkStart w:id="3500" w:name="n9454"/>
      <w:bookmarkEnd w:id="3500"/>
      <w:r>
        <w:rPr>
          <w:color w:val="000000"/>
        </w:rPr>
        <w:t>Розгляд питання про вжиття передбачених</w:t>
      </w:r>
      <w:r>
        <w:rPr>
          <w:color w:val="000000"/>
        </w:rPr>
        <w:t xml:space="preserve"> цим Кодексом заходів забезпечення позову здійснюється відповідно до </w:t>
      </w:r>
      <w:hyperlink w:anchor="n7086" w:history="1">
        <w:r>
          <w:rPr>
            <w:rStyle w:val="a3"/>
            <w:color w:val="006600"/>
            <w:u w:val="none"/>
          </w:rPr>
          <w:t>глави 10</w:t>
        </w:r>
      </w:hyperlink>
      <w:r>
        <w:rPr>
          <w:color w:val="000000"/>
        </w:rPr>
        <w:t xml:space="preserve"> розділу I цього Кодексу.</w:t>
      </w:r>
    </w:p>
    <w:p w:rsidR="00000000" w:rsidRDefault="00D97886">
      <w:pPr>
        <w:pStyle w:val="rvps2"/>
        <w:divId w:val="662390928"/>
        <w:rPr>
          <w:color w:val="000000"/>
        </w:rPr>
      </w:pPr>
      <w:bookmarkStart w:id="3501" w:name="n9455"/>
      <w:bookmarkEnd w:id="3501"/>
      <w:r>
        <w:rPr>
          <w:color w:val="000000"/>
        </w:rPr>
        <w:t>4. Про надходження заяви про визнання та надання дозволу на виконання рішення міжнародного комерційного арбітражу суд у п’яти</w:t>
      </w:r>
      <w:r>
        <w:rPr>
          <w:color w:val="000000"/>
        </w:rPr>
        <w:t>денний строк письмово повідомляє боржника і пропонує йому у місячний строк подати можливі заперечення щодо цієї заяви.</w:t>
      </w:r>
    </w:p>
    <w:p w:rsidR="00000000" w:rsidRDefault="00D97886">
      <w:pPr>
        <w:pStyle w:val="rvps2"/>
        <w:divId w:val="662390928"/>
        <w:rPr>
          <w:color w:val="000000"/>
        </w:rPr>
      </w:pPr>
      <w:bookmarkStart w:id="3502" w:name="n9456"/>
      <w:bookmarkEnd w:id="3502"/>
      <w:r>
        <w:rPr>
          <w:color w:val="000000"/>
        </w:rPr>
        <w:t xml:space="preserve">5. Після надходження заперечень боржника, а також якщо у місячний строк заперечення не подані, суддя постановляє ухвалу, в якій визначає </w:t>
      </w:r>
      <w:r>
        <w:rPr>
          <w:color w:val="000000"/>
        </w:rPr>
        <w:t>дату, час і місце судового розгляду заяви, про що сторони повідомляються письмово не пізніше ніж за десять днів до його розгляду.</w:t>
      </w:r>
    </w:p>
    <w:p w:rsidR="00000000" w:rsidRDefault="00D97886">
      <w:pPr>
        <w:pStyle w:val="rvps2"/>
        <w:divId w:val="662390928"/>
        <w:rPr>
          <w:color w:val="000000"/>
        </w:rPr>
      </w:pPr>
      <w:bookmarkStart w:id="3503" w:name="n9457"/>
      <w:bookmarkEnd w:id="3503"/>
      <w:r>
        <w:rPr>
          <w:color w:val="000000"/>
        </w:rPr>
        <w:t>6. За заявою будь-якої із сторін і за наявності поважних причин суд може відкласти розгляд заяви, про що повідомляє сторони.</w:t>
      </w:r>
    </w:p>
    <w:p w:rsidR="00000000" w:rsidRDefault="00D97886">
      <w:pPr>
        <w:pStyle w:val="rvps2"/>
        <w:divId w:val="662390928"/>
        <w:rPr>
          <w:color w:val="000000"/>
        </w:rPr>
      </w:pPr>
      <w:bookmarkStart w:id="3504" w:name="n9458"/>
      <w:bookmarkEnd w:id="3504"/>
      <w:r>
        <w:rPr>
          <w:color w:val="000000"/>
        </w:rPr>
        <w:t>7</w:t>
      </w:r>
      <w:r>
        <w:rPr>
          <w:color w:val="000000"/>
        </w:rPr>
        <w:t>. Суд може зупинити провадження у справі за заявою про визнання та надання дозволу на виконання рішення міжнародного комерційного арбітражу, якщо в провадженні компетентного суду є заява про скасування цього рішення, - до набрання законної сили ухвалою суд</w:t>
      </w:r>
      <w:r>
        <w:rPr>
          <w:color w:val="000000"/>
        </w:rPr>
        <w:t>у, якою вирішена така заява.</w:t>
      </w:r>
    </w:p>
    <w:p w:rsidR="00000000" w:rsidRDefault="00D97886">
      <w:pPr>
        <w:pStyle w:val="rvps2"/>
        <w:divId w:val="662390928"/>
        <w:rPr>
          <w:color w:val="000000"/>
        </w:rPr>
      </w:pPr>
      <w:bookmarkStart w:id="3505" w:name="n9459"/>
      <w:bookmarkEnd w:id="3505"/>
      <w:r>
        <w:rPr>
          <w:rStyle w:val="rvts9"/>
        </w:rPr>
        <w:t xml:space="preserve">Стаття 478. </w:t>
      </w:r>
      <w:r>
        <w:rPr>
          <w:color w:val="000000"/>
        </w:rPr>
        <w:t>Підстави для відмови у визнанні і наданні дозволу на виконання рішення міжнародного комерційного арбітражу</w:t>
      </w:r>
    </w:p>
    <w:p w:rsidR="00000000" w:rsidRDefault="00D97886">
      <w:pPr>
        <w:pStyle w:val="rvps2"/>
        <w:divId w:val="662390928"/>
        <w:rPr>
          <w:color w:val="000000"/>
        </w:rPr>
      </w:pPr>
      <w:bookmarkStart w:id="3506" w:name="n9460"/>
      <w:bookmarkEnd w:id="3506"/>
      <w:r>
        <w:rPr>
          <w:color w:val="000000"/>
        </w:rPr>
        <w:t>1. Суд відмовляє у визнанні і наданні дозволу на виконання рішення міжнародного комерційного арбітражу, якщо:</w:t>
      </w:r>
    </w:p>
    <w:p w:rsidR="00000000" w:rsidRDefault="00D97886">
      <w:pPr>
        <w:pStyle w:val="rvps2"/>
        <w:divId w:val="662390928"/>
        <w:rPr>
          <w:color w:val="000000"/>
        </w:rPr>
      </w:pPr>
      <w:bookmarkStart w:id="3507" w:name="n9461"/>
      <w:bookmarkEnd w:id="3507"/>
      <w:r>
        <w:rPr>
          <w:color w:val="000000"/>
        </w:rPr>
        <w:t>1) на прохання сторони, проти якої воно спрямоване, якщо ця сторона подасть суду доказ того, що:</w:t>
      </w:r>
    </w:p>
    <w:p w:rsidR="00000000" w:rsidRDefault="00D97886">
      <w:pPr>
        <w:pStyle w:val="rvps2"/>
        <w:divId w:val="662390928"/>
        <w:rPr>
          <w:color w:val="000000"/>
        </w:rPr>
      </w:pPr>
      <w:bookmarkStart w:id="3508" w:name="n9462"/>
      <w:bookmarkEnd w:id="3508"/>
      <w:r>
        <w:rPr>
          <w:color w:val="000000"/>
        </w:rPr>
        <w:t>а) одна із сторін в арбітражній угоді була якоюсь</w:t>
      </w:r>
      <w:r>
        <w:rPr>
          <w:color w:val="000000"/>
        </w:rPr>
        <w:t xml:space="preserve"> мірою недієздатною; або ця угода є недійсною за законом, якому сторони цю угоду підпорядкували, а в разі відсутності такої вказівки, - за законом держави, де рішення було винесено; або</w:t>
      </w:r>
    </w:p>
    <w:p w:rsidR="00000000" w:rsidRDefault="00D97886">
      <w:pPr>
        <w:pStyle w:val="rvps2"/>
        <w:divId w:val="662390928"/>
        <w:rPr>
          <w:color w:val="000000"/>
        </w:rPr>
      </w:pPr>
      <w:bookmarkStart w:id="3509" w:name="n9463"/>
      <w:bookmarkEnd w:id="3509"/>
      <w:r>
        <w:rPr>
          <w:color w:val="000000"/>
        </w:rPr>
        <w:t>б) сторону, проти якої винесено рішення, не було належним чином сповіщ</w:t>
      </w:r>
      <w:r>
        <w:rPr>
          <w:color w:val="000000"/>
        </w:rPr>
        <w:t>ено про призначення арбітра чи про арбітражний розгляд або з інших поважних причин вона не могла подати свої пояснення; або</w:t>
      </w:r>
    </w:p>
    <w:p w:rsidR="00000000" w:rsidRDefault="00D97886">
      <w:pPr>
        <w:pStyle w:val="rvps2"/>
        <w:divId w:val="662390928"/>
        <w:rPr>
          <w:color w:val="000000"/>
        </w:rPr>
      </w:pPr>
      <w:bookmarkStart w:id="3510" w:name="n9464"/>
      <w:bookmarkEnd w:id="3510"/>
      <w:r>
        <w:rPr>
          <w:color w:val="000000"/>
        </w:rPr>
        <w:t xml:space="preserve">в) рішення винесено щодо спору, не передбаченого арбітражною угодою, або такого, що не підпадає під її умови, або містить постанови </w:t>
      </w:r>
      <w:r>
        <w:rPr>
          <w:color w:val="000000"/>
        </w:rPr>
        <w:t>з питань, що виходять за межі арбітражної угоди; проте якщо постанови з питань, охоплених арбітражною угодою, можуть бути відокремлені від тих, які не охоплюються такою угодою, то та частина арбітражного рішення, яка містить постанови з питань, що охоплені</w:t>
      </w:r>
      <w:r>
        <w:rPr>
          <w:color w:val="000000"/>
        </w:rPr>
        <w:t xml:space="preserve"> арбітражною угодою, може бути визнана і виконана; або</w:t>
      </w:r>
    </w:p>
    <w:p w:rsidR="00000000" w:rsidRDefault="00D97886">
      <w:pPr>
        <w:pStyle w:val="rvps2"/>
        <w:divId w:val="662390928"/>
        <w:rPr>
          <w:color w:val="000000"/>
        </w:rPr>
      </w:pPr>
      <w:bookmarkStart w:id="3511" w:name="n9465"/>
      <w:bookmarkEnd w:id="3511"/>
      <w:r>
        <w:rPr>
          <w:color w:val="000000"/>
        </w:rPr>
        <w:t>г) склад міжнародного комерційного арбітражу або арбітражна процедура не відповідали угоді між сторонами або, за відсутності такої, не відповідали закону тієї держави, де мав місце арбітраж; або</w:t>
      </w:r>
    </w:p>
    <w:p w:rsidR="00000000" w:rsidRDefault="00D97886">
      <w:pPr>
        <w:pStyle w:val="rvps2"/>
        <w:divId w:val="662390928"/>
        <w:rPr>
          <w:color w:val="000000"/>
        </w:rPr>
      </w:pPr>
      <w:bookmarkStart w:id="3512" w:name="n9466"/>
      <w:bookmarkEnd w:id="3512"/>
      <w:r>
        <w:rPr>
          <w:color w:val="000000"/>
        </w:rPr>
        <w:t>ґ) ріш</w:t>
      </w:r>
      <w:r>
        <w:rPr>
          <w:color w:val="000000"/>
        </w:rPr>
        <w:t>ення ще не стало обов’язковим для сторін, або було скасовано, або його виконання зупинено судом держави, в якій або згідно із законом якої воно було прийнято; або</w:t>
      </w:r>
    </w:p>
    <w:p w:rsidR="00000000" w:rsidRDefault="00D97886">
      <w:pPr>
        <w:pStyle w:val="rvps2"/>
        <w:divId w:val="662390928"/>
        <w:rPr>
          <w:color w:val="000000"/>
        </w:rPr>
      </w:pPr>
      <w:bookmarkStart w:id="3513" w:name="n9467"/>
      <w:bookmarkEnd w:id="3513"/>
      <w:r>
        <w:rPr>
          <w:color w:val="000000"/>
        </w:rPr>
        <w:t>2) якщо суд визнає, що:</w:t>
      </w:r>
    </w:p>
    <w:p w:rsidR="00000000" w:rsidRDefault="00D97886">
      <w:pPr>
        <w:pStyle w:val="rvps2"/>
        <w:divId w:val="662390928"/>
        <w:rPr>
          <w:color w:val="000000"/>
        </w:rPr>
      </w:pPr>
      <w:bookmarkStart w:id="3514" w:name="n9468"/>
      <w:bookmarkEnd w:id="3514"/>
      <w:r>
        <w:rPr>
          <w:color w:val="000000"/>
        </w:rPr>
        <w:t xml:space="preserve">а) відповідно до закону спір, з огляду на його предмет, не може бути </w:t>
      </w:r>
      <w:r>
        <w:rPr>
          <w:color w:val="000000"/>
        </w:rPr>
        <w:t>переданий на вирішення міжнародного комерційного арбітражу; або</w:t>
      </w:r>
    </w:p>
    <w:p w:rsidR="00000000" w:rsidRDefault="00D97886">
      <w:pPr>
        <w:pStyle w:val="rvps2"/>
        <w:divId w:val="662390928"/>
        <w:rPr>
          <w:color w:val="000000"/>
        </w:rPr>
      </w:pPr>
      <w:bookmarkStart w:id="3515" w:name="n9469"/>
      <w:bookmarkEnd w:id="3515"/>
      <w:r>
        <w:rPr>
          <w:color w:val="000000"/>
        </w:rPr>
        <w:t>б) визнання та виконання цього арбітражного рішення суперечить публічному порядку України.</w:t>
      </w:r>
    </w:p>
    <w:p w:rsidR="00000000" w:rsidRDefault="00D97886">
      <w:pPr>
        <w:pStyle w:val="rvps2"/>
        <w:divId w:val="662390928"/>
        <w:rPr>
          <w:color w:val="000000"/>
        </w:rPr>
      </w:pPr>
      <w:bookmarkStart w:id="3516" w:name="n9470"/>
      <w:bookmarkEnd w:id="3516"/>
      <w:r>
        <w:rPr>
          <w:rStyle w:val="rvts9"/>
        </w:rPr>
        <w:t xml:space="preserve">Стаття 479. </w:t>
      </w:r>
      <w:r>
        <w:rPr>
          <w:color w:val="000000"/>
        </w:rPr>
        <w:t>Ухвала суду про визнання і надання дозволу на виконання рішення міжнародного комерційного</w:t>
      </w:r>
      <w:r>
        <w:rPr>
          <w:color w:val="000000"/>
        </w:rPr>
        <w:t xml:space="preserve"> арбітражу або про відмову у визнанні і наданні дозволу на виконання</w:t>
      </w:r>
    </w:p>
    <w:p w:rsidR="00000000" w:rsidRDefault="00D97886">
      <w:pPr>
        <w:pStyle w:val="rvps2"/>
        <w:divId w:val="662390928"/>
        <w:rPr>
          <w:color w:val="000000"/>
        </w:rPr>
      </w:pPr>
      <w:bookmarkStart w:id="3517" w:name="n9471"/>
      <w:bookmarkEnd w:id="3517"/>
      <w:r>
        <w:rPr>
          <w:color w:val="000000"/>
        </w:rPr>
        <w:t>1. За результатами розгляду заяви про визнання і надання дозволу на виконання рішення міжнародного комерційного арбітражу суд постановляє ухвалу про визнання і надання дозволу на виконанн</w:t>
      </w:r>
      <w:r>
        <w:rPr>
          <w:color w:val="000000"/>
        </w:rPr>
        <w:t>я рішення міжнародного комерційного арбітражу або про відмову у визнанні і наданні дозволу на виконання рішення міжнародного комерційного арбітражу за правилами, встановленими цим Кодексом для ухвалення рішення.</w:t>
      </w:r>
    </w:p>
    <w:p w:rsidR="00000000" w:rsidRDefault="00D97886">
      <w:pPr>
        <w:pStyle w:val="rvps2"/>
        <w:divId w:val="662390928"/>
        <w:rPr>
          <w:color w:val="000000"/>
        </w:rPr>
      </w:pPr>
      <w:bookmarkStart w:id="3518" w:name="n9472"/>
      <w:bookmarkEnd w:id="3518"/>
      <w:r>
        <w:rPr>
          <w:color w:val="000000"/>
        </w:rPr>
        <w:t>2. В ухвалі суду мають бути також зазначені:</w:t>
      </w:r>
    </w:p>
    <w:p w:rsidR="00000000" w:rsidRDefault="00D97886">
      <w:pPr>
        <w:pStyle w:val="rvps2"/>
        <w:divId w:val="662390928"/>
        <w:rPr>
          <w:color w:val="000000"/>
        </w:rPr>
      </w:pPr>
      <w:bookmarkStart w:id="3519" w:name="n9473"/>
      <w:bookmarkEnd w:id="3519"/>
      <w:r>
        <w:rPr>
          <w:color w:val="000000"/>
        </w:rPr>
        <w:t>1) найменування і склад міжнародного комерційного арбітражу, який прийняв рішення;</w:t>
      </w:r>
    </w:p>
    <w:p w:rsidR="00000000" w:rsidRDefault="00D97886">
      <w:pPr>
        <w:pStyle w:val="rvps2"/>
        <w:divId w:val="662390928"/>
        <w:rPr>
          <w:color w:val="000000"/>
        </w:rPr>
      </w:pPr>
      <w:bookmarkStart w:id="3520" w:name="n9474"/>
      <w:bookmarkEnd w:id="3520"/>
      <w:r>
        <w:rPr>
          <w:color w:val="000000"/>
        </w:rPr>
        <w:t>2) імена (найменування) сторін арбітражного спору;</w:t>
      </w:r>
    </w:p>
    <w:p w:rsidR="00000000" w:rsidRDefault="00D97886">
      <w:pPr>
        <w:pStyle w:val="rvps2"/>
        <w:divId w:val="662390928"/>
        <w:rPr>
          <w:color w:val="000000"/>
        </w:rPr>
      </w:pPr>
      <w:bookmarkStart w:id="3521" w:name="n9475"/>
      <w:bookmarkEnd w:id="3521"/>
      <w:r>
        <w:rPr>
          <w:color w:val="000000"/>
        </w:rPr>
        <w:t>3) дані про рішення міжнародного комерційного арбітражу, за яким заявник просить видати виконавчий лист;</w:t>
      </w:r>
    </w:p>
    <w:p w:rsidR="00000000" w:rsidRDefault="00D97886">
      <w:pPr>
        <w:pStyle w:val="rvps2"/>
        <w:divId w:val="662390928"/>
        <w:rPr>
          <w:color w:val="000000"/>
        </w:rPr>
      </w:pPr>
      <w:bookmarkStart w:id="3522" w:name="n9476"/>
      <w:bookmarkEnd w:id="3522"/>
      <w:r>
        <w:rPr>
          <w:color w:val="000000"/>
        </w:rPr>
        <w:t>4) вказівка про видачу виконавчого листа або про відмову у його видачі.</w:t>
      </w:r>
    </w:p>
    <w:p w:rsidR="00000000" w:rsidRDefault="00D97886">
      <w:pPr>
        <w:pStyle w:val="rvps2"/>
        <w:divId w:val="662390928"/>
        <w:rPr>
          <w:color w:val="000000"/>
        </w:rPr>
      </w:pPr>
      <w:bookmarkStart w:id="3523" w:name="n9477"/>
      <w:bookmarkEnd w:id="3523"/>
      <w:r>
        <w:rPr>
          <w:color w:val="000000"/>
        </w:rPr>
        <w:t>3. Якщо рішення міжнародного комерційного арбітражу вже виконувалося раніше, суд визначає, в якій частині або з якого часу воно підлягає виконанню.</w:t>
      </w:r>
    </w:p>
    <w:p w:rsidR="00000000" w:rsidRDefault="00D97886">
      <w:pPr>
        <w:pStyle w:val="rvps2"/>
        <w:divId w:val="662390928"/>
        <w:rPr>
          <w:color w:val="000000"/>
        </w:rPr>
      </w:pPr>
      <w:bookmarkStart w:id="3524" w:name="n9478"/>
      <w:bookmarkEnd w:id="3524"/>
      <w:r>
        <w:rPr>
          <w:color w:val="000000"/>
        </w:rPr>
        <w:t>4. Якщо в рішенні міжнародного комер</w:t>
      </w:r>
      <w:r>
        <w:rPr>
          <w:color w:val="000000"/>
        </w:rPr>
        <w:t>ційного арбітражу передбачена сплата відсотків та (або) пеня, які нараховуються відповідно до умов, вказаних в рішенні міжнародного арбітражу, суд вказує в своїй ухвалі про визнання та надання дозволу на виконання такого рішення про нарахування таких відсо</w:t>
      </w:r>
      <w:r>
        <w:rPr>
          <w:color w:val="000000"/>
        </w:rPr>
        <w:t>тків та (або) пені до моменту виконання рішення з урахуванням чинного законодавства, що регулює таке нарахування.</w:t>
      </w:r>
    </w:p>
    <w:p w:rsidR="00000000" w:rsidRDefault="00D97886">
      <w:pPr>
        <w:pStyle w:val="rvps2"/>
        <w:divId w:val="662390928"/>
        <w:rPr>
          <w:color w:val="000000"/>
        </w:rPr>
      </w:pPr>
      <w:bookmarkStart w:id="3525" w:name="n9479"/>
      <w:bookmarkEnd w:id="3525"/>
      <w:r>
        <w:rPr>
          <w:color w:val="000000"/>
        </w:rPr>
        <w:t>5. Остаточна сума відсотків (пені) у такому випадку розраховується за правилами, визначеними у рішенні суду, органом (особою), який (яка) здій</w:t>
      </w:r>
      <w:r>
        <w:rPr>
          <w:color w:val="000000"/>
        </w:rPr>
        <w:t xml:space="preserve">снює примусове виконання рішення суду і відповідні дії (рішення) якого (якої) можуть бути оскаржені в порядку, передбаченому </w:t>
      </w:r>
      <w:hyperlink w:anchor="n9236" w:history="1">
        <w:r>
          <w:rPr>
            <w:rStyle w:val="a3"/>
            <w:color w:val="006600"/>
            <w:u w:val="none"/>
          </w:rPr>
          <w:t>розділом VII</w:t>
        </w:r>
      </w:hyperlink>
      <w:r>
        <w:rPr>
          <w:color w:val="000000"/>
        </w:rPr>
        <w:t xml:space="preserve"> цього Кодексу.</w:t>
      </w:r>
    </w:p>
    <w:p w:rsidR="00000000" w:rsidRDefault="00D97886">
      <w:pPr>
        <w:pStyle w:val="rvps2"/>
        <w:divId w:val="662390928"/>
        <w:rPr>
          <w:color w:val="000000"/>
        </w:rPr>
      </w:pPr>
      <w:bookmarkStart w:id="3526" w:name="n9480"/>
      <w:bookmarkEnd w:id="3526"/>
      <w:r>
        <w:rPr>
          <w:color w:val="000000"/>
        </w:rPr>
        <w:t>6. Якщо в рішенні міжнародного комерційного арбітражу суму стягнення зазнач</w:t>
      </w:r>
      <w:r>
        <w:rPr>
          <w:color w:val="000000"/>
        </w:rPr>
        <w:t xml:space="preserve">ено в іноземній валюті або валютах, суд, який розглядає це клопотання, вказує в своїй ухвалі суму стягнення у валюті, зазначеній в рішенні міжнародного комерційного арбітражу, а за заявою стягувача суд визначає суму стягнення в національній валюті України </w:t>
      </w:r>
      <w:r>
        <w:rPr>
          <w:color w:val="000000"/>
        </w:rPr>
        <w:t>за курсом Національного банку України на день постановлення ухвали.</w:t>
      </w:r>
    </w:p>
    <w:p w:rsidR="00000000" w:rsidRDefault="00D97886">
      <w:pPr>
        <w:pStyle w:val="rvps2"/>
        <w:divId w:val="662390928"/>
        <w:rPr>
          <w:color w:val="000000"/>
        </w:rPr>
      </w:pPr>
      <w:bookmarkStart w:id="3527" w:name="n9481"/>
      <w:bookmarkEnd w:id="3527"/>
      <w:r>
        <w:rPr>
          <w:color w:val="000000"/>
        </w:rPr>
        <w:t>7. Ухвала суду про визнання і надання дозволу на виконання або про відмову у визнанні і наданні дозволу на виконання рішення міжнародного комерційного арбітражу може бути оскаржена сторона</w:t>
      </w:r>
      <w:r>
        <w:rPr>
          <w:color w:val="000000"/>
        </w:rPr>
        <w:t>ми в апеляційному порядку, передбаченому цим Кодексом для оскарження рішень суду.</w:t>
      </w:r>
    </w:p>
    <w:p w:rsidR="00000000" w:rsidRDefault="00D97886">
      <w:pPr>
        <w:pStyle w:val="rvps2"/>
        <w:divId w:val="662390928"/>
        <w:rPr>
          <w:color w:val="000000"/>
        </w:rPr>
      </w:pPr>
      <w:bookmarkStart w:id="3528" w:name="n9482"/>
      <w:bookmarkEnd w:id="3528"/>
      <w:r>
        <w:rPr>
          <w:color w:val="000000"/>
        </w:rPr>
        <w:t>8. Ухвала суду, якщо вона не була оскаржена в апеляційному порядку, набирає законної сили після закінчення строку на апеляційне оскарження.</w:t>
      </w:r>
    </w:p>
    <w:p w:rsidR="00000000" w:rsidRDefault="00D97886">
      <w:pPr>
        <w:pStyle w:val="rvps2"/>
        <w:divId w:val="662390928"/>
        <w:rPr>
          <w:color w:val="000000"/>
        </w:rPr>
      </w:pPr>
      <w:bookmarkStart w:id="3529" w:name="n9483"/>
      <w:bookmarkEnd w:id="3529"/>
      <w:r>
        <w:rPr>
          <w:color w:val="000000"/>
        </w:rPr>
        <w:t xml:space="preserve">У разі подання апеляційної скарги </w:t>
      </w:r>
      <w:r>
        <w:rPr>
          <w:color w:val="000000"/>
        </w:rPr>
        <w:t>ухвала суду набирає законної сили після розгляду справи судом апеляційної інстанції.</w:t>
      </w:r>
    </w:p>
    <w:p w:rsidR="00000000" w:rsidRDefault="00D97886">
      <w:pPr>
        <w:pStyle w:val="rvps2"/>
        <w:divId w:val="662390928"/>
        <w:rPr>
          <w:color w:val="000000"/>
        </w:rPr>
      </w:pPr>
      <w:bookmarkStart w:id="3530" w:name="n9484"/>
      <w:bookmarkEnd w:id="3530"/>
      <w:r>
        <w:rPr>
          <w:color w:val="000000"/>
        </w:rPr>
        <w:t xml:space="preserve">9. Ухвала про визнання і надання дозволу на виконання рішення міжнародного комерційного арбітражу направляється сторонам у порядку, передбаченому </w:t>
      </w:r>
      <w:hyperlink w:anchor="n8101" w:history="1">
        <w:r>
          <w:rPr>
            <w:rStyle w:val="a3"/>
            <w:color w:val="006600"/>
            <w:u w:val="none"/>
          </w:rPr>
          <w:t>статтею 272</w:t>
        </w:r>
      </w:hyperlink>
      <w:r>
        <w:rPr>
          <w:color w:val="000000"/>
        </w:rPr>
        <w:t xml:space="preserve"> цього Кодексу.</w:t>
      </w:r>
    </w:p>
    <w:p w:rsidR="00000000" w:rsidRDefault="00D97886">
      <w:pPr>
        <w:pStyle w:val="rvps2"/>
        <w:divId w:val="662390928"/>
        <w:rPr>
          <w:color w:val="000000"/>
        </w:rPr>
      </w:pPr>
      <w:bookmarkStart w:id="3531" w:name="n9485"/>
      <w:bookmarkEnd w:id="3531"/>
      <w:r>
        <w:rPr>
          <w:color w:val="000000"/>
        </w:rPr>
        <w:t>10. Виконавчий лист вноситься до Єдиного державного реєстру виконавчих документів не пізніше наступного дня з дня його видання в порядку, встановленому Положенням про Єдиний державний реєстр виконавчих документів.</w:t>
      </w:r>
    </w:p>
    <w:p w:rsidR="00000000" w:rsidRDefault="00D97886">
      <w:pPr>
        <w:pStyle w:val="rvps2"/>
        <w:divId w:val="662390928"/>
        <w:rPr>
          <w:color w:val="000000"/>
        </w:rPr>
      </w:pPr>
      <w:bookmarkStart w:id="3532" w:name="n9486"/>
      <w:bookmarkEnd w:id="3532"/>
      <w:r>
        <w:rPr>
          <w:rStyle w:val="rvts9"/>
        </w:rPr>
        <w:t xml:space="preserve">Стаття 480. </w:t>
      </w:r>
      <w:r>
        <w:rPr>
          <w:color w:val="000000"/>
        </w:rPr>
        <w:t>Добровільне виконання рішення міжнародного комерційного арбітражу про стягнення грошових коштів</w:t>
      </w:r>
    </w:p>
    <w:p w:rsidR="00000000" w:rsidRDefault="00D97886">
      <w:pPr>
        <w:pStyle w:val="rvps2"/>
        <w:divId w:val="662390928"/>
        <w:rPr>
          <w:color w:val="000000"/>
        </w:rPr>
      </w:pPr>
      <w:bookmarkStart w:id="3533" w:name="n9487"/>
      <w:bookmarkEnd w:id="3533"/>
      <w:r>
        <w:rPr>
          <w:color w:val="000000"/>
        </w:rPr>
        <w:t>1. Заява про визнання і надання дозволу на добровільне виконання рішення міжнародного комерційного арбітражу про стягнення грошових коштів подається до суду бор</w:t>
      </w:r>
      <w:r>
        <w:rPr>
          <w:color w:val="000000"/>
        </w:rPr>
        <w:t xml:space="preserve">жником в порядку та відповідно до вимог, встановлених </w:t>
      </w:r>
      <w:hyperlink w:anchor="n9422" w:history="1">
        <w:r>
          <w:rPr>
            <w:rStyle w:val="a3"/>
            <w:color w:val="006600"/>
            <w:u w:val="none"/>
          </w:rPr>
          <w:t>статтями 474-476</w:t>
        </w:r>
      </w:hyperlink>
      <w:r>
        <w:rPr>
          <w:color w:val="000000"/>
        </w:rPr>
        <w:t xml:space="preserve"> цього Кодексу, з урахуванням особливостей, встановлених цією статтею.</w:t>
      </w:r>
    </w:p>
    <w:p w:rsidR="00000000" w:rsidRDefault="00D97886">
      <w:pPr>
        <w:pStyle w:val="rvps2"/>
        <w:divId w:val="662390928"/>
        <w:rPr>
          <w:color w:val="000000"/>
        </w:rPr>
      </w:pPr>
      <w:bookmarkStart w:id="3534" w:name="n9488"/>
      <w:bookmarkEnd w:id="3534"/>
      <w:r>
        <w:rPr>
          <w:color w:val="000000"/>
        </w:rPr>
        <w:t>2. Заява може бути подана щодо добровільного виконання рішення міжнародного комерційног</w:t>
      </w:r>
      <w:r>
        <w:rPr>
          <w:color w:val="000000"/>
        </w:rPr>
        <w:t>о арбітражу лише в повному обсязі, а якщо рішення винесене проти декількох боржників - в частині, що стосується боржника, який подає заяву. У разі недотримання цих вимог суд повертає таку заяву без розгляду.</w:t>
      </w:r>
    </w:p>
    <w:p w:rsidR="00000000" w:rsidRDefault="00D97886">
      <w:pPr>
        <w:pStyle w:val="rvps2"/>
        <w:divId w:val="662390928"/>
        <w:rPr>
          <w:color w:val="000000"/>
        </w:rPr>
      </w:pPr>
      <w:bookmarkStart w:id="3535" w:name="n9489"/>
      <w:bookmarkEnd w:id="3535"/>
      <w:r>
        <w:rPr>
          <w:color w:val="000000"/>
        </w:rPr>
        <w:t>3. Заява про надання дозволу на добровільне вико</w:t>
      </w:r>
      <w:r>
        <w:rPr>
          <w:color w:val="000000"/>
        </w:rPr>
        <w:t>нання рішення міжнародного комерційного арбітражу розглядається суддею одноособово протягом десяти днів з дня надходження до суду заяви про надання дозволу на добровільне виконання рішення міжнародного комерційного арбітражу в судовому засіданні без повідо</w:t>
      </w:r>
      <w:r>
        <w:rPr>
          <w:color w:val="000000"/>
        </w:rPr>
        <w:t>млення учасників арбітражного розгляду.</w:t>
      </w:r>
    </w:p>
    <w:p w:rsidR="00000000" w:rsidRDefault="00D97886">
      <w:pPr>
        <w:pStyle w:val="rvps2"/>
        <w:divId w:val="662390928"/>
        <w:rPr>
          <w:color w:val="000000"/>
        </w:rPr>
      </w:pPr>
      <w:bookmarkStart w:id="3536" w:name="n9490"/>
      <w:bookmarkEnd w:id="3536"/>
      <w:r>
        <w:rPr>
          <w:color w:val="000000"/>
        </w:rPr>
        <w:t xml:space="preserve">4. За відсутності підстав, визначених у </w:t>
      </w:r>
      <w:hyperlink w:anchor="n9467" w:history="1">
        <w:r>
          <w:rPr>
            <w:rStyle w:val="a3"/>
            <w:color w:val="006600"/>
            <w:u w:val="none"/>
          </w:rPr>
          <w:t>пункті 2</w:t>
        </w:r>
      </w:hyperlink>
      <w:r>
        <w:rPr>
          <w:color w:val="000000"/>
        </w:rPr>
        <w:t xml:space="preserve"> частини першої статті 478 цього Кодексу, суд задовольняє заяву про надання дозволу на добровільне виконання рішення міжнародного комерційно</w:t>
      </w:r>
      <w:r>
        <w:rPr>
          <w:color w:val="000000"/>
        </w:rPr>
        <w:t>го арбітражу та постановляє ухвалу про визнання та надання дозволу на виконання рішення міжнародного комерційного арбітражу в частині, що стосується боржника, який подає заяву.</w:t>
      </w:r>
    </w:p>
    <w:p w:rsidR="00000000" w:rsidRDefault="00D97886">
      <w:pPr>
        <w:pStyle w:val="rvps2"/>
        <w:divId w:val="662390928"/>
        <w:rPr>
          <w:color w:val="000000"/>
        </w:rPr>
      </w:pPr>
      <w:bookmarkStart w:id="3537" w:name="n9491"/>
      <w:bookmarkEnd w:id="3537"/>
      <w:r>
        <w:rPr>
          <w:color w:val="000000"/>
        </w:rPr>
        <w:t xml:space="preserve">5. Ухвала суду про визнання і надання дозволу на добровільне виконання або про </w:t>
      </w:r>
      <w:r>
        <w:rPr>
          <w:color w:val="000000"/>
        </w:rPr>
        <w:t>відмову у визнанні і виконанні рішення міжнародного комерційного арбітражу може бути оскаржена сторонами в апеляційному порядку, передбаченому цим Кодексом для оскарження рішень суду.</w:t>
      </w:r>
    </w:p>
    <w:p w:rsidR="00000000" w:rsidRDefault="00D97886">
      <w:pPr>
        <w:pStyle w:val="rvps2"/>
        <w:divId w:val="662390928"/>
        <w:rPr>
          <w:color w:val="000000"/>
        </w:rPr>
      </w:pPr>
      <w:bookmarkStart w:id="3538" w:name="n9492"/>
      <w:bookmarkEnd w:id="3538"/>
      <w:r>
        <w:rPr>
          <w:color w:val="000000"/>
        </w:rPr>
        <w:t>6. Ухвала суду, якщо вона не була оскаржена в апеляційному порядку, наби</w:t>
      </w:r>
      <w:r>
        <w:rPr>
          <w:color w:val="000000"/>
        </w:rPr>
        <w:t>рає законної сили після закінчення строку на апеляційне оскарження.</w:t>
      </w:r>
    </w:p>
    <w:p w:rsidR="00000000" w:rsidRDefault="00D97886">
      <w:pPr>
        <w:pStyle w:val="rvps2"/>
        <w:divId w:val="662390928"/>
        <w:rPr>
          <w:color w:val="000000"/>
        </w:rPr>
      </w:pPr>
      <w:bookmarkStart w:id="3539" w:name="n9493"/>
      <w:bookmarkEnd w:id="3539"/>
      <w:r>
        <w:rPr>
          <w:color w:val="000000"/>
        </w:rPr>
        <w:t>7. У разі подання апеляційної скарги ухвала суду набирає законної сили після розгляду справи судом апеляційної інстанції.</w:t>
      </w:r>
    </w:p>
    <w:p w:rsidR="00000000" w:rsidRDefault="00D97886">
      <w:pPr>
        <w:pStyle w:val="rvps2"/>
        <w:divId w:val="662390928"/>
        <w:rPr>
          <w:color w:val="000000"/>
        </w:rPr>
      </w:pPr>
      <w:bookmarkStart w:id="3540" w:name="n9494"/>
      <w:bookmarkEnd w:id="3540"/>
      <w:r>
        <w:rPr>
          <w:color w:val="000000"/>
        </w:rPr>
        <w:t>8. Копії ухвали вручаються всім сторонам арбітражного розгляду в п</w:t>
      </w:r>
      <w:r>
        <w:rPr>
          <w:color w:val="000000"/>
        </w:rPr>
        <w:t xml:space="preserve">орядку, встановленому </w:t>
      </w:r>
      <w:hyperlink w:anchor="n8101" w:history="1">
        <w:r>
          <w:rPr>
            <w:rStyle w:val="a3"/>
            <w:color w:val="006600"/>
            <w:u w:val="none"/>
          </w:rPr>
          <w:t>статтею 272</w:t>
        </w:r>
      </w:hyperlink>
      <w:r>
        <w:rPr>
          <w:color w:val="000000"/>
        </w:rPr>
        <w:t xml:space="preserve"> цього Кодексу.</w:t>
      </w:r>
    </w:p>
    <w:p w:rsidR="00000000" w:rsidRDefault="00D97886">
      <w:pPr>
        <w:pStyle w:val="rvps2"/>
        <w:divId w:val="662390928"/>
        <w:rPr>
          <w:color w:val="000000"/>
        </w:rPr>
      </w:pPr>
      <w:bookmarkStart w:id="3541" w:name="n9495"/>
      <w:bookmarkEnd w:id="3541"/>
      <w:r>
        <w:rPr>
          <w:color w:val="000000"/>
        </w:rPr>
        <w:t xml:space="preserve">9. На підставі ухвали суду про задоволення заяви про надання дозволу на добровільне виконання рішення міжнародного комерційного арбітражу суд за заявою стягувача видає виконавчий </w:t>
      </w:r>
      <w:r>
        <w:rPr>
          <w:color w:val="000000"/>
        </w:rPr>
        <w:t>лист, який не пізніше наступного дня з дня його видання вноситься до Єдиного державного реєстру виконавчих документів у порядку, встановленому Положенням про Єдиний державний реєстр виконавчих документів.</w:t>
      </w:r>
    </w:p>
    <w:p w:rsidR="00000000" w:rsidRDefault="00D97886">
      <w:pPr>
        <w:pStyle w:val="rvps2"/>
        <w:divId w:val="662390928"/>
        <w:rPr>
          <w:color w:val="000000"/>
        </w:rPr>
      </w:pPr>
      <w:bookmarkStart w:id="3542" w:name="n9496"/>
      <w:bookmarkEnd w:id="3542"/>
      <w:r>
        <w:rPr>
          <w:rStyle w:val="rvts9"/>
        </w:rPr>
        <w:t xml:space="preserve">Стаття 481. </w:t>
      </w:r>
      <w:r>
        <w:rPr>
          <w:color w:val="000000"/>
        </w:rPr>
        <w:t>Визнання рішень міжнародного комерційно</w:t>
      </w:r>
      <w:r>
        <w:rPr>
          <w:color w:val="000000"/>
        </w:rPr>
        <w:t>го арбітражу, що не підлягають примусовому виконанню</w:t>
      </w:r>
    </w:p>
    <w:p w:rsidR="00000000" w:rsidRDefault="00D97886">
      <w:pPr>
        <w:pStyle w:val="rvps2"/>
        <w:divId w:val="662390928"/>
        <w:rPr>
          <w:color w:val="000000"/>
        </w:rPr>
      </w:pPr>
      <w:bookmarkStart w:id="3543" w:name="n9497"/>
      <w:bookmarkEnd w:id="3543"/>
      <w:r>
        <w:rPr>
          <w:color w:val="000000"/>
        </w:rPr>
        <w:t xml:space="preserve">1. Визнання рішень міжнародного комерційного арбітражу, що не підлягають примусовому виконанню, здійснюється в порядку, передбаченому цією главою, з урахуванням особливостей, встановлених </w:t>
      </w:r>
      <w:hyperlink w:anchor="n9402" w:history="1">
        <w:r>
          <w:rPr>
            <w:rStyle w:val="a3"/>
            <w:color w:val="006600"/>
            <w:u w:val="none"/>
          </w:rPr>
          <w:t>главою 2</w:t>
        </w:r>
      </w:hyperlink>
      <w:r>
        <w:rPr>
          <w:color w:val="000000"/>
        </w:rPr>
        <w:t xml:space="preserve"> цього розділу.</w:t>
      </w:r>
    </w:p>
    <w:p w:rsidR="00000000" w:rsidRDefault="00D97886">
      <w:pPr>
        <w:pStyle w:val="rvps2"/>
        <w:divId w:val="662390928"/>
        <w:rPr>
          <w:color w:val="000000"/>
        </w:rPr>
      </w:pPr>
      <w:bookmarkStart w:id="3544" w:name="n9498"/>
      <w:bookmarkEnd w:id="3544"/>
      <w:r>
        <w:rPr>
          <w:rStyle w:val="rvts9"/>
        </w:rPr>
        <w:t xml:space="preserve">Стаття 482. </w:t>
      </w:r>
      <w:r>
        <w:rPr>
          <w:color w:val="000000"/>
        </w:rPr>
        <w:t>Надання дозволу на виконання рішення міжнародного комерційного арбітражу, якщо місце арбітражу знаходиться на території України</w:t>
      </w:r>
    </w:p>
    <w:p w:rsidR="00000000" w:rsidRDefault="00D97886">
      <w:pPr>
        <w:pStyle w:val="rvps2"/>
        <w:divId w:val="662390928"/>
        <w:rPr>
          <w:color w:val="000000"/>
        </w:rPr>
      </w:pPr>
      <w:bookmarkStart w:id="3545" w:name="n9499"/>
      <w:bookmarkEnd w:id="3545"/>
      <w:r>
        <w:rPr>
          <w:color w:val="000000"/>
        </w:rPr>
        <w:t>1. Надання дозволу на виконання рішення міжнародного комерційного арбітражу, як</w:t>
      </w:r>
      <w:r>
        <w:rPr>
          <w:color w:val="000000"/>
        </w:rPr>
        <w:t>що місце арбітражу знаходиться на території України, здійснюється судом у порядку, встановленому цією главою, з особливостями, передбаченими цією статтею.</w:t>
      </w:r>
    </w:p>
    <w:p w:rsidR="00000000" w:rsidRDefault="00D97886">
      <w:pPr>
        <w:pStyle w:val="rvps2"/>
        <w:divId w:val="662390928"/>
        <w:rPr>
          <w:color w:val="000000"/>
        </w:rPr>
      </w:pPr>
      <w:bookmarkStart w:id="3546" w:name="n9500"/>
      <w:bookmarkEnd w:id="3546"/>
      <w:r>
        <w:rPr>
          <w:color w:val="000000"/>
        </w:rPr>
        <w:t>2. Суд може зупинити провадження у справі за заявою про визнання та надання дозволу на виконання ріше</w:t>
      </w:r>
      <w:r>
        <w:rPr>
          <w:color w:val="000000"/>
        </w:rPr>
        <w:t>ння міжнародного комерційного арбітражу, якщо в провадженні суду є заява про скасування цього рішення, - до набрання законної сили ухвалою суду, якою вирішена така заява.</w:t>
      </w:r>
    </w:p>
    <w:p w:rsidR="00000000" w:rsidRDefault="00D97886">
      <w:pPr>
        <w:pStyle w:val="rvps2"/>
        <w:divId w:val="662390928"/>
        <w:rPr>
          <w:color w:val="000000"/>
        </w:rPr>
      </w:pPr>
      <w:bookmarkStart w:id="3547" w:name="n9501"/>
      <w:bookmarkEnd w:id="3547"/>
      <w:r>
        <w:rPr>
          <w:color w:val="000000"/>
        </w:rPr>
        <w:t>3. До постановлення ухвали по суті поданої заяви про надання дозволу на примусове вик</w:t>
      </w:r>
      <w:r>
        <w:rPr>
          <w:color w:val="000000"/>
        </w:rPr>
        <w:t>онання рішення міжнародного комерційного арбітражу будь-яка сторона арбітражного розгляду в установлені законом порядку та строки має право звернутися до суду із заявою про скасування цього ж рішення та просити розглянути його спільно із заявою про надання</w:t>
      </w:r>
      <w:r>
        <w:rPr>
          <w:color w:val="000000"/>
        </w:rPr>
        <w:t xml:space="preserve"> дозволу на виконання цього рішення в одному провадженні.</w:t>
      </w:r>
    </w:p>
    <w:p w:rsidR="00000000" w:rsidRDefault="00D97886">
      <w:pPr>
        <w:pStyle w:val="rvps2"/>
        <w:divId w:val="662390928"/>
        <w:rPr>
          <w:color w:val="000000"/>
        </w:rPr>
      </w:pPr>
      <w:bookmarkStart w:id="3548" w:name="n9502"/>
      <w:bookmarkEnd w:id="3548"/>
      <w:r>
        <w:rPr>
          <w:color w:val="000000"/>
        </w:rPr>
        <w:t xml:space="preserve">Про спільний розгляд заяви про надання дозволу на виконання рішення міжнародного комерційного арбітражу і заяви про його скасування та об’єднання їх в одне провадження суд постановляє ухвалу в день </w:t>
      </w:r>
      <w:r>
        <w:rPr>
          <w:color w:val="000000"/>
        </w:rPr>
        <w:t>надходження до суду заяви про скасування рішення міжнародного комерційного арбітражу, а якщо це неможливо, - не пізніше наступного дня.</w:t>
      </w:r>
    </w:p>
    <w:p w:rsidR="00000000" w:rsidRDefault="00D97886">
      <w:pPr>
        <w:pStyle w:val="rvps2"/>
        <w:divId w:val="662390928"/>
        <w:rPr>
          <w:color w:val="000000"/>
        </w:rPr>
      </w:pPr>
      <w:bookmarkStart w:id="3549" w:name="n9503"/>
      <w:bookmarkEnd w:id="3549"/>
      <w:r>
        <w:rPr>
          <w:color w:val="000000"/>
        </w:rPr>
        <w:t xml:space="preserve">До заяви про скасування рішення міжнародного комерційного арбітражу застосовуються загальні положення, передбачені </w:t>
      </w:r>
      <w:hyperlink w:anchor="n9260" w:history="1">
        <w:r>
          <w:rPr>
            <w:rStyle w:val="a3"/>
            <w:color w:val="006600"/>
            <w:u w:val="none"/>
          </w:rPr>
          <w:t>статтями 454</w:t>
        </w:r>
      </w:hyperlink>
      <w:r>
        <w:rPr>
          <w:color w:val="000000"/>
        </w:rPr>
        <w:t xml:space="preserve">, </w:t>
      </w:r>
      <w:hyperlink w:anchor="n9272" w:history="1">
        <w:r>
          <w:rPr>
            <w:rStyle w:val="a3"/>
            <w:color w:val="006600"/>
            <w:u w:val="none"/>
          </w:rPr>
          <w:t>455</w:t>
        </w:r>
      </w:hyperlink>
      <w:r>
        <w:rPr>
          <w:color w:val="000000"/>
        </w:rPr>
        <w:t xml:space="preserve"> цього Кодексу.</w:t>
      </w:r>
    </w:p>
    <w:p w:rsidR="00000000" w:rsidRDefault="00D97886">
      <w:pPr>
        <w:pStyle w:val="rvps7"/>
        <w:divId w:val="662390928"/>
        <w:rPr>
          <w:color w:val="000000"/>
        </w:rPr>
      </w:pPr>
      <w:bookmarkStart w:id="3550" w:name="n9504"/>
      <w:bookmarkEnd w:id="3550"/>
      <w:r>
        <w:rPr>
          <w:rStyle w:val="rvts15"/>
        </w:rPr>
        <w:t>Глава 4. Провадження у справах про надання дозволу на примусове виконання рішень третейських судів</w:t>
      </w:r>
    </w:p>
    <w:p w:rsidR="00000000" w:rsidRDefault="00D97886">
      <w:pPr>
        <w:pStyle w:val="rvps2"/>
        <w:divId w:val="662390928"/>
        <w:rPr>
          <w:color w:val="000000"/>
        </w:rPr>
      </w:pPr>
      <w:bookmarkStart w:id="3551" w:name="n9505"/>
      <w:bookmarkEnd w:id="3551"/>
      <w:r>
        <w:rPr>
          <w:rStyle w:val="rvts9"/>
        </w:rPr>
        <w:t>Стаття 483.</w:t>
      </w:r>
      <w:r>
        <w:rPr>
          <w:color w:val="000000"/>
        </w:rPr>
        <w:t xml:space="preserve"> </w:t>
      </w:r>
      <w:r>
        <w:rPr>
          <w:color w:val="000000"/>
        </w:rPr>
        <w:t>Видача виконавчого листа на примусове виконання рішення третейського суду</w:t>
      </w:r>
    </w:p>
    <w:p w:rsidR="00000000" w:rsidRDefault="00D97886">
      <w:pPr>
        <w:pStyle w:val="rvps2"/>
        <w:divId w:val="662390928"/>
        <w:rPr>
          <w:color w:val="000000"/>
        </w:rPr>
      </w:pPr>
      <w:bookmarkStart w:id="3552" w:name="n9506"/>
      <w:bookmarkEnd w:id="3552"/>
      <w:r>
        <w:rPr>
          <w:color w:val="000000"/>
        </w:rPr>
        <w:t>1. Питання видачі виконавчого листа на примусове виконання рішення третейського суду розглядається судом за заявою особи, на користь якої прийнято рішення третейського суду.</w:t>
      </w:r>
    </w:p>
    <w:p w:rsidR="00000000" w:rsidRDefault="00D97886">
      <w:pPr>
        <w:pStyle w:val="rvps2"/>
        <w:divId w:val="662390928"/>
        <w:rPr>
          <w:color w:val="000000"/>
        </w:rPr>
      </w:pPr>
      <w:bookmarkStart w:id="3553" w:name="n9507"/>
      <w:bookmarkEnd w:id="3553"/>
      <w:r>
        <w:rPr>
          <w:color w:val="000000"/>
        </w:rPr>
        <w:t>2. Заява</w:t>
      </w:r>
      <w:r>
        <w:rPr>
          <w:color w:val="000000"/>
        </w:rPr>
        <w:t xml:space="preserve"> про видачу виконавчого листа про примусове виконання рішення третейського суду подається до апеляційного суду за місцем проведення третейського розгляду протягом трьох років з дня прийняття рішення третейським судом.</w:t>
      </w:r>
    </w:p>
    <w:p w:rsidR="00000000" w:rsidRDefault="00D97886">
      <w:pPr>
        <w:pStyle w:val="rvps2"/>
        <w:divId w:val="662390928"/>
        <w:rPr>
          <w:color w:val="000000"/>
        </w:rPr>
      </w:pPr>
      <w:bookmarkStart w:id="3554" w:name="n9508"/>
      <w:bookmarkEnd w:id="3554"/>
      <w:r>
        <w:rPr>
          <w:color w:val="000000"/>
        </w:rPr>
        <w:t>3. Заява, подана після закінчення стро</w:t>
      </w:r>
      <w:r>
        <w:rPr>
          <w:color w:val="000000"/>
        </w:rPr>
        <w:t>ку, встановленого частиною другою цієї статті, залишається без розгляду. Суд за клопотанням заявника може поновити пропущений строк на подання заяви про видачу виконавчого листа про примусове виконання рішення третейського суду, якщо визнає причини його пр</w:t>
      </w:r>
      <w:r>
        <w:rPr>
          <w:color w:val="000000"/>
        </w:rPr>
        <w:t>опуску поважними.</w:t>
      </w:r>
    </w:p>
    <w:p w:rsidR="00000000" w:rsidRDefault="00D97886">
      <w:pPr>
        <w:pStyle w:val="rvps2"/>
        <w:divId w:val="662390928"/>
        <w:rPr>
          <w:color w:val="000000"/>
        </w:rPr>
      </w:pPr>
      <w:bookmarkStart w:id="3555" w:name="n9509"/>
      <w:bookmarkEnd w:id="3555"/>
      <w:r>
        <w:rPr>
          <w:rStyle w:val="rvts9"/>
        </w:rPr>
        <w:t xml:space="preserve">Стаття 484. </w:t>
      </w:r>
      <w:r>
        <w:rPr>
          <w:color w:val="000000"/>
        </w:rPr>
        <w:t>Форма і зміст заяви про видачу виконавчого листа на примусове виконання рішення третейського суду</w:t>
      </w:r>
    </w:p>
    <w:p w:rsidR="00000000" w:rsidRDefault="00D97886">
      <w:pPr>
        <w:pStyle w:val="rvps2"/>
        <w:divId w:val="662390928"/>
        <w:rPr>
          <w:color w:val="000000"/>
        </w:rPr>
      </w:pPr>
      <w:bookmarkStart w:id="3556" w:name="n9510"/>
      <w:bookmarkEnd w:id="3556"/>
      <w:r>
        <w:rPr>
          <w:color w:val="000000"/>
        </w:rPr>
        <w:t>1. Заява про видачу виконавчого листа на примусове виконання рішення третейського суду подається у письмовій формі і має бути пі</w:t>
      </w:r>
      <w:r>
        <w:rPr>
          <w:color w:val="000000"/>
        </w:rPr>
        <w:t>дписана особою, на користь якої прийнято рішення третейського суду, чи її представником.</w:t>
      </w:r>
    </w:p>
    <w:p w:rsidR="00000000" w:rsidRDefault="00D97886">
      <w:pPr>
        <w:pStyle w:val="rvps2"/>
        <w:divId w:val="662390928"/>
        <w:rPr>
          <w:color w:val="000000"/>
        </w:rPr>
      </w:pPr>
      <w:bookmarkStart w:id="3557" w:name="n9511"/>
      <w:bookmarkEnd w:id="3557"/>
      <w:r>
        <w:rPr>
          <w:color w:val="000000"/>
        </w:rPr>
        <w:t>2. У заяві про видачу виконавчого листа на примусове виконання рішення третейського суду мають бути зазначені:</w:t>
      </w:r>
    </w:p>
    <w:p w:rsidR="00000000" w:rsidRDefault="00D97886">
      <w:pPr>
        <w:pStyle w:val="rvps2"/>
        <w:divId w:val="662390928"/>
        <w:rPr>
          <w:color w:val="000000"/>
        </w:rPr>
      </w:pPr>
      <w:bookmarkStart w:id="3558" w:name="n9512"/>
      <w:bookmarkEnd w:id="3558"/>
      <w:r>
        <w:rPr>
          <w:color w:val="000000"/>
        </w:rPr>
        <w:t>1) найменування суду, до якого подається заява;</w:t>
      </w:r>
    </w:p>
    <w:p w:rsidR="00000000" w:rsidRDefault="00D97886">
      <w:pPr>
        <w:pStyle w:val="rvps2"/>
        <w:divId w:val="662390928"/>
        <w:rPr>
          <w:color w:val="000000"/>
        </w:rPr>
      </w:pPr>
      <w:bookmarkStart w:id="3559" w:name="n9513"/>
      <w:bookmarkEnd w:id="3559"/>
      <w:r>
        <w:rPr>
          <w:color w:val="000000"/>
        </w:rPr>
        <w:t>2) найме</w:t>
      </w:r>
      <w:r>
        <w:rPr>
          <w:color w:val="000000"/>
        </w:rPr>
        <w:t>нування і склад третейського суду, який прийняв рішення, за яким має бути виданий виконавчий лист;</w:t>
      </w:r>
    </w:p>
    <w:p w:rsidR="00000000" w:rsidRDefault="00D97886">
      <w:pPr>
        <w:pStyle w:val="rvps2"/>
        <w:divId w:val="662390928"/>
        <w:rPr>
          <w:color w:val="000000"/>
        </w:rPr>
      </w:pPr>
      <w:bookmarkStart w:id="3560" w:name="n9514"/>
      <w:bookmarkEnd w:id="3560"/>
      <w:r>
        <w:rPr>
          <w:color w:val="000000"/>
        </w:rPr>
        <w:t>3) повне найменування (для юридичних осіб) або імена (прізвище, ім’я та по батькові) (для фізичних осіб) учасників третейського розгляду, їх місцезнаходження</w:t>
      </w:r>
      <w:r>
        <w:rPr>
          <w:color w:val="000000"/>
        </w:rPr>
        <w:t xml:space="preserve">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 учасників третейського розгляду, реєстраційний номер облік</w:t>
      </w:r>
      <w:r>
        <w:rPr>
          <w:color w:val="000000"/>
        </w:rPr>
        <w:t>ової картки платника податків учасників третейського розгляду (для фізичних осіб) за його наявності або номер і серія паспорта учасників третейського розгляду для фізичних осіб - громадян України, відомі номери засобів зв’язку, офіційні електронні адреси т</w:t>
      </w:r>
      <w:r>
        <w:rPr>
          <w:color w:val="000000"/>
        </w:rPr>
        <w:t>а адреси електронної пошти;</w:t>
      </w:r>
    </w:p>
    <w:p w:rsidR="00000000" w:rsidRDefault="00D97886">
      <w:pPr>
        <w:pStyle w:val="rvps2"/>
        <w:divId w:val="662390928"/>
        <w:rPr>
          <w:color w:val="000000"/>
        </w:rPr>
      </w:pPr>
      <w:bookmarkStart w:id="3561" w:name="n9515"/>
      <w:bookmarkEnd w:id="3561"/>
      <w:r>
        <w:rPr>
          <w:color w:val="000000"/>
        </w:rPr>
        <w:t>4) дата і місце прийняття рішення третейським судом;</w:t>
      </w:r>
    </w:p>
    <w:p w:rsidR="00000000" w:rsidRDefault="00D97886">
      <w:pPr>
        <w:pStyle w:val="rvps2"/>
        <w:divId w:val="662390928"/>
        <w:rPr>
          <w:color w:val="000000"/>
        </w:rPr>
      </w:pPr>
      <w:bookmarkStart w:id="3562" w:name="n9516"/>
      <w:bookmarkEnd w:id="3562"/>
      <w:r>
        <w:rPr>
          <w:color w:val="000000"/>
        </w:rPr>
        <w:t>5) дата отримання рішення третейського суду особою, яка звернулася із заявою;</w:t>
      </w:r>
    </w:p>
    <w:p w:rsidR="00000000" w:rsidRDefault="00D97886">
      <w:pPr>
        <w:pStyle w:val="rvps2"/>
        <w:divId w:val="662390928"/>
        <w:rPr>
          <w:color w:val="000000"/>
        </w:rPr>
      </w:pPr>
      <w:bookmarkStart w:id="3563" w:name="n9517"/>
      <w:bookmarkEnd w:id="3563"/>
      <w:r>
        <w:rPr>
          <w:color w:val="000000"/>
        </w:rPr>
        <w:t>6) вимога заявника про видачу виконавчого листа на примусове виконання рішення третейського суду.</w:t>
      </w:r>
    </w:p>
    <w:p w:rsidR="00000000" w:rsidRDefault="00D97886">
      <w:pPr>
        <w:pStyle w:val="rvps2"/>
        <w:divId w:val="662390928"/>
        <w:rPr>
          <w:color w:val="000000"/>
        </w:rPr>
      </w:pPr>
      <w:bookmarkStart w:id="3564" w:name="n9518"/>
      <w:bookmarkEnd w:id="3564"/>
      <w:r>
        <w:rPr>
          <w:color w:val="000000"/>
        </w:rPr>
        <w:t>У заяві можуть бути зазначені й інші відомості, якщо вони мають значення для розгляду цієї заяви (номери засобів зв’язку, факсів, офіційна електронна адреса, адреса електронної пошти сторін та третейського суду тощо).</w:t>
      </w:r>
    </w:p>
    <w:p w:rsidR="00000000" w:rsidRDefault="00D97886">
      <w:pPr>
        <w:pStyle w:val="rvps2"/>
        <w:divId w:val="662390928"/>
        <w:rPr>
          <w:color w:val="000000"/>
        </w:rPr>
      </w:pPr>
      <w:bookmarkStart w:id="3565" w:name="n9519"/>
      <w:bookmarkEnd w:id="3565"/>
      <w:r>
        <w:rPr>
          <w:color w:val="000000"/>
        </w:rPr>
        <w:t>3. До заяви про видачу виконавчого ли</w:t>
      </w:r>
      <w:r>
        <w:rPr>
          <w:color w:val="000000"/>
        </w:rPr>
        <w:t>ста на примусове виконання рішення третейського суду додаються:</w:t>
      </w:r>
    </w:p>
    <w:p w:rsidR="00000000" w:rsidRDefault="00D97886">
      <w:pPr>
        <w:pStyle w:val="rvps2"/>
        <w:divId w:val="662390928"/>
        <w:rPr>
          <w:color w:val="000000"/>
        </w:rPr>
      </w:pPr>
      <w:bookmarkStart w:id="3566" w:name="n9520"/>
      <w:bookmarkEnd w:id="3566"/>
      <w:r>
        <w:rPr>
          <w:color w:val="000000"/>
        </w:rPr>
        <w:t>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w:t>
      </w:r>
      <w:r>
        <w:rPr>
          <w:color w:val="000000"/>
        </w:rPr>
        <w:t>ішення третейського суду для вирішення конкретного спору має бути нотаріально завірена;</w:t>
      </w:r>
    </w:p>
    <w:p w:rsidR="00000000" w:rsidRDefault="00D97886">
      <w:pPr>
        <w:pStyle w:val="rvps2"/>
        <w:divId w:val="662390928"/>
        <w:rPr>
          <w:color w:val="000000"/>
        </w:rPr>
      </w:pPr>
      <w:bookmarkStart w:id="3567" w:name="n9521"/>
      <w:bookmarkEnd w:id="3567"/>
      <w:r>
        <w:rPr>
          <w:color w:val="000000"/>
        </w:rPr>
        <w:t>2) оригінал третейської угоди або належним чином завірена її копія;</w:t>
      </w:r>
    </w:p>
    <w:p w:rsidR="00000000" w:rsidRDefault="00D97886">
      <w:pPr>
        <w:pStyle w:val="rvps2"/>
        <w:divId w:val="662390928"/>
        <w:rPr>
          <w:color w:val="000000"/>
        </w:rPr>
      </w:pPr>
      <w:bookmarkStart w:id="3568" w:name="n9522"/>
      <w:bookmarkEnd w:id="3568"/>
      <w:r>
        <w:rPr>
          <w:color w:val="000000"/>
        </w:rPr>
        <w:t>3) документ, що підтверджує сплату судового збору;</w:t>
      </w:r>
    </w:p>
    <w:p w:rsidR="00000000" w:rsidRDefault="00D97886">
      <w:pPr>
        <w:pStyle w:val="rvps2"/>
        <w:divId w:val="662390928"/>
        <w:rPr>
          <w:color w:val="000000"/>
        </w:rPr>
      </w:pPr>
      <w:bookmarkStart w:id="3569" w:name="n9523"/>
      <w:bookmarkEnd w:id="3569"/>
      <w:r>
        <w:rPr>
          <w:color w:val="000000"/>
        </w:rPr>
        <w:t>4) копія заяви про видачу виконавчого листа на пр</w:t>
      </w:r>
      <w:r>
        <w:rPr>
          <w:color w:val="000000"/>
        </w:rPr>
        <w:t>имусове виконання рішення третейського суду відповідно до кількості учасників судового розгляду;</w:t>
      </w:r>
    </w:p>
    <w:p w:rsidR="00000000" w:rsidRDefault="00D97886">
      <w:pPr>
        <w:pStyle w:val="rvps2"/>
        <w:divId w:val="662390928"/>
        <w:rPr>
          <w:color w:val="000000"/>
        </w:rPr>
      </w:pPr>
      <w:bookmarkStart w:id="3570" w:name="n9524"/>
      <w:bookmarkEnd w:id="3570"/>
      <w:r>
        <w:rPr>
          <w:color w:val="000000"/>
        </w:rPr>
        <w:t>5) довіреність або інший документ, що підтверджує повноваження особи на підписання заяви.</w:t>
      </w:r>
    </w:p>
    <w:p w:rsidR="00000000" w:rsidRDefault="00D97886">
      <w:pPr>
        <w:pStyle w:val="rvps2"/>
        <w:divId w:val="662390928"/>
        <w:rPr>
          <w:color w:val="000000"/>
        </w:rPr>
      </w:pPr>
      <w:bookmarkStart w:id="3571" w:name="n9525"/>
      <w:bookmarkEnd w:id="3571"/>
      <w:r>
        <w:rPr>
          <w:color w:val="000000"/>
        </w:rPr>
        <w:t>4. До заяви про видачу виконавчого листа на примусове виконання рішен</w:t>
      </w:r>
      <w:r>
        <w:rPr>
          <w:color w:val="000000"/>
        </w:rPr>
        <w:t xml:space="preserve">ня третейського суду, поданої без додержання вимог, визначених у цій статті, а також у разі несплати суми судового збору застосовуються положення </w:t>
      </w:r>
      <w:hyperlink w:anchor="n7423" w:history="1">
        <w:r>
          <w:rPr>
            <w:rStyle w:val="a3"/>
            <w:color w:val="006600"/>
            <w:u w:val="none"/>
          </w:rPr>
          <w:t>статті 185</w:t>
        </w:r>
      </w:hyperlink>
      <w:r>
        <w:rPr>
          <w:color w:val="000000"/>
        </w:rPr>
        <w:t xml:space="preserve"> цього Кодексу.</w:t>
      </w:r>
    </w:p>
    <w:p w:rsidR="00000000" w:rsidRDefault="00D97886">
      <w:pPr>
        <w:pStyle w:val="rvps2"/>
        <w:divId w:val="662390928"/>
        <w:rPr>
          <w:color w:val="000000"/>
        </w:rPr>
      </w:pPr>
      <w:bookmarkStart w:id="3572" w:name="n9526"/>
      <w:bookmarkEnd w:id="3572"/>
      <w:r>
        <w:rPr>
          <w:color w:val="000000"/>
        </w:rPr>
        <w:t xml:space="preserve">5. У випадку подання заяви про видачу виконавчого листа </w:t>
      </w:r>
      <w:r>
        <w:rPr>
          <w:color w:val="000000"/>
        </w:rPr>
        <w:t>на примусове виконання рішення третейського суду в електронній формі документи, зазначені в пунктах 1, 2 частини третьої цієї статті, можуть подаватися в копіях, проте заявник повинен надати такі документи до суду до початку судового розгляду вказаної заяв</w:t>
      </w:r>
      <w:r>
        <w:rPr>
          <w:color w:val="000000"/>
        </w:rPr>
        <w:t>и. У разі неподання вказаних документів заява повертається без розгляду, про що судом постановляється відповідна ухвала.</w:t>
      </w:r>
    </w:p>
    <w:p w:rsidR="00000000" w:rsidRDefault="00D97886">
      <w:pPr>
        <w:pStyle w:val="rvps2"/>
        <w:divId w:val="662390928"/>
        <w:rPr>
          <w:color w:val="000000"/>
        </w:rPr>
      </w:pPr>
      <w:bookmarkStart w:id="3573" w:name="n9527"/>
      <w:bookmarkEnd w:id="3573"/>
      <w:r>
        <w:rPr>
          <w:rStyle w:val="rvts9"/>
        </w:rPr>
        <w:t xml:space="preserve">Стаття 485. </w:t>
      </w:r>
      <w:r>
        <w:rPr>
          <w:color w:val="000000"/>
        </w:rPr>
        <w:t>Порядок розгляду заяви про видачу виконавчого листа на примусове виконання рішення третейського суду</w:t>
      </w:r>
    </w:p>
    <w:p w:rsidR="00000000" w:rsidRDefault="00D97886">
      <w:pPr>
        <w:pStyle w:val="rvps2"/>
        <w:divId w:val="662390928"/>
        <w:rPr>
          <w:color w:val="000000"/>
        </w:rPr>
      </w:pPr>
      <w:bookmarkStart w:id="3574" w:name="n9528"/>
      <w:bookmarkEnd w:id="3574"/>
      <w:r>
        <w:rPr>
          <w:color w:val="000000"/>
        </w:rPr>
        <w:t>1. Заява про видачу ви</w:t>
      </w:r>
      <w:r>
        <w:rPr>
          <w:color w:val="000000"/>
        </w:rPr>
        <w:t>конавчого листа на примусове виконання рішення третейського суду розглядається суддею одноособово протягом п’ятнадцяти днів з дня її надходження до суду в судовому засіданні з повідомленням сторін. Неявка сторін чи однієї із сторін, належним чином повідомл</w:t>
      </w:r>
      <w:r>
        <w:rPr>
          <w:color w:val="000000"/>
        </w:rPr>
        <w:t>ених про дату, час і місце розгляду справи, не перешкоджає судовому розгляду заяви.</w:t>
      </w:r>
    </w:p>
    <w:p w:rsidR="00000000" w:rsidRDefault="00D97886">
      <w:pPr>
        <w:pStyle w:val="rvps2"/>
        <w:divId w:val="662390928"/>
        <w:rPr>
          <w:color w:val="000000"/>
        </w:rPr>
      </w:pPr>
      <w:bookmarkStart w:id="3575" w:name="n9529"/>
      <w:bookmarkEnd w:id="3575"/>
      <w:r>
        <w:rPr>
          <w:color w:val="000000"/>
        </w:rPr>
        <w:t>2. При розгляді заяви про видачу виконавчого листа на примусове виконання рішення третейського суду за клопотанням однієї із сторін суд витребовує справу з постійно діючого</w:t>
      </w:r>
      <w:r>
        <w:rPr>
          <w:color w:val="000000"/>
        </w:rPr>
        <w:t xml:space="preserve"> третейського суду, в якому вона зберігається. Справа має бути направлена до суду протягом п’яти днів від дня надходження вимоги. У такому разі строк розгляду заяви про видачу виконавчого листа на примусове виконання рішення третейського суду продовжується</w:t>
      </w:r>
      <w:r>
        <w:rPr>
          <w:color w:val="000000"/>
        </w:rPr>
        <w:t xml:space="preserve"> до тридцяти днів з дня її надходження до суду.</w:t>
      </w:r>
    </w:p>
    <w:p w:rsidR="00000000" w:rsidRDefault="00D97886">
      <w:pPr>
        <w:pStyle w:val="rvps2"/>
        <w:divId w:val="662390928"/>
        <w:rPr>
          <w:color w:val="000000"/>
        </w:rPr>
      </w:pPr>
      <w:bookmarkStart w:id="3576" w:name="n9530"/>
      <w:bookmarkEnd w:id="3576"/>
      <w:r>
        <w:rPr>
          <w:color w:val="000000"/>
        </w:rPr>
        <w:t xml:space="preserve">3. При розгляді справи в судовому засіданні суд встановлює наявність чи відсутність підстав для відмови у видачі виконавчого листа на примусове виконання рішення третейського суду, передбачених </w:t>
      </w:r>
      <w:hyperlink w:anchor="n9535" w:history="1">
        <w:r>
          <w:rPr>
            <w:rStyle w:val="a3"/>
            <w:color w:val="006600"/>
            <w:u w:val="none"/>
          </w:rPr>
          <w:t>статтею 486</w:t>
        </w:r>
      </w:hyperlink>
      <w:r>
        <w:rPr>
          <w:color w:val="000000"/>
        </w:rPr>
        <w:t xml:space="preserve"> цього Кодексу.</w:t>
      </w:r>
    </w:p>
    <w:p w:rsidR="00000000" w:rsidRDefault="00D97886">
      <w:pPr>
        <w:pStyle w:val="rvps2"/>
        <w:divId w:val="662390928"/>
        <w:rPr>
          <w:color w:val="000000"/>
        </w:rPr>
      </w:pPr>
      <w:bookmarkStart w:id="3577" w:name="n9531"/>
      <w:bookmarkEnd w:id="3577"/>
      <w:r>
        <w:rPr>
          <w:color w:val="000000"/>
        </w:rPr>
        <w:t>4. Якщо до суду надійшла заява про видачу виконавчого листа на примусове виконання рішення третейського суду, а в його провадженні чи в провадженні іншого суду є заява про оскарження і скасування цього рішення трете</w:t>
      </w:r>
      <w:r>
        <w:rPr>
          <w:color w:val="000000"/>
        </w:rPr>
        <w:t xml:space="preserve">йського суду, суд на підставі </w:t>
      </w:r>
      <w:hyperlink w:anchor="n7882" w:history="1">
        <w:r>
          <w:rPr>
            <w:rStyle w:val="a3"/>
            <w:color w:val="006600"/>
            <w:u w:val="none"/>
          </w:rPr>
          <w:t>пункту 6</w:t>
        </w:r>
      </w:hyperlink>
      <w:r>
        <w:rPr>
          <w:color w:val="000000"/>
        </w:rPr>
        <w:t xml:space="preserve"> частини першої статті 251 цього Кодексу зупиняє провадження по заяві про видачу виконавчого листа до набрання законної сили ухвалою суду, якою відмовлено в задоволенні заяви про скасування </w:t>
      </w:r>
      <w:r>
        <w:rPr>
          <w:color w:val="000000"/>
        </w:rPr>
        <w:t>оскарженого рішення третейського суду.</w:t>
      </w:r>
    </w:p>
    <w:p w:rsidR="00000000" w:rsidRDefault="00D97886">
      <w:pPr>
        <w:pStyle w:val="rvps2"/>
        <w:divId w:val="662390928"/>
        <w:rPr>
          <w:color w:val="000000"/>
        </w:rPr>
      </w:pPr>
      <w:bookmarkStart w:id="3578" w:name="n9532"/>
      <w:bookmarkEnd w:id="3578"/>
      <w:r>
        <w:rPr>
          <w:color w:val="000000"/>
        </w:rPr>
        <w:t>5. До постановлення ухвали по суті поданої заяви про видачу виконавчого листа на примусове виконання рішення третейського суду будь-яка сторона третейського розгляду в установлені законом порядку та строки має право з</w:t>
      </w:r>
      <w:r>
        <w:rPr>
          <w:color w:val="000000"/>
        </w:rPr>
        <w:t>вернутися до суду із заявою про скасування цього ж рішення та просити розглянути його спільно із заявою про надання дозволу на виконання цього рішення в одному провадженні.</w:t>
      </w:r>
    </w:p>
    <w:p w:rsidR="00000000" w:rsidRDefault="00D97886">
      <w:pPr>
        <w:pStyle w:val="rvps2"/>
        <w:divId w:val="662390928"/>
        <w:rPr>
          <w:color w:val="000000"/>
        </w:rPr>
      </w:pPr>
      <w:bookmarkStart w:id="3579" w:name="n9533"/>
      <w:bookmarkEnd w:id="3579"/>
      <w:r>
        <w:rPr>
          <w:color w:val="000000"/>
        </w:rPr>
        <w:t>Про спільний розгляд заяви про видачу виконавчого листа на примусове виконання ріше</w:t>
      </w:r>
      <w:r>
        <w:rPr>
          <w:color w:val="000000"/>
        </w:rPr>
        <w:t>ння третейського суду і заяви про його скасування та об’єднання їх в одне провадження суд постановляє ухвалу в день надходження до суду заяви про скасування рішення третейського суду, а якщо це неможливо - не пізніше наступного дня.</w:t>
      </w:r>
    </w:p>
    <w:p w:rsidR="00000000" w:rsidRDefault="00D97886">
      <w:pPr>
        <w:pStyle w:val="rvps2"/>
        <w:divId w:val="662390928"/>
        <w:rPr>
          <w:color w:val="000000"/>
        </w:rPr>
      </w:pPr>
      <w:bookmarkStart w:id="3580" w:name="n9534"/>
      <w:bookmarkEnd w:id="3580"/>
      <w:r>
        <w:rPr>
          <w:color w:val="000000"/>
        </w:rPr>
        <w:t xml:space="preserve">До заяви про скасування рішення третейського суду застосовуються загальні положення, передбачені </w:t>
      </w:r>
      <w:hyperlink w:anchor="n9260" w:history="1">
        <w:r>
          <w:rPr>
            <w:rStyle w:val="a3"/>
            <w:color w:val="006600"/>
            <w:u w:val="none"/>
          </w:rPr>
          <w:t>статтями 454</w:t>
        </w:r>
      </w:hyperlink>
      <w:r>
        <w:rPr>
          <w:color w:val="000000"/>
        </w:rPr>
        <w:t xml:space="preserve">, </w:t>
      </w:r>
      <w:hyperlink w:anchor="n9272" w:history="1">
        <w:r>
          <w:rPr>
            <w:rStyle w:val="a3"/>
            <w:color w:val="006600"/>
            <w:u w:val="none"/>
          </w:rPr>
          <w:t>455</w:t>
        </w:r>
      </w:hyperlink>
      <w:r>
        <w:rPr>
          <w:color w:val="000000"/>
        </w:rPr>
        <w:t xml:space="preserve"> цього Кодексу.</w:t>
      </w:r>
    </w:p>
    <w:p w:rsidR="00000000" w:rsidRDefault="00D97886">
      <w:pPr>
        <w:pStyle w:val="rvps2"/>
        <w:divId w:val="662390928"/>
        <w:rPr>
          <w:color w:val="000000"/>
        </w:rPr>
      </w:pPr>
      <w:bookmarkStart w:id="3581" w:name="n9535"/>
      <w:bookmarkEnd w:id="3581"/>
      <w:r>
        <w:rPr>
          <w:rStyle w:val="rvts9"/>
        </w:rPr>
        <w:t xml:space="preserve">Стаття 486. </w:t>
      </w:r>
      <w:r>
        <w:rPr>
          <w:color w:val="000000"/>
        </w:rPr>
        <w:t>Підстави для відмови у видачі виконавчого листа на примусо</w:t>
      </w:r>
      <w:r>
        <w:rPr>
          <w:color w:val="000000"/>
        </w:rPr>
        <w:t>ве виконання рішення третейського суду</w:t>
      </w:r>
    </w:p>
    <w:p w:rsidR="00000000" w:rsidRDefault="00D97886">
      <w:pPr>
        <w:pStyle w:val="rvps2"/>
        <w:divId w:val="662390928"/>
        <w:rPr>
          <w:color w:val="000000"/>
        </w:rPr>
      </w:pPr>
      <w:bookmarkStart w:id="3582" w:name="n9536"/>
      <w:bookmarkEnd w:id="3582"/>
      <w:r>
        <w:rPr>
          <w:color w:val="000000"/>
        </w:rPr>
        <w:t>1. Суд відмовляє у видачі виконавчого листа на примусове виконання рішення третейського суду, якщо:</w:t>
      </w:r>
    </w:p>
    <w:p w:rsidR="00000000" w:rsidRDefault="00D97886">
      <w:pPr>
        <w:pStyle w:val="rvps2"/>
        <w:divId w:val="662390928"/>
        <w:rPr>
          <w:color w:val="000000"/>
        </w:rPr>
      </w:pPr>
      <w:bookmarkStart w:id="3583" w:name="n9537"/>
      <w:bookmarkEnd w:id="3583"/>
      <w:r>
        <w:rPr>
          <w:color w:val="000000"/>
        </w:rPr>
        <w:t>1) на день ухвалення рішення за заявою про видачу виконавчого листа рішення третейського суду скасовано судом;</w:t>
      </w:r>
    </w:p>
    <w:p w:rsidR="00000000" w:rsidRDefault="00D97886">
      <w:pPr>
        <w:pStyle w:val="rvps2"/>
        <w:divId w:val="662390928"/>
        <w:rPr>
          <w:color w:val="000000"/>
        </w:rPr>
      </w:pPr>
      <w:bookmarkStart w:id="3584" w:name="n9538"/>
      <w:bookmarkEnd w:id="3584"/>
      <w:r>
        <w:rPr>
          <w:color w:val="000000"/>
        </w:rPr>
        <w:t>2) спр</w:t>
      </w:r>
      <w:r>
        <w:rPr>
          <w:color w:val="000000"/>
        </w:rPr>
        <w:t>ава, у якій прийнято рішення третейського суду, не підвідомча третейському суду відповідно до закону;</w:t>
      </w:r>
    </w:p>
    <w:p w:rsidR="00000000" w:rsidRDefault="00D97886">
      <w:pPr>
        <w:pStyle w:val="rvps2"/>
        <w:divId w:val="662390928"/>
        <w:rPr>
          <w:color w:val="000000"/>
        </w:rPr>
      </w:pPr>
      <w:bookmarkStart w:id="3585" w:name="n9539"/>
      <w:bookmarkEnd w:id="3585"/>
      <w:r>
        <w:rPr>
          <w:color w:val="000000"/>
        </w:rPr>
        <w:t>3) пропущено встановлений строк для звернення за видачею виконавчого листа, а причини його пропуску не визнані судом поважними;</w:t>
      </w:r>
    </w:p>
    <w:p w:rsidR="00000000" w:rsidRDefault="00D97886">
      <w:pPr>
        <w:pStyle w:val="rvps2"/>
        <w:divId w:val="662390928"/>
        <w:rPr>
          <w:color w:val="000000"/>
        </w:rPr>
      </w:pPr>
      <w:bookmarkStart w:id="3586" w:name="n9540"/>
      <w:bookmarkEnd w:id="3586"/>
      <w:r>
        <w:rPr>
          <w:color w:val="000000"/>
        </w:rPr>
        <w:t>4) рішення третейського су</w:t>
      </w:r>
      <w:r>
        <w:rPr>
          <w:color w:val="000000"/>
        </w:rPr>
        <w:t>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w:t>
      </w:r>
      <w:r>
        <w:rPr>
          <w:color w:val="000000"/>
        </w:rPr>
        <w:t>стину рішення, що стосується питань, які виходять за межі третейської угоди;</w:t>
      </w:r>
    </w:p>
    <w:p w:rsidR="00000000" w:rsidRDefault="00D97886">
      <w:pPr>
        <w:pStyle w:val="rvps2"/>
        <w:divId w:val="662390928"/>
        <w:rPr>
          <w:color w:val="000000"/>
        </w:rPr>
      </w:pPr>
      <w:bookmarkStart w:id="3587" w:name="n9541"/>
      <w:bookmarkEnd w:id="3587"/>
      <w:r>
        <w:rPr>
          <w:color w:val="000000"/>
        </w:rPr>
        <w:t>5) третейська угода визнана недійсною;</w:t>
      </w:r>
    </w:p>
    <w:p w:rsidR="00000000" w:rsidRDefault="00D97886">
      <w:pPr>
        <w:pStyle w:val="rvps2"/>
        <w:divId w:val="662390928"/>
        <w:rPr>
          <w:color w:val="000000"/>
        </w:rPr>
      </w:pPr>
      <w:bookmarkStart w:id="3588" w:name="n9542"/>
      <w:bookmarkEnd w:id="3588"/>
      <w:r>
        <w:rPr>
          <w:color w:val="000000"/>
        </w:rPr>
        <w:t>6) склад третейського суду, яким прийнято рішення, не відповідав вимогам закону;</w:t>
      </w:r>
    </w:p>
    <w:p w:rsidR="00000000" w:rsidRDefault="00D97886">
      <w:pPr>
        <w:pStyle w:val="rvps2"/>
        <w:divId w:val="662390928"/>
        <w:rPr>
          <w:color w:val="000000"/>
        </w:rPr>
      </w:pPr>
      <w:bookmarkStart w:id="3589" w:name="n9543"/>
      <w:bookmarkEnd w:id="3589"/>
      <w:r>
        <w:rPr>
          <w:color w:val="000000"/>
        </w:rPr>
        <w:t>7) рішення третейського суду містить способи захисту прав т</w:t>
      </w:r>
      <w:r>
        <w:rPr>
          <w:color w:val="000000"/>
        </w:rPr>
        <w:t>а охоронюваних інтересів, не передбачені законом;</w:t>
      </w:r>
    </w:p>
    <w:p w:rsidR="00000000" w:rsidRDefault="00D97886">
      <w:pPr>
        <w:pStyle w:val="rvps2"/>
        <w:divId w:val="662390928"/>
        <w:rPr>
          <w:color w:val="000000"/>
        </w:rPr>
      </w:pPr>
      <w:bookmarkStart w:id="3590" w:name="n9544"/>
      <w:bookmarkEnd w:id="3590"/>
      <w:r>
        <w:rPr>
          <w:color w:val="000000"/>
        </w:rPr>
        <w:t>8) постійно діючий третейський суд не надав на вимогу суду відповідну справу;</w:t>
      </w:r>
    </w:p>
    <w:p w:rsidR="00000000" w:rsidRDefault="00D97886">
      <w:pPr>
        <w:pStyle w:val="rvps2"/>
        <w:divId w:val="662390928"/>
        <w:rPr>
          <w:color w:val="000000"/>
        </w:rPr>
      </w:pPr>
      <w:bookmarkStart w:id="3591" w:name="n9545"/>
      <w:bookmarkEnd w:id="3591"/>
      <w:r>
        <w:rPr>
          <w:color w:val="000000"/>
        </w:rPr>
        <w:t>9) третейський суд вирішив питання про права та обов’язки осіб, які не брали участі у справі.</w:t>
      </w:r>
    </w:p>
    <w:p w:rsidR="00000000" w:rsidRDefault="00D97886">
      <w:pPr>
        <w:pStyle w:val="rvps2"/>
        <w:divId w:val="662390928"/>
        <w:rPr>
          <w:color w:val="000000"/>
        </w:rPr>
      </w:pPr>
      <w:bookmarkStart w:id="3592" w:name="n9546"/>
      <w:bookmarkEnd w:id="3592"/>
      <w:r>
        <w:rPr>
          <w:rStyle w:val="rvts9"/>
        </w:rPr>
        <w:t xml:space="preserve">Стаття 487. </w:t>
      </w:r>
      <w:r>
        <w:rPr>
          <w:color w:val="000000"/>
        </w:rPr>
        <w:t>Ухвала суду про видачу</w:t>
      </w:r>
      <w:r>
        <w:rPr>
          <w:color w:val="000000"/>
        </w:rPr>
        <w:t xml:space="preserve"> виконавчого листа на примусове виконання рішення третейського суду або про відмову у його видачі</w:t>
      </w:r>
    </w:p>
    <w:p w:rsidR="00000000" w:rsidRDefault="00D97886">
      <w:pPr>
        <w:pStyle w:val="rvps2"/>
        <w:divId w:val="662390928"/>
        <w:rPr>
          <w:color w:val="000000"/>
        </w:rPr>
      </w:pPr>
      <w:bookmarkStart w:id="3593" w:name="n9547"/>
      <w:bookmarkEnd w:id="3593"/>
      <w:r>
        <w:rPr>
          <w:color w:val="000000"/>
        </w:rPr>
        <w:t xml:space="preserve">1. За результатами розгляду заяви про видачу виконавчого листа на примусове виконання рішення третейського суду суд постановляє ухвалу про видачу виконавчого </w:t>
      </w:r>
      <w:r>
        <w:rPr>
          <w:color w:val="000000"/>
        </w:rPr>
        <w:t>листа або про відмову у видачі виконавчого листа на примусове виконання рішення третейського суду за правилами, встановленими цим Кодексом для ухвалення рішення.</w:t>
      </w:r>
    </w:p>
    <w:p w:rsidR="00000000" w:rsidRDefault="00D97886">
      <w:pPr>
        <w:pStyle w:val="rvps2"/>
        <w:divId w:val="662390928"/>
        <w:rPr>
          <w:color w:val="000000"/>
        </w:rPr>
      </w:pPr>
      <w:bookmarkStart w:id="3594" w:name="n9548"/>
      <w:bookmarkEnd w:id="3594"/>
      <w:r>
        <w:rPr>
          <w:color w:val="000000"/>
        </w:rPr>
        <w:t>2. В ухвалі суду мають бути також зазначені:</w:t>
      </w:r>
    </w:p>
    <w:p w:rsidR="00000000" w:rsidRDefault="00D97886">
      <w:pPr>
        <w:pStyle w:val="rvps2"/>
        <w:divId w:val="662390928"/>
        <w:rPr>
          <w:color w:val="000000"/>
        </w:rPr>
      </w:pPr>
      <w:bookmarkStart w:id="3595" w:name="n9549"/>
      <w:bookmarkEnd w:id="3595"/>
      <w:r>
        <w:rPr>
          <w:color w:val="000000"/>
        </w:rPr>
        <w:t>1) найменування і склад третейського суду, який п</w:t>
      </w:r>
      <w:r>
        <w:rPr>
          <w:color w:val="000000"/>
        </w:rPr>
        <w:t>рийняв рішення;</w:t>
      </w:r>
    </w:p>
    <w:p w:rsidR="00000000" w:rsidRDefault="00D97886">
      <w:pPr>
        <w:pStyle w:val="rvps2"/>
        <w:divId w:val="662390928"/>
        <w:rPr>
          <w:color w:val="000000"/>
        </w:rPr>
      </w:pPr>
      <w:bookmarkStart w:id="3596" w:name="n9550"/>
      <w:bookmarkEnd w:id="3596"/>
      <w:r>
        <w:rPr>
          <w:color w:val="000000"/>
        </w:rPr>
        <w:t>2) прізвища, імена та по батькові (найменування) сторін третейського спору;</w:t>
      </w:r>
    </w:p>
    <w:p w:rsidR="00000000" w:rsidRDefault="00D97886">
      <w:pPr>
        <w:pStyle w:val="rvps2"/>
        <w:divId w:val="662390928"/>
        <w:rPr>
          <w:color w:val="000000"/>
        </w:rPr>
      </w:pPr>
      <w:bookmarkStart w:id="3597" w:name="n9551"/>
      <w:bookmarkEnd w:id="3597"/>
      <w:r>
        <w:rPr>
          <w:color w:val="000000"/>
        </w:rPr>
        <w:t>3) дані про рішення третейського суду, за яким заявник просить видати виконавчий лист;</w:t>
      </w:r>
    </w:p>
    <w:p w:rsidR="00000000" w:rsidRDefault="00D97886">
      <w:pPr>
        <w:pStyle w:val="rvps2"/>
        <w:divId w:val="662390928"/>
        <w:rPr>
          <w:color w:val="000000"/>
        </w:rPr>
      </w:pPr>
      <w:bookmarkStart w:id="3598" w:name="n9552"/>
      <w:bookmarkEnd w:id="3598"/>
      <w:r>
        <w:rPr>
          <w:color w:val="000000"/>
        </w:rPr>
        <w:t>4) вказівка про видачу виконавчого листа або про відмову у його видачі.</w:t>
      </w:r>
    </w:p>
    <w:p w:rsidR="00000000" w:rsidRDefault="00D97886">
      <w:pPr>
        <w:pStyle w:val="rvps2"/>
        <w:divId w:val="662390928"/>
        <w:rPr>
          <w:color w:val="000000"/>
        </w:rPr>
      </w:pPr>
      <w:bookmarkStart w:id="3599" w:name="n9553"/>
      <w:bookmarkEnd w:id="3599"/>
      <w:r>
        <w:rPr>
          <w:color w:val="000000"/>
        </w:rPr>
        <w:t>3. Ух</w:t>
      </w:r>
      <w:r>
        <w:rPr>
          <w:color w:val="000000"/>
        </w:rPr>
        <w:t>вала суду про відмову у видачі виконавчого листа може бути оскаржена сторонами в апеляційному порядку, встановленому для оскарження рішення суду першої інстанції.</w:t>
      </w:r>
    </w:p>
    <w:p w:rsidR="00000000" w:rsidRDefault="00D97886">
      <w:pPr>
        <w:pStyle w:val="rvps2"/>
        <w:divId w:val="662390928"/>
        <w:rPr>
          <w:color w:val="000000"/>
        </w:rPr>
      </w:pPr>
      <w:bookmarkStart w:id="3600" w:name="n9554"/>
      <w:bookmarkEnd w:id="3600"/>
      <w:r>
        <w:rPr>
          <w:color w:val="000000"/>
        </w:rPr>
        <w:t>4. Після набрання законної сили ухвалою про відмову у видачі виконавчого листа спір між сторо</w:t>
      </w:r>
      <w:r>
        <w:rPr>
          <w:color w:val="000000"/>
        </w:rPr>
        <w:t>нами може бути вирішений судом у загальному порядку.</w:t>
      </w:r>
    </w:p>
    <w:p w:rsidR="00000000" w:rsidRDefault="00D97886">
      <w:pPr>
        <w:pStyle w:val="rvps2"/>
        <w:divId w:val="662390928"/>
        <w:rPr>
          <w:color w:val="000000"/>
        </w:rPr>
      </w:pPr>
      <w:bookmarkStart w:id="3601" w:name="n9555"/>
      <w:bookmarkEnd w:id="3601"/>
      <w:r>
        <w:rPr>
          <w:color w:val="000000"/>
        </w:rPr>
        <w:t>5. Ухвала суду за наслідками розгляду заяви про видачу виконавчого листа, якщо вона не була оскаржена в апеляційному порядку, набирає законної сили після закінчення строку на апеляційне оскарження.</w:t>
      </w:r>
    </w:p>
    <w:p w:rsidR="00000000" w:rsidRDefault="00D97886">
      <w:pPr>
        <w:pStyle w:val="rvps2"/>
        <w:divId w:val="662390928"/>
        <w:rPr>
          <w:color w:val="000000"/>
        </w:rPr>
      </w:pPr>
      <w:bookmarkStart w:id="3602" w:name="n9556"/>
      <w:bookmarkEnd w:id="3602"/>
      <w:r>
        <w:rPr>
          <w:color w:val="000000"/>
        </w:rPr>
        <w:t>У раз</w:t>
      </w:r>
      <w:r>
        <w:rPr>
          <w:color w:val="000000"/>
        </w:rPr>
        <w:t>і подання апеляційної скарги ухвала суду набирає законної сили після розгляду справи судом апеляційної інстанції.</w:t>
      </w:r>
    </w:p>
    <w:p w:rsidR="00000000" w:rsidRDefault="00D97886">
      <w:pPr>
        <w:pStyle w:val="rvps2"/>
        <w:divId w:val="662390928"/>
        <w:rPr>
          <w:color w:val="000000"/>
        </w:rPr>
      </w:pPr>
      <w:bookmarkStart w:id="3603" w:name="n9557"/>
      <w:bookmarkEnd w:id="3603"/>
      <w:r>
        <w:rPr>
          <w:color w:val="000000"/>
        </w:rPr>
        <w:t>6. Ухвала про видачу виконавчого листа направляється сторонам протягом п’яти днів з дня її постановлення.</w:t>
      </w:r>
    </w:p>
    <w:p w:rsidR="00000000" w:rsidRDefault="00D97886">
      <w:pPr>
        <w:pStyle w:val="rvps2"/>
        <w:divId w:val="662390928"/>
        <w:rPr>
          <w:color w:val="000000"/>
        </w:rPr>
      </w:pPr>
      <w:bookmarkStart w:id="3604" w:name="n9558"/>
      <w:bookmarkEnd w:id="3604"/>
      <w:r>
        <w:rPr>
          <w:color w:val="000000"/>
        </w:rPr>
        <w:t>7. Виконавчий лист вноситься до Єдин</w:t>
      </w:r>
      <w:r>
        <w:rPr>
          <w:color w:val="000000"/>
        </w:rPr>
        <w:t>ого державного реєстру виконавчих документів не пізніше наступного дня з дня його видання в порядку, встановленому Положенням про Єдиний державний реєстр виконавчих документів.</w:t>
      </w:r>
    </w:p>
    <w:p w:rsidR="00000000" w:rsidRDefault="00D97886">
      <w:pPr>
        <w:pStyle w:val="rvps2"/>
        <w:divId w:val="662390928"/>
        <w:rPr>
          <w:color w:val="000000"/>
        </w:rPr>
      </w:pPr>
      <w:bookmarkStart w:id="3605" w:name="n9559"/>
      <w:bookmarkEnd w:id="3605"/>
      <w:r>
        <w:rPr>
          <w:color w:val="000000"/>
        </w:rPr>
        <w:t>8. Після розгляду судом заяви про видачу виконавчого листа на примусове виконан</w:t>
      </w:r>
      <w:r>
        <w:rPr>
          <w:color w:val="000000"/>
        </w:rPr>
        <w:t>ня рішення третейського суду справа підлягає поверненню до постійно діючого третейського суду.</w:t>
      </w:r>
    </w:p>
    <w:p w:rsidR="00000000" w:rsidRDefault="00D97886">
      <w:pPr>
        <w:pStyle w:val="rvps7"/>
        <w:divId w:val="662390928"/>
        <w:rPr>
          <w:color w:val="000000"/>
        </w:rPr>
      </w:pPr>
      <w:bookmarkStart w:id="3606" w:name="n9560"/>
      <w:bookmarkEnd w:id="3606"/>
      <w:r>
        <w:rPr>
          <w:rStyle w:val="rvts15"/>
        </w:rPr>
        <w:t xml:space="preserve">Розділ X </w:t>
      </w:r>
      <w:r>
        <w:rPr>
          <w:color w:val="000000"/>
        </w:rPr>
        <w:br/>
      </w:r>
      <w:r>
        <w:rPr>
          <w:rStyle w:val="rvts15"/>
        </w:rPr>
        <w:t>ВІДНОВЛЕННЯ ВТРАЧЕНОГО СУДОВОГО ПРОВАДЖЕННЯ</w:t>
      </w:r>
    </w:p>
    <w:p w:rsidR="00000000" w:rsidRDefault="00D97886">
      <w:pPr>
        <w:pStyle w:val="rvps2"/>
        <w:divId w:val="662390928"/>
        <w:rPr>
          <w:color w:val="000000"/>
        </w:rPr>
      </w:pPr>
      <w:bookmarkStart w:id="3607" w:name="n9561"/>
      <w:bookmarkEnd w:id="3607"/>
      <w:r>
        <w:rPr>
          <w:rStyle w:val="rvts9"/>
        </w:rPr>
        <w:t xml:space="preserve">Стаття 488. </w:t>
      </w:r>
      <w:r>
        <w:rPr>
          <w:color w:val="000000"/>
        </w:rPr>
        <w:t>Порядок відновлення втраченого судового провадження</w:t>
      </w:r>
    </w:p>
    <w:p w:rsidR="00000000" w:rsidRDefault="00D97886">
      <w:pPr>
        <w:pStyle w:val="rvps2"/>
        <w:divId w:val="662390928"/>
        <w:rPr>
          <w:color w:val="000000"/>
        </w:rPr>
      </w:pPr>
      <w:bookmarkStart w:id="3608" w:name="n9562"/>
      <w:bookmarkEnd w:id="3608"/>
      <w:r>
        <w:rPr>
          <w:color w:val="000000"/>
        </w:rPr>
        <w:t>1. Відно</w:t>
      </w:r>
      <w:r>
        <w:rPr>
          <w:color w:val="000000"/>
        </w:rPr>
        <w:t>влення втраченого повністю або частково судового провадження в цивільній справі, закінченій ухваленням рішення або у якій провадження закрито, проводиться у порядку, встановленому цим Кодексом.</w:t>
      </w:r>
    </w:p>
    <w:p w:rsidR="00000000" w:rsidRDefault="00D97886">
      <w:pPr>
        <w:pStyle w:val="rvps2"/>
        <w:divId w:val="662390928"/>
        <w:rPr>
          <w:color w:val="000000"/>
        </w:rPr>
      </w:pPr>
      <w:bookmarkStart w:id="3609" w:name="n9563"/>
      <w:bookmarkEnd w:id="3609"/>
      <w:r>
        <w:rPr>
          <w:rStyle w:val="rvts9"/>
        </w:rPr>
        <w:t xml:space="preserve">Стаття 489. </w:t>
      </w:r>
      <w:r>
        <w:rPr>
          <w:color w:val="000000"/>
        </w:rPr>
        <w:t>Особи, які мають право звертатися до суду із заявою про відновлення втраченого судового провадження</w:t>
      </w:r>
    </w:p>
    <w:p w:rsidR="00000000" w:rsidRDefault="00D97886">
      <w:pPr>
        <w:pStyle w:val="rvps2"/>
        <w:divId w:val="662390928"/>
        <w:rPr>
          <w:color w:val="000000"/>
        </w:rPr>
      </w:pPr>
      <w:bookmarkStart w:id="3610" w:name="n9564"/>
      <w:bookmarkEnd w:id="3610"/>
      <w:r>
        <w:rPr>
          <w:color w:val="000000"/>
        </w:rPr>
        <w:t>1. Втрачене судове провадження у цивільній справі може бути відновлене за заявою учасника справи або за ініціативою суду.</w:t>
      </w:r>
    </w:p>
    <w:p w:rsidR="00000000" w:rsidRDefault="00D97886">
      <w:pPr>
        <w:pStyle w:val="rvps2"/>
        <w:divId w:val="662390928"/>
        <w:rPr>
          <w:color w:val="000000"/>
        </w:rPr>
      </w:pPr>
      <w:bookmarkStart w:id="3611" w:name="n9565"/>
      <w:bookmarkEnd w:id="3611"/>
      <w:r>
        <w:rPr>
          <w:rStyle w:val="rvts9"/>
        </w:rPr>
        <w:t xml:space="preserve">Стаття 490. </w:t>
      </w:r>
      <w:r>
        <w:rPr>
          <w:color w:val="000000"/>
        </w:rPr>
        <w:t xml:space="preserve">Підсудність заяви про </w:t>
      </w:r>
      <w:r>
        <w:rPr>
          <w:color w:val="000000"/>
        </w:rPr>
        <w:t>відновлення втраченого провадження</w:t>
      </w:r>
    </w:p>
    <w:p w:rsidR="00000000" w:rsidRDefault="00D97886">
      <w:pPr>
        <w:pStyle w:val="rvps2"/>
        <w:divId w:val="662390928"/>
        <w:rPr>
          <w:color w:val="000000"/>
        </w:rPr>
      </w:pPr>
      <w:bookmarkStart w:id="3612" w:name="n9566"/>
      <w:bookmarkEnd w:id="3612"/>
      <w:r>
        <w:rPr>
          <w:color w:val="000000"/>
        </w:rPr>
        <w:t>1. Заява про відновлення втраченого судового провадження подається до суду, який розглядав справу як суд першої інстанції.</w:t>
      </w:r>
    </w:p>
    <w:p w:rsidR="00000000" w:rsidRDefault="00D97886">
      <w:pPr>
        <w:pStyle w:val="rvps2"/>
        <w:divId w:val="662390928"/>
        <w:rPr>
          <w:color w:val="000000"/>
        </w:rPr>
      </w:pPr>
      <w:bookmarkStart w:id="3613" w:name="n9567"/>
      <w:bookmarkEnd w:id="3613"/>
      <w:r>
        <w:rPr>
          <w:rStyle w:val="rvts9"/>
        </w:rPr>
        <w:t xml:space="preserve">Стаття 491. </w:t>
      </w:r>
      <w:r>
        <w:rPr>
          <w:color w:val="000000"/>
        </w:rPr>
        <w:t>Форма і зміст заяви про відновлення втраченого судового провадження</w:t>
      </w:r>
    </w:p>
    <w:p w:rsidR="00000000" w:rsidRDefault="00D97886">
      <w:pPr>
        <w:pStyle w:val="rvps2"/>
        <w:divId w:val="662390928"/>
        <w:rPr>
          <w:color w:val="000000"/>
        </w:rPr>
      </w:pPr>
      <w:bookmarkStart w:id="3614" w:name="n9568"/>
      <w:bookmarkEnd w:id="3614"/>
      <w:r>
        <w:rPr>
          <w:color w:val="000000"/>
        </w:rPr>
        <w:t>1. Заява про відно</w:t>
      </w:r>
      <w:r>
        <w:rPr>
          <w:color w:val="000000"/>
        </w:rPr>
        <w:t>влення втраченого судового провадження подається до суду в письмовій формі.</w:t>
      </w:r>
    </w:p>
    <w:p w:rsidR="00000000" w:rsidRDefault="00D97886">
      <w:pPr>
        <w:pStyle w:val="rvps2"/>
        <w:divId w:val="662390928"/>
        <w:rPr>
          <w:color w:val="000000"/>
        </w:rPr>
      </w:pPr>
      <w:bookmarkStart w:id="3615" w:name="n9569"/>
      <w:bookmarkEnd w:id="3615"/>
      <w:r>
        <w:rPr>
          <w:color w:val="000000"/>
        </w:rPr>
        <w:t>2. У заяві повинно бути зазначено:</w:t>
      </w:r>
    </w:p>
    <w:p w:rsidR="00000000" w:rsidRDefault="00D97886">
      <w:pPr>
        <w:pStyle w:val="rvps2"/>
        <w:divId w:val="662390928"/>
        <w:rPr>
          <w:color w:val="000000"/>
        </w:rPr>
      </w:pPr>
      <w:bookmarkStart w:id="3616" w:name="n9570"/>
      <w:bookmarkEnd w:id="3616"/>
      <w:r>
        <w:rPr>
          <w:color w:val="000000"/>
        </w:rPr>
        <w:t>1) про відновлення якого судового провадження або якої його частини просить заявник;</w:t>
      </w:r>
    </w:p>
    <w:p w:rsidR="00000000" w:rsidRDefault="00D97886">
      <w:pPr>
        <w:pStyle w:val="rvps2"/>
        <w:divId w:val="662390928"/>
        <w:rPr>
          <w:color w:val="000000"/>
        </w:rPr>
      </w:pPr>
      <w:bookmarkStart w:id="3617" w:name="n9571"/>
      <w:bookmarkEnd w:id="3617"/>
      <w:r>
        <w:rPr>
          <w:color w:val="000000"/>
        </w:rPr>
        <w:t xml:space="preserve">2) які особи брали участь у справі і в якому процесуальному </w:t>
      </w:r>
      <w:r>
        <w:rPr>
          <w:color w:val="000000"/>
        </w:rPr>
        <w:t xml:space="preserve">статусі, їх найменування (для юридичних осіб) або ім’я (прізвище, ім’я та по батькові, за його наявності, для фізичних осіб), їх місцезнаходження (для юридичних осіб) або місце проживання (для фізичних осіб); ідентифікаційні коди юридичної особи в Єдиному </w:t>
      </w:r>
      <w:r>
        <w:rPr>
          <w:color w:val="000000"/>
        </w:rPr>
        <w:t>державному реєстрі підприємств і організацій України або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 якщо відповідні дані відомі заявникові</w:t>
      </w:r>
      <w:r>
        <w:rPr>
          <w:color w:val="000000"/>
        </w:rPr>
        <w:t>;</w:t>
      </w:r>
    </w:p>
    <w:p w:rsidR="00000000" w:rsidRDefault="00D97886">
      <w:pPr>
        <w:pStyle w:val="rvps2"/>
        <w:divId w:val="662390928"/>
        <w:rPr>
          <w:color w:val="000000"/>
        </w:rPr>
      </w:pPr>
      <w:bookmarkStart w:id="3618" w:name="n9572"/>
      <w:bookmarkEnd w:id="3618"/>
      <w:r>
        <w:rPr>
          <w:color w:val="000000"/>
        </w:rPr>
        <w:t>3) номери засобів зв’язку учасників судового процесу (телефон, факс, засоби електронного зв’язку, офіційна електронна адреса тощо) - якщо вони відомі заявникові;</w:t>
      </w:r>
    </w:p>
    <w:p w:rsidR="00000000" w:rsidRDefault="00D97886">
      <w:pPr>
        <w:pStyle w:val="rvps2"/>
        <w:divId w:val="662390928"/>
        <w:rPr>
          <w:color w:val="000000"/>
        </w:rPr>
      </w:pPr>
      <w:bookmarkStart w:id="3619" w:name="n9573"/>
      <w:bookmarkEnd w:id="3619"/>
      <w:r>
        <w:rPr>
          <w:color w:val="000000"/>
        </w:rPr>
        <w:t>4) наявні у заявника відомості про обставини втрати судового провадження, місцезнаходження к</w:t>
      </w:r>
      <w:r>
        <w:rPr>
          <w:color w:val="000000"/>
        </w:rPr>
        <w:t>опій матеріалів провадження або даних стосовно таких копій;</w:t>
      </w:r>
    </w:p>
    <w:p w:rsidR="00000000" w:rsidRDefault="00D97886">
      <w:pPr>
        <w:pStyle w:val="rvps2"/>
        <w:divId w:val="662390928"/>
        <w:rPr>
          <w:color w:val="000000"/>
        </w:rPr>
      </w:pPr>
      <w:bookmarkStart w:id="3620" w:name="n9574"/>
      <w:bookmarkEnd w:id="3620"/>
      <w:r>
        <w:rPr>
          <w:color w:val="000000"/>
        </w:rPr>
        <w:t>5) документи, відновлення яких заявник вважає необхідним і з якою метою.</w:t>
      </w:r>
    </w:p>
    <w:p w:rsidR="00000000" w:rsidRDefault="00D97886">
      <w:pPr>
        <w:pStyle w:val="rvps2"/>
        <w:divId w:val="662390928"/>
        <w:rPr>
          <w:color w:val="000000"/>
        </w:rPr>
      </w:pPr>
      <w:bookmarkStart w:id="3621" w:name="n9575"/>
      <w:bookmarkEnd w:id="3621"/>
      <w:r>
        <w:rPr>
          <w:color w:val="000000"/>
        </w:rPr>
        <w:t>3. До заяви про відновлення втраченого судового провадження додаються документи або їх копії, навіть якщо вони не посвідчен</w:t>
      </w:r>
      <w:r>
        <w:rPr>
          <w:color w:val="000000"/>
        </w:rPr>
        <w:t>і в установленому порядку, що збереглися в заявника або у справі, копії заяви відповідно до кількості учасників справи, а у разі необхідності - клопотання про поновлення строку на подання заяви про відновлення втраченого судового провадження.</w:t>
      </w:r>
    </w:p>
    <w:p w:rsidR="00000000" w:rsidRDefault="00D97886">
      <w:pPr>
        <w:pStyle w:val="rvps2"/>
        <w:divId w:val="662390928"/>
        <w:rPr>
          <w:color w:val="000000"/>
        </w:rPr>
      </w:pPr>
      <w:bookmarkStart w:id="3622" w:name="n9576"/>
      <w:bookmarkEnd w:id="3622"/>
      <w:r>
        <w:rPr>
          <w:color w:val="000000"/>
        </w:rPr>
        <w:t xml:space="preserve">4. Заява про </w:t>
      </w:r>
      <w:r>
        <w:rPr>
          <w:color w:val="000000"/>
        </w:rPr>
        <w:t>відновлення втраченого судового провадження може бути подана до суду незалежно від строку зберігання судового провадження, крім випадку, передбаченого частиною п’ятою цієї статті.</w:t>
      </w:r>
    </w:p>
    <w:p w:rsidR="00000000" w:rsidRDefault="00D97886">
      <w:pPr>
        <w:pStyle w:val="rvps2"/>
        <w:divId w:val="662390928"/>
        <w:rPr>
          <w:color w:val="000000"/>
        </w:rPr>
      </w:pPr>
      <w:bookmarkStart w:id="3623" w:name="n9577"/>
      <w:bookmarkEnd w:id="3623"/>
      <w:r>
        <w:rPr>
          <w:color w:val="000000"/>
        </w:rPr>
        <w:t>5. Заява про відновлення втраченого судового провадження для виконання судов</w:t>
      </w:r>
      <w:r>
        <w:rPr>
          <w:color w:val="000000"/>
        </w:rPr>
        <w:t>ого рішення може бути подана до закінчення строку пред’явлення виконавчого документа до виконання. Суд може поновити зазначений строк, якщо за клопотанням заявника визнає причини його пропуску поважними.</w:t>
      </w:r>
    </w:p>
    <w:p w:rsidR="00000000" w:rsidRDefault="00D97886">
      <w:pPr>
        <w:pStyle w:val="rvps2"/>
        <w:divId w:val="662390928"/>
        <w:rPr>
          <w:color w:val="000000"/>
        </w:rPr>
      </w:pPr>
      <w:bookmarkStart w:id="3624" w:name="n9578"/>
      <w:bookmarkEnd w:id="3624"/>
      <w:r>
        <w:rPr>
          <w:rStyle w:val="rvts9"/>
        </w:rPr>
        <w:t xml:space="preserve">Стаття 492. </w:t>
      </w:r>
      <w:r>
        <w:rPr>
          <w:color w:val="000000"/>
        </w:rPr>
        <w:t xml:space="preserve">Наслідки недодержання вимог до форми та </w:t>
      </w:r>
      <w:r>
        <w:rPr>
          <w:color w:val="000000"/>
        </w:rPr>
        <w:t>змісту заяви, залишення заяви без розгляду чи відмова у відкритті провадження за заявою</w:t>
      </w:r>
    </w:p>
    <w:p w:rsidR="00000000" w:rsidRDefault="00D97886">
      <w:pPr>
        <w:pStyle w:val="rvps2"/>
        <w:divId w:val="662390928"/>
        <w:rPr>
          <w:color w:val="000000"/>
        </w:rPr>
      </w:pPr>
      <w:bookmarkStart w:id="3625" w:name="n9579"/>
      <w:bookmarkEnd w:id="3625"/>
      <w:r>
        <w:rPr>
          <w:color w:val="000000"/>
        </w:rPr>
        <w:t xml:space="preserve">1. У разі невідповідності заяви про відновлення втраченого судового провадження вимогам, встановленим </w:t>
      </w:r>
      <w:hyperlink w:anchor="n9567" w:history="1">
        <w:r>
          <w:rPr>
            <w:rStyle w:val="a3"/>
            <w:color w:val="006600"/>
            <w:u w:val="none"/>
          </w:rPr>
          <w:t>статтею 491</w:t>
        </w:r>
      </w:hyperlink>
      <w:r>
        <w:rPr>
          <w:color w:val="000000"/>
        </w:rPr>
        <w:t xml:space="preserve"> цього Кодексу, застосовуют</w:t>
      </w:r>
      <w:r>
        <w:rPr>
          <w:color w:val="000000"/>
        </w:rPr>
        <w:t xml:space="preserve">ься правила </w:t>
      </w:r>
      <w:hyperlink w:anchor="n7423" w:history="1">
        <w:r>
          <w:rPr>
            <w:rStyle w:val="a3"/>
            <w:color w:val="006600"/>
            <w:u w:val="none"/>
          </w:rPr>
          <w:t>статті 185</w:t>
        </w:r>
      </w:hyperlink>
      <w:r>
        <w:rPr>
          <w:color w:val="000000"/>
        </w:rPr>
        <w:t xml:space="preserve"> цього Кодексу.</w:t>
      </w:r>
    </w:p>
    <w:p w:rsidR="00000000" w:rsidRDefault="00D97886">
      <w:pPr>
        <w:pStyle w:val="rvps2"/>
        <w:divId w:val="662390928"/>
        <w:rPr>
          <w:color w:val="000000"/>
        </w:rPr>
      </w:pPr>
      <w:bookmarkStart w:id="3626" w:name="n9580"/>
      <w:bookmarkEnd w:id="3626"/>
      <w:r>
        <w:rPr>
          <w:color w:val="000000"/>
        </w:rPr>
        <w:t>2. Якщо мета звернення до суду, зазначена заявником, не пов’язана із захистом його прав та інтересів або заявник відкликав заяву про відновлення втраченого судового провадження - суд своєю у</w:t>
      </w:r>
      <w:r>
        <w:rPr>
          <w:color w:val="000000"/>
        </w:rPr>
        <w:t>хвалою повертає заяву або залишає її без розгляду, якщо провадження було відкрито.</w:t>
      </w:r>
    </w:p>
    <w:p w:rsidR="00000000" w:rsidRDefault="00D97886">
      <w:pPr>
        <w:pStyle w:val="rvps2"/>
        <w:divId w:val="662390928"/>
        <w:rPr>
          <w:color w:val="000000"/>
        </w:rPr>
      </w:pPr>
      <w:bookmarkStart w:id="3627" w:name="n9581"/>
      <w:bookmarkEnd w:id="3627"/>
      <w:r>
        <w:rPr>
          <w:color w:val="000000"/>
        </w:rPr>
        <w:t>3. Повернення заяви або залишення її без розгляду з підстав, зазначених у частинах першій та другій цієї статті, не перешкоджає повторному зверненню до суду із заявою про ві</w:t>
      </w:r>
      <w:r>
        <w:rPr>
          <w:color w:val="000000"/>
        </w:rPr>
        <w:t>дновлення втраченого судового провадження.</w:t>
      </w:r>
    </w:p>
    <w:p w:rsidR="00000000" w:rsidRDefault="00D97886">
      <w:pPr>
        <w:pStyle w:val="rvps2"/>
        <w:divId w:val="662390928"/>
        <w:rPr>
          <w:color w:val="000000"/>
        </w:rPr>
      </w:pPr>
      <w:bookmarkStart w:id="3628" w:name="n9582"/>
      <w:bookmarkEnd w:id="3628"/>
      <w:r>
        <w:rPr>
          <w:color w:val="000000"/>
        </w:rPr>
        <w:t>4. Суд відмовляє у відкритті провадження за заявою про відновлення втраченого судового провадження у випадках:</w:t>
      </w:r>
    </w:p>
    <w:p w:rsidR="00000000" w:rsidRDefault="00D97886">
      <w:pPr>
        <w:pStyle w:val="rvps2"/>
        <w:divId w:val="662390928"/>
        <w:rPr>
          <w:color w:val="000000"/>
        </w:rPr>
      </w:pPr>
      <w:bookmarkStart w:id="3629" w:name="n9583"/>
      <w:bookmarkEnd w:id="3629"/>
      <w:r>
        <w:rPr>
          <w:color w:val="000000"/>
        </w:rPr>
        <w:t>1) подання заяви про відновлення судового провадження, втраченого до закінчення судового розгляду;</w:t>
      </w:r>
    </w:p>
    <w:p w:rsidR="00000000" w:rsidRDefault="00D97886">
      <w:pPr>
        <w:pStyle w:val="rvps2"/>
        <w:divId w:val="662390928"/>
        <w:rPr>
          <w:color w:val="000000"/>
        </w:rPr>
      </w:pPr>
      <w:bookmarkStart w:id="3630" w:name="n9584"/>
      <w:bookmarkEnd w:id="3630"/>
      <w:r>
        <w:rPr>
          <w:color w:val="000000"/>
        </w:rPr>
        <w:t xml:space="preserve">2) </w:t>
      </w:r>
      <w:r>
        <w:rPr>
          <w:color w:val="000000"/>
        </w:rPr>
        <w:t xml:space="preserve">заява подана після закінчення строку, встановленого </w:t>
      </w:r>
      <w:hyperlink w:anchor="n9577" w:history="1">
        <w:r>
          <w:rPr>
            <w:rStyle w:val="a3"/>
            <w:color w:val="006600"/>
            <w:u w:val="none"/>
          </w:rPr>
          <w:t>частиною п’ятою</w:t>
        </w:r>
      </w:hyperlink>
      <w:r>
        <w:rPr>
          <w:color w:val="000000"/>
        </w:rPr>
        <w:t xml:space="preserve"> статті 491 цього Кодексу, і суд відхилив клопотання про його поновлення.</w:t>
      </w:r>
    </w:p>
    <w:p w:rsidR="00000000" w:rsidRDefault="00D97886">
      <w:pPr>
        <w:pStyle w:val="rvps2"/>
        <w:divId w:val="662390928"/>
        <w:rPr>
          <w:color w:val="000000"/>
        </w:rPr>
      </w:pPr>
      <w:bookmarkStart w:id="3631" w:name="n9585"/>
      <w:bookmarkEnd w:id="3631"/>
      <w:r>
        <w:rPr>
          <w:color w:val="000000"/>
        </w:rPr>
        <w:t>5. У випадку, визначеному пунктом 1 частини четвертої цієї статті, суд роз’яснює заявни</w:t>
      </w:r>
      <w:r>
        <w:rPr>
          <w:color w:val="000000"/>
        </w:rPr>
        <w:t>ку право звернутися до суду з новим позовом в установленому цим Кодексом порядку. В ухвалі суду про відкриття провадження в новій справі у зв’язку з втратою незакінченого провадження обов’язково має бути зазначено про цю обставину.</w:t>
      </w:r>
    </w:p>
    <w:p w:rsidR="00000000" w:rsidRDefault="00D97886">
      <w:pPr>
        <w:pStyle w:val="rvps2"/>
        <w:divId w:val="662390928"/>
        <w:rPr>
          <w:color w:val="000000"/>
        </w:rPr>
      </w:pPr>
      <w:bookmarkStart w:id="3632" w:name="n9586"/>
      <w:bookmarkEnd w:id="3632"/>
      <w:r>
        <w:rPr>
          <w:rStyle w:val="rvts9"/>
        </w:rPr>
        <w:t>Стаття 493.</w:t>
      </w:r>
      <w:r>
        <w:rPr>
          <w:color w:val="000000"/>
        </w:rPr>
        <w:t xml:space="preserve"> Розгляд заяв</w:t>
      </w:r>
      <w:r>
        <w:rPr>
          <w:color w:val="000000"/>
        </w:rPr>
        <w:t>и про відновлення втраченого судового провадження</w:t>
      </w:r>
    </w:p>
    <w:p w:rsidR="00000000" w:rsidRDefault="00D97886">
      <w:pPr>
        <w:pStyle w:val="rvps2"/>
        <w:divId w:val="662390928"/>
        <w:rPr>
          <w:color w:val="000000"/>
        </w:rPr>
      </w:pPr>
      <w:bookmarkStart w:id="3633" w:name="n9587"/>
      <w:bookmarkEnd w:id="3633"/>
      <w:r>
        <w:rPr>
          <w:color w:val="000000"/>
        </w:rPr>
        <w:t>1. При розгляді заяви про відновлення втраченого судового провадження суд бере до уваги:</w:t>
      </w:r>
    </w:p>
    <w:p w:rsidR="00000000" w:rsidRDefault="00D97886">
      <w:pPr>
        <w:pStyle w:val="rvps2"/>
        <w:divId w:val="662390928"/>
        <w:rPr>
          <w:color w:val="000000"/>
        </w:rPr>
      </w:pPr>
      <w:bookmarkStart w:id="3634" w:name="n9588"/>
      <w:bookmarkEnd w:id="3634"/>
      <w:r>
        <w:rPr>
          <w:color w:val="000000"/>
        </w:rPr>
        <w:t>1) частину справи, яка збереглася (окремі томи, жетони, матеріали з архіву суду тощо);</w:t>
      </w:r>
    </w:p>
    <w:p w:rsidR="00000000" w:rsidRDefault="00D97886">
      <w:pPr>
        <w:pStyle w:val="rvps2"/>
        <w:divId w:val="662390928"/>
        <w:rPr>
          <w:color w:val="000000"/>
        </w:rPr>
      </w:pPr>
      <w:bookmarkStart w:id="3635" w:name="n9589"/>
      <w:bookmarkEnd w:id="3635"/>
      <w:r>
        <w:rPr>
          <w:color w:val="000000"/>
        </w:rPr>
        <w:t>2) документи, надіслані (видан</w:t>
      </w:r>
      <w:r>
        <w:rPr>
          <w:color w:val="000000"/>
        </w:rPr>
        <w:t>і) судом учасникам судового процесу та іншим особам до втрати справи, копії таких документів;</w:t>
      </w:r>
    </w:p>
    <w:p w:rsidR="00000000" w:rsidRDefault="00D97886">
      <w:pPr>
        <w:pStyle w:val="rvps2"/>
        <w:divId w:val="662390928"/>
        <w:rPr>
          <w:color w:val="000000"/>
        </w:rPr>
      </w:pPr>
      <w:bookmarkStart w:id="3636" w:name="n9590"/>
      <w:bookmarkEnd w:id="3636"/>
      <w:r>
        <w:rPr>
          <w:color w:val="000000"/>
        </w:rPr>
        <w:t>3) матеріали виконавчого провадження, якщо воно здійснювалося за результатами розгляду справи;</w:t>
      </w:r>
    </w:p>
    <w:p w:rsidR="00000000" w:rsidRDefault="00D97886">
      <w:pPr>
        <w:pStyle w:val="rvps2"/>
        <w:divId w:val="662390928"/>
        <w:rPr>
          <w:color w:val="000000"/>
        </w:rPr>
      </w:pPr>
      <w:bookmarkStart w:id="3637" w:name="n9591"/>
      <w:bookmarkEnd w:id="3637"/>
      <w:r>
        <w:rPr>
          <w:color w:val="000000"/>
        </w:rPr>
        <w:t xml:space="preserve">4) будь-які інші документи і матеріали, подані учасниками судового </w:t>
      </w:r>
      <w:r>
        <w:rPr>
          <w:color w:val="000000"/>
        </w:rPr>
        <w:t>процесу, за умови, що такі документи і матеріали є достатніми для відновлення справи;</w:t>
      </w:r>
    </w:p>
    <w:p w:rsidR="00000000" w:rsidRDefault="00D97886">
      <w:pPr>
        <w:pStyle w:val="rvps2"/>
        <w:divId w:val="662390928"/>
        <w:rPr>
          <w:color w:val="000000"/>
        </w:rPr>
      </w:pPr>
      <w:bookmarkStart w:id="3638" w:name="n9592"/>
      <w:bookmarkEnd w:id="3638"/>
      <w:r>
        <w:rPr>
          <w:color w:val="000000"/>
        </w:rPr>
        <w:t>5) відомості з Єдиного державного реєстру судових рішень;</w:t>
      </w:r>
    </w:p>
    <w:p w:rsidR="00000000" w:rsidRDefault="00D97886">
      <w:pPr>
        <w:pStyle w:val="rvps2"/>
        <w:divId w:val="662390928"/>
        <w:rPr>
          <w:color w:val="000000"/>
        </w:rPr>
      </w:pPr>
      <w:bookmarkStart w:id="3639" w:name="n9593"/>
      <w:bookmarkEnd w:id="3639"/>
      <w:r>
        <w:rPr>
          <w:color w:val="000000"/>
        </w:rPr>
        <w:t>6) дані, що містяться в Єдиній судовій інформаційно-телекомунікаційній системі;</w:t>
      </w:r>
    </w:p>
    <w:p w:rsidR="00000000" w:rsidRDefault="00D97886">
      <w:pPr>
        <w:pStyle w:val="rvps2"/>
        <w:divId w:val="662390928"/>
        <w:rPr>
          <w:color w:val="000000"/>
        </w:rPr>
      </w:pPr>
      <w:bookmarkStart w:id="3640" w:name="n9594"/>
      <w:bookmarkEnd w:id="3640"/>
      <w:r>
        <w:rPr>
          <w:color w:val="000000"/>
        </w:rPr>
        <w:t>7) будь-які інші відомості, документи тощо, отримані у законний спосіб з інших офіційних джерел.</w:t>
      </w:r>
    </w:p>
    <w:p w:rsidR="00000000" w:rsidRDefault="00D97886">
      <w:pPr>
        <w:pStyle w:val="rvps2"/>
        <w:divId w:val="662390928"/>
        <w:rPr>
          <w:color w:val="000000"/>
        </w:rPr>
      </w:pPr>
      <w:bookmarkStart w:id="3641" w:name="n9595"/>
      <w:bookmarkEnd w:id="3641"/>
      <w:r>
        <w:rPr>
          <w:color w:val="000000"/>
        </w:rPr>
        <w:t>2. Суд може допитати як свідків осіб, які були присутніми під час вчинення процесуальних дій, учасників справи (їх представників), а в необхідних випадках - ос</w:t>
      </w:r>
      <w:r>
        <w:rPr>
          <w:color w:val="000000"/>
        </w:rPr>
        <w:t>іб, які входили до складу суду, що розглядав справу, з якої втрачено провадження, а також осіб, які виконували судове рішення, та вчиняти інші процесуальні дії, передбачені цим Кодексом, з метою відновлення втраченого судового провадження.</w:t>
      </w:r>
    </w:p>
    <w:p w:rsidR="00000000" w:rsidRDefault="00D97886">
      <w:pPr>
        <w:pStyle w:val="rvps2"/>
        <w:divId w:val="662390928"/>
        <w:rPr>
          <w:color w:val="000000"/>
        </w:rPr>
      </w:pPr>
      <w:bookmarkStart w:id="3642" w:name="n9596"/>
      <w:bookmarkEnd w:id="3642"/>
      <w:r>
        <w:rPr>
          <w:color w:val="000000"/>
        </w:rPr>
        <w:t>3. Розгляд заяви</w:t>
      </w:r>
      <w:r>
        <w:rPr>
          <w:color w:val="000000"/>
        </w:rPr>
        <w:t xml:space="preserve"> про відновлення втраченого судового провадження здійснюється за правилами спрощеного позовного провадження з повідомленням учасників справи з урахуванням особливостей, передбачених цим розділом, протягом тридцяти днів з дня надходження заяви до суду.</w:t>
      </w:r>
    </w:p>
    <w:p w:rsidR="00000000" w:rsidRDefault="00D97886">
      <w:pPr>
        <w:pStyle w:val="rvps2"/>
        <w:divId w:val="662390928"/>
        <w:rPr>
          <w:color w:val="000000"/>
        </w:rPr>
      </w:pPr>
      <w:bookmarkStart w:id="3643" w:name="n9597"/>
      <w:bookmarkEnd w:id="3643"/>
      <w:r>
        <w:rPr>
          <w:rStyle w:val="rvts9"/>
        </w:rPr>
        <w:t>Стат</w:t>
      </w:r>
      <w:r>
        <w:rPr>
          <w:rStyle w:val="rvts9"/>
        </w:rPr>
        <w:t xml:space="preserve">тя 494. </w:t>
      </w:r>
      <w:r>
        <w:rPr>
          <w:color w:val="000000"/>
        </w:rPr>
        <w:t>Ухвала суду за наслідками розгляду заяви про відновлення втраченого судового провадження</w:t>
      </w:r>
    </w:p>
    <w:p w:rsidR="00000000" w:rsidRDefault="00D97886">
      <w:pPr>
        <w:pStyle w:val="rvps2"/>
        <w:divId w:val="662390928"/>
        <w:rPr>
          <w:color w:val="000000"/>
        </w:rPr>
      </w:pPr>
      <w:bookmarkStart w:id="3644" w:name="n9598"/>
      <w:bookmarkEnd w:id="3644"/>
      <w:r>
        <w:rPr>
          <w:color w:val="000000"/>
        </w:rPr>
        <w:t>1. На підставі зібраних і перевірених матеріалів суд постановляє ухвалу про відновлення втраченого судового провадження повністю або в частині, яку, на його ду</w:t>
      </w:r>
      <w:r>
        <w:rPr>
          <w:color w:val="000000"/>
        </w:rPr>
        <w:t>мку, необхідно відновити.</w:t>
      </w:r>
    </w:p>
    <w:p w:rsidR="00000000" w:rsidRDefault="00D97886">
      <w:pPr>
        <w:pStyle w:val="rvps2"/>
        <w:divId w:val="662390928"/>
        <w:rPr>
          <w:color w:val="000000"/>
        </w:rPr>
      </w:pPr>
      <w:bookmarkStart w:id="3645" w:name="n9599"/>
      <w:bookmarkEnd w:id="3645"/>
      <w:r>
        <w:rPr>
          <w:color w:val="000000"/>
        </w:rPr>
        <w:t>2. В ухвалі суду про відновлення втраченого судового провадження зазначається, на підставі яких конкретно даних, поданих до суду і досліджених у судовому засіданні, суд вважає установленим зміст відновленого судового рішення, наво</w:t>
      </w:r>
      <w:r>
        <w:rPr>
          <w:color w:val="000000"/>
        </w:rPr>
        <w:t>дяться висновки суду про доведеність того, які докази досліджувалися судом і які процесуальні дії вчинялися з втраченого провадження.</w:t>
      </w:r>
    </w:p>
    <w:p w:rsidR="00000000" w:rsidRDefault="00D97886">
      <w:pPr>
        <w:pStyle w:val="rvps2"/>
        <w:divId w:val="662390928"/>
        <w:rPr>
          <w:color w:val="000000"/>
        </w:rPr>
      </w:pPr>
      <w:bookmarkStart w:id="3646" w:name="n9600"/>
      <w:bookmarkEnd w:id="3646"/>
      <w:r>
        <w:rPr>
          <w:color w:val="000000"/>
        </w:rPr>
        <w:t>3. У разі недостатності зібраних матеріалів для точного відновлення втраченого судового провадження суд відмовляє у віднов</w:t>
      </w:r>
      <w:r>
        <w:rPr>
          <w:color w:val="000000"/>
        </w:rPr>
        <w:t>ленні втраченого судового провадження і роз’яснює учасникам справи право на повторне звернення з такою самою заявою за наявності необхідних документів.</w:t>
      </w:r>
    </w:p>
    <w:p w:rsidR="00000000" w:rsidRDefault="00D97886">
      <w:pPr>
        <w:pStyle w:val="rvps2"/>
        <w:divId w:val="662390928"/>
        <w:rPr>
          <w:color w:val="000000"/>
        </w:rPr>
      </w:pPr>
      <w:bookmarkStart w:id="3647" w:name="n9601"/>
      <w:bookmarkEnd w:id="3647"/>
      <w:r>
        <w:rPr>
          <w:color w:val="000000"/>
        </w:rPr>
        <w:t>4. Після набрання законної сили ухвалою суду, визначеною частиною третьою цієї статті, суд касаційної ін</w:t>
      </w:r>
      <w:r>
        <w:rPr>
          <w:color w:val="000000"/>
        </w:rPr>
        <w:t>станції закриває касаційне провадження за касаційною скаргою у справі, провадження у якій втрачено.</w:t>
      </w:r>
    </w:p>
    <w:p w:rsidR="00000000" w:rsidRDefault="00D97886">
      <w:pPr>
        <w:pStyle w:val="rvps2"/>
        <w:divId w:val="662390928"/>
        <w:rPr>
          <w:color w:val="000000"/>
        </w:rPr>
      </w:pPr>
      <w:bookmarkStart w:id="3648" w:name="n9602"/>
      <w:bookmarkEnd w:id="3648"/>
      <w:r>
        <w:rPr>
          <w:rStyle w:val="rvts9"/>
        </w:rPr>
        <w:t xml:space="preserve">Стаття 495. </w:t>
      </w:r>
      <w:r>
        <w:rPr>
          <w:color w:val="000000"/>
        </w:rPr>
        <w:t>Звільнення заявника від судових витрат</w:t>
      </w:r>
    </w:p>
    <w:p w:rsidR="00000000" w:rsidRDefault="00D97886">
      <w:pPr>
        <w:pStyle w:val="rvps2"/>
        <w:divId w:val="662390928"/>
        <w:rPr>
          <w:color w:val="000000"/>
        </w:rPr>
      </w:pPr>
      <w:bookmarkStart w:id="3649" w:name="n9603"/>
      <w:bookmarkEnd w:id="3649"/>
      <w:r>
        <w:rPr>
          <w:color w:val="000000"/>
        </w:rPr>
        <w:t>1. У справі про відновлення втраченого провадження заявник звільняється від оплати судових витрат. У разі</w:t>
      </w:r>
      <w:r>
        <w:rPr>
          <w:color w:val="000000"/>
        </w:rPr>
        <w:t xml:space="preserve"> подання завідомо неправдивої заяви судові витрати, понесені іншими учасниками справи, відшкодовуються заявником у повному обсязі, про що суд постановляє ухвалу.</w:t>
      </w:r>
    </w:p>
    <w:p w:rsidR="00000000" w:rsidRDefault="00D97886">
      <w:pPr>
        <w:pStyle w:val="rvps7"/>
        <w:divId w:val="662390928"/>
        <w:rPr>
          <w:color w:val="000000"/>
        </w:rPr>
      </w:pPr>
      <w:bookmarkStart w:id="3650" w:name="n9604"/>
      <w:bookmarkEnd w:id="3650"/>
      <w:r>
        <w:rPr>
          <w:rStyle w:val="rvts15"/>
        </w:rPr>
        <w:t xml:space="preserve">Розділ XI </w:t>
      </w:r>
      <w:r>
        <w:rPr>
          <w:color w:val="000000"/>
        </w:rPr>
        <w:br/>
      </w:r>
      <w:r>
        <w:rPr>
          <w:rStyle w:val="rvts15"/>
        </w:rPr>
        <w:t>ПРОВАДЖЕННЯ У СПРАВАХ ЗА УЧАСТЮ ІНОЗЕМНИХ ОСІБ</w:t>
      </w:r>
    </w:p>
    <w:p w:rsidR="00000000" w:rsidRDefault="00D97886">
      <w:pPr>
        <w:pStyle w:val="rvps2"/>
        <w:divId w:val="662390928"/>
        <w:rPr>
          <w:color w:val="000000"/>
        </w:rPr>
      </w:pPr>
      <w:bookmarkStart w:id="3651" w:name="n9605"/>
      <w:bookmarkEnd w:id="3651"/>
      <w:r>
        <w:rPr>
          <w:rStyle w:val="rvts9"/>
        </w:rPr>
        <w:t xml:space="preserve">Стаття 496. </w:t>
      </w:r>
      <w:r>
        <w:rPr>
          <w:color w:val="000000"/>
        </w:rPr>
        <w:t>Процесуальні права та об</w:t>
      </w:r>
      <w:r>
        <w:rPr>
          <w:color w:val="000000"/>
        </w:rPr>
        <w:t>ов’язки іноземних осіб</w:t>
      </w:r>
    </w:p>
    <w:p w:rsidR="00000000" w:rsidRDefault="00D97886">
      <w:pPr>
        <w:pStyle w:val="rvps2"/>
        <w:divId w:val="662390928"/>
        <w:rPr>
          <w:color w:val="000000"/>
        </w:rPr>
      </w:pPr>
      <w:bookmarkStart w:id="3652" w:name="n9606"/>
      <w:bookmarkEnd w:id="3652"/>
      <w:r>
        <w:rPr>
          <w:color w:val="000000"/>
        </w:rPr>
        <w:t xml:space="preserve">1. Іноземці, особи без громадянства, іноземні юридичні особи, іноземні держави (їх органи та посадові особи) та міжнародні організації (далі - іноземні особи) мають право звертатися до судів України для захисту своїх прав, свобод чи </w:t>
      </w:r>
      <w:r>
        <w:rPr>
          <w:color w:val="000000"/>
        </w:rPr>
        <w:t>інтересів.</w:t>
      </w:r>
    </w:p>
    <w:p w:rsidR="00000000" w:rsidRDefault="00D97886">
      <w:pPr>
        <w:pStyle w:val="rvps2"/>
        <w:divId w:val="662390928"/>
        <w:rPr>
          <w:color w:val="000000"/>
        </w:rPr>
      </w:pPr>
      <w:bookmarkStart w:id="3653" w:name="n9607"/>
      <w:bookmarkEnd w:id="3653"/>
      <w:r>
        <w:rPr>
          <w:color w:val="000000"/>
        </w:rPr>
        <w:t xml:space="preserve">2. Іноземні особи мають процесуальні права та обов’язки нарівні з фізичними і юридичними особами України, крім випадків, передбачених </w:t>
      </w:r>
      <w:hyperlink r:id="rId149" w:tgtFrame="_blank" w:history="1">
        <w:r>
          <w:rPr>
            <w:rStyle w:val="a3"/>
            <w:color w:val="000099"/>
            <w:u w:val="none"/>
          </w:rPr>
          <w:t>Конституцією</w:t>
        </w:r>
      </w:hyperlink>
      <w:r>
        <w:rPr>
          <w:color w:val="000000"/>
        </w:rPr>
        <w:t xml:space="preserve"> та закон</w:t>
      </w:r>
      <w:r>
        <w:rPr>
          <w:color w:val="000000"/>
        </w:rPr>
        <w:t>ами України, а також міжнародними договорами, згода на обов’язковість яких надана Верховною Радою України.</w:t>
      </w:r>
    </w:p>
    <w:p w:rsidR="00000000" w:rsidRDefault="00D97886">
      <w:pPr>
        <w:pStyle w:val="rvps2"/>
        <w:divId w:val="662390928"/>
        <w:rPr>
          <w:color w:val="000000"/>
        </w:rPr>
      </w:pPr>
      <w:bookmarkStart w:id="3654" w:name="n9608"/>
      <w:bookmarkEnd w:id="3654"/>
      <w:r>
        <w:rPr>
          <w:rStyle w:val="rvts9"/>
        </w:rPr>
        <w:t xml:space="preserve">Стаття 497. </w:t>
      </w:r>
      <w:r>
        <w:rPr>
          <w:color w:val="000000"/>
        </w:rPr>
        <w:t>Підсудність судам України цивільних справ з іноземним елементом</w:t>
      </w:r>
    </w:p>
    <w:p w:rsidR="00000000" w:rsidRDefault="00D97886">
      <w:pPr>
        <w:pStyle w:val="rvps2"/>
        <w:divId w:val="662390928"/>
        <w:rPr>
          <w:color w:val="000000"/>
        </w:rPr>
      </w:pPr>
      <w:bookmarkStart w:id="3655" w:name="n9609"/>
      <w:bookmarkEnd w:id="3655"/>
      <w:r>
        <w:rPr>
          <w:color w:val="000000"/>
        </w:rPr>
        <w:t>1. Підсудність судам України цивільних справ з іноземним елементом визнач</w:t>
      </w:r>
      <w:r>
        <w:rPr>
          <w:color w:val="000000"/>
        </w:rPr>
        <w:t>ається цим Кодексом, законом або міжнародним договором, згода на обов’язковість якого надана Верховною Радою України.</w:t>
      </w:r>
    </w:p>
    <w:p w:rsidR="00000000" w:rsidRDefault="00D97886">
      <w:pPr>
        <w:pStyle w:val="rvps2"/>
        <w:divId w:val="662390928"/>
        <w:rPr>
          <w:color w:val="000000"/>
        </w:rPr>
      </w:pPr>
      <w:bookmarkStart w:id="3656" w:name="n9610"/>
      <w:bookmarkEnd w:id="3656"/>
      <w:r>
        <w:rPr>
          <w:rStyle w:val="rvts9"/>
        </w:rPr>
        <w:t xml:space="preserve">Стаття 498. </w:t>
      </w:r>
      <w:r>
        <w:rPr>
          <w:color w:val="000000"/>
        </w:rPr>
        <w:t xml:space="preserve">Звернення суду України із судовим дорученням про надання правової допомоги до іноземного суду або іншого компетентного органу </w:t>
      </w:r>
      <w:r>
        <w:rPr>
          <w:color w:val="000000"/>
        </w:rPr>
        <w:t>іноземної держави</w:t>
      </w:r>
    </w:p>
    <w:p w:rsidR="00000000" w:rsidRDefault="00D97886">
      <w:pPr>
        <w:pStyle w:val="rvps2"/>
        <w:divId w:val="662390928"/>
        <w:rPr>
          <w:color w:val="000000"/>
        </w:rPr>
      </w:pPr>
      <w:bookmarkStart w:id="3657" w:name="n9611"/>
      <w:bookmarkEnd w:id="3657"/>
      <w:r>
        <w:rPr>
          <w:color w:val="000000"/>
        </w:rPr>
        <w:t>1. У разі якщо в процесі розгляду справи суду необхідно вручити документи, отримати докази, провести окремі процесуальні дії на території іншої держави, суд України може звернутися з відповідним судовим дорученням до іноземного суду або і</w:t>
      </w:r>
      <w:r>
        <w:rPr>
          <w:color w:val="000000"/>
        </w:rPr>
        <w:t>ншого компетентного органу іноземної держави (далі - іноземний суд) у порядку, встановленому цим Кодексом або міжнародним договором, згода на обов’язковість якого надана Верховною Радою України.</w:t>
      </w:r>
    </w:p>
    <w:p w:rsidR="00000000" w:rsidRDefault="00D97886">
      <w:pPr>
        <w:pStyle w:val="rvps2"/>
        <w:divId w:val="662390928"/>
        <w:rPr>
          <w:color w:val="000000"/>
        </w:rPr>
      </w:pPr>
      <w:bookmarkStart w:id="3658" w:name="n9612"/>
      <w:bookmarkEnd w:id="3658"/>
      <w:r>
        <w:rPr>
          <w:color w:val="000000"/>
        </w:rPr>
        <w:t>2. Доручення суду України надсилається у порядку, встановлено</w:t>
      </w:r>
      <w:r>
        <w:rPr>
          <w:color w:val="000000"/>
        </w:rPr>
        <w:t>му цим Кодексом або міжнародним договором, згода на обов’язковість якого надана Верховною Радою України, а якщо міжнародний договір не укладено - Міністерству юстиції України, яке надсилає доручення Міністерству закордонних справ України для передачі дипло</w:t>
      </w:r>
      <w:r>
        <w:rPr>
          <w:color w:val="000000"/>
        </w:rPr>
        <w:t>матичними каналами.</w:t>
      </w:r>
    </w:p>
    <w:p w:rsidR="00000000" w:rsidRDefault="00D97886">
      <w:pPr>
        <w:pStyle w:val="rvps2"/>
        <w:divId w:val="662390928"/>
        <w:rPr>
          <w:color w:val="000000"/>
        </w:rPr>
      </w:pPr>
      <w:bookmarkStart w:id="3659" w:name="n9613"/>
      <w:bookmarkEnd w:id="3659"/>
      <w:r>
        <w:rPr>
          <w:rStyle w:val="rvts9"/>
        </w:rPr>
        <w:t xml:space="preserve">Стаття 499. </w:t>
      </w:r>
      <w:r>
        <w:rPr>
          <w:color w:val="000000"/>
        </w:rPr>
        <w:t>Зміст і форма судового доручення про надання правової допомоги</w:t>
      </w:r>
    </w:p>
    <w:p w:rsidR="00000000" w:rsidRDefault="00D97886">
      <w:pPr>
        <w:pStyle w:val="rvps2"/>
        <w:divId w:val="662390928"/>
        <w:rPr>
          <w:color w:val="000000"/>
        </w:rPr>
      </w:pPr>
      <w:bookmarkStart w:id="3660" w:name="n9614"/>
      <w:bookmarkEnd w:id="3660"/>
      <w:r>
        <w:rPr>
          <w:color w:val="000000"/>
        </w:rPr>
        <w:t>1. Зміст і форма судового доручення про надання правової допомоги мають відповідати вимогам міжнародного договору, згода на обов’язковість якого надана Верховною</w:t>
      </w:r>
      <w:r>
        <w:rPr>
          <w:color w:val="000000"/>
        </w:rPr>
        <w:t xml:space="preserve"> Радою України, а якщо його не укладено - вимогам частин другої - четвертої цієї статті.</w:t>
      </w:r>
    </w:p>
    <w:p w:rsidR="00000000" w:rsidRDefault="00D97886">
      <w:pPr>
        <w:pStyle w:val="rvps2"/>
        <w:divId w:val="662390928"/>
        <w:rPr>
          <w:color w:val="000000"/>
        </w:rPr>
      </w:pPr>
      <w:bookmarkStart w:id="3661" w:name="n9615"/>
      <w:bookmarkEnd w:id="3661"/>
      <w:r>
        <w:rPr>
          <w:color w:val="000000"/>
        </w:rPr>
        <w:t>2. У судовому дорученні про надання правової допомоги зазначаються:</w:t>
      </w:r>
    </w:p>
    <w:p w:rsidR="00000000" w:rsidRDefault="00D97886">
      <w:pPr>
        <w:pStyle w:val="rvps2"/>
        <w:divId w:val="662390928"/>
        <w:rPr>
          <w:color w:val="000000"/>
        </w:rPr>
      </w:pPr>
      <w:bookmarkStart w:id="3662" w:name="n9616"/>
      <w:bookmarkEnd w:id="3662"/>
      <w:r>
        <w:rPr>
          <w:color w:val="000000"/>
        </w:rPr>
        <w:t>1) назва суду, що розглядає справу;</w:t>
      </w:r>
    </w:p>
    <w:p w:rsidR="00000000" w:rsidRDefault="00D97886">
      <w:pPr>
        <w:pStyle w:val="rvps2"/>
        <w:divId w:val="662390928"/>
        <w:rPr>
          <w:color w:val="000000"/>
        </w:rPr>
      </w:pPr>
      <w:bookmarkStart w:id="3663" w:name="n9617"/>
      <w:bookmarkEnd w:id="3663"/>
      <w:r>
        <w:rPr>
          <w:color w:val="000000"/>
        </w:rPr>
        <w:t xml:space="preserve">2) за наявності міжнародного договору, згода на обов’язковість </w:t>
      </w:r>
      <w:r>
        <w:rPr>
          <w:color w:val="000000"/>
        </w:rPr>
        <w:t>якого надана Верховною Радою України, учасниками якого є Україна і держава, до якої звернено доручення, - посилання на його положення;</w:t>
      </w:r>
    </w:p>
    <w:p w:rsidR="00000000" w:rsidRDefault="00D97886">
      <w:pPr>
        <w:pStyle w:val="rvps2"/>
        <w:divId w:val="662390928"/>
        <w:rPr>
          <w:color w:val="000000"/>
        </w:rPr>
      </w:pPr>
      <w:bookmarkStart w:id="3664" w:name="n9618"/>
      <w:bookmarkEnd w:id="3664"/>
      <w:r>
        <w:rPr>
          <w:color w:val="000000"/>
        </w:rPr>
        <w:t>3) найменування справи, що розглядається;</w:t>
      </w:r>
    </w:p>
    <w:p w:rsidR="00000000" w:rsidRDefault="00D97886">
      <w:pPr>
        <w:pStyle w:val="rvps2"/>
        <w:divId w:val="662390928"/>
        <w:rPr>
          <w:color w:val="000000"/>
        </w:rPr>
      </w:pPr>
      <w:bookmarkStart w:id="3665" w:name="n9619"/>
      <w:bookmarkEnd w:id="3665"/>
      <w:r>
        <w:rPr>
          <w:color w:val="000000"/>
        </w:rPr>
        <w:t>4) прізвище, ім’я, по батькові та рік народження фізичної особи або найменуванн</w:t>
      </w:r>
      <w:r>
        <w:rPr>
          <w:color w:val="000000"/>
        </w:rPr>
        <w:t>я юридичної особи, відомості про їх місце проживання (перебування) або місцезнаходження, а також інші дані, необхідні для виконання доручення;</w:t>
      </w:r>
    </w:p>
    <w:p w:rsidR="00000000" w:rsidRDefault="00D97886">
      <w:pPr>
        <w:pStyle w:val="rvps2"/>
        <w:divId w:val="662390928"/>
        <w:rPr>
          <w:color w:val="000000"/>
        </w:rPr>
      </w:pPr>
      <w:bookmarkStart w:id="3666" w:name="n9620"/>
      <w:bookmarkEnd w:id="3666"/>
      <w:r>
        <w:rPr>
          <w:color w:val="000000"/>
        </w:rPr>
        <w:t>5) процесуальне становище осіб, щодо яких необхідно вчинити процесуальні дії;</w:t>
      </w:r>
    </w:p>
    <w:p w:rsidR="00000000" w:rsidRDefault="00D97886">
      <w:pPr>
        <w:pStyle w:val="rvps2"/>
        <w:divId w:val="662390928"/>
        <w:rPr>
          <w:color w:val="000000"/>
        </w:rPr>
      </w:pPr>
      <w:bookmarkStart w:id="3667" w:name="n9621"/>
      <w:bookmarkEnd w:id="3667"/>
      <w:r>
        <w:rPr>
          <w:color w:val="000000"/>
        </w:rPr>
        <w:t>6) чіткий перелік процесуальних дій, що належить вчинити;</w:t>
      </w:r>
    </w:p>
    <w:p w:rsidR="00000000" w:rsidRDefault="00D97886">
      <w:pPr>
        <w:pStyle w:val="rvps2"/>
        <w:divId w:val="662390928"/>
        <w:rPr>
          <w:color w:val="000000"/>
        </w:rPr>
      </w:pPr>
      <w:bookmarkStart w:id="3668" w:name="n9622"/>
      <w:bookmarkEnd w:id="3668"/>
      <w:r>
        <w:rPr>
          <w:color w:val="000000"/>
        </w:rPr>
        <w:t>7) інші дані, якщо це передбачено відповідним міжнародним договором, згода на обов’язковість якого надана Верховною Радою України, або цього вимагає іноземний суд, який виконуватиме доручення.</w:t>
      </w:r>
    </w:p>
    <w:p w:rsidR="00000000" w:rsidRDefault="00D97886">
      <w:pPr>
        <w:pStyle w:val="rvps2"/>
        <w:divId w:val="662390928"/>
        <w:rPr>
          <w:color w:val="000000"/>
        </w:rPr>
      </w:pPr>
      <w:bookmarkStart w:id="3669" w:name="n9623"/>
      <w:bookmarkEnd w:id="3669"/>
      <w:r>
        <w:rPr>
          <w:color w:val="000000"/>
        </w:rPr>
        <w:t>3. Су</w:t>
      </w:r>
      <w:r>
        <w:rPr>
          <w:color w:val="000000"/>
        </w:rPr>
        <w:t>дове доручення про надання правової допомоги оформлюється українською мовою. До судового доручення додається засвідчений переклад офіційною мовою відповідної держави, якщо інше не встановлено міжнародним договором, згода на обов’язковість якого надана Верх</w:t>
      </w:r>
      <w:r>
        <w:rPr>
          <w:color w:val="000000"/>
        </w:rPr>
        <w:t>овною Радою України.</w:t>
      </w:r>
    </w:p>
    <w:p w:rsidR="00000000" w:rsidRDefault="00D97886">
      <w:pPr>
        <w:pStyle w:val="rvps2"/>
        <w:divId w:val="662390928"/>
        <w:rPr>
          <w:color w:val="000000"/>
        </w:rPr>
      </w:pPr>
      <w:bookmarkStart w:id="3670" w:name="n9624"/>
      <w:bookmarkEnd w:id="3670"/>
      <w:r>
        <w:rPr>
          <w:color w:val="000000"/>
        </w:rPr>
        <w:t>4. Судове доручення про надання правової допомоги, процесуальні та інші документи, що до нього додаються, засвідчуються підписом судді, який складає доручення, та скріплюються гербовою печаткою.</w:t>
      </w:r>
    </w:p>
    <w:p w:rsidR="00000000" w:rsidRDefault="00D97886">
      <w:pPr>
        <w:pStyle w:val="rvps2"/>
        <w:divId w:val="662390928"/>
        <w:rPr>
          <w:color w:val="000000"/>
        </w:rPr>
      </w:pPr>
      <w:bookmarkStart w:id="3671" w:name="n9625"/>
      <w:bookmarkEnd w:id="3671"/>
      <w:r>
        <w:rPr>
          <w:rStyle w:val="rvts9"/>
        </w:rPr>
        <w:t xml:space="preserve">Стаття 500. </w:t>
      </w:r>
      <w:r>
        <w:rPr>
          <w:color w:val="000000"/>
        </w:rPr>
        <w:t xml:space="preserve">Виконання в Україні судових </w:t>
      </w:r>
      <w:r>
        <w:rPr>
          <w:color w:val="000000"/>
        </w:rPr>
        <w:t>доручень іноземних судів</w:t>
      </w:r>
    </w:p>
    <w:p w:rsidR="00000000" w:rsidRDefault="00D97886">
      <w:pPr>
        <w:pStyle w:val="rvps2"/>
        <w:divId w:val="662390928"/>
        <w:rPr>
          <w:color w:val="000000"/>
        </w:rPr>
      </w:pPr>
      <w:bookmarkStart w:id="3672" w:name="n9626"/>
      <w:bookmarkEnd w:id="3672"/>
      <w:r>
        <w:rPr>
          <w:color w:val="000000"/>
        </w:rPr>
        <w:t xml:space="preserve">1. Суди України виконують доручення іноземних судів про надання правової допомоги щодо вручення викликів до суду чи інших документів, допиту сторін чи свідків, проведення експертизи чи огляду на місці, вчинення інших процесуальних </w:t>
      </w:r>
      <w:r>
        <w:rPr>
          <w:color w:val="000000"/>
        </w:rPr>
        <w:t>дій, переданих їм у порядку, встановленому міжнародним договором, згода на обов’язковість якого надана Верховною Радою України, а якщо міжнародний договір не укладено - дипломатичними каналами.</w:t>
      </w:r>
    </w:p>
    <w:p w:rsidR="00000000" w:rsidRDefault="00D97886">
      <w:pPr>
        <w:pStyle w:val="rvps2"/>
        <w:divId w:val="662390928"/>
        <w:rPr>
          <w:color w:val="000000"/>
        </w:rPr>
      </w:pPr>
      <w:bookmarkStart w:id="3673" w:name="n9627"/>
      <w:bookmarkEnd w:id="3673"/>
      <w:r>
        <w:rPr>
          <w:color w:val="000000"/>
        </w:rPr>
        <w:t>2. Судове доручення не приймається до виконання, у разі якщо в</w:t>
      </w:r>
      <w:r>
        <w:rPr>
          <w:color w:val="000000"/>
        </w:rPr>
        <w:t>оно:</w:t>
      </w:r>
    </w:p>
    <w:p w:rsidR="00000000" w:rsidRDefault="00D97886">
      <w:pPr>
        <w:pStyle w:val="rvps2"/>
        <w:divId w:val="662390928"/>
        <w:rPr>
          <w:color w:val="000000"/>
        </w:rPr>
      </w:pPr>
      <w:bookmarkStart w:id="3674" w:name="n9628"/>
      <w:bookmarkEnd w:id="3674"/>
      <w:r>
        <w:rPr>
          <w:color w:val="000000"/>
        </w:rPr>
        <w:t>1) може призвести до порушення суверенітету України або створити загрозу її національній безпеці;</w:t>
      </w:r>
    </w:p>
    <w:p w:rsidR="00000000" w:rsidRDefault="00D97886">
      <w:pPr>
        <w:pStyle w:val="rvps2"/>
        <w:divId w:val="662390928"/>
        <w:rPr>
          <w:color w:val="000000"/>
        </w:rPr>
      </w:pPr>
      <w:bookmarkStart w:id="3675" w:name="n9629"/>
      <w:bookmarkEnd w:id="3675"/>
      <w:r>
        <w:rPr>
          <w:color w:val="000000"/>
        </w:rPr>
        <w:t>2) не належить до юрисдикції цього суду;</w:t>
      </w:r>
    </w:p>
    <w:p w:rsidR="00000000" w:rsidRDefault="00D97886">
      <w:pPr>
        <w:pStyle w:val="rvps2"/>
        <w:divId w:val="662390928"/>
        <w:rPr>
          <w:color w:val="000000"/>
        </w:rPr>
      </w:pPr>
      <w:bookmarkStart w:id="3676" w:name="n9630"/>
      <w:bookmarkEnd w:id="3676"/>
      <w:r>
        <w:rPr>
          <w:color w:val="000000"/>
        </w:rPr>
        <w:t>3) суперечить законам або міжнародному договору, згода на обов’язковість якого надана Верховною Радою України.</w:t>
      </w:r>
    </w:p>
    <w:p w:rsidR="00000000" w:rsidRDefault="00D97886">
      <w:pPr>
        <w:pStyle w:val="rvps2"/>
        <w:divId w:val="662390928"/>
        <w:rPr>
          <w:color w:val="000000"/>
        </w:rPr>
      </w:pPr>
      <w:bookmarkStart w:id="3677" w:name="n9631"/>
      <w:bookmarkEnd w:id="3677"/>
      <w:r>
        <w:rPr>
          <w:color w:val="000000"/>
        </w:rPr>
        <w:t>3</w:t>
      </w:r>
      <w:r>
        <w:rPr>
          <w:color w:val="000000"/>
        </w:rPr>
        <w:t>. Виконання судового доручення здійснюється відповідно до цього Кодексу. На прохання іноземного суду процесуальні дії можуть вчинятися під час виконання судового доручення із застосуванням права іншої держави, якщо таке застосування не суперечить законам У</w:t>
      </w:r>
      <w:r>
        <w:rPr>
          <w:color w:val="000000"/>
        </w:rPr>
        <w:t>країни.</w:t>
      </w:r>
    </w:p>
    <w:p w:rsidR="00000000" w:rsidRDefault="00D97886">
      <w:pPr>
        <w:pStyle w:val="rvps2"/>
        <w:divId w:val="662390928"/>
        <w:rPr>
          <w:color w:val="000000"/>
        </w:rPr>
      </w:pPr>
      <w:bookmarkStart w:id="3678" w:name="n9632"/>
      <w:bookmarkEnd w:id="3678"/>
      <w:r>
        <w:rPr>
          <w:color w:val="000000"/>
        </w:rPr>
        <w:t>4. У разі надходження від іноземного суду прохання щодо особистої присутності його уповноважених представників чи учасників судового розгляду під час виконання судового доручення суд України, який виконує доручення, вирішує питання про надання згод</w:t>
      </w:r>
      <w:r>
        <w:rPr>
          <w:color w:val="000000"/>
        </w:rPr>
        <w:t>и щодо такої участі.</w:t>
      </w:r>
    </w:p>
    <w:p w:rsidR="00000000" w:rsidRDefault="00D97886">
      <w:pPr>
        <w:pStyle w:val="rvps2"/>
        <w:divId w:val="662390928"/>
        <w:rPr>
          <w:color w:val="000000"/>
        </w:rPr>
      </w:pPr>
      <w:bookmarkStart w:id="3679" w:name="n9633"/>
      <w:bookmarkEnd w:id="3679"/>
      <w:r>
        <w:rPr>
          <w:color w:val="000000"/>
        </w:rPr>
        <w:t>5. Виконання судового доручення підтверджується протоколом судового засідання, іншими документами, складеними чи отриманими під час виконання доручення, що засвідчуються підписом судді та скріплюються гербовою печаткою.</w:t>
      </w:r>
    </w:p>
    <w:p w:rsidR="00000000" w:rsidRDefault="00D97886">
      <w:pPr>
        <w:pStyle w:val="rvps2"/>
        <w:divId w:val="662390928"/>
        <w:rPr>
          <w:color w:val="000000"/>
        </w:rPr>
      </w:pPr>
      <w:bookmarkStart w:id="3680" w:name="n9634"/>
      <w:bookmarkEnd w:id="3680"/>
      <w:r>
        <w:rPr>
          <w:color w:val="000000"/>
        </w:rPr>
        <w:t xml:space="preserve">6. У разі якщо </w:t>
      </w:r>
      <w:r>
        <w:rPr>
          <w:color w:val="000000"/>
        </w:rPr>
        <w:t>немає можливості виконати доручення іноземного суду, суд України у порядку, встановленому міжнародним договором, згода на обов’язковість якого надана Верховною Радою України, або якщо міжнародний договір не укладено - дипломатичними каналами, повертає таке</w:t>
      </w:r>
      <w:r>
        <w:rPr>
          <w:color w:val="000000"/>
        </w:rPr>
        <w:t xml:space="preserve"> доручення іноземному суду без виконання із зазначенням причин та подає відповідні документи, що це підтверджують.</w:t>
      </w:r>
    </w:p>
    <w:p w:rsidR="00000000" w:rsidRDefault="00D97886">
      <w:pPr>
        <w:pStyle w:val="rvps2"/>
        <w:divId w:val="662390928"/>
        <w:rPr>
          <w:color w:val="000000"/>
        </w:rPr>
      </w:pPr>
      <w:bookmarkStart w:id="3681" w:name="n9635"/>
      <w:bookmarkEnd w:id="3681"/>
      <w:r>
        <w:rPr>
          <w:rStyle w:val="rvts9"/>
        </w:rPr>
        <w:t xml:space="preserve">Стаття 501. </w:t>
      </w:r>
      <w:r>
        <w:rPr>
          <w:color w:val="000000"/>
        </w:rPr>
        <w:t>Виконання судового доручення іноземного суду про вручення виклику до суду чи інших документів</w:t>
      </w:r>
    </w:p>
    <w:p w:rsidR="00000000" w:rsidRDefault="00D97886">
      <w:pPr>
        <w:pStyle w:val="rvps2"/>
        <w:divId w:val="662390928"/>
        <w:rPr>
          <w:color w:val="000000"/>
        </w:rPr>
      </w:pPr>
      <w:bookmarkStart w:id="3682" w:name="n9636"/>
      <w:bookmarkEnd w:id="3682"/>
      <w:r>
        <w:rPr>
          <w:color w:val="000000"/>
        </w:rPr>
        <w:t>1. Доручення іноземного суду про вр</w:t>
      </w:r>
      <w:r>
        <w:rPr>
          <w:color w:val="000000"/>
        </w:rPr>
        <w:t>учення виклику до суду чи інших документів виконується у судовому засіданні або уповноваженим працівником суду за місцем проживання (перебування, місцем роботи) фізичної особи чи місцезнаходженням юридичної особи.</w:t>
      </w:r>
    </w:p>
    <w:p w:rsidR="00000000" w:rsidRDefault="00D97886">
      <w:pPr>
        <w:pStyle w:val="rvps2"/>
        <w:divId w:val="662390928"/>
        <w:rPr>
          <w:color w:val="000000"/>
        </w:rPr>
      </w:pPr>
      <w:bookmarkStart w:id="3683" w:name="n9637"/>
      <w:bookmarkEnd w:id="3683"/>
      <w:r>
        <w:rPr>
          <w:color w:val="000000"/>
        </w:rPr>
        <w:t>2. Виклик до суду чи інші документи, що пі</w:t>
      </w:r>
      <w:r>
        <w:rPr>
          <w:color w:val="000000"/>
        </w:rPr>
        <w:t>длягають врученню за дорученням іноземного суду, вручаються особисто фізичній особі чи її представникові або представникові юридичної особи під розписку.</w:t>
      </w:r>
    </w:p>
    <w:p w:rsidR="00000000" w:rsidRDefault="00D97886">
      <w:pPr>
        <w:pStyle w:val="rvps2"/>
        <w:divId w:val="662390928"/>
        <w:rPr>
          <w:color w:val="000000"/>
        </w:rPr>
      </w:pPr>
      <w:bookmarkStart w:id="3684" w:name="n9638"/>
      <w:bookmarkEnd w:id="3684"/>
      <w:r>
        <w:rPr>
          <w:color w:val="000000"/>
        </w:rPr>
        <w:t>3. У судовій повістці, що направляється з метою виконання доручення іноземного суду про вручення докум</w:t>
      </w:r>
      <w:r>
        <w:rPr>
          <w:color w:val="000000"/>
        </w:rPr>
        <w:t xml:space="preserve">ентів, крім відомостей, зазначених у </w:t>
      </w:r>
      <w:hyperlink w:anchor="n6914" w:history="1">
        <w:r>
          <w:rPr>
            <w:rStyle w:val="a3"/>
            <w:color w:val="006600"/>
            <w:u w:val="none"/>
          </w:rPr>
          <w:t>статті 129</w:t>
        </w:r>
      </w:hyperlink>
      <w:r>
        <w:rPr>
          <w:color w:val="000000"/>
        </w:rPr>
        <w:t xml:space="preserve"> цього Кодексу, додатково зазначається інформація про наслідки відмови від отримання документів та неявки до суду для отримання документів згідно із частинами п’ятою і шостою цієї с</w:t>
      </w:r>
      <w:r>
        <w:rPr>
          <w:color w:val="000000"/>
        </w:rPr>
        <w:t>татті.</w:t>
      </w:r>
    </w:p>
    <w:p w:rsidR="00000000" w:rsidRDefault="00D97886">
      <w:pPr>
        <w:pStyle w:val="rvps2"/>
        <w:divId w:val="662390928"/>
        <w:rPr>
          <w:color w:val="000000"/>
        </w:rPr>
      </w:pPr>
      <w:bookmarkStart w:id="3685" w:name="n9639"/>
      <w:bookmarkEnd w:id="3685"/>
      <w:r>
        <w:rPr>
          <w:color w:val="000000"/>
        </w:rPr>
        <w:t>4. У разі якщо особа, якій необхідно вручити виклик до суду чи інші документи за дорученням іноземного суду, перебуває під вартою або відбуває такий вид покарання як довічне позбавлення волі, позбавлення волі на певний строк, тримання у дисциплінарн</w:t>
      </w:r>
      <w:r>
        <w:rPr>
          <w:color w:val="000000"/>
        </w:rPr>
        <w:t>ому батальйоні військовослужбовців, обмеження волі, арешт, суд надсилає документи, що підлягають врученню за дорученням іноземного суду, до адміністрації місця тримання особи, яка здійснює їх вручення під розписку та невідкладно надсилає розписку і письмов</w:t>
      </w:r>
      <w:r>
        <w:rPr>
          <w:color w:val="000000"/>
        </w:rPr>
        <w:t>і пояснення цієї особи до суду.</w:t>
      </w:r>
    </w:p>
    <w:p w:rsidR="00000000" w:rsidRDefault="00D97886">
      <w:pPr>
        <w:pStyle w:val="rvps2"/>
        <w:divId w:val="662390928"/>
        <w:rPr>
          <w:color w:val="000000"/>
        </w:rPr>
      </w:pPr>
      <w:bookmarkStart w:id="3686" w:name="n9640"/>
      <w:bookmarkEnd w:id="3686"/>
      <w:r>
        <w:rPr>
          <w:color w:val="000000"/>
        </w:rPr>
        <w:t>5. У разі відмови особи отримати виклик до суду чи інші документи, що підлягають врученню за дорученням іноземного суду, суддя, уповноважений працівник суду або представник адміністрації місця тримання особи робить відповідн</w:t>
      </w:r>
      <w:r>
        <w:rPr>
          <w:color w:val="000000"/>
        </w:rPr>
        <w:t>у позначку на документах, що підлягають врученню. У такому разі документи, що підлягають врученню за дорученням іноземного суду, вважаються врученими.</w:t>
      </w:r>
    </w:p>
    <w:p w:rsidR="00000000" w:rsidRDefault="00D97886">
      <w:pPr>
        <w:pStyle w:val="rvps2"/>
        <w:divId w:val="662390928"/>
        <w:rPr>
          <w:color w:val="000000"/>
        </w:rPr>
      </w:pPr>
      <w:bookmarkStart w:id="3687" w:name="n9641"/>
      <w:bookmarkEnd w:id="3687"/>
      <w:r>
        <w:rPr>
          <w:color w:val="000000"/>
        </w:rPr>
        <w:t>6. У разі неявки до суду без поважних причин особи, яку належним чином повідомлено про дату, час та місце</w:t>
      </w:r>
      <w:r>
        <w:rPr>
          <w:color w:val="000000"/>
        </w:rPr>
        <w:t xml:space="preserve"> судового засідання, у якому мають бути вручені виклик до суду чи інші документи за дорученням іноземного суду, такі документи вважаються врученими.</w:t>
      </w:r>
    </w:p>
    <w:p w:rsidR="00000000" w:rsidRDefault="00D97886">
      <w:pPr>
        <w:pStyle w:val="rvps2"/>
        <w:divId w:val="662390928"/>
        <w:rPr>
          <w:color w:val="000000"/>
        </w:rPr>
      </w:pPr>
      <w:bookmarkStart w:id="3688" w:name="n9642"/>
      <w:bookmarkEnd w:id="3688"/>
      <w:r>
        <w:rPr>
          <w:color w:val="000000"/>
        </w:rPr>
        <w:t xml:space="preserve">7. Доручення іноземного суду про вручення виклику до суду чи інших документів вважається виконаним у день, </w:t>
      </w:r>
      <w:r>
        <w:rPr>
          <w:color w:val="000000"/>
        </w:rPr>
        <w:t>коли особа або її представник отримали такі документи чи відмовилися від їх отримання або якщо така особа чи її представник, яких належним чином повідомлено про дату, день, час та місце судового засідання, на якому має бути вручено виклик до суду чи інші д</w:t>
      </w:r>
      <w:r>
        <w:rPr>
          <w:color w:val="000000"/>
        </w:rPr>
        <w:t>окументи, без поважних причин не з’явилися до суду, - у день такого судового засідання.</w:t>
      </w:r>
    </w:p>
    <w:p w:rsidR="00000000" w:rsidRDefault="00D97886">
      <w:pPr>
        <w:pStyle w:val="rvps2"/>
        <w:divId w:val="662390928"/>
        <w:rPr>
          <w:color w:val="000000"/>
        </w:rPr>
      </w:pPr>
      <w:bookmarkStart w:id="3689" w:name="n9643"/>
      <w:bookmarkEnd w:id="3689"/>
      <w:r>
        <w:rPr>
          <w:color w:val="000000"/>
        </w:rPr>
        <w:t>8. Виконання доручення іноземного суду про вручення виклику до суду чи інших документів підтверджується протоколом судового засідання, у якому зазначаються заяви чи пов</w:t>
      </w:r>
      <w:r>
        <w:rPr>
          <w:color w:val="000000"/>
        </w:rPr>
        <w:t>ідомлення, зроблені особами у зв’язку з отриманням документів, а також підтвердженням про повідомлення особи про необхідність явки до суду для отримання документів та іншими документами, складеними чи отриманими під час виконання доручення, що засвідчуютьс</w:t>
      </w:r>
      <w:r>
        <w:rPr>
          <w:color w:val="000000"/>
        </w:rPr>
        <w:t>я підписом судді та скріплюються гербовою печаткою.</w:t>
      </w:r>
    </w:p>
    <w:p w:rsidR="00000000" w:rsidRDefault="00D97886">
      <w:pPr>
        <w:pStyle w:val="rvps2"/>
        <w:divId w:val="662390928"/>
        <w:rPr>
          <w:color w:val="000000"/>
        </w:rPr>
      </w:pPr>
      <w:bookmarkStart w:id="3690" w:name="n9644"/>
      <w:bookmarkEnd w:id="3690"/>
      <w:r>
        <w:rPr>
          <w:rStyle w:val="rvts9"/>
        </w:rPr>
        <w:t>Стаття 502.</w:t>
      </w:r>
      <w:r>
        <w:rPr>
          <w:color w:val="000000"/>
        </w:rPr>
        <w:t xml:space="preserve"> Виконання судових доручень закордонними дипломатичними установами України</w:t>
      </w:r>
    </w:p>
    <w:p w:rsidR="00000000" w:rsidRDefault="00D97886">
      <w:pPr>
        <w:pStyle w:val="rvps2"/>
        <w:divId w:val="662390928"/>
        <w:rPr>
          <w:color w:val="000000"/>
        </w:rPr>
      </w:pPr>
      <w:bookmarkStart w:id="3691" w:name="n9645"/>
      <w:bookmarkEnd w:id="3691"/>
      <w:r>
        <w:rPr>
          <w:color w:val="000000"/>
        </w:rPr>
        <w:t>1. Судове доручення про вручення документів громадянину України, який проживає на території іноземної держави, може бу</w:t>
      </w:r>
      <w:r>
        <w:rPr>
          <w:color w:val="000000"/>
        </w:rPr>
        <w:t>ти виконано працівниками дипломатичного представництва чи консульської установи України у відповідній державі. Такі документи особа отримує добровільно. Вручення документів здійснюється під розписку із зазначенням дня вручення, підписується посадовою особо</w:t>
      </w:r>
      <w:r>
        <w:rPr>
          <w:color w:val="000000"/>
        </w:rPr>
        <w:t>ю та скріплюється печаткою відповідної закордонної дипломатичної установи України.</w:t>
      </w:r>
    </w:p>
    <w:p w:rsidR="00000000" w:rsidRDefault="00D97886">
      <w:pPr>
        <w:pStyle w:val="rvps2"/>
        <w:divId w:val="662390928"/>
        <w:rPr>
          <w:color w:val="000000"/>
        </w:rPr>
      </w:pPr>
      <w:bookmarkStart w:id="3692" w:name="n9646"/>
      <w:bookmarkEnd w:id="3692"/>
      <w:r>
        <w:rPr>
          <w:color w:val="000000"/>
        </w:rPr>
        <w:t>2. Доручення суду про виконання певних процесуальних дій стосовно громадянина України, який проживає на території іноземної держави, може бути виконано працівниками дипломат</w:t>
      </w:r>
      <w:r>
        <w:rPr>
          <w:color w:val="000000"/>
        </w:rPr>
        <w:t>ичного представництва чи консульської установи України у відповідній державі, якщо це передбачено міжнародним договором, згода на обов’язковість якого надана Верховною Радою України. У разі вчинення певних процесуальних дій складається протокол, що підпису</w:t>
      </w:r>
      <w:r>
        <w:rPr>
          <w:color w:val="000000"/>
        </w:rPr>
        <w:t>ється особою, стосовно якої вчинені процесуальні дії, та особою, яка вчинила процесуальні дії, і скріплюється печаткою відповідної закордонної дипломатичної установи України. У протоколі зазначаються день, час і місце виконання доручення.</w:t>
      </w:r>
    </w:p>
    <w:p w:rsidR="00000000" w:rsidRDefault="00D97886">
      <w:pPr>
        <w:pStyle w:val="rvps2"/>
        <w:divId w:val="662390928"/>
        <w:rPr>
          <w:color w:val="000000"/>
        </w:rPr>
      </w:pPr>
      <w:bookmarkStart w:id="3693" w:name="n9647"/>
      <w:bookmarkEnd w:id="3693"/>
      <w:r>
        <w:rPr>
          <w:color w:val="000000"/>
        </w:rPr>
        <w:t>3. Під час викона</w:t>
      </w:r>
      <w:r>
        <w:rPr>
          <w:color w:val="000000"/>
        </w:rPr>
        <w:t>ння судового доручення застосовується процесуальний закон України. Для виконання доручення не можуть застосовуватися примусові заходи.</w:t>
      </w:r>
    </w:p>
    <w:p w:rsidR="00000000" w:rsidRDefault="00D97886">
      <w:pPr>
        <w:pStyle w:val="rvps7"/>
        <w:divId w:val="662390928"/>
        <w:rPr>
          <w:color w:val="000000"/>
        </w:rPr>
      </w:pPr>
      <w:bookmarkStart w:id="3694" w:name="n9648"/>
      <w:bookmarkEnd w:id="3694"/>
      <w:r>
        <w:rPr>
          <w:rStyle w:val="rvts15"/>
        </w:rPr>
        <w:t xml:space="preserve">Розділ XII </w:t>
      </w:r>
      <w:r>
        <w:rPr>
          <w:color w:val="000000"/>
        </w:rPr>
        <w:br/>
      </w:r>
      <w:r>
        <w:rPr>
          <w:rStyle w:val="rvts15"/>
        </w:rPr>
        <w:t>ПРИКІНЦЕВІ ПОЛОЖЕННЯ</w:t>
      </w:r>
    </w:p>
    <w:p w:rsidR="00000000" w:rsidRDefault="00D97886">
      <w:pPr>
        <w:pStyle w:val="rvps2"/>
        <w:divId w:val="662390928"/>
        <w:rPr>
          <w:color w:val="000000"/>
        </w:rPr>
      </w:pPr>
      <w:bookmarkStart w:id="3695" w:name="n9649"/>
      <w:bookmarkEnd w:id="3695"/>
      <w:r>
        <w:rPr>
          <w:color w:val="000000"/>
        </w:rPr>
        <w:t xml:space="preserve">1. </w:t>
      </w:r>
      <w:hyperlink w:anchor="n7316" w:history="1">
        <w:r>
          <w:rPr>
            <w:rStyle w:val="a3"/>
            <w:color w:val="006600"/>
            <w:u w:val="none"/>
          </w:rPr>
          <w:t>Частина друга статті 172</w:t>
        </w:r>
      </w:hyperlink>
      <w:r>
        <w:rPr>
          <w:color w:val="000000"/>
        </w:rPr>
        <w:t xml:space="preserve"> (в частині надсилання копії судо</w:t>
      </w:r>
      <w:r>
        <w:rPr>
          <w:color w:val="000000"/>
        </w:rPr>
        <w:t xml:space="preserve">вого наказу, що містить інформацію про веб-адресу судового наказу в Єдиному державному реєстрі виконавчих документів), </w:t>
      </w:r>
      <w:hyperlink w:anchor="n9132" w:history="1">
        <w:r>
          <w:rPr>
            <w:rStyle w:val="a3"/>
            <w:color w:val="006600"/>
            <w:u w:val="none"/>
          </w:rPr>
          <w:t>частини четверта</w:t>
        </w:r>
      </w:hyperlink>
      <w:r>
        <w:rPr>
          <w:color w:val="000000"/>
        </w:rPr>
        <w:t xml:space="preserve">, </w:t>
      </w:r>
      <w:hyperlink w:anchor="n9135" w:history="1">
        <w:r>
          <w:rPr>
            <w:rStyle w:val="a3"/>
            <w:color w:val="006600"/>
            <w:u w:val="none"/>
          </w:rPr>
          <w:t>сьома</w:t>
        </w:r>
      </w:hyperlink>
      <w:r>
        <w:rPr>
          <w:color w:val="000000"/>
        </w:rPr>
        <w:t xml:space="preserve"> та </w:t>
      </w:r>
      <w:hyperlink w:anchor="n9136" w:history="1">
        <w:r>
          <w:rPr>
            <w:rStyle w:val="a3"/>
            <w:color w:val="006600"/>
            <w:u w:val="none"/>
          </w:rPr>
          <w:t>восьма статті 431</w:t>
        </w:r>
      </w:hyperlink>
      <w:r>
        <w:rPr>
          <w:color w:val="000000"/>
        </w:rPr>
        <w:t xml:space="preserve"> (в части</w:t>
      </w:r>
      <w:r>
        <w:rPr>
          <w:color w:val="000000"/>
        </w:rPr>
        <w:t xml:space="preserve">ні внесення документів до Єдиного державного реєстру виконавчих документів), </w:t>
      </w:r>
      <w:hyperlink w:anchor="n9401" w:history="1">
        <w:r>
          <w:rPr>
            <w:rStyle w:val="a3"/>
            <w:color w:val="006600"/>
            <w:u w:val="none"/>
          </w:rPr>
          <w:t>частина друга статті 470</w:t>
        </w:r>
      </w:hyperlink>
      <w:r>
        <w:rPr>
          <w:color w:val="000000"/>
        </w:rPr>
        <w:t xml:space="preserve">, </w:t>
      </w:r>
      <w:hyperlink w:anchor="n9485" w:history="1">
        <w:r>
          <w:rPr>
            <w:rStyle w:val="a3"/>
            <w:color w:val="006600"/>
            <w:u w:val="none"/>
          </w:rPr>
          <w:t>частина десята статті 479</w:t>
        </w:r>
      </w:hyperlink>
      <w:r>
        <w:rPr>
          <w:color w:val="000000"/>
        </w:rPr>
        <w:t xml:space="preserve">, </w:t>
      </w:r>
      <w:hyperlink w:anchor="n9495" w:history="1">
        <w:r>
          <w:rPr>
            <w:rStyle w:val="a3"/>
            <w:color w:val="006600"/>
            <w:u w:val="none"/>
          </w:rPr>
          <w:t>частина дев’ята статті 480</w:t>
        </w:r>
      </w:hyperlink>
      <w:r>
        <w:rPr>
          <w:color w:val="000000"/>
        </w:rPr>
        <w:t xml:space="preserve">, </w:t>
      </w:r>
      <w:hyperlink w:anchor="n9558" w:history="1">
        <w:r>
          <w:rPr>
            <w:rStyle w:val="a3"/>
            <w:color w:val="006600"/>
            <w:u w:val="none"/>
          </w:rPr>
          <w:t>частина сьома статті 487</w:t>
        </w:r>
      </w:hyperlink>
      <w:r>
        <w:rPr>
          <w:color w:val="000000"/>
        </w:rPr>
        <w:t xml:space="preserve"> цього Кодексу вводяться в дію через 30 днів із дня опублікування Державною судовою адміністрацією України повідомлення про початок функціонування Єдиного державного реєстру виконавчих документів у газеті</w:t>
      </w:r>
      <w:r>
        <w:rPr>
          <w:color w:val="000000"/>
        </w:rPr>
        <w:t xml:space="preserve"> "Голос України".</w:t>
      </w:r>
    </w:p>
    <w:p w:rsidR="00000000" w:rsidRDefault="00D97886">
      <w:pPr>
        <w:pStyle w:val="rvps2"/>
        <w:divId w:val="662390928"/>
        <w:rPr>
          <w:color w:val="000000"/>
        </w:rPr>
      </w:pPr>
      <w:bookmarkStart w:id="3696" w:name="n9650"/>
      <w:bookmarkEnd w:id="3696"/>
      <w:r>
        <w:rPr>
          <w:color w:val="000000"/>
        </w:rPr>
        <w:t xml:space="preserve">2. </w:t>
      </w:r>
      <w:hyperlink w:anchor="n8057" w:history="1">
        <w:r>
          <w:rPr>
            <w:rStyle w:val="a3"/>
            <w:color w:val="006600"/>
            <w:u w:val="none"/>
          </w:rPr>
          <w:t>Частини десята</w:t>
        </w:r>
      </w:hyperlink>
      <w:r>
        <w:rPr>
          <w:color w:val="000000"/>
        </w:rPr>
        <w:t xml:space="preserve">, </w:t>
      </w:r>
      <w:hyperlink w:anchor="n8058" w:history="1">
        <w:r>
          <w:rPr>
            <w:rStyle w:val="a3"/>
            <w:color w:val="006600"/>
            <w:u w:val="none"/>
          </w:rPr>
          <w:t>одинадцята статті 265</w:t>
        </w:r>
      </w:hyperlink>
      <w:r>
        <w:rPr>
          <w:color w:val="000000"/>
        </w:rPr>
        <w:t xml:space="preserve">, </w:t>
      </w:r>
      <w:hyperlink w:anchor="n9478" w:history="1">
        <w:r>
          <w:rPr>
            <w:rStyle w:val="a3"/>
            <w:color w:val="006600"/>
            <w:u w:val="none"/>
          </w:rPr>
          <w:t>частини четверта</w:t>
        </w:r>
      </w:hyperlink>
      <w:r>
        <w:rPr>
          <w:color w:val="000000"/>
        </w:rPr>
        <w:t xml:space="preserve">, </w:t>
      </w:r>
      <w:hyperlink w:anchor="n9479" w:history="1">
        <w:r>
          <w:rPr>
            <w:rStyle w:val="a3"/>
            <w:color w:val="006600"/>
            <w:u w:val="none"/>
          </w:rPr>
          <w:t>п’ята статті 479</w:t>
        </w:r>
      </w:hyperlink>
      <w:r>
        <w:rPr>
          <w:color w:val="000000"/>
        </w:rPr>
        <w:t xml:space="preserve"> </w:t>
      </w:r>
      <w:r>
        <w:rPr>
          <w:color w:val="000000"/>
        </w:rPr>
        <w:t>цього Кодексу вводяться в дію з 1 січня 2019 року.</w:t>
      </w:r>
    </w:p>
    <w:p w:rsidR="00000000" w:rsidRDefault="00D97886">
      <w:pPr>
        <w:pStyle w:val="rvps7"/>
        <w:divId w:val="662390928"/>
        <w:rPr>
          <w:color w:val="000000"/>
        </w:rPr>
      </w:pPr>
      <w:bookmarkStart w:id="3697" w:name="n9651"/>
      <w:bookmarkEnd w:id="3697"/>
      <w:r>
        <w:rPr>
          <w:rStyle w:val="rvts15"/>
        </w:rPr>
        <w:t xml:space="preserve">Розділ XIII </w:t>
      </w:r>
      <w:r>
        <w:rPr>
          <w:color w:val="000000"/>
        </w:rPr>
        <w:br/>
      </w:r>
      <w:r>
        <w:rPr>
          <w:rStyle w:val="rvts15"/>
        </w:rPr>
        <w:t>ПЕРЕХІДНІ ПОЛОЖЕННЯ</w:t>
      </w:r>
    </w:p>
    <w:p w:rsidR="00000000" w:rsidRDefault="00D97886">
      <w:pPr>
        <w:pStyle w:val="rvps2"/>
        <w:divId w:val="662390928"/>
        <w:rPr>
          <w:color w:val="000000"/>
        </w:rPr>
      </w:pPr>
      <w:bookmarkStart w:id="3698" w:name="n9652"/>
      <w:bookmarkEnd w:id="3698"/>
      <w:r>
        <w:rPr>
          <w:color w:val="000000"/>
        </w:rPr>
        <w:t>1. Установити, що зміни до цього Кодексу вводяться в дію з урахуванням таких особливостей:</w:t>
      </w:r>
    </w:p>
    <w:p w:rsidR="00000000" w:rsidRDefault="00D97886">
      <w:pPr>
        <w:pStyle w:val="rvps2"/>
        <w:divId w:val="662390928"/>
        <w:rPr>
          <w:color w:val="000000"/>
        </w:rPr>
      </w:pPr>
      <w:bookmarkStart w:id="3699" w:name="n9653"/>
      <w:bookmarkEnd w:id="3699"/>
      <w:r>
        <w:rPr>
          <w:color w:val="000000"/>
        </w:rPr>
        <w:t>1) заяви про перегляд судових рішень Верховним Судом України у цивільних справах,</w:t>
      </w:r>
      <w:r>
        <w:rPr>
          <w:color w:val="000000"/>
        </w:rPr>
        <w:t xml:space="preserve"> які подані та розгляд яких не закінчено до набрання чинності цією редакцією Кодексу, передаються до Касаційного цивільного суду та розглядаються спочатку колегією у складі трьох або більшої непарної кількості суддів за правилами, що діяли до набрання чинн</w:t>
      </w:r>
      <w:r>
        <w:rPr>
          <w:color w:val="000000"/>
        </w:rPr>
        <w:t>ості цією редакцією Кодексу. Такі заяви розглядаються без повідомлення та виклику учасників справи, за винятком випадку, коли суд з огляду на обставини справи ухвалить рішення про інше;</w:t>
      </w:r>
    </w:p>
    <w:p w:rsidR="00000000" w:rsidRDefault="00D97886">
      <w:pPr>
        <w:pStyle w:val="rvps2"/>
        <w:divId w:val="662390928"/>
        <w:rPr>
          <w:color w:val="000000"/>
        </w:rPr>
      </w:pPr>
      <w:bookmarkStart w:id="3700" w:name="n9654"/>
      <w:bookmarkEnd w:id="3700"/>
      <w:r>
        <w:rPr>
          <w:color w:val="000000"/>
        </w:rPr>
        <w:t>2) якщо цивільна справа за заявою про перегляд судових рішень Верховни</w:t>
      </w:r>
      <w:r>
        <w:rPr>
          <w:color w:val="000000"/>
        </w:rPr>
        <w:t>м Судом України відповідно до правил, що діяли до набрання чинності цією редакцією Кодексу, повинна розглядатися на спільному засіданні відповідних судових палат Верховного Суду України, - така справа після її отримання Касаційним цивільним судом передаєть</w:t>
      </w:r>
      <w:r>
        <w:rPr>
          <w:color w:val="000000"/>
        </w:rPr>
        <w:t>ся на розгляд Великої Палати Верховного Суду;</w:t>
      </w:r>
    </w:p>
    <w:p w:rsidR="00000000" w:rsidRDefault="00D97886">
      <w:pPr>
        <w:pStyle w:val="rvps2"/>
        <w:divId w:val="662390928"/>
        <w:rPr>
          <w:color w:val="000000"/>
        </w:rPr>
      </w:pPr>
      <w:bookmarkStart w:id="3701" w:name="n9655"/>
      <w:bookmarkEnd w:id="3701"/>
      <w:r>
        <w:rPr>
          <w:color w:val="000000"/>
        </w:rPr>
        <w:t>3) заяви про перегляд судових рішень Верховним Судом України у цивільних справах з підстав встановлення міжнародною судовою установою, юрисдикція якої визнана Україною, порушення Україною міжнародних зобов’язан</w:t>
      </w:r>
      <w:r>
        <w:rPr>
          <w:color w:val="000000"/>
        </w:rPr>
        <w:t>ь при вирішенні відповідної справи судом, які подані та розгляд яких не закінчено до набрання чинності цією редакцією Кодексу, передаються до Верховного Суду для їх розгляду за правилами перегляду судових рішень у зв’язку з виключними обставинами, що діють</w:t>
      </w:r>
      <w:r>
        <w:rPr>
          <w:color w:val="000000"/>
        </w:rPr>
        <w:t xml:space="preserve"> після набрання чинності цією редакцією Кодексу;</w:t>
      </w:r>
    </w:p>
    <w:p w:rsidR="00000000" w:rsidRDefault="00D97886">
      <w:pPr>
        <w:pStyle w:val="rvps2"/>
        <w:divId w:val="662390928"/>
        <w:rPr>
          <w:color w:val="000000"/>
        </w:rPr>
      </w:pPr>
      <w:bookmarkStart w:id="3702" w:name="n9656"/>
      <w:bookmarkEnd w:id="3702"/>
      <w:r>
        <w:rPr>
          <w:color w:val="000000"/>
        </w:rPr>
        <w:t>4) касаційні скарги (подання) на судові рішення у цивільних справах, які подані і розгляд яких не закінчено до набрання чинності цією редакцією Кодексу, передаються до Касаційного цивільного суду та розгляда</w:t>
      </w:r>
      <w:r>
        <w:rPr>
          <w:color w:val="000000"/>
        </w:rPr>
        <w:t>ються спочатку за правилами, що діють після набрання чинності цією редакцією Кодексу;</w:t>
      </w:r>
    </w:p>
    <w:p w:rsidR="00000000" w:rsidRDefault="00D97886">
      <w:pPr>
        <w:pStyle w:val="rvps2"/>
        <w:divId w:val="662390928"/>
        <w:rPr>
          <w:color w:val="000000"/>
        </w:rPr>
      </w:pPr>
      <w:bookmarkStart w:id="3703" w:name="n9657"/>
      <w:bookmarkEnd w:id="3703"/>
      <w:r>
        <w:rPr>
          <w:color w:val="000000"/>
        </w:rPr>
        <w:t>5) заяви про перегляд судового рішення за нововиявленими обставинами, подані до Вищого спеціалізованого суду України з розгляду цивільних і кримінальних справ, Верховного</w:t>
      </w:r>
      <w:r>
        <w:rPr>
          <w:color w:val="000000"/>
        </w:rPr>
        <w:t xml:space="preserve"> Суду України та не розглянуті до набрання чинності цією редакцією Кодексу, передаються відповідно до Касаційного цивільного суду, Великої Палати Верховного Суду та розглядаються спочатку за правилами, що діють після набрання чинності цією редакцією Кодекс</w:t>
      </w:r>
      <w:r>
        <w:rPr>
          <w:color w:val="000000"/>
        </w:rPr>
        <w:t>у;</w:t>
      </w:r>
    </w:p>
    <w:p w:rsidR="00000000" w:rsidRDefault="00D97886">
      <w:pPr>
        <w:pStyle w:val="rvps2"/>
        <w:divId w:val="662390928"/>
        <w:rPr>
          <w:color w:val="000000"/>
        </w:rPr>
      </w:pPr>
      <w:bookmarkStart w:id="3704" w:name="n9658"/>
      <w:bookmarkEnd w:id="3704"/>
      <w:r>
        <w:rPr>
          <w:color w:val="000000"/>
        </w:rPr>
        <w:t>6) заяви і скарги, зазначені в підпунктах 1, 3-5 цього пункту, передаються до Касаційного цивільного суду за розпорядженням керівника апарату суду, до якого подані такі заяви і скарги, протягом тридцяти днів з дня набрання чинності цією редакцією Кодекс</w:t>
      </w:r>
      <w:r>
        <w:rPr>
          <w:color w:val="000000"/>
        </w:rPr>
        <w:t>у;</w:t>
      </w:r>
    </w:p>
    <w:p w:rsidR="00000000" w:rsidRDefault="00D97886">
      <w:pPr>
        <w:pStyle w:val="rvps2"/>
        <w:divId w:val="662390928"/>
        <w:rPr>
          <w:color w:val="000000"/>
        </w:rPr>
      </w:pPr>
      <w:bookmarkStart w:id="3705" w:name="n9659"/>
      <w:bookmarkEnd w:id="3705"/>
      <w:r>
        <w:rPr>
          <w:color w:val="000000"/>
        </w:rPr>
        <w:t>7) суд, який розглядає справу в касаційному порядку у складі колегії суддів або палати (об’єднаної палати), передає справу на розгляд Великої Палати Верховного Суду, якщо така колегія або палата (об’єднана палата) вважає за необхідне відступити від висн</w:t>
      </w:r>
      <w:r>
        <w:rPr>
          <w:color w:val="000000"/>
        </w:rPr>
        <w:t>овку щодо застосування норми права у подібних правовідносинах, викладеного в раніше ухваленому рішенні Верховного Суду України.</w:t>
      </w:r>
    </w:p>
    <w:p w:rsidR="00000000" w:rsidRDefault="00D97886">
      <w:pPr>
        <w:pStyle w:val="rvps2"/>
        <w:divId w:val="662390928"/>
        <w:rPr>
          <w:color w:val="000000"/>
        </w:rPr>
      </w:pPr>
      <w:bookmarkStart w:id="3706" w:name="n9660"/>
      <w:bookmarkEnd w:id="3706"/>
      <w:r>
        <w:rPr>
          <w:color w:val="000000"/>
        </w:rPr>
        <w:t>Якщо Велика Палата Верховного Суду дійде висновку про відсутність підстав для передачі справи на її розгляд, справа повертається</w:t>
      </w:r>
      <w:r>
        <w:rPr>
          <w:color w:val="000000"/>
        </w:rPr>
        <w:t xml:space="preserve"> (передається) відповідній колегії суддів або палаті (об’єднаній палаті) для розгляду, про що постановляється ухвала. Справа, повернута на розгляд колегії суддів (палати, об’єднаної палати), не може бути передана повторно на розгляд Великої Палати Верховно</w:t>
      </w:r>
      <w:r>
        <w:rPr>
          <w:color w:val="000000"/>
        </w:rPr>
        <w:t>го Суду;</w:t>
      </w:r>
    </w:p>
    <w:p w:rsidR="00000000" w:rsidRDefault="00D97886">
      <w:pPr>
        <w:pStyle w:val="rvps2"/>
        <w:divId w:val="662390928"/>
        <w:rPr>
          <w:color w:val="000000"/>
        </w:rPr>
      </w:pPr>
      <w:bookmarkStart w:id="3707" w:name="n9661"/>
      <w:bookmarkEnd w:id="3707"/>
      <w:r>
        <w:rPr>
          <w:color w:val="000000"/>
        </w:rPr>
        <w:t>8) до утворення апеляційних судів в апеляційних округах їхні повноваження здійснюють апеляційні суди, у межах територіальної юрисдикції яких перебуває місцевий суд, який ухвалив судове рішення, що оскаржується;</w:t>
      </w:r>
    </w:p>
    <w:p w:rsidR="00000000" w:rsidRDefault="00D97886">
      <w:pPr>
        <w:pStyle w:val="rvps2"/>
        <w:divId w:val="662390928"/>
        <w:rPr>
          <w:color w:val="000000"/>
        </w:rPr>
      </w:pPr>
      <w:bookmarkStart w:id="3708" w:name="n9662"/>
      <w:bookmarkEnd w:id="3708"/>
      <w:r>
        <w:rPr>
          <w:color w:val="000000"/>
        </w:rPr>
        <w:t>9) справи у судах першої та апеляцій</w:t>
      </w:r>
      <w:r>
        <w:rPr>
          <w:color w:val="000000"/>
        </w:rPr>
        <w:t>ної інстанцій, провадження у яких відкрито до набрання чинності цією редакцією Кодексу, розглядаються за правилами, що діють після набрання чинності цією редакцією Кодексу;</w:t>
      </w:r>
    </w:p>
    <w:p w:rsidR="00000000" w:rsidRDefault="00D97886">
      <w:pPr>
        <w:pStyle w:val="rvps2"/>
        <w:divId w:val="662390928"/>
        <w:rPr>
          <w:color w:val="000000"/>
        </w:rPr>
      </w:pPr>
      <w:bookmarkStart w:id="3709" w:name="n9663"/>
      <w:bookmarkEnd w:id="3709"/>
      <w:r>
        <w:rPr>
          <w:color w:val="000000"/>
        </w:rPr>
        <w:t>10) заяви про перегляд судових рішень за нововиявленими обставинами з підстави вста</w:t>
      </w:r>
      <w:r>
        <w:rPr>
          <w:color w:val="000000"/>
        </w:rPr>
        <w:t>новлення Конституційним Судом України неконституційності закону, іншого правового акта чи їх окремого положення, застосованого судом при вирішенні справи, якщо рішення суду ще не виконане, та з підстави встановлення вироком суду, що набрав законної сили, в</w:t>
      </w:r>
      <w:r>
        <w:rPr>
          <w:color w:val="000000"/>
        </w:rPr>
        <w:t>ини судді у вчиненні злочину, внаслідок якого було ухвалено незаконне або необґрунтоване рішення, подані та не розглянуті до набрання чинності цією редакцією Кодексу, розглядаються за правилами розгляду заяв про перегляд судових рішень за виключними обстав</w:t>
      </w:r>
      <w:r>
        <w:rPr>
          <w:color w:val="000000"/>
        </w:rPr>
        <w:t>инами, що діють після набрання чинності цією редакцією Кодексу;</w:t>
      </w:r>
    </w:p>
    <w:p w:rsidR="00000000" w:rsidRDefault="00D97886">
      <w:pPr>
        <w:pStyle w:val="rvps2"/>
        <w:divId w:val="662390928"/>
        <w:rPr>
          <w:color w:val="000000"/>
        </w:rPr>
      </w:pPr>
      <w:bookmarkStart w:id="3710" w:name="n9664"/>
      <w:bookmarkEnd w:id="3710"/>
      <w:r>
        <w:rPr>
          <w:color w:val="000000"/>
        </w:rPr>
        <w:t>11) заяви і скарги, подані до набрання чинності цією редакцією Кодексу, провадження за якими не відкрито на момент набрання чинності цією редакцією Кодексу, розглядаються за правилами, що діют</w:t>
      </w:r>
      <w:r>
        <w:rPr>
          <w:color w:val="000000"/>
        </w:rPr>
        <w:t>ь після набрання чинності цієї редакції Кодексу. Такі заяви чи скарги не можуть бути залишені без руху, повернуті або передані за підсудністю, щодо них не може бути прийнято рішення про відмову у прийнятті чи відмову у відкритті провадження за правилами, щ</w:t>
      </w:r>
      <w:r>
        <w:rPr>
          <w:color w:val="000000"/>
        </w:rPr>
        <w:t>о діють після набрання чинності цією редакцією Кодексу, якщо вони подані з додержанням відповідних вимог процесуального закону, які діяли до набрання чинності цією редакцією Кодексу;</w:t>
      </w:r>
    </w:p>
    <w:p w:rsidR="00000000" w:rsidRDefault="00D97886">
      <w:pPr>
        <w:pStyle w:val="rvps2"/>
        <w:divId w:val="662390928"/>
        <w:rPr>
          <w:color w:val="000000"/>
        </w:rPr>
      </w:pPr>
      <w:bookmarkStart w:id="3711" w:name="n9665"/>
      <w:bookmarkEnd w:id="3711"/>
      <w:r>
        <w:rPr>
          <w:color w:val="000000"/>
        </w:rPr>
        <w:t>12) заяви, подані до набрання чинності цією редакцією Кодексу і містять в</w:t>
      </w:r>
      <w:r>
        <w:rPr>
          <w:color w:val="000000"/>
        </w:rPr>
        <w:t>имоги, що можуть бути розглянуті за правилами наказного провадження, за клопотанням позивача розглядаються за правилами наказного провадження, встановленими цією редакцією Кодексу, якщо їх судовий розгляд не розпочався за правилами позовного провадження;</w:t>
      </w:r>
    </w:p>
    <w:p w:rsidR="00000000" w:rsidRDefault="00D97886">
      <w:pPr>
        <w:pStyle w:val="rvps2"/>
        <w:divId w:val="662390928"/>
        <w:rPr>
          <w:color w:val="000000"/>
        </w:rPr>
      </w:pPr>
      <w:bookmarkStart w:id="3712" w:name="n9666"/>
      <w:bookmarkEnd w:id="3712"/>
      <w:r>
        <w:rPr>
          <w:color w:val="000000"/>
        </w:rPr>
        <w:t>1</w:t>
      </w:r>
      <w:r>
        <w:rPr>
          <w:color w:val="000000"/>
        </w:rPr>
        <w:t>3) судові рішення, ухвалені судами першої інстанції до набрання чинності цією редакцією Кодексу, набирають законної сили та можуть бути оскаржені в апеляційному порядку протягом строків, що діяли до набрання чинності цією редакцією Кодексу;</w:t>
      </w:r>
    </w:p>
    <w:p w:rsidR="00000000" w:rsidRDefault="00D97886">
      <w:pPr>
        <w:pStyle w:val="rvps2"/>
        <w:divId w:val="662390928"/>
        <w:rPr>
          <w:color w:val="000000"/>
        </w:rPr>
      </w:pPr>
      <w:bookmarkStart w:id="3713" w:name="n9667"/>
      <w:bookmarkEnd w:id="3713"/>
      <w:r>
        <w:rPr>
          <w:color w:val="000000"/>
        </w:rPr>
        <w:t>14) судові ріше</w:t>
      </w:r>
      <w:r>
        <w:rPr>
          <w:color w:val="000000"/>
        </w:rPr>
        <w:t>ння, ухвалені судами апеляційної інстанції до набрання чинності цією редакцією Кодексу, набирають законної сили та можуть бути оскаржені в касаційному порядку протягом строків, що діяли до набрання чинності цією редакцією Кодексу;</w:t>
      </w:r>
    </w:p>
    <w:p w:rsidR="00000000" w:rsidRDefault="00D97886">
      <w:pPr>
        <w:pStyle w:val="rvps2"/>
        <w:divId w:val="662390928"/>
        <w:rPr>
          <w:color w:val="000000"/>
        </w:rPr>
      </w:pPr>
      <w:bookmarkStart w:id="3714" w:name="n9668"/>
      <w:bookmarkEnd w:id="3714"/>
      <w:r>
        <w:rPr>
          <w:color w:val="000000"/>
        </w:rPr>
        <w:t>15) до дня початку функці</w:t>
      </w:r>
      <w:r>
        <w:rPr>
          <w:color w:val="000000"/>
        </w:rPr>
        <w:t>онування Єдиної судової інформаційно-телекомунікаційної системи:</w:t>
      </w:r>
    </w:p>
    <w:p w:rsidR="00000000" w:rsidRDefault="00D97886">
      <w:pPr>
        <w:pStyle w:val="rvps2"/>
        <w:divId w:val="662390928"/>
        <w:rPr>
          <w:color w:val="000000"/>
        </w:rPr>
      </w:pPr>
      <w:bookmarkStart w:id="3715" w:name="n9669"/>
      <w:bookmarkEnd w:id="3715"/>
      <w:r>
        <w:rPr>
          <w:color w:val="000000"/>
        </w:rPr>
        <w:t>15.1) подання, реєстрація, надсилання процесуальних та інших документів, доказів, формування, зберігання та надсилання матеріалів справи здійснюються в паперовій формі;</w:t>
      </w:r>
    </w:p>
    <w:p w:rsidR="00000000" w:rsidRDefault="00D97886">
      <w:pPr>
        <w:pStyle w:val="rvps2"/>
        <w:divId w:val="662390928"/>
        <w:rPr>
          <w:color w:val="000000"/>
        </w:rPr>
      </w:pPr>
      <w:bookmarkStart w:id="3716" w:name="n9670"/>
      <w:bookmarkEnd w:id="3716"/>
      <w:r>
        <w:rPr>
          <w:color w:val="000000"/>
        </w:rPr>
        <w:t xml:space="preserve">15.2) позовні та інші </w:t>
      </w:r>
      <w:r>
        <w:rPr>
          <w:color w:val="000000"/>
        </w:rPr>
        <w:t>заяви, скарги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обов’язковій реєстрації в автоматизованій системі документообігу суду в день надходження д</w:t>
      </w:r>
      <w:r>
        <w:rPr>
          <w:color w:val="000000"/>
        </w:rPr>
        <w:t>окументів;</w:t>
      </w:r>
    </w:p>
    <w:p w:rsidR="00000000" w:rsidRDefault="00D97886">
      <w:pPr>
        <w:pStyle w:val="rvps2"/>
        <w:divId w:val="662390928"/>
        <w:rPr>
          <w:color w:val="000000"/>
        </w:rPr>
      </w:pPr>
      <w:bookmarkStart w:id="3717" w:name="n9671"/>
      <w:bookmarkEnd w:id="3717"/>
      <w:r>
        <w:rPr>
          <w:color w:val="000000"/>
        </w:rPr>
        <w:t>15.3) розгляд справи у суді здійснюється за матеріалами справи у паперовій формі;</w:t>
      </w:r>
    </w:p>
    <w:p w:rsidR="00000000" w:rsidRDefault="00D97886">
      <w:pPr>
        <w:pStyle w:val="rvps2"/>
        <w:divId w:val="662390928"/>
        <w:rPr>
          <w:color w:val="000000"/>
        </w:rPr>
      </w:pPr>
      <w:bookmarkStart w:id="3718" w:name="n9672"/>
      <w:bookmarkEnd w:id="3718"/>
      <w:r>
        <w:rPr>
          <w:color w:val="000000"/>
        </w:rPr>
        <w:t>15.4) визначення судді або колегії суддів (судді-доповідача) для розгляду конкретної справи здійснюється:</w:t>
      </w:r>
    </w:p>
    <w:p w:rsidR="00000000" w:rsidRDefault="00D97886">
      <w:pPr>
        <w:pStyle w:val="rvps2"/>
        <w:divId w:val="662390928"/>
        <w:rPr>
          <w:color w:val="000000"/>
        </w:rPr>
      </w:pPr>
      <w:bookmarkStart w:id="3719" w:name="n9673"/>
      <w:bookmarkEnd w:id="3719"/>
      <w:r>
        <w:rPr>
          <w:color w:val="000000"/>
        </w:rPr>
        <w:t xml:space="preserve">до приведення </w:t>
      </w:r>
      <w:hyperlink r:id="rId150" w:anchor="n11" w:tgtFrame="_blank" w:history="1">
        <w:r>
          <w:rPr>
            <w:rStyle w:val="a3"/>
            <w:color w:val="000099"/>
            <w:u w:val="none"/>
          </w:rPr>
          <w:t>Положення про автоматизовану систему документообігу суду</w:t>
        </w:r>
      </w:hyperlink>
      <w:r>
        <w:rPr>
          <w:color w:val="000000"/>
        </w:rPr>
        <w:t xml:space="preserve"> у відповідність із цією редакцією Кодексу в частині порядку визначення судді або колегії суддів для розгляду конкретної справи, але не довше, ніж три</w:t>
      </w:r>
      <w:r>
        <w:rPr>
          <w:color w:val="000000"/>
        </w:rPr>
        <w:t xml:space="preserve"> місяці з дня набрання чинності цією редакцією Кодексу, - за допомогою автоматизованої системи документообігу суду за правилами, що діяли до набрання чинності цією редакцією Кодексу;</w:t>
      </w:r>
    </w:p>
    <w:p w:rsidR="00000000" w:rsidRDefault="00D97886">
      <w:pPr>
        <w:pStyle w:val="rvps2"/>
        <w:divId w:val="662390928"/>
        <w:rPr>
          <w:color w:val="000000"/>
        </w:rPr>
      </w:pPr>
      <w:bookmarkStart w:id="3720" w:name="n9674"/>
      <w:bookmarkEnd w:id="3720"/>
      <w:r>
        <w:rPr>
          <w:color w:val="000000"/>
        </w:rPr>
        <w:t xml:space="preserve">після приведення </w:t>
      </w:r>
      <w:hyperlink r:id="rId151" w:anchor="n11" w:tgtFrame="_blank" w:history="1">
        <w:r>
          <w:rPr>
            <w:rStyle w:val="a3"/>
            <w:color w:val="000099"/>
            <w:u w:val="none"/>
          </w:rPr>
          <w:t>Положення про автоматизовану систему документообігу суду</w:t>
        </w:r>
      </w:hyperlink>
      <w:r>
        <w:rPr>
          <w:color w:val="000000"/>
        </w:rPr>
        <w:t xml:space="preserve"> у відповідність із цією редакцією Кодексу в частині порядку визначення судді або колегії суддів для розгляду конкретної справи - за допомогою автоматизованої сист</w:t>
      </w:r>
      <w:r>
        <w:rPr>
          <w:color w:val="000000"/>
        </w:rPr>
        <w:t>еми документообігу суду за правилами, встановленими цією редакцією Кодексу;</w:t>
      </w:r>
    </w:p>
    <w:p w:rsidR="00000000" w:rsidRDefault="00D97886">
      <w:pPr>
        <w:pStyle w:val="rvps2"/>
        <w:divId w:val="662390928"/>
        <w:rPr>
          <w:color w:val="000000"/>
        </w:rPr>
      </w:pPr>
      <w:bookmarkStart w:id="3721" w:name="n9675"/>
      <w:bookmarkEnd w:id="3721"/>
      <w:r>
        <w:rPr>
          <w:color w:val="000000"/>
        </w:rPr>
        <w:t>15.5) апеляційні та касаційні скарги подаються учасниками справи до або через відповідні суди, а матеріали справ витребовуються та надсилаються судами за правилами, що діяли до наб</w:t>
      </w:r>
      <w:r>
        <w:rPr>
          <w:color w:val="000000"/>
        </w:rPr>
        <w:t>рання чинності цією редакцією Кодексу. У разі порушення порядку подання апеляційної чи касаційної скарги відповідний суд повертає таку скаргу без розгляду;</w:t>
      </w:r>
    </w:p>
    <w:p w:rsidR="00000000" w:rsidRDefault="00D97886">
      <w:pPr>
        <w:pStyle w:val="rvps2"/>
        <w:divId w:val="662390928"/>
        <w:rPr>
          <w:color w:val="000000"/>
        </w:rPr>
      </w:pPr>
      <w:bookmarkStart w:id="3722" w:name="n9676"/>
      <w:bookmarkEnd w:id="3722"/>
      <w:r>
        <w:rPr>
          <w:color w:val="000000"/>
        </w:rPr>
        <w:t xml:space="preserve">15.6) участь у судовому засіданні в режимі відеоконференції в межах приміщення суду здійснюється за </w:t>
      </w:r>
      <w:r>
        <w:rPr>
          <w:color w:val="000000"/>
        </w:rPr>
        <w:t>допомогою технічних засобів, що функціонують у судах на день набрання чинності цією редакцією Кодексу, за правилами, встановленими цією редакцією Кодексу;</w:t>
      </w:r>
    </w:p>
    <w:p w:rsidR="00000000" w:rsidRDefault="00D97886">
      <w:pPr>
        <w:pStyle w:val="rvps2"/>
        <w:divId w:val="662390928"/>
        <w:rPr>
          <w:color w:val="000000"/>
        </w:rPr>
      </w:pPr>
      <w:bookmarkStart w:id="3723" w:name="n9677"/>
      <w:bookmarkEnd w:id="3723"/>
      <w:r>
        <w:rPr>
          <w:color w:val="000000"/>
        </w:rPr>
        <w:t xml:space="preserve">15.7) фіксування судового процесу здійснюється за допомогою звукозаписувальних технічних засобів, що </w:t>
      </w:r>
      <w:r>
        <w:rPr>
          <w:color w:val="000000"/>
        </w:rPr>
        <w:t>функціонують у судах на день набрання чинності цією редакцією Кодексу, за правилами, встановленими цією редакцією Кодексу;</w:t>
      </w:r>
    </w:p>
    <w:p w:rsidR="00000000" w:rsidRDefault="00D97886">
      <w:pPr>
        <w:pStyle w:val="rvps2"/>
        <w:divId w:val="662390928"/>
        <w:rPr>
          <w:color w:val="000000"/>
        </w:rPr>
      </w:pPr>
      <w:bookmarkStart w:id="3724" w:name="n9678"/>
      <w:bookmarkEnd w:id="3724"/>
      <w:r>
        <w:rPr>
          <w:color w:val="000000"/>
        </w:rPr>
        <w:t>15.8) оприлюднення інформації щодо справи, визначеної цією редакцією Кодексу, на офіційному веб-порталі судової влади України здійсню</w:t>
      </w:r>
      <w:r>
        <w:rPr>
          <w:color w:val="000000"/>
        </w:rPr>
        <w:t xml:space="preserve">ється в порядку, визначеному </w:t>
      </w:r>
      <w:hyperlink r:id="rId152" w:anchor="n11" w:tgtFrame="_blank" w:history="1">
        <w:r>
          <w:rPr>
            <w:rStyle w:val="a3"/>
            <w:color w:val="000099"/>
            <w:u w:val="none"/>
          </w:rPr>
          <w:t>Положенням про автоматизовану систему документообігу суду</w:t>
        </w:r>
      </w:hyperlink>
      <w:r>
        <w:rPr>
          <w:color w:val="000000"/>
        </w:rPr>
        <w:t>;</w:t>
      </w:r>
    </w:p>
    <w:p w:rsidR="00000000" w:rsidRDefault="00D97886">
      <w:pPr>
        <w:pStyle w:val="rvps2"/>
        <w:divId w:val="662390928"/>
        <w:rPr>
          <w:color w:val="000000"/>
        </w:rPr>
      </w:pPr>
      <w:bookmarkStart w:id="3725" w:name="n9679"/>
      <w:bookmarkEnd w:id="3725"/>
      <w:r>
        <w:rPr>
          <w:color w:val="000000"/>
        </w:rPr>
        <w:t>15.9) якщо на момент надходження заяви про внесення виправлень, ухвалення додаткового рішення, роз’яснення судового рішення справа у відповідному суді відсутня, суд витребовує справу із суду нижчої інстанції протягом п’яти днів з дня надходження відповідно</w:t>
      </w:r>
      <w:r>
        <w:rPr>
          <w:color w:val="000000"/>
        </w:rPr>
        <w:t>ї заяви, а суд нижчої інстанції направляє справу до суду, який її витребував, не пізніше наступного дня з дня надходження відповідної вимоги суду. У такому випадку подана заява розглядається протягом десяти днів з дня надходження справи до суду, який має ї</w:t>
      </w:r>
      <w:r>
        <w:rPr>
          <w:color w:val="000000"/>
        </w:rPr>
        <w:t>ї розглядати;</w:t>
      </w:r>
    </w:p>
    <w:p w:rsidR="00000000" w:rsidRDefault="00D97886">
      <w:pPr>
        <w:pStyle w:val="rvps2"/>
        <w:divId w:val="662390928"/>
        <w:rPr>
          <w:color w:val="000000"/>
        </w:rPr>
      </w:pPr>
      <w:bookmarkStart w:id="3726" w:name="n9680"/>
      <w:bookmarkEnd w:id="3726"/>
      <w:r>
        <w:rPr>
          <w:color w:val="000000"/>
        </w:rPr>
        <w:t xml:space="preserve">15.10) у разі подання апеляційної скарги на ухвали суду першої інстанції, передбачені </w:t>
      </w:r>
      <w:hyperlink w:anchor="n8527" w:history="1">
        <w:r>
          <w:rPr>
            <w:rStyle w:val="a3"/>
            <w:color w:val="006600"/>
            <w:u w:val="none"/>
          </w:rPr>
          <w:t>пунктами 1</w:t>
        </w:r>
      </w:hyperlink>
      <w:r>
        <w:rPr>
          <w:color w:val="000000"/>
        </w:rPr>
        <w:t xml:space="preserve">, </w:t>
      </w:r>
      <w:hyperlink w:anchor="n8532" w:history="1">
        <w:r>
          <w:rPr>
            <w:rStyle w:val="a3"/>
            <w:color w:val="006600"/>
            <w:u w:val="none"/>
          </w:rPr>
          <w:t>6-9</w:t>
        </w:r>
      </w:hyperlink>
      <w:r>
        <w:rPr>
          <w:color w:val="000000"/>
        </w:rPr>
        <w:t xml:space="preserve">, </w:t>
      </w:r>
      <w:hyperlink w:anchor="n8537" w:history="1">
        <w:r>
          <w:rPr>
            <w:rStyle w:val="a3"/>
            <w:color w:val="006600"/>
            <w:u w:val="none"/>
          </w:rPr>
          <w:t>11</w:t>
        </w:r>
      </w:hyperlink>
      <w:r>
        <w:rPr>
          <w:color w:val="000000"/>
        </w:rPr>
        <w:t xml:space="preserve">, </w:t>
      </w:r>
      <w:hyperlink w:anchor="n8540" w:history="1">
        <w:r>
          <w:rPr>
            <w:rStyle w:val="a3"/>
            <w:color w:val="006600"/>
            <w:u w:val="none"/>
          </w:rPr>
          <w:t>14-16</w:t>
        </w:r>
      </w:hyperlink>
      <w:r>
        <w:rPr>
          <w:color w:val="000000"/>
        </w:rPr>
        <w:t xml:space="preserve">, </w:t>
      </w:r>
      <w:hyperlink w:anchor="n8545" w:history="1">
        <w:r>
          <w:rPr>
            <w:rStyle w:val="a3"/>
            <w:color w:val="006600"/>
            <w:u w:val="none"/>
          </w:rPr>
          <w:t>19-23</w:t>
        </w:r>
      </w:hyperlink>
      <w:r>
        <w:rPr>
          <w:color w:val="000000"/>
        </w:rPr>
        <w:t xml:space="preserve">, </w:t>
      </w:r>
      <w:hyperlink w:anchor="n8563" w:history="1">
        <w:r>
          <w:rPr>
            <w:rStyle w:val="a3"/>
            <w:color w:val="006600"/>
            <w:u w:val="none"/>
          </w:rPr>
          <w:t>37-39</w:t>
        </w:r>
      </w:hyperlink>
      <w:r>
        <w:rPr>
          <w:color w:val="000000"/>
        </w:rPr>
        <w:t xml:space="preserve"> </w:t>
      </w:r>
      <w:r>
        <w:rPr>
          <w:color w:val="000000"/>
        </w:rPr>
        <w:t>частини першої статті 353 цього Кодексу, чи подання касаційної скарги на ухвали суду апеляційної інстанції (крім ухвал щодо забезпечення позову, зміни заходу забезпечення позову, щодо зустрічного забезпечення, про накладення штрафу в порядку процесуального</w:t>
      </w:r>
      <w:r>
        <w:rPr>
          <w:color w:val="000000"/>
        </w:rPr>
        <w:t xml:space="preserve"> примусу, окремих ухвал) - до суду апеляційної або касаційної інстанції передаються усі матеріали.</w:t>
      </w:r>
    </w:p>
    <w:p w:rsidR="00000000" w:rsidRDefault="00D97886">
      <w:pPr>
        <w:pStyle w:val="rvps2"/>
        <w:divId w:val="662390928"/>
        <w:rPr>
          <w:color w:val="000000"/>
        </w:rPr>
      </w:pPr>
      <w:bookmarkStart w:id="3727" w:name="n9681"/>
      <w:bookmarkEnd w:id="3727"/>
      <w:r>
        <w:rPr>
          <w:color w:val="000000"/>
        </w:rPr>
        <w:t>В інших випадках - до суду апеляційної або касаційної інстанції передаються копії матеріалів, необхідних для розгляду скарги. У разі необхідності суд апеляці</w:t>
      </w:r>
      <w:r>
        <w:rPr>
          <w:color w:val="000000"/>
        </w:rPr>
        <w:t>йної або касаційної інстанції може витребувати також копії інших матеріалів справи;</w:t>
      </w:r>
    </w:p>
    <w:p w:rsidR="00000000" w:rsidRDefault="00D97886">
      <w:pPr>
        <w:pStyle w:val="rvps2"/>
        <w:divId w:val="662390928"/>
        <w:rPr>
          <w:color w:val="000000"/>
        </w:rPr>
      </w:pPr>
      <w:bookmarkStart w:id="3728" w:name="n9682"/>
      <w:bookmarkEnd w:id="3728"/>
      <w:r>
        <w:rPr>
          <w:color w:val="000000"/>
        </w:rPr>
        <w:t>15.11) подання апеляційних або касаційних скарг на ухвали суду першої або апеляційної інстанції не перешкоджає продовженню розгляду справи цим судом, крім випадків, коли до</w:t>
      </w:r>
      <w:r>
        <w:rPr>
          <w:color w:val="000000"/>
        </w:rPr>
        <w:t xml:space="preserve"> суду апеляційної або касаційної інстанції передаються всі матеріали справи. У разі подання апеляційної скарги на ухвалу, що не підлягає оскарженню окремо від рішення суду, суд першої інстанції повертає її заявнику, про що постановляє ухвалу, яка не підляг</w:t>
      </w:r>
      <w:r>
        <w:rPr>
          <w:color w:val="000000"/>
        </w:rPr>
        <w:t>ає оскарженню;</w:t>
      </w:r>
    </w:p>
    <w:p w:rsidR="00000000" w:rsidRDefault="00D97886">
      <w:pPr>
        <w:pStyle w:val="rvps2"/>
        <w:divId w:val="662390928"/>
        <w:rPr>
          <w:color w:val="000000"/>
        </w:rPr>
      </w:pPr>
      <w:bookmarkStart w:id="3729" w:name="n9683"/>
      <w:bookmarkEnd w:id="3729"/>
      <w:r>
        <w:rPr>
          <w:color w:val="000000"/>
        </w:rPr>
        <w:t>15.12) суд зобов’язаний зупинити провадження у справі до перегляду ухвали у справі в порядку апеляційного чи касаційного провадження, якщо відповідно до підпункту 15.10 цього підпункту до суду апеляційної чи касаційної інстанції направляютьс</w:t>
      </w:r>
      <w:r>
        <w:rPr>
          <w:color w:val="000000"/>
        </w:rPr>
        <w:t>я всі матеріали справи;</w:t>
      </w:r>
    </w:p>
    <w:p w:rsidR="00000000" w:rsidRDefault="00D97886">
      <w:pPr>
        <w:pStyle w:val="rvps2"/>
        <w:divId w:val="662390928"/>
        <w:rPr>
          <w:color w:val="000000"/>
        </w:rPr>
      </w:pPr>
      <w:bookmarkStart w:id="3730" w:name="n9684"/>
      <w:bookmarkEnd w:id="3730"/>
      <w:r>
        <w:rPr>
          <w:color w:val="000000"/>
        </w:rPr>
        <w:t>15.13) копії судових рішень видаються судом, у якому перебуває справа на момент надходження відповідної заяви;</w:t>
      </w:r>
    </w:p>
    <w:p w:rsidR="00000000" w:rsidRDefault="00D97886">
      <w:pPr>
        <w:pStyle w:val="rvps2"/>
        <w:divId w:val="662390928"/>
        <w:rPr>
          <w:color w:val="000000"/>
        </w:rPr>
      </w:pPr>
      <w:bookmarkStart w:id="3731" w:name="n9685"/>
      <w:bookmarkEnd w:id="3731"/>
      <w:r>
        <w:rPr>
          <w:color w:val="000000"/>
        </w:rPr>
        <w:t>15.14) суд вручає судові рішення в паперовій формі;</w:t>
      </w:r>
    </w:p>
    <w:p w:rsidR="00000000" w:rsidRDefault="00D97886">
      <w:pPr>
        <w:pStyle w:val="rvps2"/>
        <w:divId w:val="662390928"/>
        <w:rPr>
          <w:color w:val="000000"/>
        </w:rPr>
      </w:pPr>
      <w:bookmarkStart w:id="3732" w:name="n9686"/>
      <w:bookmarkEnd w:id="3732"/>
      <w:r>
        <w:rPr>
          <w:color w:val="000000"/>
        </w:rPr>
        <w:t>15.15) суд видає виконавчі документи в паперовій формі.</w:t>
      </w:r>
    </w:p>
    <w:p w:rsidR="00000000" w:rsidRDefault="00D97886">
      <w:pPr>
        <w:pStyle w:val="rvps2"/>
        <w:divId w:val="662390928"/>
        <w:rPr>
          <w:color w:val="000000"/>
        </w:rPr>
      </w:pPr>
      <w:bookmarkStart w:id="3733" w:name="n9687"/>
      <w:bookmarkEnd w:id="3733"/>
      <w:r>
        <w:rPr>
          <w:color w:val="000000"/>
        </w:rPr>
        <w:t xml:space="preserve">Єдина судова </w:t>
      </w:r>
      <w:r>
        <w:rPr>
          <w:color w:val="000000"/>
        </w:rPr>
        <w:t>інформаційно-телекомунікаційна система починає функціонувати через 90 днів з дня опублікування Державною судовою адміністрацію України у газеті "Голос України" та на веб-порталі судової влади оголошення про створення та забезпечення функціонування Єдиної с</w:t>
      </w:r>
      <w:r>
        <w:rPr>
          <w:color w:val="000000"/>
        </w:rPr>
        <w:t>удової інформаційно-телекомунікаційної системи;</w:t>
      </w:r>
    </w:p>
    <w:p w:rsidR="00000000" w:rsidRDefault="00D97886">
      <w:pPr>
        <w:pStyle w:val="rvps2"/>
        <w:divId w:val="662390928"/>
        <w:rPr>
          <w:color w:val="000000"/>
        </w:rPr>
      </w:pPr>
      <w:bookmarkStart w:id="3734" w:name="n9688"/>
      <w:bookmarkEnd w:id="3734"/>
      <w:r>
        <w:rPr>
          <w:color w:val="000000"/>
        </w:rPr>
        <w:t xml:space="preserve">16) справи, розгляд яких розпочато та не закінчено за матеріалами у паперовій формі до початку функціонування Єдиної судової інформаційно-телекомунікаційної системи, продовжують розглядатися за матеріалами у </w:t>
      </w:r>
      <w:r>
        <w:rPr>
          <w:color w:val="000000"/>
        </w:rPr>
        <w:t>паперовій формі. За наявності технічної можливості суд може розглядати таку справу за матеріалами в електронній формі;</w:t>
      </w:r>
    </w:p>
    <w:p w:rsidR="00000000" w:rsidRDefault="00D97886">
      <w:pPr>
        <w:pStyle w:val="rvps2"/>
        <w:divId w:val="662390928"/>
        <w:rPr>
          <w:color w:val="000000"/>
        </w:rPr>
      </w:pPr>
      <w:bookmarkStart w:id="3735" w:name="n9689"/>
      <w:bookmarkEnd w:id="3735"/>
      <w:r>
        <w:rPr>
          <w:color w:val="000000"/>
        </w:rPr>
        <w:t>17) до дня початку функціонування Єдиного державного реєстру виконавчих документів:</w:t>
      </w:r>
    </w:p>
    <w:p w:rsidR="00000000" w:rsidRDefault="00D97886">
      <w:pPr>
        <w:pStyle w:val="rvps2"/>
        <w:divId w:val="662390928"/>
        <w:rPr>
          <w:color w:val="000000"/>
        </w:rPr>
      </w:pPr>
      <w:bookmarkStart w:id="3736" w:name="n9690"/>
      <w:bookmarkEnd w:id="3736"/>
      <w:r>
        <w:rPr>
          <w:color w:val="000000"/>
        </w:rPr>
        <w:t>17.1) оформлення і видача виконавчих документів здійс</w:t>
      </w:r>
      <w:r>
        <w:rPr>
          <w:color w:val="000000"/>
        </w:rPr>
        <w:t>нюється в паперовій формі судом, який ухвалив відповідне рішення, за правилами, що діють після набрання чинності цією редакцією Кодексу;</w:t>
      </w:r>
    </w:p>
    <w:p w:rsidR="00000000" w:rsidRDefault="00D97886">
      <w:pPr>
        <w:pStyle w:val="rvps2"/>
        <w:divId w:val="662390928"/>
        <w:rPr>
          <w:color w:val="000000"/>
        </w:rPr>
      </w:pPr>
      <w:bookmarkStart w:id="3737" w:name="n9691"/>
      <w:bookmarkEnd w:id="3737"/>
      <w:r>
        <w:rPr>
          <w:color w:val="000000"/>
        </w:rPr>
        <w:t xml:space="preserve">17.2) оформлення і видача судових рішень, якими вносяться зміни до виконавчих документів (у тому числі про виправлення </w:t>
      </w:r>
      <w:r>
        <w:rPr>
          <w:color w:val="000000"/>
        </w:rPr>
        <w:t>помилки у виконавчому документі; визнання виконавчого документа таким, що не підлягає виконанню; стягнення на користь боржника безпідставно одержаного стягувачем за виконавчим документом; поновлення пропущеного строку для пред’явлення виконавчого документа</w:t>
      </w:r>
      <w:r>
        <w:rPr>
          <w:color w:val="000000"/>
        </w:rPr>
        <w:t xml:space="preserve"> до виконання; відстрочку чи розстрочку виконання, зміну чи встановлення способу і порядку виконання; зупинення виконання судового рішення; заміну сторони виконавчого провадження), здійснюється в паперовій формі судом, який розглядав справу як суд першої і</w:t>
      </w:r>
      <w:r>
        <w:rPr>
          <w:color w:val="000000"/>
        </w:rPr>
        <w:t>нстанції, за правилами, що діють після набрання чинності цією редакцією Кодексу;</w:t>
      </w:r>
    </w:p>
    <w:p w:rsidR="00000000" w:rsidRDefault="00D97886">
      <w:pPr>
        <w:pStyle w:val="rvps2"/>
        <w:divId w:val="662390928"/>
        <w:rPr>
          <w:color w:val="000000"/>
        </w:rPr>
      </w:pPr>
      <w:bookmarkStart w:id="3738" w:name="n9692"/>
      <w:bookmarkEnd w:id="3738"/>
      <w:r>
        <w:rPr>
          <w:color w:val="000000"/>
        </w:rPr>
        <w:t>17.3) до розгляду судом заяви про виправлення помилки у виконавчому документі та/або визнання його таким, що не підлягає виконанню, суд має право витребувати виконавчий докуме</w:t>
      </w:r>
      <w:r>
        <w:rPr>
          <w:color w:val="000000"/>
        </w:rPr>
        <w:t>нт і зупинити виконання за виконавчим документом;</w:t>
      </w:r>
    </w:p>
    <w:p w:rsidR="00000000" w:rsidRDefault="00D97886">
      <w:pPr>
        <w:pStyle w:val="rvps2"/>
        <w:divId w:val="662390928"/>
        <w:rPr>
          <w:color w:val="000000"/>
        </w:rPr>
      </w:pPr>
      <w:bookmarkStart w:id="3739" w:name="n9693"/>
      <w:bookmarkEnd w:id="3739"/>
      <w:r>
        <w:rPr>
          <w:color w:val="000000"/>
        </w:rPr>
        <w:t>17.4) у разі втрати виконавчого документа суд, який розглядав справу як суд першої інстанції, незалежно від того, суд якої інстанції видав виконавчий документ, може видати його дублікат, якщо стягувач або д</w:t>
      </w:r>
      <w:r>
        <w:rPr>
          <w:color w:val="000000"/>
        </w:rPr>
        <w:t>ержавний виконавець, приватний виконавець звернувся із заявою про це до закінчення строку, встановленого для пред’явлення виконавчого документа до виконання. Про видачу дубліката виконавчого документа постановляється ухвала у десятиденний строк із дня надх</w:t>
      </w:r>
      <w:r>
        <w:rPr>
          <w:color w:val="000000"/>
        </w:rPr>
        <w:t>одження заяви. За видачу стягувачу дубліката виконавчого документа справляється судовий збір у розмірі 0,03 розміру прожиткового мінімуму для працездатних осіб. Ухвала про видачу чи відмову у видачі дубліката виконавчого документа може бути оскаржена в апе</w:t>
      </w:r>
      <w:r>
        <w:rPr>
          <w:color w:val="000000"/>
        </w:rPr>
        <w:t>ляційному та касаційному порядку;</w:t>
      </w:r>
    </w:p>
    <w:p w:rsidR="00000000" w:rsidRDefault="00D97886">
      <w:pPr>
        <w:pStyle w:val="rvps2"/>
        <w:divId w:val="662390928"/>
        <w:rPr>
          <w:color w:val="000000"/>
        </w:rPr>
      </w:pPr>
      <w:bookmarkStart w:id="3740" w:name="n9694"/>
      <w:bookmarkEnd w:id="3740"/>
      <w:r>
        <w:rPr>
          <w:color w:val="000000"/>
        </w:rPr>
        <w:t xml:space="preserve">18) положення цього Кодексу застосовуються з урахуванням </w:t>
      </w:r>
      <w:hyperlink r:id="rId153" w:anchor="n5325" w:tgtFrame="_blank" w:history="1">
        <w:r>
          <w:rPr>
            <w:rStyle w:val="a3"/>
            <w:color w:val="000099"/>
            <w:u w:val="none"/>
          </w:rPr>
          <w:t>підпункту 11</w:t>
        </w:r>
      </w:hyperlink>
      <w:r>
        <w:rPr>
          <w:color w:val="000000"/>
        </w:rPr>
        <w:t xml:space="preserve"> пункту 16</w:t>
      </w:r>
      <w:r>
        <w:rPr>
          <w:rStyle w:val="rvts37"/>
          <w:sz w:val="2"/>
          <w:szCs w:val="2"/>
        </w:rPr>
        <w:t>-</w:t>
      </w:r>
      <w:r>
        <w:rPr>
          <w:rStyle w:val="rvts37"/>
        </w:rPr>
        <w:t>1</w:t>
      </w:r>
      <w:r>
        <w:rPr>
          <w:color w:val="000000"/>
        </w:rPr>
        <w:t xml:space="preserve"> розділу XV "Перехідні положен</w:t>
      </w:r>
      <w:r>
        <w:rPr>
          <w:color w:val="000000"/>
        </w:rPr>
        <w:t>ня" Конституції України;</w:t>
      </w:r>
    </w:p>
    <w:p w:rsidR="00000000" w:rsidRDefault="00D97886">
      <w:pPr>
        <w:pStyle w:val="rvps2"/>
        <w:divId w:val="662390928"/>
        <w:rPr>
          <w:color w:val="000000"/>
        </w:rPr>
      </w:pPr>
      <w:bookmarkStart w:id="3741" w:name="n9695"/>
      <w:bookmarkEnd w:id="3741"/>
      <w:r>
        <w:rPr>
          <w:color w:val="000000"/>
        </w:rPr>
        <w:t xml:space="preserve">19) особливості судових викликів та повідомлень, направлення копій судових рішень учасникам справи, у разі якщо адреса їх місця проживання (перебування) чи місцезнаходження знаходиться на тимчасово окупованій території України або </w:t>
      </w:r>
      <w:r>
        <w:rPr>
          <w:color w:val="000000"/>
        </w:rPr>
        <w:t xml:space="preserve">в районі проведення антитерористичної операції, визначаються законами України </w:t>
      </w:r>
      <w:hyperlink r:id="rId154" w:tgtFrame="_blank" w:history="1">
        <w:r>
          <w:rPr>
            <w:rStyle w:val="a3"/>
            <w:color w:val="000099"/>
            <w:u w:val="none"/>
          </w:rPr>
          <w:t>"Про забезпечення прав і свобод громадян та правовий режим на тимчасово окупованій території України"</w:t>
        </w:r>
      </w:hyperlink>
      <w:r>
        <w:rPr>
          <w:color w:val="000000"/>
        </w:rPr>
        <w:t xml:space="preserve"> та </w:t>
      </w:r>
      <w:hyperlink r:id="rId155" w:tgtFrame="_blank" w:history="1">
        <w:r>
          <w:rPr>
            <w:rStyle w:val="a3"/>
            <w:color w:val="000099"/>
            <w:u w:val="none"/>
          </w:rPr>
          <w:t>"Про здійснення правосуддя та кримінального провадження у зв’язку з проведенням антитерористичної операції"</w:t>
        </w:r>
      </w:hyperlink>
      <w:r>
        <w:rPr>
          <w:color w:val="000000"/>
        </w:rPr>
        <w:t>;</w:t>
      </w:r>
    </w:p>
    <w:p w:rsidR="00000000" w:rsidRDefault="00D97886">
      <w:pPr>
        <w:pStyle w:val="rvps2"/>
        <w:divId w:val="662390928"/>
        <w:rPr>
          <w:color w:val="000000"/>
        </w:rPr>
      </w:pPr>
      <w:bookmarkStart w:id="3742" w:name="n9696"/>
      <w:bookmarkEnd w:id="3742"/>
      <w:r>
        <w:rPr>
          <w:color w:val="000000"/>
        </w:rPr>
        <w:t xml:space="preserve">20) якщо суд, до юрисдикції якого відповідно до вимог процесуального закону </w:t>
      </w:r>
      <w:r>
        <w:rPr>
          <w:color w:val="000000"/>
        </w:rPr>
        <w:t>відноситься вирішення питання про відновлення втраченого провадження, знаходиться на тимчасово окупованій території України або в районі проведення антитерористичної операції, то відновлення втраченого провадження здійснюється судом за територіальною підсу</w:t>
      </w:r>
      <w:r>
        <w:rPr>
          <w:color w:val="000000"/>
        </w:rPr>
        <w:t xml:space="preserve">дністю судових справ, визначеною згідно із </w:t>
      </w:r>
      <w:hyperlink r:id="rId156" w:tgtFrame="_blank" w:history="1">
        <w:r>
          <w:rPr>
            <w:rStyle w:val="a3"/>
            <w:color w:val="000099"/>
            <w:u w:val="none"/>
          </w:rPr>
          <w:t>Законом України</w:t>
        </w:r>
      </w:hyperlink>
      <w:r>
        <w:rPr>
          <w:color w:val="000000"/>
        </w:rPr>
        <w:t xml:space="preserve"> "Про забезпечення прав і свобод громадян та правовий режим на тимчасово окупованій території України" або </w:t>
      </w:r>
      <w:hyperlink r:id="rId157" w:tgtFrame="_blank" w:history="1">
        <w:r>
          <w:rPr>
            <w:rStyle w:val="a3"/>
            <w:color w:val="000099"/>
            <w:u w:val="none"/>
          </w:rPr>
          <w:t>Законом України</w:t>
        </w:r>
      </w:hyperlink>
      <w:r>
        <w:rPr>
          <w:color w:val="000000"/>
        </w:rPr>
        <w:t xml:space="preserve"> "Про здійснення правосуддя та кримінального провадження у зв’язку з проведенням антитерористичної операції".</w:t>
      </w:r>
    </w:p>
    <w:tbl>
      <w:tblPr>
        <w:tblW w:w="5000" w:type="pct"/>
        <w:tblCellMar>
          <w:left w:w="0" w:type="dxa"/>
          <w:right w:w="0" w:type="dxa"/>
        </w:tblCellMar>
        <w:tblLook w:val="04A0" w:firstRow="1" w:lastRow="0" w:firstColumn="1" w:lastColumn="0" w:noHBand="0" w:noVBand="1"/>
      </w:tblPr>
      <w:tblGrid>
        <w:gridCol w:w="2893"/>
        <w:gridCol w:w="6752"/>
      </w:tblGrid>
      <w:tr w:rsidR="00000000">
        <w:trPr>
          <w:divId w:val="1848904232"/>
        </w:trPr>
        <w:tc>
          <w:tcPr>
            <w:tcW w:w="1500" w:type="pct"/>
            <w:tcBorders>
              <w:top w:val="single" w:sz="2" w:space="0" w:color="auto"/>
              <w:left w:val="single" w:sz="2" w:space="0" w:color="auto"/>
              <w:bottom w:val="single" w:sz="2" w:space="0" w:color="auto"/>
              <w:right w:val="single" w:sz="2" w:space="0" w:color="auto"/>
            </w:tcBorders>
            <w:hideMark/>
          </w:tcPr>
          <w:p w:rsidR="00000000" w:rsidRDefault="00D97886">
            <w:pPr>
              <w:pStyle w:val="rvps4"/>
            </w:pPr>
            <w:bookmarkStart w:id="3743" w:name="n9720"/>
            <w:bookmarkEnd w:id="3743"/>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D97886">
            <w:pPr>
              <w:pStyle w:val="rvps15"/>
            </w:pPr>
            <w:r>
              <w:rPr>
                <w:rStyle w:val="rvts44"/>
              </w:rPr>
              <w:t>Л.КУЧМА</w:t>
            </w:r>
          </w:p>
        </w:tc>
      </w:tr>
      <w:tr w:rsidR="00000000">
        <w:trPr>
          <w:divId w:val="1848904232"/>
        </w:trPr>
        <w:tc>
          <w:tcPr>
            <w:tcW w:w="0" w:type="auto"/>
            <w:tcBorders>
              <w:top w:val="single" w:sz="2" w:space="0" w:color="auto"/>
              <w:left w:val="single" w:sz="2" w:space="0" w:color="auto"/>
              <w:bottom w:val="single" w:sz="2" w:space="0" w:color="auto"/>
              <w:right w:val="single" w:sz="2" w:space="0" w:color="auto"/>
            </w:tcBorders>
            <w:hideMark/>
          </w:tcPr>
          <w:p w:rsidR="00000000" w:rsidRDefault="00D97886">
            <w:pPr>
              <w:pStyle w:val="rvps4"/>
            </w:pPr>
            <w:r>
              <w:rPr>
                <w:rStyle w:val="rvts9"/>
              </w:rPr>
              <w:t xml:space="preserve">м. Київ </w:t>
            </w:r>
            <w:r>
              <w:br/>
            </w:r>
            <w:r>
              <w:rPr>
                <w:rStyle w:val="rvts9"/>
              </w:rPr>
              <w:t xml:space="preserve">18 березня 2004 року </w:t>
            </w:r>
            <w:r>
              <w:br/>
            </w:r>
            <w:r>
              <w:rPr>
                <w:rStyle w:val="rvts9"/>
              </w:rPr>
              <w:t>№ 1618-IV</w:t>
            </w:r>
          </w:p>
        </w:tc>
        <w:tc>
          <w:tcPr>
            <w:tcW w:w="0" w:type="auto"/>
            <w:tcBorders>
              <w:top w:val="single" w:sz="2" w:space="0" w:color="auto"/>
              <w:left w:val="single" w:sz="2" w:space="0" w:color="auto"/>
              <w:bottom w:val="single" w:sz="2" w:space="0" w:color="auto"/>
              <w:right w:val="single" w:sz="2" w:space="0" w:color="auto"/>
            </w:tcBorders>
            <w:hideMark/>
          </w:tcPr>
          <w:p w:rsidR="00000000" w:rsidRDefault="00D97886">
            <w:pPr>
              <w:pStyle w:val="rvps15"/>
            </w:pPr>
          </w:p>
        </w:tc>
      </w:tr>
    </w:tbl>
    <w:p w:rsidR="00D97886" w:rsidRDefault="00D97886">
      <w:pPr>
        <w:divId w:val="1848904232"/>
        <w:rPr>
          <w:rFonts w:eastAsia="Times New Roman"/>
        </w:rPr>
      </w:pPr>
    </w:p>
    <w:sectPr w:rsidR="00D978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067C2"/>
    <w:rsid w:val="00B067C2"/>
    <w:rsid w:val="00D978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B067C2"/>
    <w:rPr>
      <w:rFonts w:ascii="Tahoma" w:hAnsi="Tahoma" w:cs="Tahoma"/>
      <w:sz w:val="16"/>
      <w:szCs w:val="16"/>
    </w:rPr>
  </w:style>
  <w:style w:type="character" w:customStyle="1" w:styleId="a6">
    <w:name w:val="Текст выноски Знак"/>
    <w:basedOn w:val="a0"/>
    <w:link w:val="a5"/>
    <w:uiPriority w:val="99"/>
    <w:semiHidden/>
    <w:rsid w:val="00B067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B067C2"/>
    <w:rPr>
      <w:rFonts w:ascii="Tahoma" w:hAnsi="Tahoma" w:cs="Tahoma"/>
      <w:sz w:val="16"/>
      <w:szCs w:val="16"/>
    </w:rPr>
  </w:style>
  <w:style w:type="character" w:customStyle="1" w:styleId="a6">
    <w:name w:val="Текст выноски Знак"/>
    <w:basedOn w:val="a0"/>
    <w:link w:val="a5"/>
    <w:uiPriority w:val="99"/>
    <w:semiHidden/>
    <w:rsid w:val="00B067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37669">
      <w:marLeft w:val="0"/>
      <w:marRight w:val="0"/>
      <w:marTop w:val="0"/>
      <w:marBottom w:val="0"/>
      <w:divBdr>
        <w:top w:val="none" w:sz="0" w:space="0" w:color="auto"/>
        <w:left w:val="none" w:sz="0" w:space="0" w:color="auto"/>
        <w:bottom w:val="none" w:sz="0" w:space="0" w:color="auto"/>
        <w:right w:val="none" w:sz="0" w:space="0" w:color="auto"/>
      </w:divBdr>
      <w:divsChild>
        <w:div w:id="662390928">
          <w:marLeft w:val="0"/>
          <w:marRight w:val="0"/>
          <w:marTop w:val="0"/>
          <w:marBottom w:val="0"/>
          <w:divBdr>
            <w:top w:val="none" w:sz="0" w:space="0" w:color="auto"/>
            <w:left w:val="none" w:sz="0" w:space="0" w:color="auto"/>
            <w:bottom w:val="none" w:sz="0" w:space="0" w:color="auto"/>
            <w:right w:val="none" w:sz="0" w:space="0" w:color="auto"/>
          </w:divBdr>
          <w:divsChild>
            <w:div w:id="888538861">
              <w:marLeft w:val="0"/>
              <w:marRight w:val="0"/>
              <w:marTop w:val="0"/>
              <w:marBottom w:val="150"/>
              <w:divBdr>
                <w:top w:val="none" w:sz="0" w:space="0" w:color="auto"/>
                <w:left w:val="none" w:sz="0" w:space="0" w:color="auto"/>
                <w:bottom w:val="none" w:sz="0" w:space="0" w:color="auto"/>
                <w:right w:val="none" w:sz="0" w:space="0" w:color="auto"/>
              </w:divBdr>
            </w:div>
            <w:div w:id="1848904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2167-17" TargetMode="External"/><Relationship Id="rId117" Type="http://schemas.openxmlformats.org/officeDocument/2006/relationships/hyperlink" Target="http://zakon0.rada.gov.ua/laws/show/2234-19/paran89" TargetMode="External"/><Relationship Id="rId21" Type="http://schemas.openxmlformats.org/officeDocument/2006/relationships/hyperlink" Target="http://zakon0.rada.gov.ua/laws/show/v003p710-10" TargetMode="External"/><Relationship Id="rId42" Type="http://schemas.openxmlformats.org/officeDocument/2006/relationships/hyperlink" Target="http://zakon0.rada.gov.ua/laws/show/3776-17" TargetMode="External"/><Relationship Id="rId47" Type="http://schemas.openxmlformats.org/officeDocument/2006/relationships/hyperlink" Target="http://zakon0.rada.gov.ua/laws/show/4176-17" TargetMode="External"/><Relationship Id="rId63" Type="http://schemas.openxmlformats.org/officeDocument/2006/relationships/hyperlink" Target="http://zakon0.rada.gov.ua/laws/show/732-18" TargetMode="External"/><Relationship Id="rId68" Type="http://schemas.openxmlformats.org/officeDocument/2006/relationships/hyperlink" Target="http://zakon0.rada.gov.ua/laws/show/1263-18" TargetMode="External"/><Relationship Id="rId84" Type="http://schemas.openxmlformats.org/officeDocument/2006/relationships/hyperlink" Target="http://zakon0.rada.gov.ua/laws/show/1977-19" TargetMode="External"/><Relationship Id="rId89" Type="http://schemas.openxmlformats.org/officeDocument/2006/relationships/hyperlink" Target="http://zakon0.rada.gov.ua/laws/show/2229-19/paran460" TargetMode="External"/><Relationship Id="rId112" Type="http://schemas.openxmlformats.org/officeDocument/2006/relationships/hyperlink" Target="http://zakon0.rada.gov.ua/laws/show/1404-19" TargetMode="External"/><Relationship Id="rId133" Type="http://schemas.openxmlformats.org/officeDocument/2006/relationships/hyperlink" Target="http://zakon0.rada.gov.ua/laws/show/2866-15" TargetMode="External"/><Relationship Id="rId138" Type="http://schemas.openxmlformats.org/officeDocument/2006/relationships/hyperlink" Target="http://zakon0.rada.gov.ua/laws/show/2234-19/paran94" TargetMode="External"/><Relationship Id="rId154" Type="http://schemas.openxmlformats.org/officeDocument/2006/relationships/hyperlink" Target="http://zakon0.rada.gov.ua/laws/show/1207-18" TargetMode="External"/><Relationship Id="rId159" Type="http://schemas.openxmlformats.org/officeDocument/2006/relationships/theme" Target="theme/theme1.xml"/><Relationship Id="rId16" Type="http://schemas.openxmlformats.org/officeDocument/2006/relationships/hyperlink" Target="http://zakon0.rada.gov.ua/laws/show/v008p710-08" TargetMode="External"/><Relationship Id="rId107" Type="http://schemas.openxmlformats.org/officeDocument/2006/relationships/hyperlink" Target="http://zakon0.rada.gov.ua/laws/show/2234-19/paran83" TargetMode="External"/><Relationship Id="rId11" Type="http://schemas.openxmlformats.org/officeDocument/2006/relationships/hyperlink" Target="http://zakon0.rada.gov.ua/laws/show/3570-15" TargetMode="External"/><Relationship Id="rId32" Type="http://schemas.openxmlformats.org/officeDocument/2006/relationships/hyperlink" Target="http://zakon0.rada.gov.ua/laws/show/v019p710-10" TargetMode="External"/><Relationship Id="rId37" Type="http://schemas.openxmlformats.org/officeDocument/2006/relationships/hyperlink" Target="http://zakon0.rada.gov.ua/laws/show/2979-17" TargetMode="External"/><Relationship Id="rId53" Type="http://schemas.openxmlformats.org/officeDocument/2006/relationships/hyperlink" Target="http://zakon0.rada.gov.ua/laws/show/4652-17" TargetMode="External"/><Relationship Id="rId58" Type="http://schemas.openxmlformats.org/officeDocument/2006/relationships/hyperlink" Target="http://zakon0.rada.gov.ua/laws/show/5288-17" TargetMode="External"/><Relationship Id="rId74" Type="http://schemas.openxmlformats.org/officeDocument/2006/relationships/hyperlink" Target="http://zakon0.rada.gov.ua/laws/show/541-19" TargetMode="External"/><Relationship Id="rId79" Type="http://schemas.openxmlformats.org/officeDocument/2006/relationships/hyperlink" Target="http://zakon0.rada.gov.ua/laws/show/922-19" TargetMode="External"/><Relationship Id="rId102" Type="http://schemas.openxmlformats.org/officeDocument/2006/relationships/hyperlink" Target="http://zakon0.rada.gov.ua/laws/show/5076-17" TargetMode="External"/><Relationship Id="rId123" Type="http://schemas.openxmlformats.org/officeDocument/2006/relationships/hyperlink" Target="http://zakon0.rada.gov.ua/laws/show/435-15" TargetMode="External"/><Relationship Id="rId128" Type="http://schemas.openxmlformats.org/officeDocument/2006/relationships/hyperlink" Target="http://zakon0.rada.gov.ua/laws/show/2229-19/paran3" TargetMode="External"/><Relationship Id="rId144" Type="http://schemas.openxmlformats.org/officeDocument/2006/relationships/hyperlink" Target="http://zakon0.rada.gov.ua/laws/show/2234-19/paran101" TargetMode="External"/><Relationship Id="rId149" Type="http://schemas.openxmlformats.org/officeDocument/2006/relationships/hyperlink" Target="http://zakon0.rada.gov.ua/laws/show/254%D0%BA/96-%D0%B2%D1%80" TargetMode="External"/><Relationship Id="rId5" Type="http://schemas.openxmlformats.org/officeDocument/2006/relationships/image" Target="http://zakonst.rada.gov.ua/images/gerb.gif" TargetMode="External"/><Relationship Id="rId90" Type="http://schemas.openxmlformats.org/officeDocument/2006/relationships/hyperlink" Target="http://zakon0.rada.gov.ua/laws/show/2234-19/paran80" TargetMode="External"/><Relationship Id="rId95" Type="http://schemas.openxmlformats.org/officeDocument/2006/relationships/hyperlink" Target="http://zakon0.rada.gov.ua/laws/show/254%D0%BA/96-%D0%B2%D1%80" TargetMode="External"/><Relationship Id="rId22" Type="http://schemas.openxmlformats.org/officeDocument/2006/relationships/hyperlink" Target="http://zakon0.rada.gov.ua/laws/show/1837-17" TargetMode="External"/><Relationship Id="rId27" Type="http://schemas.openxmlformats.org/officeDocument/2006/relationships/hyperlink" Target="http://zakon0.rada.gov.ua/laws/show/2289-17" TargetMode="External"/><Relationship Id="rId43" Type="http://schemas.openxmlformats.org/officeDocument/2006/relationships/hyperlink" Target="http://zakon0.rada.gov.ua/laws/show/v013p710-11" TargetMode="External"/><Relationship Id="rId48" Type="http://schemas.openxmlformats.org/officeDocument/2006/relationships/hyperlink" Target="http://zakon0.rada.gov.ua/laws/show/4190-17" TargetMode="External"/><Relationship Id="rId64" Type="http://schemas.openxmlformats.org/officeDocument/2006/relationships/hyperlink" Target="http://zakon0.rada.gov.ua/laws/show/767-18" TargetMode="External"/><Relationship Id="rId69" Type="http://schemas.openxmlformats.org/officeDocument/2006/relationships/hyperlink" Target="http://zakon0.rada.gov.ua/laws/show/1697-18" TargetMode="External"/><Relationship Id="rId113" Type="http://schemas.openxmlformats.org/officeDocument/2006/relationships/hyperlink" Target="http://zakon0.rada.gov.ua/laws/show/435-15" TargetMode="External"/><Relationship Id="rId118" Type="http://schemas.openxmlformats.org/officeDocument/2006/relationships/hyperlink" Target="http://zakon0.rada.gov.ua/laws/show/1700-18/paran26" TargetMode="External"/><Relationship Id="rId134" Type="http://schemas.openxmlformats.org/officeDocument/2006/relationships/hyperlink" Target="http://zakon0.rada.gov.ua/laws/show/2229-19/paran3" TargetMode="External"/><Relationship Id="rId139" Type="http://schemas.openxmlformats.org/officeDocument/2006/relationships/hyperlink" Target="http://zakon0.rada.gov.ua/laws/show/2234-19/paran96" TargetMode="External"/><Relationship Id="rId80" Type="http://schemas.openxmlformats.org/officeDocument/2006/relationships/hyperlink" Target="http://zakon0.rada.gov.ua/laws/show/990-19" TargetMode="External"/><Relationship Id="rId85" Type="http://schemas.openxmlformats.org/officeDocument/2006/relationships/hyperlink" Target="http://zakon0.rada.gov.ua/laws/show/1982-19" TargetMode="External"/><Relationship Id="rId150" Type="http://schemas.openxmlformats.org/officeDocument/2006/relationships/hyperlink" Target="http://zakon0.rada.gov.ua/laws/show/vr030414-10/paran11" TargetMode="External"/><Relationship Id="rId155" Type="http://schemas.openxmlformats.org/officeDocument/2006/relationships/hyperlink" Target="http://zakon0.rada.gov.ua/laws/show/1632-18" TargetMode="External"/><Relationship Id="rId12" Type="http://schemas.openxmlformats.org/officeDocument/2006/relationships/hyperlink" Target="http://zakon0.rada.gov.ua/laws/show/424-16" TargetMode="External"/><Relationship Id="rId17" Type="http://schemas.openxmlformats.org/officeDocument/2006/relationships/hyperlink" Target="http://zakon0.rada.gov.ua/laws/show/1397-17" TargetMode="External"/><Relationship Id="rId33" Type="http://schemas.openxmlformats.org/officeDocument/2006/relationships/hyperlink" Target="http://zakon0.rada.gov.ua/laws/show/2536-17" TargetMode="External"/><Relationship Id="rId38" Type="http://schemas.openxmlformats.org/officeDocument/2006/relationships/hyperlink" Target="http://zakon0.rada.gov.ua/laws/show/2981-17" TargetMode="External"/><Relationship Id="rId59" Type="http://schemas.openxmlformats.org/officeDocument/2006/relationships/hyperlink" Target="http://zakon0.rada.gov.ua/laws/show/5477-17" TargetMode="External"/><Relationship Id="rId103" Type="http://schemas.openxmlformats.org/officeDocument/2006/relationships/hyperlink" Target="http://zakon0.rada.gov.ua/laws/show/435-15" TargetMode="External"/><Relationship Id="rId108" Type="http://schemas.openxmlformats.org/officeDocument/2006/relationships/hyperlink" Target="http://zakon0.rada.gov.ua/laws/show/2229-19/paran462" TargetMode="External"/><Relationship Id="rId124" Type="http://schemas.openxmlformats.org/officeDocument/2006/relationships/hyperlink" Target="http://zakon0.rada.gov.ua/laws/show/2947-14" TargetMode="External"/><Relationship Id="rId129" Type="http://schemas.openxmlformats.org/officeDocument/2006/relationships/hyperlink" Target="http://zakon0.rada.gov.ua/laws/show/2866-15" TargetMode="External"/><Relationship Id="rId20" Type="http://schemas.openxmlformats.org/officeDocument/2006/relationships/hyperlink" Target="http://zakon0.rada.gov.ua/laws/show/1720-17" TargetMode="External"/><Relationship Id="rId41" Type="http://schemas.openxmlformats.org/officeDocument/2006/relationships/hyperlink" Target="http://zakon0.rada.gov.ua/laws/show/3674-17" TargetMode="External"/><Relationship Id="rId54" Type="http://schemas.openxmlformats.org/officeDocument/2006/relationships/hyperlink" Target="http://zakon0.rada.gov.ua/laws/show/4847-17" TargetMode="External"/><Relationship Id="rId62" Type="http://schemas.openxmlformats.org/officeDocument/2006/relationships/hyperlink" Target="http://zakon0.rada.gov.ua/laws/show/721-18" TargetMode="External"/><Relationship Id="rId70" Type="http://schemas.openxmlformats.org/officeDocument/2006/relationships/hyperlink" Target="http://zakon0.rada.gov.ua/laws/show/1700-18" TargetMode="External"/><Relationship Id="rId75" Type="http://schemas.openxmlformats.org/officeDocument/2006/relationships/hyperlink" Target="http://zakon0.rada.gov.ua/laws/show/629-19" TargetMode="External"/><Relationship Id="rId83" Type="http://schemas.openxmlformats.org/officeDocument/2006/relationships/hyperlink" Target="http://zakon0.rada.gov.ua/laws/show/1847-19" TargetMode="External"/><Relationship Id="rId88" Type="http://schemas.openxmlformats.org/officeDocument/2006/relationships/hyperlink" Target="http://zakon0.rada.gov.ua/laws/show/2147-19/paran2972" TargetMode="External"/><Relationship Id="rId91" Type="http://schemas.openxmlformats.org/officeDocument/2006/relationships/hyperlink" Target="http://zakon0.rada.gov.ua/laws/show/254%D0%BA/96-%D0%B2%D1%80" TargetMode="External"/><Relationship Id="rId96" Type="http://schemas.openxmlformats.org/officeDocument/2006/relationships/hyperlink" Target="http://zakon0.rada.gov.ua/laws/show/995_004" TargetMode="External"/><Relationship Id="rId111" Type="http://schemas.openxmlformats.org/officeDocument/2006/relationships/hyperlink" Target="http://zakon0.rada.gov.ua/laws/show/2947-14" TargetMode="External"/><Relationship Id="rId132" Type="http://schemas.openxmlformats.org/officeDocument/2006/relationships/hyperlink" Target="http://zakon0.rada.gov.ua/laws/show/2229-19/paran3" TargetMode="External"/><Relationship Id="rId140" Type="http://schemas.openxmlformats.org/officeDocument/2006/relationships/hyperlink" Target="http://zakon0.rada.gov.ua/laws/show/2234-19/paran97" TargetMode="External"/><Relationship Id="rId145" Type="http://schemas.openxmlformats.org/officeDocument/2006/relationships/hyperlink" Target="http://zakon0.rada.gov.ua/laws/show/2234-19/paran102" TargetMode="External"/><Relationship Id="rId153" Type="http://schemas.openxmlformats.org/officeDocument/2006/relationships/hyperlink" Target="http://zakon0.rada.gov.ua/laws/show/254%D0%BA/96-%D0%B2%D1%80/paran5325" TargetMode="External"/><Relationship Id="rId1" Type="http://schemas.openxmlformats.org/officeDocument/2006/relationships/styles" Target="styles.xml"/><Relationship Id="rId6" Type="http://schemas.openxmlformats.org/officeDocument/2006/relationships/hyperlink" Target="http://zakon0.rada.gov.ua/laws/show/2709-15" TargetMode="External"/><Relationship Id="rId15" Type="http://schemas.openxmlformats.org/officeDocument/2006/relationships/hyperlink" Target="http://zakon0.rada.gov.ua/laws/show/962-16" TargetMode="External"/><Relationship Id="rId23" Type="http://schemas.openxmlformats.org/officeDocument/2006/relationships/hyperlink" Target="http://zakon0.rada.gov.ua/laws/show/1691-17" TargetMode="External"/><Relationship Id="rId28" Type="http://schemas.openxmlformats.org/officeDocument/2006/relationships/hyperlink" Target="http://zakon0.rada.gov.ua/laws/show/2387-17" TargetMode="External"/><Relationship Id="rId36" Type="http://schemas.openxmlformats.org/officeDocument/2006/relationships/hyperlink" Target="http://zakon0.rada.gov.ua/laws/show/2755-17" TargetMode="External"/><Relationship Id="rId49" Type="http://schemas.openxmlformats.org/officeDocument/2006/relationships/hyperlink" Target="http://zakon0.rada.gov.ua/laws/show/4416-17" TargetMode="External"/><Relationship Id="rId57" Type="http://schemas.openxmlformats.org/officeDocument/2006/relationships/hyperlink" Target="http://zakon0.rada.gov.ua/laws/show/5076-17" TargetMode="External"/><Relationship Id="rId106" Type="http://schemas.openxmlformats.org/officeDocument/2006/relationships/hyperlink" Target="http://zakon0.rada.gov.ua/laws/show/852-15" TargetMode="External"/><Relationship Id="rId114" Type="http://schemas.openxmlformats.org/officeDocument/2006/relationships/hyperlink" Target="http://zakon0.rada.gov.ua/laws/show/2234-19/paran85" TargetMode="External"/><Relationship Id="rId119" Type="http://schemas.openxmlformats.org/officeDocument/2006/relationships/hyperlink" Target="http://zakon0.rada.gov.ua/laws/show/1404-19" TargetMode="External"/><Relationship Id="rId127" Type="http://schemas.openxmlformats.org/officeDocument/2006/relationships/hyperlink" Target="http://zakon0.rada.gov.ua/laws/show/1489-14" TargetMode="External"/><Relationship Id="rId10" Type="http://schemas.openxmlformats.org/officeDocument/2006/relationships/hyperlink" Target="http://zakon0.rada.gov.ua/laws/show/3551-15" TargetMode="External"/><Relationship Id="rId31" Type="http://schemas.openxmlformats.org/officeDocument/2006/relationships/hyperlink" Target="http://zakon0.rada.gov.ua/laws/show/2453-17" TargetMode="External"/><Relationship Id="rId44" Type="http://schemas.openxmlformats.org/officeDocument/2006/relationships/hyperlink" Target="http://zakon0.rada.gov.ua/laws/show/3932-17" TargetMode="External"/><Relationship Id="rId52" Type="http://schemas.openxmlformats.org/officeDocument/2006/relationships/hyperlink" Target="http://zakon0.rada.gov.ua/laws/show/4566-17" TargetMode="External"/><Relationship Id="rId60" Type="http://schemas.openxmlformats.org/officeDocument/2006/relationships/hyperlink" Target="http://zakon0.rada.gov.ua/laws/show/245-18" TargetMode="External"/><Relationship Id="rId65" Type="http://schemas.openxmlformats.org/officeDocument/2006/relationships/hyperlink" Target="http://zakon0.rada.gov.ua/laws/show/v004p710-14" TargetMode="External"/><Relationship Id="rId73" Type="http://schemas.openxmlformats.org/officeDocument/2006/relationships/hyperlink" Target="http://zakon0.rada.gov.ua/laws/show/484-19" TargetMode="External"/><Relationship Id="rId78" Type="http://schemas.openxmlformats.org/officeDocument/2006/relationships/hyperlink" Target="http://zakon0.rada.gov.ua/laws/show/901-19" TargetMode="External"/><Relationship Id="rId81" Type="http://schemas.openxmlformats.org/officeDocument/2006/relationships/hyperlink" Target="http://zakon0.rada.gov.ua/laws/show/1404-19" TargetMode="External"/><Relationship Id="rId86" Type="http://schemas.openxmlformats.org/officeDocument/2006/relationships/hyperlink" Target="http://zakon0.rada.gov.ua/laws/show/2037-19" TargetMode="External"/><Relationship Id="rId94" Type="http://schemas.openxmlformats.org/officeDocument/2006/relationships/hyperlink" Target="http://zakon0.rada.gov.ua/laws/show/254%D0%BA/96-%D0%B2%D1%80" TargetMode="External"/><Relationship Id="rId99" Type="http://schemas.openxmlformats.org/officeDocument/2006/relationships/hyperlink" Target="http://zakon0.rada.gov.ua/laws/show/2234-19/paran81" TargetMode="External"/><Relationship Id="rId101" Type="http://schemas.openxmlformats.org/officeDocument/2006/relationships/hyperlink" Target="http://zakon0.rada.gov.ua/laws/show/1700-18" TargetMode="External"/><Relationship Id="rId122" Type="http://schemas.openxmlformats.org/officeDocument/2006/relationships/hyperlink" Target="http://zakon0.rada.gov.ua/laws/show/2234-19/paran92" TargetMode="External"/><Relationship Id="rId130" Type="http://schemas.openxmlformats.org/officeDocument/2006/relationships/hyperlink" Target="http://zakon0.rada.gov.ua/laws/show/2229-19/paran3" TargetMode="External"/><Relationship Id="rId135" Type="http://schemas.openxmlformats.org/officeDocument/2006/relationships/hyperlink" Target="http://zakon0.rada.gov.ua/laws/show/2866-15" TargetMode="External"/><Relationship Id="rId143" Type="http://schemas.openxmlformats.org/officeDocument/2006/relationships/hyperlink" Target="http://zakon0.rada.gov.ua/laws/show/2234-19/paran100" TargetMode="External"/><Relationship Id="rId148" Type="http://schemas.openxmlformats.org/officeDocument/2006/relationships/hyperlink" Target="http://zakon0.rada.gov.ua/laws/show/2234-19/paran103" TargetMode="External"/><Relationship Id="rId151" Type="http://schemas.openxmlformats.org/officeDocument/2006/relationships/hyperlink" Target="http://zakon0.rada.gov.ua/laws/show/vr030414-10/paran11" TargetMode="External"/><Relationship Id="rId156" Type="http://schemas.openxmlformats.org/officeDocument/2006/relationships/hyperlink" Target="http://zakon0.rada.gov.ua/laws/show/1207-18" TargetMode="External"/><Relationship Id="rId4" Type="http://schemas.openxmlformats.org/officeDocument/2006/relationships/webSettings" Target="webSettings.xml"/><Relationship Id="rId9" Type="http://schemas.openxmlformats.org/officeDocument/2006/relationships/hyperlink" Target="http://zakon0.rada.gov.ua/laws/show/3538-15" TargetMode="External"/><Relationship Id="rId13" Type="http://schemas.openxmlformats.org/officeDocument/2006/relationships/hyperlink" Target="http://zakon0.rada.gov.ua/laws/show/483-16" TargetMode="External"/><Relationship Id="rId18" Type="http://schemas.openxmlformats.org/officeDocument/2006/relationships/hyperlink" Target="http://zakon0.rada.gov.ua/laws/show/1474-17" TargetMode="External"/><Relationship Id="rId39" Type="http://schemas.openxmlformats.org/officeDocument/2006/relationships/hyperlink" Target="http://zakon0.rada.gov.ua/laws/show/3038-17" TargetMode="External"/><Relationship Id="rId109" Type="http://schemas.openxmlformats.org/officeDocument/2006/relationships/hyperlink" Target="http://zakon0.rada.gov.ua/laws/show/2229-19/paran463" TargetMode="External"/><Relationship Id="rId34" Type="http://schemas.openxmlformats.org/officeDocument/2006/relationships/hyperlink" Target="http://zakon0.rada.gov.ua/laws/show/2677-17" TargetMode="External"/><Relationship Id="rId50" Type="http://schemas.openxmlformats.org/officeDocument/2006/relationships/hyperlink" Target="http://zakon0.rada.gov.ua/laws/show/4452-17" TargetMode="External"/><Relationship Id="rId55" Type="http://schemas.openxmlformats.org/officeDocument/2006/relationships/hyperlink" Target="http://zakon0.rada.gov.ua/laws/show/5029-17" TargetMode="External"/><Relationship Id="rId76" Type="http://schemas.openxmlformats.org/officeDocument/2006/relationships/hyperlink" Target="http://zakon0.rada.gov.ua/laws/show/772-19" TargetMode="External"/><Relationship Id="rId97" Type="http://schemas.openxmlformats.org/officeDocument/2006/relationships/hyperlink" Target="http://zakon0.rada.gov.ua/laws/show/254%D0%BA/96-%D0%B2%D1%80" TargetMode="External"/><Relationship Id="rId104" Type="http://schemas.openxmlformats.org/officeDocument/2006/relationships/hyperlink" Target="http://zakon0.rada.gov.ua/laws/show/4038-12" TargetMode="External"/><Relationship Id="rId120" Type="http://schemas.openxmlformats.org/officeDocument/2006/relationships/hyperlink" Target="http://zakon0.rada.gov.ua/laws/show/772-19" TargetMode="External"/><Relationship Id="rId125" Type="http://schemas.openxmlformats.org/officeDocument/2006/relationships/hyperlink" Target="http://zakon0.rada.gov.ua/laws/show/435-15" TargetMode="External"/><Relationship Id="rId141" Type="http://schemas.openxmlformats.org/officeDocument/2006/relationships/hyperlink" Target="http://zakon0.rada.gov.ua/laws/show/2234-19/paran98" TargetMode="External"/><Relationship Id="rId146" Type="http://schemas.openxmlformats.org/officeDocument/2006/relationships/hyperlink" Target="http://zakon0.rada.gov.ua/laws/show/4002-12" TargetMode="External"/><Relationship Id="rId7" Type="http://schemas.openxmlformats.org/officeDocument/2006/relationships/hyperlink" Target="http://zakon0.rada.gov.ua/laws/show/2747-15" TargetMode="External"/><Relationship Id="rId71" Type="http://schemas.openxmlformats.org/officeDocument/2006/relationships/hyperlink" Target="http://zakon0.rada.gov.ua/laws/show/192-19" TargetMode="External"/><Relationship Id="rId92" Type="http://schemas.openxmlformats.org/officeDocument/2006/relationships/hyperlink" Target="http://zakon0.rada.gov.ua/laws/show/2709-15" TargetMode="External"/><Relationship Id="rId2" Type="http://schemas.microsoft.com/office/2007/relationships/stylesWithEffects" Target="stylesWithEffects.xml"/><Relationship Id="rId29" Type="http://schemas.openxmlformats.org/officeDocument/2006/relationships/hyperlink" Target="http://zakon0.rada.gov.ua/laws/show/2398-17" TargetMode="External"/><Relationship Id="rId24" Type="http://schemas.openxmlformats.org/officeDocument/2006/relationships/hyperlink" Target="http://zakon0.rada.gov.ua/laws/show/1876-17" TargetMode="External"/><Relationship Id="rId40" Type="http://schemas.openxmlformats.org/officeDocument/2006/relationships/hyperlink" Target="http://zakon0.rada.gov.ua/laws/show/v004p710-11" TargetMode="External"/><Relationship Id="rId45" Type="http://schemas.openxmlformats.org/officeDocument/2006/relationships/hyperlink" Target="http://zakon0.rada.gov.ua/laws/show/v016p710-11" TargetMode="External"/><Relationship Id="rId66" Type="http://schemas.openxmlformats.org/officeDocument/2006/relationships/hyperlink" Target="http://zakon0.rada.gov.ua/laws/show/1206-18" TargetMode="External"/><Relationship Id="rId87" Type="http://schemas.openxmlformats.org/officeDocument/2006/relationships/hyperlink" Target="http://zakon0.rada.gov.ua/laws/show/2136-19" TargetMode="External"/><Relationship Id="rId110" Type="http://schemas.openxmlformats.org/officeDocument/2006/relationships/hyperlink" Target="http://zakon0.rada.gov.ua/laws/show/2234-19/paran84" TargetMode="External"/><Relationship Id="rId115" Type="http://schemas.openxmlformats.org/officeDocument/2006/relationships/hyperlink" Target="http://zakon0.rada.gov.ua/laws/show/2234-19/paran86" TargetMode="External"/><Relationship Id="rId131" Type="http://schemas.openxmlformats.org/officeDocument/2006/relationships/hyperlink" Target="http://zakon0.rada.gov.ua/laws/show/2866-15" TargetMode="External"/><Relationship Id="rId136" Type="http://schemas.openxmlformats.org/officeDocument/2006/relationships/hyperlink" Target="http://zakon0.rada.gov.ua/laws/show/2229-19/paran465" TargetMode="External"/><Relationship Id="rId157" Type="http://schemas.openxmlformats.org/officeDocument/2006/relationships/hyperlink" Target="http://zakon0.rada.gov.ua/laws/show/1632-18" TargetMode="External"/><Relationship Id="rId61" Type="http://schemas.openxmlformats.org/officeDocument/2006/relationships/hyperlink" Target="http://zakon0.rada.gov.ua/laws/show/406-18" TargetMode="External"/><Relationship Id="rId82" Type="http://schemas.openxmlformats.org/officeDocument/2006/relationships/hyperlink" Target="http://zakon0.rada.gov.ua/laws/show/1533-19" TargetMode="External"/><Relationship Id="rId152" Type="http://schemas.openxmlformats.org/officeDocument/2006/relationships/hyperlink" Target="http://zakon0.rada.gov.ua/laws/show/vr030414-10/paran11" TargetMode="External"/><Relationship Id="rId19" Type="http://schemas.openxmlformats.org/officeDocument/2006/relationships/hyperlink" Target="http://zakon0.rada.gov.ua/laws/show/1568-17" TargetMode="External"/><Relationship Id="rId14" Type="http://schemas.openxmlformats.org/officeDocument/2006/relationships/hyperlink" Target="http://zakon0.rada.gov.ua/laws/show/543-16" TargetMode="External"/><Relationship Id="rId30" Type="http://schemas.openxmlformats.org/officeDocument/2006/relationships/hyperlink" Target="http://zakon0.rada.gov.ua/laws/show/v018p710-10" TargetMode="External"/><Relationship Id="rId35" Type="http://schemas.openxmlformats.org/officeDocument/2006/relationships/hyperlink" Target="http://zakon0.rada.gov.ua/laws/show/2748-17" TargetMode="External"/><Relationship Id="rId56" Type="http://schemas.openxmlformats.org/officeDocument/2006/relationships/hyperlink" Target="http://zakon0.rada.gov.ua/laws/show/5041-17" TargetMode="External"/><Relationship Id="rId77" Type="http://schemas.openxmlformats.org/officeDocument/2006/relationships/hyperlink" Target="http://zakon0.rada.gov.ua/laws/show/835-19" TargetMode="External"/><Relationship Id="rId100" Type="http://schemas.openxmlformats.org/officeDocument/2006/relationships/hyperlink" Target="http://zakon0.rada.gov.ua/laws/show/2234-19/paran82" TargetMode="External"/><Relationship Id="rId105" Type="http://schemas.openxmlformats.org/officeDocument/2006/relationships/hyperlink" Target="http://zakon0.rada.gov.ua/laws/show/1700-18" TargetMode="External"/><Relationship Id="rId126" Type="http://schemas.openxmlformats.org/officeDocument/2006/relationships/hyperlink" Target="http://zakon0.rada.gov.ua/laws/show/435-15" TargetMode="External"/><Relationship Id="rId147" Type="http://schemas.openxmlformats.org/officeDocument/2006/relationships/hyperlink" Target="http://zakon0.rada.gov.ua/laws/show/4002-12" TargetMode="External"/><Relationship Id="rId8" Type="http://schemas.openxmlformats.org/officeDocument/2006/relationships/hyperlink" Target="http://zakon0.rada.gov.ua/laws/show/2875-15" TargetMode="External"/><Relationship Id="rId51" Type="http://schemas.openxmlformats.org/officeDocument/2006/relationships/hyperlink" Target="http://zakon0.rada.gov.ua/laws/show/4565-17" TargetMode="External"/><Relationship Id="rId72" Type="http://schemas.openxmlformats.org/officeDocument/2006/relationships/hyperlink" Target="http://zakon0.rada.gov.ua/laws/show/198-19" TargetMode="External"/><Relationship Id="rId93" Type="http://schemas.openxmlformats.org/officeDocument/2006/relationships/hyperlink" Target="http://zakon0.rada.gov.ua/laws/show/435-15" TargetMode="External"/><Relationship Id="rId98" Type="http://schemas.openxmlformats.org/officeDocument/2006/relationships/hyperlink" Target="http://zakon0.rada.gov.ua/laws/show/852-15" TargetMode="External"/><Relationship Id="rId121" Type="http://schemas.openxmlformats.org/officeDocument/2006/relationships/hyperlink" Target="http://zakon0.rada.gov.ua/laws/show/254%D0%BA/96-%D0%B2%D1%80" TargetMode="External"/><Relationship Id="rId142" Type="http://schemas.openxmlformats.org/officeDocument/2006/relationships/hyperlink" Target="http://zakon0.rada.gov.ua/laws/show/2229-19/paran500" TargetMode="External"/><Relationship Id="rId3" Type="http://schemas.openxmlformats.org/officeDocument/2006/relationships/settings" Target="settings.xml"/><Relationship Id="rId25" Type="http://schemas.openxmlformats.org/officeDocument/2006/relationships/hyperlink" Target="http://zakon0.rada.gov.ua/laws/show/v012p710-10" TargetMode="External"/><Relationship Id="rId46" Type="http://schemas.openxmlformats.org/officeDocument/2006/relationships/hyperlink" Target="http://zakon0.rada.gov.ua/laws/show/v017p710-11" TargetMode="External"/><Relationship Id="rId67" Type="http://schemas.openxmlformats.org/officeDocument/2006/relationships/hyperlink" Target="http://zakon0.rada.gov.ua/laws/show/1261-18" TargetMode="External"/><Relationship Id="rId116" Type="http://schemas.openxmlformats.org/officeDocument/2006/relationships/hyperlink" Target="http://zakon0.rada.gov.ua/laws/show/2234-19/paran88" TargetMode="External"/><Relationship Id="rId137" Type="http://schemas.openxmlformats.org/officeDocument/2006/relationships/hyperlink" Target="http://zakon0.rada.gov.ua/laws/show/2234-19/paran93"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413584</Words>
  <Characters>235743</Characters>
  <Application>Microsoft Office Word</Application>
  <DocSecurity>0</DocSecurity>
  <Lines>1964</Lines>
  <Paragraphs>1296</Paragraphs>
  <ScaleCrop>false</ScaleCrop>
  <HeadingPairs>
    <vt:vector size="2" baseType="variant">
      <vt:variant>
        <vt:lpstr>Название</vt:lpstr>
      </vt:variant>
      <vt:variant>
        <vt:i4>1</vt:i4>
      </vt:variant>
    </vt:vector>
  </HeadingPairs>
  <TitlesOfParts>
    <vt:vector size="1" baseType="lpstr">
      <vt:lpstr>Цивільний процесуальний кодекс України | від 18.03.2004 № 1618-IV</vt:lpstr>
    </vt:vector>
  </TitlesOfParts>
  <Company>SPecialiST RePack</Company>
  <LinksUpToDate>false</LinksUpToDate>
  <CharactersWithSpaces>648031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Цивільний процесуальний кодекс України | від 18.03.2004 № 1618-IV</dc:title>
  <dc:creator>TempUnit</dc:creator>
  <cp:lastModifiedBy>TempUnit</cp:lastModifiedBy>
  <cp:revision>2</cp:revision>
  <dcterms:created xsi:type="dcterms:W3CDTF">2018-02-01T09:34:00Z</dcterms:created>
  <dcterms:modified xsi:type="dcterms:W3CDTF">2018-02-01T09:34:00Z</dcterms:modified>
</cp:coreProperties>
</file>